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D227" w14:textId="77777777" w:rsidR="0002568E" w:rsidRDefault="0002568E" w:rsidP="0002568E">
      <w:pPr>
        <w:jc w:val="center"/>
        <w:rPr>
          <w:rFonts w:ascii="Times New Roman" w:hAnsi="Times New Roman" w:cs="Times New Roman"/>
          <w:szCs w:val="28"/>
        </w:rPr>
      </w:pPr>
    </w:p>
    <w:p w14:paraId="49800FA3" w14:textId="77777777" w:rsidR="0002568E" w:rsidRDefault="0002568E" w:rsidP="0002568E">
      <w:pPr>
        <w:jc w:val="center"/>
        <w:rPr>
          <w:rFonts w:ascii="Times New Roman" w:hAnsi="Times New Roman" w:cs="Times New Roman"/>
          <w:szCs w:val="28"/>
        </w:rPr>
      </w:pPr>
    </w:p>
    <w:p w14:paraId="50E4C884" w14:textId="77777777" w:rsidR="0002568E" w:rsidRDefault="0002568E" w:rsidP="0002568E">
      <w:pPr>
        <w:jc w:val="center"/>
        <w:rPr>
          <w:rFonts w:ascii="Times New Roman" w:hAnsi="Times New Roman" w:cs="Times New Roman"/>
          <w:szCs w:val="28"/>
        </w:rPr>
      </w:pPr>
    </w:p>
    <w:p w14:paraId="73ED43CC" w14:textId="77777777" w:rsidR="0002568E" w:rsidRDefault="0002568E" w:rsidP="0002568E">
      <w:pPr>
        <w:jc w:val="center"/>
        <w:rPr>
          <w:rFonts w:ascii="Times New Roman" w:hAnsi="Times New Roman" w:cs="Times New Roman"/>
          <w:szCs w:val="28"/>
        </w:rPr>
      </w:pPr>
    </w:p>
    <w:p w14:paraId="704ECCC3" w14:textId="77777777" w:rsidR="0002568E" w:rsidRDefault="0002568E" w:rsidP="0002568E">
      <w:pPr>
        <w:jc w:val="center"/>
        <w:rPr>
          <w:rFonts w:ascii="Times New Roman" w:hAnsi="Times New Roman" w:cs="Times New Roman"/>
          <w:szCs w:val="28"/>
        </w:rPr>
      </w:pPr>
    </w:p>
    <w:p w14:paraId="1A124529" w14:textId="77777777" w:rsidR="0002568E" w:rsidRDefault="0002568E" w:rsidP="0002568E">
      <w:pPr>
        <w:jc w:val="center"/>
        <w:rPr>
          <w:rFonts w:ascii="Times New Roman" w:hAnsi="Times New Roman" w:cs="Times New Roman"/>
          <w:szCs w:val="28"/>
        </w:rPr>
      </w:pPr>
    </w:p>
    <w:p w14:paraId="49F3F429" w14:textId="77777777" w:rsidR="0002568E" w:rsidRDefault="0002568E" w:rsidP="0002568E">
      <w:pPr>
        <w:jc w:val="center"/>
        <w:rPr>
          <w:rFonts w:ascii="Times New Roman" w:hAnsi="Times New Roman" w:cs="Times New Roman"/>
          <w:szCs w:val="28"/>
        </w:rPr>
      </w:pPr>
    </w:p>
    <w:p w14:paraId="2EEAA090" w14:textId="77777777" w:rsidR="0002568E" w:rsidRDefault="0002568E" w:rsidP="0002568E">
      <w:pPr>
        <w:jc w:val="center"/>
        <w:rPr>
          <w:rFonts w:ascii="Times New Roman" w:hAnsi="Times New Roman" w:cs="Times New Roman"/>
          <w:szCs w:val="28"/>
        </w:rPr>
      </w:pPr>
    </w:p>
    <w:p w14:paraId="21343365" w14:textId="77777777" w:rsidR="00E62D12" w:rsidRPr="00C70D60" w:rsidRDefault="009838A3" w:rsidP="0002568E">
      <w:pPr>
        <w:jc w:val="center"/>
        <w:rPr>
          <w:rFonts w:ascii="Times New Roman" w:hAnsi="Times New Roman" w:cs="Times New Roman"/>
          <w:szCs w:val="28"/>
        </w:rPr>
      </w:pPr>
      <w:r>
        <w:t>«Наблюдение как метод формирования основ экологического мировоззрения детей дошкольного возраста»</w:t>
      </w:r>
    </w:p>
    <w:p w14:paraId="04608BE5" w14:textId="77777777" w:rsidR="00AD02B8" w:rsidRDefault="00AD02B8" w:rsidP="00AD02B8">
      <w:pPr>
        <w:rPr>
          <w:rFonts w:ascii="Times New Roman" w:hAnsi="Times New Roman" w:cs="Times New Roman"/>
          <w:szCs w:val="28"/>
        </w:rPr>
      </w:pPr>
    </w:p>
    <w:p w14:paraId="06E38399" w14:textId="77777777" w:rsidR="00AD02B8" w:rsidRDefault="00AD02B8" w:rsidP="00AD02B8">
      <w:pPr>
        <w:rPr>
          <w:rFonts w:ascii="Times New Roman" w:hAnsi="Times New Roman" w:cs="Times New Roman"/>
          <w:szCs w:val="28"/>
        </w:rPr>
      </w:pPr>
    </w:p>
    <w:p w14:paraId="613C28EC" w14:textId="77777777" w:rsidR="00AD02B8" w:rsidRDefault="00AD02B8" w:rsidP="00AD02B8">
      <w:pPr>
        <w:rPr>
          <w:rFonts w:ascii="Times New Roman" w:hAnsi="Times New Roman" w:cs="Times New Roman"/>
          <w:szCs w:val="28"/>
        </w:rPr>
      </w:pPr>
    </w:p>
    <w:p w14:paraId="5BFAC33E" w14:textId="77777777" w:rsidR="00AD02B8" w:rsidRDefault="00AD02B8" w:rsidP="00AD02B8">
      <w:pPr>
        <w:rPr>
          <w:rFonts w:ascii="Times New Roman" w:hAnsi="Times New Roman" w:cs="Times New Roman"/>
          <w:szCs w:val="28"/>
        </w:rPr>
      </w:pPr>
    </w:p>
    <w:p w14:paraId="3E2115BD" w14:textId="77777777" w:rsidR="00AD02B8" w:rsidRDefault="00AD02B8" w:rsidP="00AD02B8">
      <w:pPr>
        <w:rPr>
          <w:rFonts w:ascii="Times New Roman" w:hAnsi="Times New Roman" w:cs="Times New Roman"/>
          <w:szCs w:val="28"/>
        </w:rPr>
      </w:pPr>
    </w:p>
    <w:p w14:paraId="164BC2F0" w14:textId="77777777" w:rsidR="00AD02B8" w:rsidRDefault="00AD02B8" w:rsidP="00AD02B8">
      <w:pPr>
        <w:rPr>
          <w:rFonts w:ascii="Times New Roman" w:hAnsi="Times New Roman" w:cs="Times New Roman"/>
          <w:szCs w:val="28"/>
        </w:rPr>
      </w:pPr>
    </w:p>
    <w:p w14:paraId="73822B67" w14:textId="77777777" w:rsidR="00AD02B8" w:rsidRDefault="00AD02B8" w:rsidP="00AD02B8">
      <w:pPr>
        <w:rPr>
          <w:rFonts w:ascii="Times New Roman" w:hAnsi="Times New Roman" w:cs="Times New Roman"/>
          <w:szCs w:val="28"/>
        </w:rPr>
      </w:pPr>
    </w:p>
    <w:p w14:paraId="63C813CA" w14:textId="77777777" w:rsidR="00AD02B8" w:rsidRDefault="00AD02B8" w:rsidP="00AD02B8">
      <w:pPr>
        <w:rPr>
          <w:rFonts w:ascii="Times New Roman" w:hAnsi="Times New Roman" w:cs="Times New Roman"/>
          <w:szCs w:val="28"/>
        </w:rPr>
      </w:pPr>
    </w:p>
    <w:p w14:paraId="0DAC1283" w14:textId="64ED92EE" w:rsidR="00AD02B8" w:rsidRDefault="00AD02B8" w:rsidP="00AD02B8">
      <w:pPr>
        <w:rPr>
          <w:rFonts w:ascii="Times New Roman" w:hAnsi="Times New Roman" w:cs="Times New Roman"/>
          <w:szCs w:val="28"/>
        </w:rPr>
      </w:pPr>
    </w:p>
    <w:p w14:paraId="092A97F8" w14:textId="4214C0F6" w:rsidR="00757248" w:rsidRDefault="00757248" w:rsidP="00AD02B8">
      <w:pPr>
        <w:rPr>
          <w:rFonts w:ascii="Times New Roman" w:hAnsi="Times New Roman" w:cs="Times New Roman"/>
          <w:szCs w:val="28"/>
        </w:rPr>
      </w:pPr>
    </w:p>
    <w:p w14:paraId="313B7C3A" w14:textId="52199543" w:rsidR="00757248" w:rsidRDefault="00757248" w:rsidP="00AD02B8">
      <w:pPr>
        <w:rPr>
          <w:rFonts w:ascii="Times New Roman" w:hAnsi="Times New Roman" w:cs="Times New Roman"/>
          <w:szCs w:val="28"/>
        </w:rPr>
      </w:pPr>
    </w:p>
    <w:p w14:paraId="3A7FFD2A" w14:textId="5B1FF538" w:rsidR="00757248" w:rsidRDefault="00757248" w:rsidP="00AD02B8">
      <w:pPr>
        <w:rPr>
          <w:rFonts w:ascii="Times New Roman" w:hAnsi="Times New Roman" w:cs="Times New Roman"/>
          <w:szCs w:val="28"/>
        </w:rPr>
      </w:pPr>
    </w:p>
    <w:p w14:paraId="740F51B0" w14:textId="0ABDBFCE" w:rsidR="00757248" w:rsidRDefault="00757248" w:rsidP="00AD02B8">
      <w:pPr>
        <w:rPr>
          <w:rFonts w:ascii="Times New Roman" w:hAnsi="Times New Roman" w:cs="Times New Roman"/>
          <w:szCs w:val="28"/>
        </w:rPr>
      </w:pPr>
    </w:p>
    <w:p w14:paraId="2C7406D9" w14:textId="77777777" w:rsidR="00757248" w:rsidRDefault="00757248" w:rsidP="00AD02B8">
      <w:pPr>
        <w:rPr>
          <w:rFonts w:ascii="Times New Roman" w:hAnsi="Times New Roman" w:cs="Times New Roman"/>
          <w:szCs w:val="28"/>
        </w:rPr>
      </w:pPr>
    </w:p>
    <w:sdt>
      <w:sdtPr>
        <w:rPr>
          <w:rFonts w:asciiTheme="minorHAnsi" w:eastAsiaTheme="minorHAnsi" w:hAnsiTheme="minorHAnsi" w:cstheme="minorBidi"/>
          <w:bCs w:val="0"/>
          <w:caps w:val="0"/>
          <w:sz w:val="22"/>
          <w:szCs w:val="22"/>
          <w:lang w:eastAsia="en-US"/>
        </w:rPr>
        <w:id w:val="-1140258030"/>
        <w:docPartObj>
          <w:docPartGallery w:val="Table of Contents"/>
          <w:docPartUnique/>
        </w:docPartObj>
      </w:sdtPr>
      <w:sdtEndPr>
        <w:rPr>
          <w:b/>
        </w:rPr>
      </w:sdtEndPr>
      <w:sdtContent>
        <w:p w14:paraId="1D4EF52C" w14:textId="77777777" w:rsidR="00AD02B8" w:rsidRPr="004257FD" w:rsidRDefault="009838A3">
          <w:pPr>
            <w:pStyle w:val="a4"/>
          </w:pPr>
          <w:r>
            <w:t>СОДЕРЖАНИЕ</w:t>
          </w:r>
        </w:p>
        <w:p w14:paraId="79205AB1" w14:textId="77777777" w:rsidR="009838A3" w:rsidRDefault="009838A3">
          <w:pPr>
            <w:pStyle w:val="11"/>
            <w:tabs>
              <w:tab w:val="right" w:leader="dot" w:pos="9628"/>
            </w:tabs>
            <w:rPr>
              <w:rFonts w:asciiTheme="minorHAnsi" w:eastAsiaTheme="minorEastAsia" w:hAnsiTheme="minorHAnsi"/>
              <w:bCs w:val="0"/>
              <w:caps w:val="0"/>
              <w:noProof/>
              <w:sz w:val="22"/>
              <w:szCs w:val="22"/>
              <w:lang w:eastAsia="ru-RU"/>
            </w:rPr>
          </w:pPr>
          <w:r>
            <w:rPr>
              <w:bCs w:val="0"/>
            </w:rPr>
            <w:fldChar w:fldCharType="begin"/>
          </w:r>
          <w:r>
            <w:instrText xml:space="preserve"> TOC \o "1-2" \h \z \u </w:instrText>
          </w:r>
          <w:r>
            <w:rPr>
              <w:bCs w:val="0"/>
            </w:rPr>
            <w:fldChar w:fldCharType="separate"/>
          </w:r>
          <w:hyperlink w:anchor="_Toc189852916" w:history="1">
            <w:r w:rsidRPr="004475AA">
              <w:rPr>
                <w:rStyle w:val="a5"/>
                <w:noProof/>
              </w:rPr>
              <w:t>ВВЕДЕНИЕ</w:t>
            </w:r>
            <w:r>
              <w:rPr>
                <w:noProof/>
                <w:webHidden/>
              </w:rPr>
              <w:tab/>
            </w:r>
            <w:r>
              <w:rPr>
                <w:noProof/>
                <w:webHidden/>
              </w:rPr>
              <w:fldChar w:fldCharType="begin"/>
            </w:r>
            <w:r>
              <w:rPr>
                <w:noProof/>
                <w:webHidden/>
              </w:rPr>
              <w:instrText xml:space="preserve"> PAGEREF _Toc189852916 \h </w:instrText>
            </w:r>
            <w:r>
              <w:rPr>
                <w:noProof/>
                <w:webHidden/>
              </w:rPr>
            </w:r>
            <w:r>
              <w:rPr>
                <w:noProof/>
                <w:webHidden/>
              </w:rPr>
              <w:fldChar w:fldCharType="separate"/>
            </w:r>
            <w:r>
              <w:rPr>
                <w:noProof/>
                <w:webHidden/>
              </w:rPr>
              <w:t>4</w:t>
            </w:r>
            <w:r>
              <w:rPr>
                <w:noProof/>
                <w:webHidden/>
              </w:rPr>
              <w:fldChar w:fldCharType="end"/>
            </w:r>
          </w:hyperlink>
        </w:p>
        <w:p w14:paraId="694443F7"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17" w:history="1">
            <w:r w:rsidR="009838A3" w:rsidRPr="004475AA">
              <w:rPr>
                <w:rStyle w:val="a5"/>
                <w:noProof/>
              </w:rPr>
              <w:t>ГЛАВА 1. РОЛЬ НАБЛЮДЕНИЯ В ФОРМИРОВАНИИ ЭКОЛОГИЧЕСКОГО МИРОВОЗЗРЕНИЯ ДЕТЕЙ ДОШКОЛЬНОГО ВОЗРАСТА</w:t>
            </w:r>
            <w:r w:rsidR="009838A3">
              <w:rPr>
                <w:noProof/>
                <w:webHidden/>
              </w:rPr>
              <w:tab/>
            </w:r>
            <w:r w:rsidR="009838A3">
              <w:rPr>
                <w:noProof/>
                <w:webHidden/>
              </w:rPr>
              <w:fldChar w:fldCharType="begin"/>
            </w:r>
            <w:r w:rsidR="009838A3">
              <w:rPr>
                <w:noProof/>
                <w:webHidden/>
              </w:rPr>
              <w:instrText xml:space="preserve"> PAGEREF _Toc189852917 \h </w:instrText>
            </w:r>
            <w:r w:rsidR="009838A3">
              <w:rPr>
                <w:noProof/>
                <w:webHidden/>
              </w:rPr>
            </w:r>
            <w:r w:rsidR="009838A3">
              <w:rPr>
                <w:noProof/>
                <w:webHidden/>
              </w:rPr>
              <w:fldChar w:fldCharType="separate"/>
            </w:r>
            <w:r w:rsidR="009838A3">
              <w:rPr>
                <w:noProof/>
                <w:webHidden/>
              </w:rPr>
              <w:t>8</w:t>
            </w:r>
            <w:r w:rsidR="009838A3">
              <w:rPr>
                <w:noProof/>
                <w:webHidden/>
              </w:rPr>
              <w:fldChar w:fldCharType="end"/>
            </w:r>
          </w:hyperlink>
        </w:p>
        <w:p w14:paraId="7AF04ABF"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18" w:history="1">
            <w:r w:rsidR="009838A3" w:rsidRPr="004475AA">
              <w:rPr>
                <w:rStyle w:val="a5"/>
                <w:noProof/>
              </w:rPr>
              <w:t>1.1. ПОНЯТИЕ НАБЛЮДЕНИЯ В ПЕДАГОГИКЕ</w:t>
            </w:r>
            <w:r w:rsidR="009838A3">
              <w:rPr>
                <w:noProof/>
                <w:webHidden/>
              </w:rPr>
              <w:tab/>
            </w:r>
            <w:r w:rsidR="009838A3">
              <w:rPr>
                <w:noProof/>
                <w:webHidden/>
              </w:rPr>
              <w:fldChar w:fldCharType="begin"/>
            </w:r>
            <w:r w:rsidR="009838A3">
              <w:rPr>
                <w:noProof/>
                <w:webHidden/>
              </w:rPr>
              <w:instrText xml:space="preserve"> PAGEREF _Toc189852918 \h </w:instrText>
            </w:r>
            <w:r w:rsidR="009838A3">
              <w:rPr>
                <w:noProof/>
                <w:webHidden/>
              </w:rPr>
            </w:r>
            <w:r w:rsidR="009838A3">
              <w:rPr>
                <w:noProof/>
                <w:webHidden/>
              </w:rPr>
              <w:fldChar w:fldCharType="separate"/>
            </w:r>
            <w:r w:rsidR="009838A3">
              <w:rPr>
                <w:noProof/>
                <w:webHidden/>
              </w:rPr>
              <w:t>8</w:t>
            </w:r>
            <w:r w:rsidR="009838A3">
              <w:rPr>
                <w:noProof/>
                <w:webHidden/>
              </w:rPr>
              <w:fldChar w:fldCharType="end"/>
            </w:r>
          </w:hyperlink>
        </w:p>
        <w:p w14:paraId="6F70706E"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19" w:history="1">
            <w:r w:rsidR="009838A3" w:rsidRPr="004475AA">
              <w:rPr>
                <w:rStyle w:val="a5"/>
                <w:noProof/>
              </w:rPr>
              <w:t>1.2. ВЛИЯНИЕ НАБЛЮДЕНИЯ НА РАЗВИТИЕ ДЕТЕЙ</w:t>
            </w:r>
            <w:r w:rsidR="009838A3">
              <w:rPr>
                <w:noProof/>
                <w:webHidden/>
              </w:rPr>
              <w:tab/>
            </w:r>
            <w:r w:rsidR="009838A3">
              <w:rPr>
                <w:noProof/>
                <w:webHidden/>
              </w:rPr>
              <w:fldChar w:fldCharType="begin"/>
            </w:r>
            <w:r w:rsidR="009838A3">
              <w:rPr>
                <w:noProof/>
                <w:webHidden/>
              </w:rPr>
              <w:instrText xml:space="preserve"> PAGEREF _Toc189852919 \h </w:instrText>
            </w:r>
            <w:r w:rsidR="009838A3">
              <w:rPr>
                <w:noProof/>
                <w:webHidden/>
              </w:rPr>
            </w:r>
            <w:r w:rsidR="009838A3">
              <w:rPr>
                <w:noProof/>
                <w:webHidden/>
              </w:rPr>
              <w:fldChar w:fldCharType="separate"/>
            </w:r>
            <w:r w:rsidR="009838A3">
              <w:rPr>
                <w:noProof/>
                <w:webHidden/>
              </w:rPr>
              <w:t>12</w:t>
            </w:r>
            <w:r w:rsidR="009838A3">
              <w:rPr>
                <w:noProof/>
                <w:webHidden/>
              </w:rPr>
              <w:fldChar w:fldCharType="end"/>
            </w:r>
          </w:hyperlink>
        </w:p>
        <w:p w14:paraId="47960D4B"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0" w:history="1">
            <w:r w:rsidR="009838A3" w:rsidRPr="004475AA">
              <w:rPr>
                <w:rStyle w:val="a5"/>
                <w:noProof/>
              </w:rPr>
              <w:t>1.3. ОСОБЕННОСТИ НАБЛЮДЕНИЯ В ЭКОЛОГИЧЕСКОМ ОБРАЗОВАНИИ</w:t>
            </w:r>
            <w:r w:rsidR="009838A3">
              <w:rPr>
                <w:noProof/>
                <w:webHidden/>
              </w:rPr>
              <w:tab/>
            </w:r>
            <w:r w:rsidR="009838A3">
              <w:rPr>
                <w:noProof/>
                <w:webHidden/>
              </w:rPr>
              <w:fldChar w:fldCharType="begin"/>
            </w:r>
            <w:r w:rsidR="009838A3">
              <w:rPr>
                <w:noProof/>
                <w:webHidden/>
              </w:rPr>
              <w:instrText xml:space="preserve"> PAGEREF _Toc189852920 \h </w:instrText>
            </w:r>
            <w:r w:rsidR="009838A3">
              <w:rPr>
                <w:noProof/>
                <w:webHidden/>
              </w:rPr>
            </w:r>
            <w:r w:rsidR="009838A3">
              <w:rPr>
                <w:noProof/>
                <w:webHidden/>
              </w:rPr>
              <w:fldChar w:fldCharType="separate"/>
            </w:r>
            <w:r w:rsidR="009838A3">
              <w:rPr>
                <w:noProof/>
                <w:webHidden/>
              </w:rPr>
              <w:t>15</w:t>
            </w:r>
            <w:r w:rsidR="009838A3">
              <w:rPr>
                <w:noProof/>
                <w:webHidden/>
              </w:rPr>
              <w:fldChar w:fldCharType="end"/>
            </w:r>
          </w:hyperlink>
        </w:p>
        <w:p w14:paraId="6288CE49"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21" w:history="1">
            <w:r w:rsidR="009838A3" w:rsidRPr="004475AA">
              <w:rPr>
                <w:rStyle w:val="a5"/>
                <w:noProof/>
              </w:rPr>
              <w:t>ГЛАВА 2. МЕТОДЫ ПРОВЕДЕНИЯ НАБЛЮДЕНИЙ С ДЕТЬМИ ДОШКОЛЬНОГО ВОЗРАСТА</w:t>
            </w:r>
            <w:r w:rsidR="009838A3">
              <w:rPr>
                <w:noProof/>
                <w:webHidden/>
              </w:rPr>
              <w:tab/>
            </w:r>
            <w:r w:rsidR="009838A3">
              <w:rPr>
                <w:noProof/>
                <w:webHidden/>
              </w:rPr>
              <w:fldChar w:fldCharType="begin"/>
            </w:r>
            <w:r w:rsidR="009838A3">
              <w:rPr>
                <w:noProof/>
                <w:webHidden/>
              </w:rPr>
              <w:instrText xml:space="preserve"> PAGEREF _Toc189852921 \h </w:instrText>
            </w:r>
            <w:r w:rsidR="009838A3">
              <w:rPr>
                <w:noProof/>
                <w:webHidden/>
              </w:rPr>
            </w:r>
            <w:r w:rsidR="009838A3">
              <w:rPr>
                <w:noProof/>
                <w:webHidden/>
              </w:rPr>
              <w:fldChar w:fldCharType="separate"/>
            </w:r>
            <w:r w:rsidR="009838A3">
              <w:rPr>
                <w:noProof/>
                <w:webHidden/>
              </w:rPr>
              <w:t>19</w:t>
            </w:r>
            <w:r w:rsidR="009838A3">
              <w:rPr>
                <w:noProof/>
                <w:webHidden/>
              </w:rPr>
              <w:fldChar w:fldCharType="end"/>
            </w:r>
          </w:hyperlink>
        </w:p>
        <w:p w14:paraId="355EB0C5"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2" w:history="1">
            <w:r w:rsidR="009838A3" w:rsidRPr="004475AA">
              <w:rPr>
                <w:rStyle w:val="a5"/>
                <w:noProof/>
              </w:rPr>
              <w:t>2.1. НАБЛЮДЕНИЕ ЗА ПРИРОДОЙ</w:t>
            </w:r>
            <w:r w:rsidR="009838A3">
              <w:rPr>
                <w:noProof/>
                <w:webHidden/>
              </w:rPr>
              <w:tab/>
            </w:r>
            <w:r w:rsidR="009838A3">
              <w:rPr>
                <w:noProof/>
                <w:webHidden/>
              </w:rPr>
              <w:fldChar w:fldCharType="begin"/>
            </w:r>
            <w:r w:rsidR="009838A3">
              <w:rPr>
                <w:noProof/>
                <w:webHidden/>
              </w:rPr>
              <w:instrText xml:space="preserve"> PAGEREF _Toc189852922 \h </w:instrText>
            </w:r>
            <w:r w:rsidR="009838A3">
              <w:rPr>
                <w:noProof/>
                <w:webHidden/>
              </w:rPr>
            </w:r>
            <w:r w:rsidR="009838A3">
              <w:rPr>
                <w:noProof/>
                <w:webHidden/>
              </w:rPr>
              <w:fldChar w:fldCharType="separate"/>
            </w:r>
            <w:r w:rsidR="009838A3">
              <w:rPr>
                <w:noProof/>
                <w:webHidden/>
              </w:rPr>
              <w:t>19</w:t>
            </w:r>
            <w:r w:rsidR="009838A3">
              <w:rPr>
                <w:noProof/>
                <w:webHidden/>
              </w:rPr>
              <w:fldChar w:fldCharType="end"/>
            </w:r>
          </w:hyperlink>
        </w:p>
        <w:p w14:paraId="0CB03EC6"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3" w:history="1">
            <w:r w:rsidR="009838A3" w:rsidRPr="004475AA">
              <w:rPr>
                <w:rStyle w:val="a5"/>
                <w:noProof/>
              </w:rPr>
              <w:t>2.2. НАБЛЮДЕНИЕ ЗА ЖИВОТНЫМИ</w:t>
            </w:r>
            <w:r w:rsidR="009838A3">
              <w:rPr>
                <w:noProof/>
                <w:webHidden/>
              </w:rPr>
              <w:tab/>
            </w:r>
            <w:r w:rsidR="009838A3">
              <w:rPr>
                <w:noProof/>
                <w:webHidden/>
              </w:rPr>
              <w:fldChar w:fldCharType="begin"/>
            </w:r>
            <w:r w:rsidR="009838A3">
              <w:rPr>
                <w:noProof/>
                <w:webHidden/>
              </w:rPr>
              <w:instrText xml:space="preserve"> PAGEREF _Toc189852923 \h </w:instrText>
            </w:r>
            <w:r w:rsidR="009838A3">
              <w:rPr>
                <w:noProof/>
                <w:webHidden/>
              </w:rPr>
            </w:r>
            <w:r w:rsidR="009838A3">
              <w:rPr>
                <w:noProof/>
                <w:webHidden/>
              </w:rPr>
              <w:fldChar w:fldCharType="separate"/>
            </w:r>
            <w:r w:rsidR="009838A3">
              <w:rPr>
                <w:noProof/>
                <w:webHidden/>
              </w:rPr>
              <w:t>23</w:t>
            </w:r>
            <w:r w:rsidR="009838A3">
              <w:rPr>
                <w:noProof/>
                <w:webHidden/>
              </w:rPr>
              <w:fldChar w:fldCharType="end"/>
            </w:r>
          </w:hyperlink>
        </w:p>
        <w:p w14:paraId="6064F729"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4" w:history="1">
            <w:r w:rsidR="009838A3" w:rsidRPr="004475AA">
              <w:rPr>
                <w:rStyle w:val="a5"/>
                <w:noProof/>
              </w:rPr>
              <w:t>2.3. НАБЛЮДЕНИЕ ЗА РАСТЕНИЯМИ</w:t>
            </w:r>
            <w:r w:rsidR="009838A3">
              <w:rPr>
                <w:noProof/>
                <w:webHidden/>
              </w:rPr>
              <w:tab/>
            </w:r>
            <w:r w:rsidR="009838A3">
              <w:rPr>
                <w:noProof/>
                <w:webHidden/>
              </w:rPr>
              <w:fldChar w:fldCharType="begin"/>
            </w:r>
            <w:r w:rsidR="009838A3">
              <w:rPr>
                <w:noProof/>
                <w:webHidden/>
              </w:rPr>
              <w:instrText xml:space="preserve"> PAGEREF _Toc189852924 \h </w:instrText>
            </w:r>
            <w:r w:rsidR="009838A3">
              <w:rPr>
                <w:noProof/>
                <w:webHidden/>
              </w:rPr>
            </w:r>
            <w:r w:rsidR="009838A3">
              <w:rPr>
                <w:noProof/>
                <w:webHidden/>
              </w:rPr>
              <w:fldChar w:fldCharType="separate"/>
            </w:r>
            <w:r w:rsidR="009838A3">
              <w:rPr>
                <w:noProof/>
                <w:webHidden/>
              </w:rPr>
              <w:t>27</w:t>
            </w:r>
            <w:r w:rsidR="009838A3">
              <w:rPr>
                <w:noProof/>
                <w:webHidden/>
              </w:rPr>
              <w:fldChar w:fldCharType="end"/>
            </w:r>
          </w:hyperlink>
        </w:p>
        <w:p w14:paraId="1C6AD9CE"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25" w:history="1">
            <w:r w:rsidR="009838A3" w:rsidRPr="004475AA">
              <w:rPr>
                <w:rStyle w:val="a5"/>
                <w:noProof/>
              </w:rPr>
              <w:t>ГЛАВА 3. ПРАКТИЧЕСКИЕ РЕКОМЕНДАЦИИ ПО ПРОВЕДЕНИЮ НАБЛЮДЕНИЙ С ДЕТЬМИ ДОШКОЛЬНОГО ВОЗРАСТА</w:t>
            </w:r>
            <w:r w:rsidR="009838A3">
              <w:rPr>
                <w:noProof/>
                <w:webHidden/>
              </w:rPr>
              <w:tab/>
            </w:r>
            <w:r w:rsidR="009838A3">
              <w:rPr>
                <w:noProof/>
                <w:webHidden/>
              </w:rPr>
              <w:fldChar w:fldCharType="begin"/>
            </w:r>
            <w:r w:rsidR="009838A3">
              <w:rPr>
                <w:noProof/>
                <w:webHidden/>
              </w:rPr>
              <w:instrText xml:space="preserve"> PAGEREF _Toc189852925 \h </w:instrText>
            </w:r>
            <w:r w:rsidR="009838A3">
              <w:rPr>
                <w:noProof/>
                <w:webHidden/>
              </w:rPr>
            </w:r>
            <w:r w:rsidR="009838A3">
              <w:rPr>
                <w:noProof/>
                <w:webHidden/>
              </w:rPr>
              <w:fldChar w:fldCharType="separate"/>
            </w:r>
            <w:r w:rsidR="009838A3">
              <w:rPr>
                <w:noProof/>
                <w:webHidden/>
              </w:rPr>
              <w:t>31</w:t>
            </w:r>
            <w:r w:rsidR="009838A3">
              <w:rPr>
                <w:noProof/>
                <w:webHidden/>
              </w:rPr>
              <w:fldChar w:fldCharType="end"/>
            </w:r>
          </w:hyperlink>
        </w:p>
        <w:p w14:paraId="4A327B9E"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6" w:history="1">
            <w:r w:rsidR="009838A3" w:rsidRPr="004475AA">
              <w:rPr>
                <w:rStyle w:val="a5"/>
                <w:noProof/>
              </w:rPr>
              <w:t>3.1. ОРГАНИЗАЦИЯ НАБЛЮДЕНИЙ НА ПРИРОДЕ</w:t>
            </w:r>
            <w:r w:rsidR="009838A3">
              <w:rPr>
                <w:noProof/>
                <w:webHidden/>
              </w:rPr>
              <w:tab/>
            </w:r>
            <w:r w:rsidR="009838A3">
              <w:rPr>
                <w:noProof/>
                <w:webHidden/>
              </w:rPr>
              <w:fldChar w:fldCharType="begin"/>
            </w:r>
            <w:r w:rsidR="009838A3">
              <w:rPr>
                <w:noProof/>
                <w:webHidden/>
              </w:rPr>
              <w:instrText xml:space="preserve"> PAGEREF _Toc189852926 \h </w:instrText>
            </w:r>
            <w:r w:rsidR="009838A3">
              <w:rPr>
                <w:noProof/>
                <w:webHidden/>
              </w:rPr>
            </w:r>
            <w:r w:rsidR="009838A3">
              <w:rPr>
                <w:noProof/>
                <w:webHidden/>
              </w:rPr>
              <w:fldChar w:fldCharType="separate"/>
            </w:r>
            <w:r w:rsidR="009838A3">
              <w:rPr>
                <w:noProof/>
                <w:webHidden/>
              </w:rPr>
              <w:t>31</w:t>
            </w:r>
            <w:r w:rsidR="009838A3">
              <w:rPr>
                <w:noProof/>
                <w:webHidden/>
              </w:rPr>
              <w:fldChar w:fldCharType="end"/>
            </w:r>
          </w:hyperlink>
        </w:p>
        <w:p w14:paraId="0DBD36B1"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7" w:history="1">
            <w:r w:rsidR="009838A3" w:rsidRPr="004475AA">
              <w:rPr>
                <w:rStyle w:val="a5"/>
                <w:noProof/>
              </w:rPr>
              <w:t>3.2. ИСПОЛЬЗОВАНИЕ НАБЛЮДЕНИЙ В ИГРОВОЙ ДЕЯТЕЛЬНОСТИ</w:t>
            </w:r>
            <w:r w:rsidR="009838A3">
              <w:rPr>
                <w:noProof/>
                <w:webHidden/>
              </w:rPr>
              <w:tab/>
            </w:r>
            <w:r w:rsidR="009838A3">
              <w:rPr>
                <w:noProof/>
                <w:webHidden/>
              </w:rPr>
              <w:fldChar w:fldCharType="begin"/>
            </w:r>
            <w:r w:rsidR="009838A3">
              <w:rPr>
                <w:noProof/>
                <w:webHidden/>
              </w:rPr>
              <w:instrText xml:space="preserve"> PAGEREF _Toc189852927 \h </w:instrText>
            </w:r>
            <w:r w:rsidR="009838A3">
              <w:rPr>
                <w:noProof/>
                <w:webHidden/>
              </w:rPr>
            </w:r>
            <w:r w:rsidR="009838A3">
              <w:rPr>
                <w:noProof/>
                <w:webHidden/>
              </w:rPr>
              <w:fldChar w:fldCharType="separate"/>
            </w:r>
            <w:r w:rsidR="009838A3">
              <w:rPr>
                <w:noProof/>
                <w:webHidden/>
              </w:rPr>
              <w:t>35</w:t>
            </w:r>
            <w:r w:rsidR="009838A3">
              <w:rPr>
                <w:noProof/>
                <w:webHidden/>
              </w:rPr>
              <w:fldChar w:fldCharType="end"/>
            </w:r>
          </w:hyperlink>
        </w:p>
        <w:p w14:paraId="2EE7D30F"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28" w:history="1">
            <w:r w:rsidR="009838A3" w:rsidRPr="004475AA">
              <w:rPr>
                <w:rStyle w:val="a5"/>
                <w:noProof/>
              </w:rPr>
              <w:t>3.3. ВОВЛЕЧЕНИЕ ДЕТЕЙ В КОЛЛЕКТИВНЫЕ НАБЛЮДЕНИЯ</w:t>
            </w:r>
            <w:r w:rsidR="009838A3">
              <w:rPr>
                <w:noProof/>
                <w:webHidden/>
              </w:rPr>
              <w:tab/>
            </w:r>
            <w:r w:rsidR="009838A3">
              <w:rPr>
                <w:noProof/>
                <w:webHidden/>
              </w:rPr>
              <w:fldChar w:fldCharType="begin"/>
            </w:r>
            <w:r w:rsidR="009838A3">
              <w:rPr>
                <w:noProof/>
                <w:webHidden/>
              </w:rPr>
              <w:instrText xml:space="preserve"> PAGEREF _Toc189852928 \h </w:instrText>
            </w:r>
            <w:r w:rsidR="009838A3">
              <w:rPr>
                <w:noProof/>
                <w:webHidden/>
              </w:rPr>
            </w:r>
            <w:r w:rsidR="009838A3">
              <w:rPr>
                <w:noProof/>
                <w:webHidden/>
              </w:rPr>
              <w:fldChar w:fldCharType="separate"/>
            </w:r>
            <w:r w:rsidR="009838A3">
              <w:rPr>
                <w:noProof/>
                <w:webHidden/>
              </w:rPr>
              <w:t>39</w:t>
            </w:r>
            <w:r w:rsidR="009838A3">
              <w:rPr>
                <w:noProof/>
                <w:webHidden/>
              </w:rPr>
              <w:fldChar w:fldCharType="end"/>
            </w:r>
          </w:hyperlink>
        </w:p>
        <w:p w14:paraId="0E98A71E"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29" w:history="1">
            <w:r w:rsidR="009838A3" w:rsidRPr="004475AA">
              <w:rPr>
                <w:rStyle w:val="a5"/>
                <w:noProof/>
              </w:rPr>
              <w:t>ГЛАВА 4. ОЦЕНКА ЭФФЕКТИВНОСТИ ИСПОЛЬЗОВАНИЯ НАБЛЮДЕНИЯ В ФОРМИРОВАНИИ ЭКОЛОГИЧЕСКОГО МИРОВОЗЗРЕНИЯ ДЕТЕЙ ДОШКОЛЬНОГО ВОЗРАСТА</w:t>
            </w:r>
            <w:r w:rsidR="009838A3">
              <w:rPr>
                <w:noProof/>
                <w:webHidden/>
              </w:rPr>
              <w:tab/>
            </w:r>
            <w:r w:rsidR="009838A3">
              <w:rPr>
                <w:noProof/>
                <w:webHidden/>
              </w:rPr>
              <w:fldChar w:fldCharType="begin"/>
            </w:r>
            <w:r w:rsidR="009838A3">
              <w:rPr>
                <w:noProof/>
                <w:webHidden/>
              </w:rPr>
              <w:instrText xml:space="preserve"> PAGEREF _Toc189852929 \h </w:instrText>
            </w:r>
            <w:r w:rsidR="009838A3">
              <w:rPr>
                <w:noProof/>
                <w:webHidden/>
              </w:rPr>
            </w:r>
            <w:r w:rsidR="009838A3">
              <w:rPr>
                <w:noProof/>
                <w:webHidden/>
              </w:rPr>
              <w:fldChar w:fldCharType="separate"/>
            </w:r>
            <w:r w:rsidR="009838A3">
              <w:rPr>
                <w:noProof/>
                <w:webHidden/>
              </w:rPr>
              <w:t>43</w:t>
            </w:r>
            <w:r w:rsidR="009838A3">
              <w:rPr>
                <w:noProof/>
                <w:webHidden/>
              </w:rPr>
              <w:fldChar w:fldCharType="end"/>
            </w:r>
          </w:hyperlink>
        </w:p>
        <w:p w14:paraId="114FD403"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30" w:history="1">
            <w:r w:rsidR="009838A3" w:rsidRPr="004475AA">
              <w:rPr>
                <w:rStyle w:val="a5"/>
                <w:noProof/>
              </w:rPr>
              <w:t>4.1. МЕТОДИКИ ОЦЕНКИ РЕЗУЛЬТАТОВ НАБЛЮДЕНИЙ</w:t>
            </w:r>
            <w:r w:rsidR="009838A3">
              <w:rPr>
                <w:noProof/>
                <w:webHidden/>
              </w:rPr>
              <w:tab/>
            </w:r>
            <w:r w:rsidR="009838A3">
              <w:rPr>
                <w:noProof/>
                <w:webHidden/>
              </w:rPr>
              <w:fldChar w:fldCharType="begin"/>
            </w:r>
            <w:r w:rsidR="009838A3">
              <w:rPr>
                <w:noProof/>
                <w:webHidden/>
              </w:rPr>
              <w:instrText xml:space="preserve"> PAGEREF _Toc189852930 \h </w:instrText>
            </w:r>
            <w:r w:rsidR="009838A3">
              <w:rPr>
                <w:noProof/>
                <w:webHidden/>
              </w:rPr>
            </w:r>
            <w:r w:rsidR="009838A3">
              <w:rPr>
                <w:noProof/>
                <w:webHidden/>
              </w:rPr>
              <w:fldChar w:fldCharType="separate"/>
            </w:r>
            <w:r w:rsidR="009838A3">
              <w:rPr>
                <w:noProof/>
                <w:webHidden/>
              </w:rPr>
              <w:t>43</w:t>
            </w:r>
            <w:r w:rsidR="009838A3">
              <w:rPr>
                <w:noProof/>
                <w:webHidden/>
              </w:rPr>
              <w:fldChar w:fldCharType="end"/>
            </w:r>
          </w:hyperlink>
        </w:p>
        <w:p w14:paraId="3E852DB7"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31" w:history="1">
            <w:r w:rsidR="009838A3" w:rsidRPr="004475AA">
              <w:rPr>
                <w:rStyle w:val="a5"/>
                <w:noProof/>
              </w:rPr>
              <w:t>4.2. СРАВНИТЕЛЬНЫЙ АНАЛИЗ ЭФФЕКТИВНОСТИ РАЗЛИЧНЫХ МЕТОДОВ НАБЛЮДЕНИЯ</w:t>
            </w:r>
            <w:r w:rsidR="009838A3">
              <w:rPr>
                <w:noProof/>
                <w:webHidden/>
              </w:rPr>
              <w:tab/>
            </w:r>
            <w:r w:rsidR="009838A3">
              <w:rPr>
                <w:noProof/>
                <w:webHidden/>
              </w:rPr>
              <w:fldChar w:fldCharType="begin"/>
            </w:r>
            <w:r w:rsidR="009838A3">
              <w:rPr>
                <w:noProof/>
                <w:webHidden/>
              </w:rPr>
              <w:instrText xml:space="preserve"> PAGEREF _Toc189852931 \h </w:instrText>
            </w:r>
            <w:r w:rsidR="009838A3">
              <w:rPr>
                <w:noProof/>
                <w:webHidden/>
              </w:rPr>
            </w:r>
            <w:r w:rsidR="009838A3">
              <w:rPr>
                <w:noProof/>
                <w:webHidden/>
              </w:rPr>
              <w:fldChar w:fldCharType="separate"/>
            </w:r>
            <w:r w:rsidR="009838A3">
              <w:rPr>
                <w:noProof/>
                <w:webHidden/>
              </w:rPr>
              <w:t>47</w:t>
            </w:r>
            <w:r w:rsidR="009838A3">
              <w:rPr>
                <w:noProof/>
                <w:webHidden/>
              </w:rPr>
              <w:fldChar w:fldCharType="end"/>
            </w:r>
          </w:hyperlink>
        </w:p>
        <w:p w14:paraId="163788EB" w14:textId="77777777" w:rsidR="009838A3" w:rsidRDefault="00FB714A">
          <w:pPr>
            <w:pStyle w:val="21"/>
            <w:tabs>
              <w:tab w:val="right" w:leader="dot" w:pos="9628"/>
            </w:tabs>
            <w:rPr>
              <w:rFonts w:asciiTheme="minorHAnsi" w:eastAsiaTheme="minorEastAsia" w:hAnsiTheme="minorHAnsi" w:cstheme="minorBidi"/>
              <w:bCs w:val="0"/>
              <w:noProof/>
              <w:sz w:val="22"/>
              <w:szCs w:val="22"/>
              <w:lang w:eastAsia="ru-RU"/>
            </w:rPr>
          </w:pPr>
          <w:hyperlink w:anchor="_Toc189852932" w:history="1">
            <w:r w:rsidR="009838A3" w:rsidRPr="004475AA">
              <w:rPr>
                <w:rStyle w:val="a5"/>
                <w:noProof/>
              </w:rPr>
              <w:t>4.3. ВЛИЯНИЕ ФОРМИРОВАНИЯ ЭКОЛОГИЧЕСКОГО МИРОВОЗЗРЕНИЯ НА ПОВЕДЕНИЕ ДЕТЕЙ</w:t>
            </w:r>
            <w:r w:rsidR="009838A3">
              <w:rPr>
                <w:noProof/>
                <w:webHidden/>
              </w:rPr>
              <w:tab/>
            </w:r>
            <w:r w:rsidR="009838A3">
              <w:rPr>
                <w:noProof/>
                <w:webHidden/>
              </w:rPr>
              <w:fldChar w:fldCharType="begin"/>
            </w:r>
            <w:r w:rsidR="009838A3">
              <w:rPr>
                <w:noProof/>
                <w:webHidden/>
              </w:rPr>
              <w:instrText xml:space="preserve"> PAGEREF _Toc189852932 \h </w:instrText>
            </w:r>
            <w:r w:rsidR="009838A3">
              <w:rPr>
                <w:noProof/>
                <w:webHidden/>
              </w:rPr>
            </w:r>
            <w:r w:rsidR="009838A3">
              <w:rPr>
                <w:noProof/>
                <w:webHidden/>
              </w:rPr>
              <w:fldChar w:fldCharType="separate"/>
            </w:r>
            <w:r w:rsidR="009838A3">
              <w:rPr>
                <w:noProof/>
                <w:webHidden/>
              </w:rPr>
              <w:t>51</w:t>
            </w:r>
            <w:r w:rsidR="009838A3">
              <w:rPr>
                <w:noProof/>
                <w:webHidden/>
              </w:rPr>
              <w:fldChar w:fldCharType="end"/>
            </w:r>
          </w:hyperlink>
        </w:p>
        <w:p w14:paraId="6B8C6521"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33" w:history="1">
            <w:r w:rsidR="009838A3" w:rsidRPr="004475AA">
              <w:rPr>
                <w:rStyle w:val="a5"/>
                <w:noProof/>
              </w:rPr>
              <w:t>ЗАКЛЮЧЕНИЕ</w:t>
            </w:r>
            <w:r w:rsidR="009838A3">
              <w:rPr>
                <w:noProof/>
                <w:webHidden/>
              </w:rPr>
              <w:tab/>
            </w:r>
            <w:r w:rsidR="009838A3">
              <w:rPr>
                <w:noProof/>
                <w:webHidden/>
              </w:rPr>
              <w:fldChar w:fldCharType="begin"/>
            </w:r>
            <w:r w:rsidR="009838A3">
              <w:rPr>
                <w:noProof/>
                <w:webHidden/>
              </w:rPr>
              <w:instrText xml:space="preserve"> PAGEREF _Toc189852933 \h </w:instrText>
            </w:r>
            <w:r w:rsidR="009838A3">
              <w:rPr>
                <w:noProof/>
                <w:webHidden/>
              </w:rPr>
            </w:r>
            <w:r w:rsidR="009838A3">
              <w:rPr>
                <w:noProof/>
                <w:webHidden/>
              </w:rPr>
              <w:fldChar w:fldCharType="separate"/>
            </w:r>
            <w:r w:rsidR="009838A3">
              <w:rPr>
                <w:noProof/>
                <w:webHidden/>
              </w:rPr>
              <w:t>54</w:t>
            </w:r>
            <w:r w:rsidR="009838A3">
              <w:rPr>
                <w:noProof/>
                <w:webHidden/>
              </w:rPr>
              <w:fldChar w:fldCharType="end"/>
            </w:r>
          </w:hyperlink>
        </w:p>
        <w:p w14:paraId="041080F4" w14:textId="77777777" w:rsidR="009838A3" w:rsidRDefault="00FB714A">
          <w:pPr>
            <w:pStyle w:val="11"/>
            <w:tabs>
              <w:tab w:val="right" w:leader="dot" w:pos="9628"/>
            </w:tabs>
            <w:rPr>
              <w:rFonts w:asciiTheme="minorHAnsi" w:eastAsiaTheme="minorEastAsia" w:hAnsiTheme="minorHAnsi"/>
              <w:bCs w:val="0"/>
              <w:caps w:val="0"/>
              <w:noProof/>
              <w:sz w:val="22"/>
              <w:szCs w:val="22"/>
              <w:lang w:eastAsia="ru-RU"/>
            </w:rPr>
          </w:pPr>
          <w:hyperlink w:anchor="_Toc189852934" w:history="1">
            <w:r w:rsidR="009838A3" w:rsidRPr="004475AA">
              <w:rPr>
                <w:rStyle w:val="a5"/>
                <w:noProof/>
              </w:rPr>
              <w:t>СПИСОК ЛИТЕРАТУРЫ</w:t>
            </w:r>
            <w:r w:rsidR="009838A3">
              <w:rPr>
                <w:noProof/>
                <w:webHidden/>
              </w:rPr>
              <w:tab/>
            </w:r>
            <w:r w:rsidR="009838A3">
              <w:rPr>
                <w:noProof/>
                <w:webHidden/>
              </w:rPr>
              <w:fldChar w:fldCharType="begin"/>
            </w:r>
            <w:r w:rsidR="009838A3">
              <w:rPr>
                <w:noProof/>
                <w:webHidden/>
              </w:rPr>
              <w:instrText xml:space="preserve"> PAGEREF _Toc189852934 \h </w:instrText>
            </w:r>
            <w:r w:rsidR="009838A3">
              <w:rPr>
                <w:noProof/>
                <w:webHidden/>
              </w:rPr>
            </w:r>
            <w:r w:rsidR="009838A3">
              <w:rPr>
                <w:noProof/>
                <w:webHidden/>
              </w:rPr>
              <w:fldChar w:fldCharType="separate"/>
            </w:r>
            <w:r w:rsidR="009838A3">
              <w:rPr>
                <w:noProof/>
                <w:webHidden/>
              </w:rPr>
              <w:t>57</w:t>
            </w:r>
            <w:r w:rsidR="009838A3">
              <w:rPr>
                <w:noProof/>
                <w:webHidden/>
              </w:rPr>
              <w:fldChar w:fldCharType="end"/>
            </w:r>
          </w:hyperlink>
        </w:p>
        <w:p w14:paraId="082FBBBA" w14:textId="77777777" w:rsidR="00AD02B8" w:rsidRDefault="009838A3">
          <w:r>
            <w:rPr>
              <w:b/>
              <w:bCs/>
              <w:noProof/>
            </w:rPr>
            <w:fldChar w:fldCharType="end"/>
          </w:r>
        </w:p>
      </w:sdtContent>
    </w:sdt>
    <w:p w14:paraId="2A41930E" w14:textId="77777777" w:rsidR="00F676E2" w:rsidRDefault="009838A3">
      <w:pPr>
        <w:rPr>
          <w:rFonts w:ascii="Times New Roman" w:hAnsi="Times New Roman" w:cs="Times New Roman"/>
          <w:b/>
          <w:szCs w:val="28"/>
        </w:rPr>
      </w:pPr>
      <w:r>
        <w:br/>
      </w:r>
    </w:p>
    <w:p w14:paraId="30B35AAD" w14:textId="77777777" w:rsidR="0002568E" w:rsidRPr="00FA77BB" w:rsidRDefault="0002568E" w:rsidP="00FA77BB">
      <w:pPr>
        <w:rPr>
          <w:rFonts w:ascii="Times New Roman" w:hAnsi="Times New Roman" w:cs="Times New Roman"/>
          <w:b/>
          <w:szCs w:val="28"/>
        </w:rPr>
      </w:pPr>
    </w:p>
    <w:p w14:paraId="6BAA6979" w14:textId="77777777" w:rsidR="0053631F" w:rsidRDefault="009838A3">
      <w:r>
        <w:br w:type="page"/>
      </w:r>
    </w:p>
    <w:p w14:paraId="039D43DE" w14:textId="77777777" w:rsidR="0053631F" w:rsidRDefault="009838A3">
      <w:pPr>
        <w:pStyle w:val="1"/>
      </w:pPr>
      <w:bookmarkStart w:id="0" w:name="_Toc189852916"/>
      <w:r>
        <w:lastRenderedPageBreak/>
        <w:t>ВВЕДЕНИЕ</w:t>
      </w:r>
      <w:bookmarkEnd w:id="0"/>
    </w:p>
    <w:p w14:paraId="43414755" w14:textId="77777777" w:rsidR="0053631F" w:rsidRDefault="009838A3">
      <w:pPr>
        <w:spacing w:line="360" w:lineRule="auto"/>
        <w:ind w:firstLine="709"/>
        <w:jc w:val="both"/>
      </w:pPr>
      <w:r>
        <w:t>Экологическое мировоззрение становится все более актуальным в современном обществе, и его формирование должно начинаться с самых ранних этапов развития личности. Дошкольный возраст — это время, когда у детей формируются основные представления о мире, а также закладываются основы их эмоционального и интеллектуального восприятия окружающей среды. В этом контексте наблюдение как метод обучения и воспитания приобретает особое значение, так как оно позволяет детям непосредственно взаимодействовать с природой, развивать чувство ответственности за её сохранение и понимание взаимосвязей в экосистеме.</w:t>
      </w:r>
    </w:p>
    <w:p w14:paraId="3A5A5DBF" w14:textId="77777777" w:rsidR="0053631F" w:rsidRDefault="009838A3">
      <w:pPr>
        <w:spacing w:line="360" w:lineRule="auto"/>
        <w:ind w:firstLine="709"/>
        <w:jc w:val="both"/>
      </w:pPr>
      <w:r>
        <w:t>Наблюдение, как метод формирования экологического мировоззрения, представляет собой активный процесс, в ходе которого дети не только получают информацию о природе, но и формируют собственные выводы, основываясь на личном опыте. Этот метод способствует развитию критического мышления, любознательности и стремления к познанию, что является важной основой для формирования экологической культуры. Важно отметить, что именно через непосредственный опыт взаимодействия с природой дети могут осознать её ценность и хрупкость, что в дальнейшем способствует формированию бережного отношения к окружающему миру.</w:t>
      </w:r>
    </w:p>
    <w:p w14:paraId="37CB485F" w14:textId="77777777" w:rsidR="0053631F" w:rsidRDefault="009838A3">
      <w:pPr>
        <w:spacing w:line="360" w:lineRule="auto"/>
        <w:ind w:firstLine="709"/>
        <w:jc w:val="both"/>
      </w:pPr>
      <w:r>
        <w:t>Одной из ключевых задач, стоящих перед педагогами и родителями, является создание условий для активного наблюдения за природой. Это может включать в себя как организованные экскурсии и выезды на природу, так и повседневные наблюдения за изменениями в окружающей среде. Важно, чтобы дети не просто смотрели на природу, но и задавали вопросы, искали ответы и делали выводы. Таким образом, наблюдение становится инструментом не только для получения знаний, но и для формирования личной ответственности за состояние окружающей среды.</w:t>
      </w:r>
    </w:p>
    <w:p w14:paraId="0CA43224" w14:textId="77777777" w:rsidR="0053631F" w:rsidRDefault="009838A3">
      <w:pPr>
        <w:spacing w:line="360" w:lineRule="auto"/>
        <w:ind w:firstLine="709"/>
        <w:jc w:val="both"/>
      </w:pPr>
      <w:r>
        <w:lastRenderedPageBreak/>
        <w:t>Методы проведения наблюдений с детьми дошкольного возраста могут варьироваться в зависимости от целей и задач, которые ставит перед собой педагог. Это могут быть как структурированные наблюдения, направленные на изучение конкретных объектов или явлений, так и свободные, когда дети сами выбирают, что им интересно. Важно, чтобы наблюдение было не только образовательным, но и увлекательным, чтобы поддерживать интерес детей к окружающему миру. Педагоги должны быть готовы адаптировать свои методы в зависимости от возраста детей, их интересов и уровня развития.</w:t>
      </w:r>
    </w:p>
    <w:p w14:paraId="12244973" w14:textId="77777777" w:rsidR="0053631F" w:rsidRDefault="009838A3">
      <w:pPr>
        <w:spacing w:line="360" w:lineRule="auto"/>
        <w:ind w:firstLine="709"/>
        <w:jc w:val="both"/>
      </w:pPr>
      <w:r>
        <w:t>Практические рекомендации по проведению наблюдений с детьми дошкольного возраста могут включать в себя различные подходы к организации наблюдений, выбор объектов для изучения, а также методы фиксирования результатов наблюдений. Важно, чтобы дети имели возможность не только наблюдать, но и обсуждать свои наблюдения, делиться впечатлениями и задавать вопросы. Это способствует развитию их коммуникативных навыков и углублению понимания окружающего мира. Кроме того, необходимо учитывать индивидуальные особенности каждого ребенка, что позволит сделать процесс наблюдения более эффективным и интересным.</w:t>
      </w:r>
    </w:p>
    <w:p w14:paraId="1522875D" w14:textId="77777777" w:rsidR="0053631F" w:rsidRDefault="009838A3">
      <w:pPr>
        <w:spacing w:line="360" w:lineRule="auto"/>
        <w:ind w:firstLine="709"/>
        <w:jc w:val="both"/>
      </w:pPr>
      <w:r>
        <w:t>Оценка эффективности использования наблюдения в формировании экологического мировоззрения детей дошкольного возраста — это важный аспект, который требует внимательного анализа. Необходимо учитывать, как наблюдение влияет на понимание детьми экологических процессов, их отношение к природе и желание участвовать в её сохранении. Для этого могут быть использованы различные методы оценки, такие как наблюдение за поведением детей, анализ их высказываний и работ, а также опросы родителей и педагогов. Важно, чтобы результаты оценки использовались для дальнейшего совершенствования методов работы с детьми и адаптации образовательных программ.</w:t>
      </w:r>
    </w:p>
    <w:p w14:paraId="68AFB24E" w14:textId="77777777" w:rsidR="0053631F" w:rsidRDefault="009838A3">
      <w:pPr>
        <w:spacing w:line="360" w:lineRule="auto"/>
        <w:ind w:firstLine="709"/>
        <w:jc w:val="both"/>
      </w:pPr>
      <w:r>
        <w:lastRenderedPageBreak/>
        <w:t>Таким образом, наблюдение как метод формирования основ экологического мировоззрения детей дошкольного возраста представляет собой многофункциональный инструмент, который может значительно обогатить образовательный процесс. Важно, чтобы педагоги и родители осознавали его значение и активно использовали его в своей практике. Формирование экологического мировоззрения на ранних этапах жизни — это залог будущего, в котором дети будут не только знать о природе, но и чувствовать свою ответственность за её сохранение. В последующих главах данной работы будет более подробно рассмотрена роль наблюдения в формировании экологического мировоззрения, методы его проведения, практические рекомендации и оценка его эффективности.</w:t>
      </w:r>
    </w:p>
    <w:p w14:paraId="37584B07" w14:textId="77777777" w:rsidR="0053631F" w:rsidRDefault="009838A3">
      <w:pPr>
        <w:spacing w:line="360" w:lineRule="auto"/>
        <w:ind w:firstLine="709"/>
        <w:jc w:val="both"/>
      </w:pPr>
      <w:r>
        <w:t>Исследование «Наблюдение как метод формирования основ экологического мировоззрения детей дошкольного возраста» является крайне актуальным в современных условиях, когда вопросы экологии и устойчивого развития становятся все более значимыми для будущих поколений. В условиях глобальных экологических проблем, таких как изменение климата и утрата биоразнообразия, формирование экологического мировоззрения у детей с раннего возраста становится необходимым условием для воспитания ответственных граждан, способных заботиться о природе. Оглавление работы, охватывающее роль и методы наблюдения, практические рекомендации и оценку эффективности данного подхода, подчеркивает важность активного вовлечения детей в процесс познания окружающего мира через наблюдение, что способствует не только развитию их экологического сознания, но и формированию навыков критического мышления и эмоциональной привязанности к природе.</w:t>
      </w:r>
    </w:p>
    <w:p w14:paraId="51432C93" w14:textId="77777777" w:rsidR="0053631F" w:rsidRDefault="009838A3">
      <w:pPr>
        <w:spacing w:line="360" w:lineRule="auto"/>
        <w:ind w:firstLine="709"/>
        <w:jc w:val="both"/>
      </w:pPr>
      <w:r>
        <w:t xml:space="preserve">В работе «Наблюдение как метод формирования основ экологического мировоззрения детей дошкольного возраста» объектом исследования является процесс формирования экологического мировоззрения у детей дошкольного возраста, который включает в себя осознание и восприятие окружающей </w:t>
      </w:r>
      <w:r>
        <w:lastRenderedPageBreak/>
        <w:t>природной среды. Предметом исследования выступает метод наблюдения как инструмент, способствующий развитию у детей понимания экологических взаимосвязей и ценности природы. В рамках работы рассматриваются различные аспекты применения наблюдения в образовательном процессе, включая его роль, методы проведения, практические рекомендации и оценку эффективности, что позволяет глубже понять, как данный метод может быть использован для формирования у детей устойчивого экологического сознания.</w:t>
      </w:r>
    </w:p>
    <w:p w14:paraId="1911E5DC" w14:textId="77777777" w:rsidR="0053631F" w:rsidRDefault="009838A3">
      <w:pPr>
        <w:spacing w:line="360" w:lineRule="auto"/>
        <w:ind w:firstLine="709"/>
        <w:jc w:val="both"/>
      </w:pPr>
      <w:r>
        <w:t>Целью исследования в работе «Наблюдение как метод формирования основ экологического мировоззрения детей дошкольного возраста» является выявление значимости наблюдения как эффективного инструмента для формирования у детей дошкольного возраста осознанного отношения к окружающей природе и экологии. Задачи исследования включают анализ роли наблюдения в процессе формирования экологического мировоззрения, разработку методов проведения наблюдений, а также создание практических рекомендаций для педагогов по организации наблюдений с детьми. Кроме того, работа направлена на оценку эффективности применения наблюдений в образовательной практике, что позволит определить их вклад в развитие экологического сознания у детей и формирование ответственного отношения к окружающей среде.</w:t>
      </w:r>
    </w:p>
    <w:p w14:paraId="5EABF652" w14:textId="77777777" w:rsidR="0053631F" w:rsidRDefault="009838A3">
      <w:r>
        <w:br w:type="page"/>
      </w:r>
    </w:p>
    <w:p w14:paraId="061599FC" w14:textId="77777777" w:rsidR="0053631F" w:rsidRDefault="009838A3">
      <w:pPr>
        <w:pStyle w:val="1"/>
      </w:pPr>
      <w:bookmarkStart w:id="1" w:name="_Toc189852917"/>
      <w:r>
        <w:lastRenderedPageBreak/>
        <w:t>ГЛАВА 1. РОЛЬ НАБЛЮДЕНИЯ В ФОРМИРОВАНИИ ЭКОЛОГИЧЕСКОГО МИРОВОЗЗРЕНИЯ ДЕТЕЙ ДОШКОЛЬНОГО ВОЗРАСТА</w:t>
      </w:r>
      <w:bookmarkEnd w:id="1"/>
    </w:p>
    <w:p w14:paraId="05C10522" w14:textId="77777777" w:rsidR="0053631F" w:rsidRDefault="009838A3">
      <w:pPr>
        <w:pStyle w:val="2"/>
      </w:pPr>
      <w:bookmarkStart w:id="2" w:name="_Toc189852918"/>
      <w:r>
        <w:t>1.1. ПОНЯТИЕ НАБЛЮДЕНИЯ В ПЕДАГОГИКЕ</w:t>
      </w:r>
      <w:bookmarkEnd w:id="2"/>
    </w:p>
    <w:p w14:paraId="58EE9FC0" w14:textId="77777777" w:rsidR="0053631F" w:rsidRDefault="009838A3">
      <w:pPr>
        <w:spacing w:line="360" w:lineRule="auto"/>
        <w:ind w:firstLine="709"/>
        <w:jc w:val="both"/>
      </w:pPr>
      <w:r>
        <w:t>Наблюдение является одним из ключевых методов в педагогике, особенно когда речь идет о формировании экологического мировоззрения у детей дошкольного возраста. В этом контексте важно понимать, что наблюдение — это не просто процесс восприятия окружающего мира, но и сложный, многоуровневый механизм, который позволяет детям осваивать и осмыслять природные явления, формировать эмоциональную связь с окружающей средой и развивать критическое мышление. В дошкольном возрасте дети находятся на этапе активного познания мира, и именно в этот период закладываются основы их отношения к природе, экологии и окружающей среде.</w:t>
      </w:r>
    </w:p>
    <w:p w14:paraId="55735DA5" w14:textId="77777777" w:rsidR="0053631F" w:rsidRDefault="009838A3">
      <w:pPr>
        <w:spacing w:line="360" w:lineRule="auto"/>
        <w:ind w:firstLine="709"/>
        <w:jc w:val="both"/>
      </w:pPr>
      <w:r>
        <w:t>Роль наблюдения в формировании экологического мировоззрения детей можно рассматривать с нескольких аспектов. Во-первых, наблюдение способствует развитию у детей способности к внимательному восприятию окружающей действительности. Дошкольники, как правило, обладают высоким уровнем любознательности, и именно через наблюдение они могут удовлетворить свою потребность в исследовании и открытии нового. Наблюдение помогает детям не только увидеть, но и понять, как функционирует природа, какие процессы происходят в экосистемах, как взаимодействуют различные элементы окружающей среды. Это понимание является основой для формирования экологического мировоззрения, поскольку оно создает у детей осознание взаимосвязей в природе и важности сохранения экологического баланса [6].</w:t>
      </w:r>
    </w:p>
    <w:p w14:paraId="45DC5510" w14:textId="77777777" w:rsidR="0053631F" w:rsidRDefault="009838A3">
      <w:pPr>
        <w:spacing w:line="360" w:lineRule="auto"/>
        <w:ind w:firstLine="709"/>
        <w:jc w:val="both"/>
      </w:pPr>
      <w:r>
        <w:t xml:space="preserve">Во-вторых, наблюдение формирует у детей эмоциональную привязанность к природе. Когда дети наблюдают за растениями, животными, природными явлениями, у них возникает эмоциональный отклик, который </w:t>
      </w:r>
      <w:r>
        <w:lastRenderedPageBreak/>
        <w:t>способствует развитию эмпатии и ответственности за окружающий мир. Например, наблюдая за тем, как цветет дерево или как птички строят гнездо, дети начинают осознавать, что природа — это не просто фон для их жизни, а живая система, которая требует заботы и уважения. Эмоциональная связь с природой является важным аспектом экологического мировоззрения, так как именно она побуждает детей заботиться о природе, защищать её и стремиться к её сохранению [28].</w:t>
      </w:r>
    </w:p>
    <w:p w14:paraId="30B823A6" w14:textId="77777777" w:rsidR="0053631F" w:rsidRDefault="009838A3">
      <w:pPr>
        <w:spacing w:line="360" w:lineRule="auto"/>
        <w:ind w:firstLine="709"/>
        <w:jc w:val="both"/>
      </w:pPr>
      <w:r>
        <w:t>Кроме того, наблюдение как метод формирования экологического мировоззрения способствует развитию критического мышления у детей. В процессе наблюдения они учатся задавать вопросы, анализировать увиденное, делать выводы и строить гипотезы. Например, наблюдая за изменениями в природе в разные времена года, дети могут задаваться вопросами о том, почему листья меняют цвет, почему некоторые животные впадают в спячку, или как меняется погода. Такие вопросы стимулируют их мыслительный процесс, побуждают искать ответы и расширяют их знания о мире. Критическое мышление, развиваемое через наблюдение, является важным элементом экологического мировоззрения, так как оно помогает детям осознавать сложность экологических проблем и необходимость их решения [3].</w:t>
      </w:r>
    </w:p>
    <w:p w14:paraId="233C732B" w14:textId="77777777" w:rsidR="0053631F" w:rsidRDefault="009838A3">
      <w:pPr>
        <w:spacing w:line="360" w:lineRule="auto"/>
        <w:ind w:firstLine="709"/>
        <w:jc w:val="both"/>
      </w:pPr>
      <w:r>
        <w:t>Наблюдение также позволяет детям развивать свои наблюдательные навыки и внимание к деталям. Важно отметить, что наблюдение — это не только пассивный процесс восприятия, но и активное участие в исследовании окружающей среды. Дети учатся замечать мелочи, которые могут быть неочевидны на первый взгляд, и это умение становится основой для более глубокого понимания экологии. Например, наблюдая за поведением муравьев, дети могут понять, как работает муравейник, какие роли выполняют разные муравьи и как они взаимодействуют друг с другом. Такие наблюдения помогают детям осознать сложные взаимосвязи в природе и важность каждого её элемента.</w:t>
      </w:r>
    </w:p>
    <w:p w14:paraId="611B069F" w14:textId="77777777" w:rsidR="0053631F" w:rsidRDefault="009838A3">
      <w:pPr>
        <w:spacing w:line="360" w:lineRule="auto"/>
        <w:ind w:firstLine="709"/>
        <w:jc w:val="both"/>
      </w:pPr>
      <w:r>
        <w:lastRenderedPageBreak/>
        <w:t>В процессе наблюдения важно создавать для детей такие условия, которые способствуют их активному участию и вовлеченности. Это может быть организовано через различные формы деятельности: прогулки на свежем воздухе, экскурсии в природу, наблюдения за растениями и животными в детском саду или на придомовой территории. Важно, чтобы наблюдение не было формальным, а стало частью игры и исследования. Дети должны чувствовать себя исследователями, которые открывают для себя мир, а педагог — их проводником в этом увлекательном путешествии. Такой подход способствует развитию у детей не только познавательного интереса, но и желания заботиться о природе.</w:t>
      </w:r>
    </w:p>
    <w:p w14:paraId="64D9DEF8" w14:textId="77777777" w:rsidR="0053631F" w:rsidRDefault="009838A3">
      <w:pPr>
        <w:spacing w:line="360" w:lineRule="auto"/>
        <w:ind w:firstLine="709"/>
        <w:jc w:val="both"/>
      </w:pPr>
      <w:r>
        <w:t>Наблюдение также может быть интегрировано в другие виды деятельности, такие как художественное творчество, игры и проекты. Например, дети могут рисовать или лепить то, что они наблюдали, создавать коллективные проекты, посвященные экологии, или участвовать в играх, которые развивают их экологическое сознание. Такие интегративные подходы помогают детям осознать, что природа — это не просто объект наблюдения, а источник вдохновения и творчества. Это также способствует развитию у детей чувства ответственности за окружающий мир, так как они начинают осознавать, что их действия могут влиять на природу.</w:t>
      </w:r>
    </w:p>
    <w:p w14:paraId="154BCECD" w14:textId="77777777" w:rsidR="0053631F" w:rsidRDefault="009838A3">
      <w:pPr>
        <w:spacing w:line="360" w:lineRule="auto"/>
        <w:ind w:firstLine="709"/>
        <w:jc w:val="both"/>
      </w:pPr>
      <w:r>
        <w:t>Важным аспектом наблюдения является его связь с развитием языка и коммуникации у детей. В процессе наблюдения дети учатся описывать свои наблюдения, делиться впечатлениями и обсуждать увиденное с другими. Это способствует развитию их речевых навыков, расширению словарного запаса и улучшению способности к коммуникации. Кроме того, обсуждение наблюдений с педагогом и сверстниками помогает детям формировать свои мысли и идеи, а также учиться слушать и уважать мнение других. Это важный аспект формирования экологического мировоззрения, так как он способствует развитию у детей умения работать в команде и принимать во внимание мнения других людей.</w:t>
      </w:r>
    </w:p>
    <w:p w14:paraId="184947DF" w14:textId="77777777" w:rsidR="0053631F" w:rsidRDefault="009838A3">
      <w:pPr>
        <w:spacing w:line="360" w:lineRule="auto"/>
        <w:ind w:firstLine="709"/>
        <w:jc w:val="both"/>
      </w:pPr>
      <w:r>
        <w:lastRenderedPageBreak/>
        <w:t>Наблюдение как метод формирования экологического мировоззрения также требует от педагога особого подхода и внимания. Педагог должен быть не только наблюдателем, но и активным участником процесса, который направляет и поддерживает детей в их исследованиях. Важно создавать для детей безопасную и поддерживающую атмосферу, в которой они могут свободно выражать свои мысли и чувства. Педагог должен быть готов к тому, чтобы отвечать на вопросы детей, делиться своими знаниями и опытом, а также вдохновлять их на дальнейшие исследования. Такой подход помогает формировать у детей не только экологическое мировоззрение, но и уверенность в своих силах и способностях.</w:t>
      </w:r>
    </w:p>
    <w:p w14:paraId="4E56EEBB" w14:textId="77777777" w:rsidR="0053631F" w:rsidRDefault="009838A3">
      <w:pPr>
        <w:spacing w:line="360" w:lineRule="auto"/>
        <w:ind w:firstLine="709"/>
        <w:jc w:val="both"/>
      </w:pPr>
      <w:r>
        <w:t>Таким образом, наблюдение играет ключевую роль в формировании экологического мировоззрения детей дошкольного возраста. Оно способствует развитию у детей внимательности, эмоциональной привязанности к природе, критического мышления и наблюдательных навыков. Наблюдение также интегрируется в другие виды деятельности, что делает его более эффективным и многогранным. Педагог, в свою очередь, должен быть активным участником этого процесса, создавая поддерживающую атмосферу и вдохновляя детей на исследование окружающего мира. В результате, через наблюдение дети не только осваивают знания о природе, но и формируют свое отношение к ней, что является основой для их будущего экологического сознания и ответственности за окружающий мир.</w:t>
      </w:r>
    </w:p>
    <w:p w14:paraId="78116907" w14:textId="77777777" w:rsidR="0053631F" w:rsidRDefault="009838A3">
      <w:r>
        <w:br w:type="page"/>
      </w:r>
    </w:p>
    <w:p w14:paraId="4EF71D5D" w14:textId="77777777" w:rsidR="0053631F" w:rsidRDefault="009838A3">
      <w:pPr>
        <w:pStyle w:val="2"/>
      </w:pPr>
      <w:bookmarkStart w:id="3" w:name="_Toc189852919"/>
      <w:r>
        <w:lastRenderedPageBreak/>
        <w:t>1.2. ВЛИЯНИЕ НАБЛЮДЕНИЯ НА РАЗВИТИЕ ДЕТЕЙ</w:t>
      </w:r>
      <w:bookmarkEnd w:id="3"/>
    </w:p>
    <w:p w14:paraId="792E614F" w14:textId="77777777" w:rsidR="0053631F" w:rsidRDefault="009838A3">
      <w:pPr>
        <w:spacing w:line="360" w:lineRule="auto"/>
        <w:ind w:firstLine="709"/>
        <w:jc w:val="both"/>
      </w:pPr>
      <w:r>
        <w:t>Наблюдение является одним из ключевых методов в формировании экологического мировоззрения у детей дошкольного возраста. В процессе наблюдения дети имеют возможность непосредственно взаимодействовать с окружающей природой, что способствует не только развитию их познавательных способностей, но и формированию эмоциональной привязанности к природе. Эта привязанность, в свою очередь, является основой для формирования экологического сознания, которое включает в себя понимание важности сохранения окружающей среды, осознание взаимосвязей между живыми организмами и их средой обитания, а также развитие ответственности за свои действия, влияющие на природу.</w:t>
      </w:r>
    </w:p>
    <w:p w14:paraId="0357FC74" w14:textId="77777777" w:rsidR="0053631F" w:rsidRDefault="009838A3">
      <w:pPr>
        <w:spacing w:line="360" w:lineRule="auto"/>
        <w:ind w:firstLine="709"/>
        <w:jc w:val="both"/>
      </w:pPr>
      <w:r>
        <w:t>Наблюдение в контексте экологического образования представляет собой активный процесс, в котором дети становятся не просто пассивными слушателями, а активными участниками. Они учатся замечать детали, анализировать изменения в окружающем мире, задавать вопросы и искать на них ответы. Этот процесс способствует развитию критического мышления, так как дети начинают осознавать причинно-следственные связи в природе. Например, наблюдая за изменениями в поведении животных в зависимости от времени года, дети могут понять, как климатические условия влияют на жизнь различных видов. Такое понимание становится основой для формирования более глубокого экологического мировоззрения, где дети осознают свою роль в экосистеме и важность бережного отношения к окружающей среде [26].</w:t>
      </w:r>
    </w:p>
    <w:p w14:paraId="617C9F38" w14:textId="77777777" w:rsidR="0053631F" w:rsidRDefault="009838A3">
      <w:pPr>
        <w:spacing w:line="360" w:lineRule="auto"/>
        <w:ind w:firstLine="709"/>
        <w:jc w:val="both"/>
      </w:pPr>
      <w:r>
        <w:t xml:space="preserve">Важным аспектом наблюдения является его эмоциональная составляющая. Дети, которые активно наблюдают за природой, чаще всего испытывают положительные эмоции: радость, удивление, восхищение. Эти эмоции усиливают их желание изучать природу и заботиться о ней. Например, наблюдая за цветением растений или миграцией птиц, дети могут испытывать чувство восхищения, которое способствует формированию положительного </w:t>
      </w:r>
      <w:r>
        <w:lastRenderedPageBreak/>
        <w:t>отношения к природе. Такие эмоциональные переживания играют важную роль в процессе социализации, так как помогают детям развивать эмпатию не только к людям, но и к другим живым существам [17].</w:t>
      </w:r>
    </w:p>
    <w:p w14:paraId="04F50036" w14:textId="77777777" w:rsidR="0053631F" w:rsidRDefault="009838A3">
      <w:pPr>
        <w:spacing w:line="360" w:lineRule="auto"/>
        <w:ind w:firstLine="709"/>
        <w:jc w:val="both"/>
      </w:pPr>
      <w:r>
        <w:t>Наблюдение также способствует развитию у детей навыков саморегуляции и ответственности. Когда дети начинают осознавать, что их действия могут повлиять на окружающую среду, они становятся более внимательными к своим поступкам. Например, если ребенок заметил, что мусор, оставленный на улице, может повредить животным или растениям, он начинает осознавать важность соблюдения чистоты и порядка в природе. Это понимание формирует у детей ответственность за свои действия и помогает развивать навыки заботы о природе [9].</w:t>
      </w:r>
    </w:p>
    <w:p w14:paraId="4615DB6D" w14:textId="77777777" w:rsidR="0053631F" w:rsidRDefault="009838A3">
      <w:pPr>
        <w:spacing w:line="360" w:lineRule="auto"/>
        <w:ind w:firstLine="709"/>
        <w:jc w:val="both"/>
      </w:pPr>
      <w:r>
        <w:t xml:space="preserve">Кроме того, наблюдение способствует развитию коммуникативных навыков у детей. В процессе совместного наблюдения и </w:t>
      </w:r>
      <w:proofErr w:type="gramStart"/>
      <w:r>
        <w:t>обсуждения</w:t>
      </w:r>
      <w:proofErr w:type="gramEnd"/>
      <w:r>
        <w:t xml:space="preserve"> увиденного с взрослыми и сверстниками, дети учатся выражать свои мысли и чувства, задавать вопросы и делиться своими наблюдениями. Это взаимодействие помогает им развивать навыки сотрудничества и командной работы, что является важным аспектом в современном обществе. Дети начинают понимать, что мнения и идеи других людей могут быть ценными и интересными, что способствует формированию открытости и готовности к диалогу.</w:t>
      </w:r>
    </w:p>
    <w:p w14:paraId="4F8FCD32" w14:textId="77777777" w:rsidR="0053631F" w:rsidRDefault="009838A3">
      <w:pPr>
        <w:spacing w:line="360" w:lineRule="auto"/>
        <w:ind w:firstLine="709"/>
        <w:jc w:val="both"/>
      </w:pPr>
      <w:r>
        <w:t xml:space="preserve">Наблюдение, как метод формирования экологического мировоззрения, также связано с развитием у детей практических навыков. В процессе наблюдения дети могут участвовать в различных экологических активностях, таких как посадка деревьев, уход за растениями, сбор мусора в парке и т.д. Эти практические действия помогают детям не только лучше понять природу, но и увидеть результаты своих действий. Например, наблюдая за ростом посаженного ими растения, дети могут осознать важность заботы о природе и </w:t>
      </w:r>
      <w:r>
        <w:lastRenderedPageBreak/>
        <w:t>понять, как их действия могут привести к положительным изменениям в окружающей среде.</w:t>
      </w:r>
    </w:p>
    <w:p w14:paraId="5ABFE6E1" w14:textId="77777777" w:rsidR="0053631F" w:rsidRDefault="009838A3">
      <w:pPr>
        <w:spacing w:line="360" w:lineRule="auto"/>
        <w:ind w:firstLine="709"/>
        <w:jc w:val="both"/>
      </w:pPr>
      <w:r>
        <w:t>Не стоит забывать и о том, что наблюдение может способствовать развитию у детей научного подхода к изучению природы. В ходе наблюдений они могут задавать научные вопросы, формулировать гипотезы и проверять их на практике. Например, наблюдая за поведением насекомых, дети могут задать вопрос о том, почему муравьи работают вместе. Это может привести к обсуждению тем, связанным с социальным поведением животных, экосистемами и взаимодействием видов. Такой подход не только развивает у детей интерес к науке, но и формирует у них навыки исследовательской деятельности.</w:t>
      </w:r>
    </w:p>
    <w:p w14:paraId="0F093F46" w14:textId="77777777" w:rsidR="0053631F" w:rsidRDefault="009838A3">
      <w:pPr>
        <w:spacing w:line="360" w:lineRule="auto"/>
        <w:ind w:firstLine="709"/>
        <w:jc w:val="both"/>
      </w:pPr>
      <w:r>
        <w:t>Таким образом, роль наблюдения в формировании экологического мировоззрения у детей дошкольного возраста трудно переоценить. Наблюдение способствует развитию эмоциональной привязанности к природе, критического мышления, ответственности за свои действия, коммуникативных навыков и практических умений. Все эти аспекты являются важными элементами в процессе социализации ребенка и формировании его личности. Важно, чтобы взрослые, работающие с детьми, осознавали значимость наблюдения как метода обучения и активно использовали его в своей практике. Создание условий для активного наблюдения и взаимодействия с природой поможет детям не только развивать свои познавательные способности, но и формировать устойчивое экологическое мировоззрение, которое будет способствовать сохранению окружающей среды в будущем.</w:t>
      </w:r>
    </w:p>
    <w:p w14:paraId="70CD2BBB" w14:textId="77777777" w:rsidR="0053631F" w:rsidRDefault="009838A3">
      <w:r>
        <w:br w:type="page"/>
      </w:r>
    </w:p>
    <w:p w14:paraId="0A1393D5" w14:textId="77777777" w:rsidR="0053631F" w:rsidRDefault="009838A3">
      <w:pPr>
        <w:pStyle w:val="2"/>
      </w:pPr>
      <w:bookmarkStart w:id="4" w:name="_Toc189852920"/>
      <w:r>
        <w:lastRenderedPageBreak/>
        <w:t>1.3. ОСОБЕННОСТИ НАБЛЮДЕНИЯ В ЭКОЛОГИЧЕСКОМ ОБРАЗОВАНИИ</w:t>
      </w:r>
      <w:bookmarkEnd w:id="4"/>
    </w:p>
    <w:p w14:paraId="2C1AFF43" w14:textId="77777777" w:rsidR="0053631F" w:rsidRDefault="009838A3">
      <w:pPr>
        <w:spacing w:line="360" w:lineRule="auto"/>
        <w:ind w:firstLine="709"/>
        <w:jc w:val="both"/>
      </w:pPr>
      <w:r>
        <w:t>Наблюдение играет ключевую роль в формировании экологического мировоззрения детей дошкольного возраста, так как именно через него осуществляется первичный контакт ребенка с окружающей природой. В этом контексте наблюдение становится не просто методом обучения, а важным инструментом, позволяющим детям осваивать основы экологических знаний, развивать эмоциональную связь с природой и формировать ответственное отношение к окружающему миру.</w:t>
      </w:r>
    </w:p>
    <w:p w14:paraId="22BF7F9D" w14:textId="77777777" w:rsidR="0053631F" w:rsidRDefault="009838A3">
      <w:pPr>
        <w:spacing w:line="360" w:lineRule="auto"/>
        <w:ind w:firstLine="709"/>
        <w:jc w:val="both"/>
      </w:pPr>
      <w:r>
        <w:t>Дошкольный возраст — это период, когда у детей активно развивается познавательная деятельность. Они начинают осознавать окружающий их мир, задавать вопросы, искать ответы и формировать свои представления о природе. Наблюдение, как метод, предоставляет детям возможность не только увидеть, но и понять, как функционирует экосистема, как взаимодействуют между собой различные элементы природы. Важным аспектом является то, что наблюдение происходит в естественной среде, что способствует более глубокому восприятию и запоминанию информации. Дети, наблюдая за жизнью растений и животных, учатся различать их особенности, понимать их значение в природе и осознавать, как каждое живое существо вносит свой вклад в экосистему [18].</w:t>
      </w:r>
    </w:p>
    <w:p w14:paraId="278F6E72" w14:textId="77777777" w:rsidR="0053631F" w:rsidRDefault="009838A3">
      <w:pPr>
        <w:spacing w:line="360" w:lineRule="auto"/>
        <w:ind w:firstLine="709"/>
        <w:jc w:val="both"/>
      </w:pPr>
      <w:r>
        <w:t>Особенности наблюдения в экологическом образовании заключаются в том, что оно должно быть организовано с учетом возрастных и психологических особенностей детей. Важно, чтобы наблюдение было активным, а не пассивным процессом. Это значит, что детям необходимо не просто смотреть на объекты, но и активно исследовать их. Например, можно предложить детям понаблюдать за поведением муравьев, изучить различные виды деревьев или рассмотреть, как меняется природа в зависимости от времени года. При этом важно, чтобы наблюдение было структурированным и целенаправленным, чтобы дети не просто фиксировали увиденное, но и задавали вопросы, искали ответы и делились своими мыслями [19].</w:t>
      </w:r>
    </w:p>
    <w:p w14:paraId="448CDF09" w14:textId="77777777" w:rsidR="0053631F" w:rsidRDefault="009838A3">
      <w:pPr>
        <w:spacing w:line="360" w:lineRule="auto"/>
        <w:ind w:firstLine="709"/>
        <w:jc w:val="both"/>
      </w:pPr>
      <w:r>
        <w:lastRenderedPageBreak/>
        <w:t>Одной из важных задач наблюдения является развитие у детей умения делать выводы на основе увиденного. Это способствует формированию критического мышления и понимания причинно-следственных связей в природе. Например, наблюдая за тем, как цветы распускаются весной, дети могут сделать вывод о том, что для этого необходимы тепло и свет. Такие выводы помогают детям осознать, что природа — это сложная система, в которой все взаимосвязано. Это понимание является основой для формирования экологического мировоззрения, которое включает в себя уважение к природе, осознание ее ценности и необходимость ее защиты [23].</w:t>
      </w:r>
    </w:p>
    <w:p w14:paraId="6B552B04" w14:textId="77777777" w:rsidR="0053631F" w:rsidRDefault="009838A3">
      <w:pPr>
        <w:spacing w:line="360" w:lineRule="auto"/>
        <w:ind w:firstLine="709"/>
        <w:jc w:val="both"/>
      </w:pPr>
      <w:r>
        <w:t>Также стоит отметить, что наблюдение может быть использовано для развития у детей чувства ответственности за природу. Когда дети видят, как они могут влиять на окружающую среду, например, через уход за растениями или заботу о животных, у них формируется понимание своей роли в экосистеме. Это может быть достигнуто через практические занятия, такие как высадка растений, кормление птиц или уборка территории. В таких случаях наблюдение становится неотъемлемой частью практической деятельности, что усиливает его влияние на формирование экологического мировоззрения.</w:t>
      </w:r>
    </w:p>
    <w:p w14:paraId="3D6034FC" w14:textId="77777777" w:rsidR="0053631F" w:rsidRDefault="009838A3">
      <w:pPr>
        <w:spacing w:line="360" w:lineRule="auto"/>
        <w:ind w:firstLine="709"/>
        <w:jc w:val="both"/>
      </w:pPr>
      <w:r>
        <w:t>Важной составляющей наблюдения является его эмоциональная сторона. Природа обладает уникальной способностью вызывать у детей широкий спектр эмоций — от восторга и удивления до тревоги и печали. Эти эмоции играют важную роль в формировании устойчивых экологических установок. Например, если ребенок наблюдает за тем, как страдают животные из-за загрязнения окружающей среды, у него может возникнуть желание что-то изменить. Эмоциональная связь с природой способствует тому, что дети начинают воспринимать ее не как нечто абстрактное, а как неотъемлемую часть своей жизни. Это понимание является основой для формирования ответственного отношения к экологии и окружающей среде.</w:t>
      </w:r>
    </w:p>
    <w:p w14:paraId="2EDD7D31" w14:textId="77777777" w:rsidR="0053631F" w:rsidRDefault="009838A3">
      <w:pPr>
        <w:spacing w:line="360" w:lineRule="auto"/>
        <w:ind w:firstLine="709"/>
        <w:jc w:val="both"/>
      </w:pPr>
      <w:r>
        <w:lastRenderedPageBreak/>
        <w:t>Кроме того, наблюдение в экологическом образовании может способствовать развитию у детей социальных навыков. Совместные наблюдения, обсуждения и исследования создают условия для взаимодействия между детьми, что способствует формированию у них навыков командной работы, уважения к мнению других людей и умения вести диалог. В процессе совместной деятельности дети учатся делиться своими наблюдениями, выслушивать мнения других и находить общие решения. Это важно не только для формирования экологического мировоззрения, но и для общего развития личности ребенка.</w:t>
      </w:r>
    </w:p>
    <w:p w14:paraId="02188BE2" w14:textId="77777777" w:rsidR="0053631F" w:rsidRDefault="009838A3">
      <w:pPr>
        <w:spacing w:line="360" w:lineRule="auto"/>
        <w:ind w:firstLine="709"/>
        <w:jc w:val="both"/>
      </w:pPr>
      <w:r>
        <w:t>Необходимо также учитывать, что наблюдение должно быть организовано в разнообразных формах. Это могут быть как индивидуальные, так и групповые наблюдения, экскурсии на природу, использование мультимедийных технологий для демонстрации природных явлений и процессов. Разнообразие форм позволяет поддерживать интерес детей к наблюдениям и делает процесс обучения более увлекательным и эффективным. Например, использование видеороликов о природе может быть дополнением к живым наблюдениям и помочь детям лучше понять сложные экологические процессы.</w:t>
      </w:r>
    </w:p>
    <w:p w14:paraId="02BB10BB" w14:textId="77777777" w:rsidR="0053631F" w:rsidRDefault="009838A3">
      <w:pPr>
        <w:spacing w:line="360" w:lineRule="auto"/>
        <w:ind w:firstLine="709"/>
        <w:jc w:val="both"/>
      </w:pPr>
      <w:r>
        <w:t>В заключение, можно сказать, что наблюдение является важнейшим методом формирования экологического мировоззрения у детей дошкольного возраста. Оно не только способствует развитию познавательной активности и критического мышления, но и формирует эмоциональную связь с природой, чувство ответственности и социальные навыки. Важно, чтобы наблюдение было организовано с учетом возрастных особенностей детей и включало разнообразные формы деятельности, что поможет сделать процесс обучения более эффективным и увлекательным. Таким образом, наблюдение становится неотъемлемой частью экологического образования, способствуя формированию у детей устойчивых экологических установок и понимания своей роли в сохранении окружающей среды.</w:t>
      </w:r>
    </w:p>
    <w:p w14:paraId="5D7D8F2E" w14:textId="77777777" w:rsidR="0053631F" w:rsidRDefault="009838A3">
      <w:r>
        <w:lastRenderedPageBreak/>
        <w:br w:type="page"/>
      </w:r>
    </w:p>
    <w:p w14:paraId="34EABFDC" w14:textId="77777777" w:rsidR="0053631F" w:rsidRDefault="009838A3">
      <w:pPr>
        <w:pStyle w:val="1"/>
      </w:pPr>
      <w:bookmarkStart w:id="5" w:name="_Toc189852921"/>
      <w:r>
        <w:lastRenderedPageBreak/>
        <w:t>ГЛАВА 2. МЕТОДЫ ПРОВЕДЕНИЯ НАБЛЮДЕНИЙ С ДЕТЬМИ ДОШКОЛЬНОГО ВОЗРАСТА</w:t>
      </w:r>
      <w:bookmarkEnd w:id="5"/>
    </w:p>
    <w:p w14:paraId="2CCF1930" w14:textId="77777777" w:rsidR="0053631F" w:rsidRDefault="009838A3">
      <w:pPr>
        <w:pStyle w:val="2"/>
      </w:pPr>
      <w:bookmarkStart w:id="6" w:name="_Toc189852922"/>
      <w:r>
        <w:t>2.1. НАБЛЮДЕНИЕ ЗА ПРИРОДОЙ</w:t>
      </w:r>
      <w:bookmarkEnd w:id="6"/>
    </w:p>
    <w:p w14:paraId="20061E1B" w14:textId="77777777" w:rsidR="0053631F" w:rsidRDefault="009838A3">
      <w:pPr>
        <w:spacing w:line="360" w:lineRule="auto"/>
        <w:ind w:firstLine="709"/>
        <w:jc w:val="both"/>
      </w:pPr>
      <w:r>
        <w:t>Методы проведения наблюдений с детьми дошкольного возраста играют важную роль в формировании их экологического мировоззрения. Наблюдение за природой — это один из самых эффективных способов, который позволяет детям не только узнать больше о окружающем мире, но и развить эмоциональную связь с природой. В этом контексте важно рассмотреть, как именно можно организовать наблюдения, какие методы и подходы использовать, чтобы сделать этот процесс максимально продуктивным и увлекательным для детей.</w:t>
      </w:r>
    </w:p>
    <w:p w14:paraId="25BDB938" w14:textId="77777777" w:rsidR="0053631F" w:rsidRDefault="009838A3">
      <w:pPr>
        <w:spacing w:line="360" w:lineRule="auto"/>
        <w:ind w:firstLine="709"/>
        <w:jc w:val="both"/>
      </w:pPr>
      <w:r>
        <w:t>Прежде всего, необходимо отметить, что наблюдение — это активный процесс, в котором участвуют все органы чувств. Дети дошкольного возраста, обладая высокой степенью любознательности и открытости к новому, воспринимают окружающий мир через призму своих ощущений. Поэтому важно создать условия, в которых они смогут исследовать природу непосредственно, а не только через книги или мультфильмы. Это может быть организовано как в рамках прогулок на свежем воздухе, так и в специально оборудованных учебных помещениях, где могут быть созданы элементы природной среды. Важно, чтобы дети имели возможность не только видеть, но и трогать, слышать, обонять и даже пробовать на вкус безопасные для здоровья природные объекты [5].</w:t>
      </w:r>
    </w:p>
    <w:p w14:paraId="7A7750CA" w14:textId="77777777" w:rsidR="0053631F" w:rsidRDefault="009838A3">
      <w:pPr>
        <w:spacing w:line="360" w:lineRule="auto"/>
        <w:ind w:firstLine="709"/>
        <w:jc w:val="both"/>
      </w:pPr>
      <w:r>
        <w:t xml:space="preserve">Для начала, необходимо установить четкие цели наблюдения. Это могут быть как общие цели, такие как развитие у детей интереса к природе, так и более конкретные, например, изучение определенных явлений — смены времен года, роста растений, поведения животных. Важно, чтобы цели были доступны для понимания детей и соответствовали их уровню развития. Например, наблюдение за изменениями в природе в разные времена года может быть </w:t>
      </w:r>
      <w:r>
        <w:lastRenderedPageBreak/>
        <w:t>организовано в виде проекта, где дети будут фиксировать свои наблюдения в виде рисунков, заметок или фотографий. Это не только поможет им лучше запомнить увиденное, но и развить навыки наблюдения и документирования [16].</w:t>
      </w:r>
    </w:p>
    <w:p w14:paraId="4E633F1B" w14:textId="77777777" w:rsidR="0053631F" w:rsidRDefault="009838A3">
      <w:pPr>
        <w:spacing w:line="360" w:lineRule="auto"/>
        <w:ind w:firstLine="709"/>
        <w:jc w:val="both"/>
      </w:pPr>
      <w:r>
        <w:t>Когда цели определены, можно переходить к самой организации наблюдений. Важно, чтобы наблюдения проводились в удобное время, когда дети находятся в хорошем настроении и могут сосредоточиться на процессе. Лучше всего проводить наблюдения в группе, где дети смогут делиться своими впечатлениями и находками. Это создаст атмосферу сотрудничества и взаимопомощи, что особенно важно для формирования социальных навыков у детей. В процессе наблюдения взрослый может задавать вопросы, побуждать детей к обсуждению увиденного, что поможет им глубже осмыслить свои наблюдения и развить критическое мышление [7].</w:t>
      </w:r>
    </w:p>
    <w:p w14:paraId="5078D409" w14:textId="77777777" w:rsidR="0053631F" w:rsidRDefault="009838A3">
      <w:pPr>
        <w:spacing w:line="360" w:lineRule="auto"/>
        <w:ind w:firstLine="709"/>
        <w:jc w:val="both"/>
      </w:pPr>
      <w:r>
        <w:t>Одним из методов наблюдения является использование «наблюдательных листов», на которых дети могут фиксировать свои наблюдения. Это может быть как простая таблица, где они будут отмечать увиденные объекты, так и более сложные формы, например, рисунки, схемы или описания. Важно, чтобы дети понимали, что их наблюдения важны и ценны, и что они могут делиться ими с другими. Это не только развивает их коммуникативные навыки, но и формирует уверенность в своих силах и способности к самовыражению.</w:t>
      </w:r>
    </w:p>
    <w:p w14:paraId="466B4652" w14:textId="77777777" w:rsidR="0053631F" w:rsidRDefault="009838A3">
      <w:pPr>
        <w:spacing w:line="360" w:lineRule="auto"/>
        <w:ind w:firstLine="709"/>
        <w:jc w:val="both"/>
      </w:pPr>
      <w:r>
        <w:t>Кроме того, наблюдения могут быть организованы в виде игр. Например, можно провести игру «Кто живет в этом кусте?», где детям будет предложено наблюдать за определенным участком природы и пытаться определить, какие животные или насекомые могут там обитать. Это не только сделает процесс наблюдения более увлекательным, но и поможет детям развить навыки логического мышления и дедукции. Важно, чтобы взрослый в процессе игры поддерживал интерес детей, задавая вопросы и предлагая варианты ответов, что поможет им глубже осмыслить свои наблюдения.</w:t>
      </w:r>
    </w:p>
    <w:p w14:paraId="1C758498" w14:textId="77777777" w:rsidR="0053631F" w:rsidRDefault="009838A3">
      <w:pPr>
        <w:spacing w:line="360" w:lineRule="auto"/>
        <w:ind w:firstLine="709"/>
        <w:jc w:val="both"/>
      </w:pPr>
      <w:r>
        <w:lastRenderedPageBreak/>
        <w:t>Наблюдение за природой также может быть связано с практическими действиями. Например, можно организовать посадку растений, наблюдая за их ростом и изменениями, которые происходят с ними в процессе. Это не только поможет детям увидеть, как происходит жизнь в природе, но и научит их заботиться о растениях и животных, развивая таким образом экологическую ответственность. Важно объяснять детям, почему важно заботиться о природе, как их действия могут повлиять на окружающую среду и что они могут сделать, чтобы помочь сохранить природу.</w:t>
      </w:r>
    </w:p>
    <w:p w14:paraId="636C75A9" w14:textId="77777777" w:rsidR="0053631F" w:rsidRDefault="009838A3">
      <w:pPr>
        <w:spacing w:line="360" w:lineRule="auto"/>
        <w:ind w:firstLine="709"/>
        <w:jc w:val="both"/>
      </w:pPr>
      <w:r>
        <w:t>Одним из важных аспектов наблюдения является использование технологий. Современные дети растут в мире технологий, и использование планшетов или смартфонов для документирования наблюдений может быть интересным и увлекательным для них. Например, дети могут делать фотографии растений и животных, которые они наблюдают, создавать видеозаписи своих наблюдений или даже вести блоги о своих открытиях. Это не только сделает процесс более интерактивным, но и поможет детям развить навыки работы с технологиями, которые будут полезны им в будущем.</w:t>
      </w:r>
    </w:p>
    <w:p w14:paraId="52EAC84F" w14:textId="77777777" w:rsidR="0053631F" w:rsidRDefault="009838A3">
      <w:pPr>
        <w:spacing w:line="360" w:lineRule="auto"/>
        <w:ind w:firstLine="709"/>
        <w:jc w:val="both"/>
      </w:pPr>
      <w:r>
        <w:t>Важно также учитывать, что наблюдение за природой — это не только процесс получения знаний, но и возможность для детей развивать свои эмоциональные и социальные навыки. Наблюдая за природой, дети могут испытывать различные эмоции — от восторга и удивления до грусти и тревоги. Важно, чтобы взрослые помогали детям осмысливать эти эмоции, обсуждая с ними, что они чувствуют и почему. Это поможет детям развивать эмоциональный интеллект, что является важной составляющей их общего развития.</w:t>
      </w:r>
    </w:p>
    <w:p w14:paraId="14135877" w14:textId="77777777" w:rsidR="0053631F" w:rsidRDefault="009838A3">
      <w:pPr>
        <w:spacing w:line="360" w:lineRule="auto"/>
        <w:ind w:firstLine="709"/>
        <w:jc w:val="both"/>
      </w:pPr>
      <w:r>
        <w:t xml:space="preserve">Кроме того, наблюдения могут стать основой для дальнейшего изучения различных тем, связанных с экологией. Например, после наблюдения за насекомыми можно провести занятие, посвященное их роли в экосистеме, или обсудить, как изменение климата может повлиять на их жизнь. Это поможет </w:t>
      </w:r>
      <w:r>
        <w:lastRenderedPageBreak/>
        <w:t>детям увидеть связь между тем, что они наблюдают, и более широкими экологическими проблемами, что будет способствовать формированию их экологического мировоззрения.</w:t>
      </w:r>
    </w:p>
    <w:p w14:paraId="453597EF" w14:textId="77777777" w:rsidR="0053631F" w:rsidRDefault="009838A3">
      <w:pPr>
        <w:spacing w:line="360" w:lineRule="auto"/>
        <w:ind w:firstLine="709"/>
        <w:jc w:val="both"/>
      </w:pPr>
      <w:r>
        <w:t>Таким образом, методы проведения наблюдений за природой с детьми дошкольного возраста могут быть разнообразными и многогранными. Важно создать условия, в которых дети смогут активно исследовать окружающий мир, делиться своими наблюдениями и эмоциями, а также развивать свои навыки и знания. Наблюдение за природой — это не только способ получения информации, но и возможность для детей развивать свою личность, формировать экологическое сознание и учиться заботиться о окружающем мире.</w:t>
      </w:r>
    </w:p>
    <w:p w14:paraId="34128956" w14:textId="77777777" w:rsidR="0053631F" w:rsidRDefault="009838A3">
      <w:r>
        <w:br w:type="page"/>
      </w:r>
    </w:p>
    <w:p w14:paraId="462B7618" w14:textId="77777777" w:rsidR="0053631F" w:rsidRDefault="009838A3">
      <w:pPr>
        <w:pStyle w:val="2"/>
      </w:pPr>
      <w:bookmarkStart w:id="7" w:name="_Toc189852923"/>
      <w:r>
        <w:lastRenderedPageBreak/>
        <w:t>2.2. НАБЛЮДЕНИЕ ЗА ЖИВОТНЫМИ</w:t>
      </w:r>
      <w:bookmarkEnd w:id="7"/>
    </w:p>
    <w:p w14:paraId="0C5E45FF" w14:textId="77777777" w:rsidR="0053631F" w:rsidRDefault="009838A3">
      <w:pPr>
        <w:spacing w:line="360" w:lineRule="auto"/>
        <w:ind w:firstLine="709"/>
        <w:jc w:val="both"/>
      </w:pPr>
      <w:r>
        <w:t>Наблюдение является одним из самых эффективных методов формирования основ экологического мировоззрения у детей дошкольного возраста. Этот метод позволяет не только развивать у детей интерес к окружающему миру, но и формировать у них понимание взаимосвязей в природе, а также осознание важности сохранения экосистем. Важно отметить, что наблюдение за животными, как одна из форм экологического обучения, предоставляет уникальную возможность для детей погрузиться в мир природы, развивать эмоциональную связь с животными и осваивать основные понятия экологии.</w:t>
      </w:r>
    </w:p>
    <w:p w14:paraId="17B001DC" w14:textId="77777777" w:rsidR="0053631F" w:rsidRDefault="009838A3">
      <w:pPr>
        <w:spacing w:line="360" w:lineRule="auto"/>
        <w:ind w:firstLine="709"/>
        <w:jc w:val="both"/>
      </w:pPr>
      <w:r>
        <w:t>Процесс наблюдения за животными может быть организован в различных формах, включая выездные экскурсии в зоопарки, заповедники или на фермы, а также наблюдение за домашними питомцами или дикими животными в их естественной среде обитания. Важно, чтобы наблюдение проходило в непринужденной и безопасной обстановке, где дети могут свободно выражать свои эмоции и делиться наблюдениями. В этом контексте роль воспитателя или педагога становится ключевой, так как именно он должен создать условия для активного участия детей в процессе наблюдения, а также направлять их внимание на важные аспекты, которые могут быть упущены [11].</w:t>
      </w:r>
    </w:p>
    <w:p w14:paraId="56440D91" w14:textId="77777777" w:rsidR="0053631F" w:rsidRDefault="009838A3">
      <w:pPr>
        <w:spacing w:line="360" w:lineRule="auto"/>
        <w:ind w:firstLine="709"/>
        <w:jc w:val="both"/>
      </w:pPr>
      <w:r>
        <w:t xml:space="preserve">Наблюдение за животными начинается с подготовки. Важно заранее обсудить с детьми, какие животные они хотели бы увидеть и о каких аспектах жизни животных им было бы интересно узнать. Это может быть, например, обсуждение привычек питания, способов передвижения, мест обитания и особенностей поведения различных видов животных. Подготовка к наблюдению может включать в себя изучение литературы, просмотр документальных фильмов или использование интерактивных приложений, что поможет детям сформировать базовые знания о животных, которые они собираются наблюдать. Подобная предварительная работа не только </w:t>
      </w:r>
      <w:r>
        <w:lastRenderedPageBreak/>
        <w:t>стимулирует интерес детей, но и создает предпосылки для более глубокого понимания увиденного [22].</w:t>
      </w:r>
    </w:p>
    <w:p w14:paraId="0BC959CE" w14:textId="77777777" w:rsidR="0053631F" w:rsidRDefault="009838A3">
      <w:pPr>
        <w:spacing w:line="360" w:lineRule="auto"/>
        <w:ind w:firstLine="709"/>
        <w:jc w:val="both"/>
      </w:pPr>
      <w:r>
        <w:t>Во время самого наблюдения важно обеспечить детям возможность активно участвовать в процессе. Это может быть сделано через задавание вопросов, обсуждение увиденного, а также через ведение наблюдательных записей или создание рисунков. Воспитатель может предложить детям записывать свои наблюдения в виде рисунков или небольших заметок, что поможет им лучше запомнить информацию и осмыслить увиденное. Кроме того, такие записи могут стать основой для дальнейших обсуждений и рефлексии, что является важным аспектом процесса обучения. Важно также поощрять детей задавать вопросы и делиться своими мыслями о том, что они видят. Это способствует развитию критического мышления, а также формирует навыки коммуникации и сотрудничества [13].</w:t>
      </w:r>
    </w:p>
    <w:p w14:paraId="4686FD6A" w14:textId="77777777" w:rsidR="0053631F" w:rsidRDefault="009838A3">
      <w:pPr>
        <w:spacing w:line="360" w:lineRule="auto"/>
        <w:ind w:firstLine="709"/>
        <w:jc w:val="both"/>
      </w:pPr>
      <w:r>
        <w:t>Наблюдая за животными, дети могут узнать много интересного о их поведении и экологии. Например, наблюдение за тем, как животные добывают пищу, может помочь детям понять, как устроена пищевая цепочка и какие роли играют различные виды в экосистеме. Дети могут увидеть, как хищники охотятся на свою добычу, как травоядные животные ищут пищу, а также как различные виды взаимодействуют друг с другом. Эти наблюдения могут быть использованы для обсуждения более широких экологических концепций, таких как сохранение биоразнообразия и важность защиты естественной среды обитания.</w:t>
      </w:r>
    </w:p>
    <w:p w14:paraId="43B4B395" w14:textId="77777777" w:rsidR="0053631F" w:rsidRDefault="009838A3">
      <w:pPr>
        <w:spacing w:line="360" w:lineRule="auto"/>
        <w:ind w:firstLine="709"/>
        <w:jc w:val="both"/>
      </w:pPr>
      <w:r>
        <w:t xml:space="preserve">Кроме того, наблюдение за животными может служить основой для формирования у детей эмпатии и ответственности за окружающий мир. Когда дети видят, как животные заботятся о своих детенышах, как они взаимодействуют друг с другом, это может помочь им развить понимание чувств и потребностей других существ. Важно обсуждать с детьми, как люди могут влиять на жизнь животных, как их действия могут быть как </w:t>
      </w:r>
      <w:r>
        <w:lastRenderedPageBreak/>
        <w:t>положительными, так и отрицательными. Это может быть, например, разговор о том, как загрязнение окружающей среды или уничтожение лесов влияет на жизнь животных, а также о том, как забота о животных и их защита могут способствовать сохранению экосистем.</w:t>
      </w:r>
    </w:p>
    <w:p w14:paraId="065A4070" w14:textId="77777777" w:rsidR="0053631F" w:rsidRDefault="009838A3">
      <w:pPr>
        <w:spacing w:line="360" w:lineRule="auto"/>
        <w:ind w:firstLine="709"/>
        <w:jc w:val="both"/>
      </w:pPr>
      <w:r>
        <w:t>Наблюдение может быть организовано не только в рамках формального обучения, но и в процессе свободной игры. Дети могут создавать свои собственные "зоопарки" из игрушечных животных, разыгрывать сцены из жизни животных, что способствует развитию воображения и креативности. Такие игры могут стать отличной основой для дальнейших наблюдений, так как дети могут использовать свои знания и опыт, полученные в ходе наблюдений, для создания новых сюжетов и историй.</w:t>
      </w:r>
    </w:p>
    <w:p w14:paraId="4F66ABFA" w14:textId="77777777" w:rsidR="0053631F" w:rsidRDefault="009838A3">
      <w:pPr>
        <w:spacing w:line="360" w:lineRule="auto"/>
        <w:ind w:firstLine="709"/>
        <w:jc w:val="both"/>
      </w:pPr>
      <w:r>
        <w:t>Важно также учитывать, что наблюдение за животными может быть не только познавательным, но и эмоционально насыщенным опытом. Дети часто испытывают сильные эмоции, когда видят животных, особенно если они имеют возможность взаимодействовать с ними, например, кормить или гладить. Эти эмоции могут стать мощным катализатором для формирования экологического сознания, так как они помогают детям осознать, что животные — это не просто объекты для наблюдения, а живые существа, которые имеют свои потребности и чувства. Важно, чтобы воспитатели помогали детям осознавать и обрабатывать эти эмоции, обсуждая, что они чувствуют, когда видят животных, и как это связано с их ответственностью за окружающий мир.</w:t>
      </w:r>
    </w:p>
    <w:p w14:paraId="30E084DE" w14:textId="77777777" w:rsidR="0053631F" w:rsidRDefault="009838A3">
      <w:pPr>
        <w:spacing w:line="360" w:lineRule="auto"/>
        <w:ind w:firstLine="709"/>
        <w:jc w:val="both"/>
      </w:pPr>
      <w:r>
        <w:t xml:space="preserve">Таким образом, наблюдение за животными является важным методом формирования экологического мировоззрения у детей дошкольного возраста. Этот процесс не только развивает у детей интерес к природе, но и помогает им осваивать основные экологические концепции, формировать эмпатию и ответственность за окружающий мир. Через наблюдение дети учатся понимать сложные взаимосвязи в природе, осознавать важность сохранения биоразнообразия и защиты экосистем. Важно, чтобы этот процесс проходил в </w:t>
      </w:r>
      <w:r>
        <w:lastRenderedPageBreak/>
        <w:t>поддерживающей и вдохновляющей обстановке, где дети могут свободно выражать свои мысли и эмоции, а также активно участвовать в процессе обучения. Наблюдение за животными становится не просто методом обучения, а настоящим путешествием в мир природы, которое оставляет глубокий след в сердцах и умах детей, формируя их экологическое сознание и понимание важности бережного отношения к окружающему миру.</w:t>
      </w:r>
    </w:p>
    <w:p w14:paraId="3055F378" w14:textId="77777777" w:rsidR="0053631F" w:rsidRDefault="009838A3">
      <w:r>
        <w:br w:type="page"/>
      </w:r>
    </w:p>
    <w:p w14:paraId="6C6A0C9F" w14:textId="77777777" w:rsidR="0053631F" w:rsidRDefault="009838A3">
      <w:pPr>
        <w:pStyle w:val="2"/>
      </w:pPr>
      <w:bookmarkStart w:id="8" w:name="_Toc189852924"/>
      <w:r>
        <w:lastRenderedPageBreak/>
        <w:t>2.3. НАБЛЮДЕНИЕ ЗА РАСТЕНИЯМИ</w:t>
      </w:r>
      <w:bookmarkEnd w:id="8"/>
    </w:p>
    <w:p w14:paraId="3B731B49" w14:textId="77777777" w:rsidR="0053631F" w:rsidRDefault="009838A3">
      <w:pPr>
        <w:spacing w:line="360" w:lineRule="auto"/>
        <w:ind w:firstLine="709"/>
        <w:jc w:val="both"/>
      </w:pPr>
      <w:r>
        <w:t>Наблюдение как метод формирования основ экологического мировоззрения детей дошкольного возраста представляет собой важный аспект работы с маленькими детьми, который помогает развивать их понимание окружающего мира, формировать экологическую грамотность и заботу о природе. В контексте наблюдения за растениями можно выделить множество аспектов, которые делают этот процесс не только образовательным, но и увлекательным для детей. Наблюдение — это активный процесс, в ходе которого дети учатся обращать внимание на детали, задавать вопросы, делать выводы и формировать собственные представления о природе.</w:t>
      </w:r>
    </w:p>
    <w:p w14:paraId="49EA8C2C" w14:textId="77777777" w:rsidR="0053631F" w:rsidRDefault="009838A3">
      <w:pPr>
        <w:spacing w:line="360" w:lineRule="auto"/>
        <w:ind w:firstLine="709"/>
        <w:jc w:val="both"/>
      </w:pPr>
      <w:r>
        <w:t>При организации наблюдений за растениями важно учитывать возрастные особенности детей. Дошкольники, как правило, обладают естественным интересом к окружающему миру, и именно это любопытство можно использовать для формирования экологического сознания. Наблюдение за растениями может быть организовано как в условиях детского сада, так и на прогулках на свежем воздухе. Важно, чтобы процесс наблюдения был разнообразным и включал в себя различные формы взаимодействия с растительным миром [4].</w:t>
      </w:r>
    </w:p>
    <w:p w14:paraId="461046DB" w14:textId="77777777" w:rsidR="0053631F" w:rsidRDefault="009838A3">
      <w:pPr>
        <w:spacing w:line="360" w:lineRule="auto"/>
        <w:ind w:firstLine="709"/>
        <w:jc w:val="both"/>
      </w:pPr>
      <w:r>
        <w:t xml:space="preserve">Начинать наблюдения можно с простых и доступных для понимания объектов. Например, можно обратить внимание на цветы, деревья, кустарники, траву. Важно, чтобы дети могли не только увидеть растения, но и трогать их, ощущать текстуру листьев, запах цветов, различать цвета и формы. Это поможет им развивать сенсорные навыки и обострять восприятие окружающего мира. В процессе наблюдения можно задавать детям вопросы, которые побуждают их думать и рассуждать. Например, можно спросить: "Как вы думаете, почему листья у этого дерева зеленые?", "Что происходит с растениями зимой?" или "Как вы думаете, что нужно растению для роста?". Эти </w:t>
      </w:r>
      <w:r>
        <w:lastRenderedPageBreak/>
        <w:t>вопросы помогут детям начать размышлять о жизненных циклах растений, о том, как они взаимодействуют с окружающей средой [1].</w:t>
      </w:r>
    </w:p>
    <w:p w14:paraId="797B1559" w14:textId="77777777" w:rsidR="0053631F" w:rsidRDefault="009838A3">
      <w:pPr>
        <w:spacing w:line="360" w:lineRule="auto"/>
        <w:ind w:firstLine="709"/>
        <w:jc w:val="both"/>
      </w:pPr>
      <w:r>
        <w:t>Одним из важных аспектов наблюдения за растениями является возможность отслеживания изменений, происходящих с растениями в течение времени. Дети могут вести дневник наблюдений, где будут фиксировать свои наблюдения, описывать изменения, которые они видят, и делать рисунки. Например, можно предложить детям понаблюдать за ростом семян, которые они посадили в горшки. Каждый день или неделю они могут записывать, что изменилось: "Сегодня я увидел, что из семени появился маленький росток", "Листья стали больше", "Росток покрылся зеленой корочкой". Такой подход не только развивает наблюдательность, но и учит детей систематизировать информацию, фиксировать свои мысли и делиться ими с другими.</w:t>
      </w:r>
    </w:p>
    <w:p w14:paraId="01EEF6B7" w14:textId="77777777" w:rsidR="0053631F" w:rsidRDefault="009838A3">
      <w:pPr>
        <w:spacing w:line="360" w:lineRule="auto"/>
        <w:ind w:firstLine="709"/>
        <w:jc w:val="both"/>
      </w:pPr>
      <w:r>
        <w:t>Важно также включать в процесс наблюдения элементы игры. Дети дошкольного возраста учатся через игру, и наблюдение за растениями может быть превращено в увлекательное приключение. Например, можно организовать игру "Садоводы", где дети будут "ухаживать" за своими растениями, поливать их, рыхлить землю, собирать урожай и описывать, как они это делают. В процессе игры можно обсуждать, какие растения требуют больше воды, а какие могут расти в условиях нехватки влаги, что также способствует формированию экологического понимания.</w:t>
      </w:r>
    </w:p>
    <w:p w14:paraId="477B75DD" w14:textId="77777777" w:rsidR="0053631F" w:rsidRDefault="009838A3">
      <w:pPr>
        <w:spacing w:line="360" w:lineRule="auto"/>
        <w:ind w:firstLine="709"/>
        <w:jc w:val="both"/>
      </w:pPr>
      <w:r>
        <w:t xml:space="preserve">Кроме того, в процессе наблюдения за растениями можно использовать различные методы и приемы, которые сделают занятия более насыщенными и интересными. Например, можно организовать экскурсии в ботанические сады, парки или заповедники, где дети смогут увидеть разнообразие растительного мира. В таких местах можно проводить наблюдения за различными видами растений, обсуждать их особенности, значение для экосистемы, а также роль, которую они играют в жизни человека. Экскурсии могут быть дополнены </w:t>
      </w:r>
      <w:r>
        <w:lastRenderedPageBreak/>
        <w:t>практическими заданиями, например, сбором образцов листьев или цветов для последующего изучения и сравнения.</w:t>
      </w:r>
    </w:p>
    <w:p w14:paraId="66657FA5" w14:textId="77777777" w:rsidR="0053631F" w:rsidRDefault="009838A3">
      <w:pPr>
        <w:spacing w:line="360" w:lineRule="auto"/>
        <w:ind w:firstLine="709"/>
        <w:jc w:val="both"/>
      </w:pPr>
      <w:r>
        <w:t>Не менее важным является и использование мультимедийных ресурсов в процессе наблюдения. В условиях современного мира дети часто сталкиваются с цифровыми технологиями, и их можно использовать для расширения кругозора. Например, можно показывать детям документальные фильмы о растениях, их жизни, экосистемах, в которых они обитают. Это поможет детям увидеть мир растений в более широком контексте, понять их значение для экологии и жизни на Земле.</w:t>
      </w:r>
    </w:p>
    <w:p w14:paraId="5EDEBE0C" w14:textId="77777777" w:rsidR="0053631F" w:rsidRDefault="009838A3">
      <w:pPr>
        <w:spacing w:line="360" w:lineRule="auto"/>
        <w:ind w:firstLine="709"/>
        <w:jc w:val="both"/>
      </w:pPr>
      <w:r>
        <w:t>Наблюдение за растениями также может быть связано с изучением понятий экологии, биологии, а также с развитием эмоциональной связи с природой. Важно научить детей бережно относиться к растениям, объяснить им, почему нельзя рвать цветы в парке или ломать ветки деревьев. Это поможет формировать у детей чувство ответственности за окружающий мир, что является одним из ключевых аспектов экологического мировоззрения.</w:t>
      </w:r>
    </w:p>
    <w:p w14:paraId="222DBBC9" w14:textId="77777777" w:rsidR="0053631F" w:rsidRDefault="009838A3">
      <w:pPr>
        <w:spacing w:line="360" w:lineRule="auto"/>
        <w:ind w:firstLine="709"/>
        <w:jc w:val="both"/>
      </w:pPr>
      <w:r>
        <w:t>В процессе наблюдения важно создавать атмосферу доверия и поддержки, где каждый ребенок будет чувствовать себя комфортно, делясь своими мыслями и наблюдениями. Воспитатели и педагоги должны поощрять детей за их активность, задавать открытые вопросы, которые способствуют дальнейшему обсуждению и размышлениям. Например, после того как дети сделали свои наблюдения, можно провести круглый стол, где каждый сможет поделиться своими открытиями, задать вопросы и обсудить, что они узнали. Это не только развивает коммуникативные навыки, но и способствует формированию чувства общности и сотрудничества среди детей.</w:t>
      </w:r>
    </w:p>
    <w:p w14:paraId="4F89D74C" w14:textId="77777777" w:rsidR="0053631F" w:rsidRDefault="009838A3">
      <w:pPr>
        <w:spacing w:line="360" w:lineRule="auto"/>
        <w:ind w:firstLine="709"/>
        <w:jc w:val="both"/>
      </w:pPr>
      <w:r>
        <w:t xml:space="preserve">Кроме того, важно учитывать, что наблюдение за растениями можно интегрировать с другими видами деятельности. Например, дети могут создавать поделки из природных материалов, рисовать растения, составлять букеты, что позволит им не только лучше понять растения, но и развить творческие </w:t>
      </w:r>
      <w:r>
        <w:lastRenderedPageBreak/>
        <w:t>способности. Такие занятия могут быть связаны с изучением цвета, формы, текстуры, что также способствует всестороннему развитию детей.</w:t>
      </w:r>
    </w:p>
    <w:p w14:paraId="7615712C" w14:textId="77777777" w:rsidR="0053631F" w:rsidRDefault="009838A3">
      <w:pPr>
        <w:spacing w:line="360" w:lineRule="auto"/>
        <w:ind w:firstLine="709"/>
        <w:jc w:val="both"/>
      </w:pPr>
      <w:r>
        <w:t>В заключение, наблюдение за растениями как метод формирования основ экологического мировоззрения детей дошкольного возраста является многофункциональным и увлекательным процессом, который позволяет развивать у детей интерес к природе, формировать экологическую грамотность и чувство ответственности за окружающий мир. Важно, чтобы наблюдение было систематическим, разнообразным и включало в себя как теоретические, так и практические аспекты. Такой подход поможет детям не только лучше узнать мир растений, но и стать более осознанными и заботливыми к природе, что в конечном итоге влияет на формирование их экологического сознания и поведения.</w:t>
      </w:r>
    </w:p>
    <w:p w14:paraId="2FA39AC6" w14:textId="77777777" w:rsidR="0053631F" w:rsidRDefault="009838A3">
      <w:r>
        <w:br w:type="page"/>
      </w:r>
    </w:p>
    <w:p w14:paraId="32756616" w14:textId="77777777" w:rsidR="0053631F" w:rsidRDefault="009838A3">
      <w:pPr>
        <w:pStyle w:val="1"/>
      </w:pPr>
      <w:bookmarkStart w:id="9" w:name="_Toc189852925"/>
      <w:r>
        <w:lastRenderedPageBreak/>
        <w:t>ГЛАВА 3. ПРАКТИЧЕСКИЕ РЕКОМЕНДАЦИИ ПО ПРОВЕДЕНИЮ НАБЛЮДЕНИЙ С ДЕТЬМИ ДОШКОЛЬНОГО ВОЗРАСТА</w:t>
      </w:r>
      <w:bookmarkEnd w:id="9"/>
    </w:p>
    <w:p w14:paraId="5CDA30C2" w14:textId="77777777" w:rsidR="0053631F" w:rsidRDefault="009838A3">
      <w:pPr>
        <w:pStyle w:val="2"/>
      </w:pPr>
      <w:bookmarkStart w:id="10" w:name="_Toc189852926"/>
      <w:r>
        <w:t>3.1. ОРГАНИЗАЦИЯ НАБЛЮДЕНИЙ НА ПРИРОДЕ</w:t>
      </w:r>
      <w:bookmarkEnd w:id="10"/>
    </w:p>
    <w:p w14:paraId="398D695B" w14:textId="77777777" w:rsidR="0053631F" w:rsidRDefault="009838A3">
      <w:pPr>
        <w:spacing w:line="360" w:lineRule="auto"/>
        <w:ind w:firstLine="709"/>
        <w:jc w:val="both"/>
      </w:pPr>
      <w:r>
        <w:t>Наблюдение является одним из самых эффективных методов формирования экологического мировоззрения у детей дошкольного возраста. Этот процесс позволяет детям не только узнать о природе, но и развить в себе чувство ответственности за окружающий мир. Важно понимать, что наблюдение — это не просто пассивное созерцание, а активный процесс, в котором дети становятся участниками событий, происходящих в их окружении. Для того чтобы организовать наблюдения на природе, необходимо учитывать множество факторов, включая возрастные особенности детей, их интересы, а также условия, в которых будут проходить наблюдения.</w:t>
      </w:r>
    </w:p>
    <w:p w14:paraId="010F8A99" w14:textId="77777777" w:rsidR="0053631F" w:rsidRDefault="009838A3">
      <w:pPr>
        <w:spacing w:line="360" w:lineRule="auto"/>
        <w:ind w:firstLine="709"/>
        <w:jc w:val="both"/>
      </w:pPr>
      <w:r>
        <w:t>Для начала, следует определить место проведения наблюдений. Это может быть как городской парк, так и лес, берег реки или озера. Главное, чтобы выбранное место было безопасным и доступным для детей. Важно, чтобы в этом месте можно было наблюдать разнообразные природные явления: растения, животных, изменения погоды и времени года. Необходимо заранее провести разведку местности, чтобы убедиться, что в выбранном месте достаточно объектов для наблюдения, и что они будут интересны детям. Например, в весенний период можно обратить внимание на цветение растений, появление первых насекомых, а летом — на поведение птиц, насекомых и других животных. Осенью дети могут наблюдать за изменением цвета листьев, сбором урожая и подготовкой животных к зиме, а зимой — за тем, как животные выживают в холодное время года [2].</w:t>
      </w:r>
    </w:p>
    <w:p w14:paraId="4C44CE72" w14:textId="77777777" w:rsidR="0053631F" w:rsidRDefault="009838A3">
      <w:pPr>
        <w:spacing w:line="360" w:lineRule="auto"/>
        <w:ind w:firstLine="709"/>
        <w:jc w:val="both"/>
      </w:pPr>
      <w:r>
        <w:t xml:space="preserve">Перед началом наблюдений важно подготовить детей к этому процессу. Необходимо объяснить им, что такое наблюдение и зачем оно нужно. Можно использовать различные игровые методы, чтобы заинтересовать детей. Например, можно провести игру "Исследователи природы", где каждый </w:t>
      </w:r>
      <w:r>
        <w:lastRenderedPageBreak/>
        <w:t>ребенок получает свою роль, например, наблюдателя, исследователя или защитника природы. Это поможет детям почувствовать себя частью команды и повысит их интерес к наблюдениям. Также стоит обсудить с детьми, какие именно объекты они будут наблюдать, и какие вопросы их интересуют. Это может быть, например, "Почему листья меняют цвет?" или "Где живут белки?". Такие вопросы помогут детям сосредоточиться на конкретных аспектах наблюдения и сделают процесс более осмысленным [27].</w:t>
      </w:r>
    </w:p>
    <w:p w14:paraId="06B0D478" w14:textId="77777777" w:rsidR="0053631F" w:rsidRDefault="009838A3">
      <w:pPr>
        <w:spacing w:line="360" w:lineRule="auto"/>
        <w:ind w:firstLine="709"/>
        <w:jc w:val="both"/>
      </w:pPr>
      <w:r>
        <w:t>Во время наблюдений важно создать атмосферу доверия и свободы. Дети должны чувствовать себя комфортно и безопасно, чтобы они могли свободно выражать свои мысли и чувства. Необходимо поощрять их задавать вопросы и делиться своими наблюдениями. Взрослые должны быть готовы к тому, что дети могут заметить вещи, которые не всегда очевидны для взрослых. Например, они могут обратить внимание на то, как муравьи работают вместе, или как бабочка порхает от цветка к цветку. Эти наблюдения могут стать основой для обсуждения о взаимосвязи в природе и о том, как важно заботиться о нашем окружении [21].</w:t>
      </w:r>
    </w:p>
    <w:p w14:paraId="48D3B17F" w14:textId="77777777" w:rsidR="0053631F" w:rsidRDefault="009838A3">
      <w:pPr>
        <w:spacing w:line="360" w:lineRule="auto"/>
        <w:ind w:firstLine="709"/>
        <w:jc w:val="both"/>
      </w:pPr>
      <w:r>
        <w:t>Важно помнить, что наблюдение — это не только визуальный процесс. Дети могут использовать все свои органы чувств для восприятия окружающего мира. Например, они могут слушать звуки природы, чувствовать текстуру коры деревьев или запахи цветов. Это поможет им более глубоко понять и прочувствовать природу. Взрослые могут предложить детям различные задания, связанные с использованием всех чувств. Например, можно попросить детей закрыть глаза и попытаться определить, какие звуки они слышат, или предложить им на ощупь определить, какой листик мягче, а какой жестче. Такие задания помогут детям развивать не только наблюдательность, но и внимательность, а также способность к анализу.</w:t>
      </w:r>
    </w:p>
    <w:p w14:paraId="7C4D2DEC" w14:textId="77777777" w:rsidR="0053631F" w:rsidRDefault="009838A3">
      <w:pPr>
        <w:spacing w:line="360" w:lineRule="auto"/>
        <w:ind w:firstLine="709"/>
        <w:jc w:val="both"/>
      </w:pPr>
      <w:r>
        <w:t xml:space="preserve">После наблюдений важно обсудить с детьми то, что они увидели и узнали. Это может быть сделано в форме беседы, где каждый ребенок может </w:t>
      </w:r>
      <w:r>
        <w:lastRenderedPageBreak/>
        <w:t>поделиться своими впечатлениями и задать вопросы. Обсуждение может быть дополнено различными игровыми элементами, например, можно провести игру "Что я увидел?", где каждый ребенок должен рассказать о своем наблюдении, а остальные могут задавать вопросы. Это поможет детям не только закрепить полученные знания, но и развить навыки общения и взаимодействия в группе.</w:t>
      </w:r>
    </w:p>
    <w:p w14:paraId="37E7C04E" w14:textId="77777777" w:rsidR="0053631F" w:rsidRDefault="009838A3">
      <w:pPr>
        <w:spacing w:line="360" w:lineRule="auto"/>
        <w:ind w:firstLine="709"/>
        <w:jc w:val="both"/>
      </w:pPr>
      <w:r>
        <w:t>Также стоит обратить внимание на то, как можно использовать результаты наблюдений в дальнейшем. Например, можно предложить детям создать рисунки или поделки на основе того, что они увидели. Это поможет им не только выразить свои чувства и мысли, но и развить творческие способности. Можно организовать выставку детских работ, где каждый ребенок сможет представить свои творения и рассказать о своем наблюдении. Это создаст дополнительную мотивацию для детей и поможет им почувствовать себя значимыми.</w:t>
      </w:r>
    </w:p>
    <w:p w14:paraId="50C936B1" w14:textId="77777777" w:rsidR="0053631F" w:rsidRDefault="009838A3">
      <w:pPr>
        <w:spacing w:line="360" w:lineRule="auto"/>
        <w:ind w:firstLine="709"/>
        <w:jc w:val="both"/>
      </w:pPr>
      <w:r>
        <w:t>Кроме того, важно интегрировать наблюдения в образовательный процесс. Наблюдения можно связать с темами, которые изучаются в детском саду. Например, если дети изучают тему "Лес", можно организовать наблюдения в лесу, где они смогут увидеть живую природу, о которой они учатся. Это поможет детям лучше понять материал и связать его с реальной жизнью. Также можно использовать наблюдения для формирования у детей представлений о экосистемах, биосфере и других экологических понятиях. Важно, чтобы дети понимали, что природа — это неотъемлемая часть их жизни, и что они могут влиять на нее своими действиями.</w:t>
      </w:r>
    </w:p>
    <w:p w14:paraId="524413A5" w14:textId="77777777" w:rsidR="0053631F" w:rsidRDefault="009838A3">
      <w:pPr>
        <w:spacing w:line="360" w:lineRule="auto"/>
        <w:ind w:firstLine="709"/>
        <w:jc w:val="both"/>
      </w:pPr>
      <w:r>
        <w:t xml:space="preserve">Не менее важным аспектом является работа с родителями. Важно вовлекать их в процесс наблюдений и обсуждений. Можно организовать совместные выезды на природу, где родители смогут увидеть, как их дети учатся и развиваются. Это поможет родителям лучше понять, как важно формировать у детей экологическое мировоззрение, и как они могут помочь в этом процессе. Также можно предложить родителям проводить наблюдения </w:t>
      </w:r>
      <w:r>
        <w:lastRenderedPageBreak/>
        <w:t>вместе с детьми в выходные дни, что поможет укрепить семейные связи и развить у детей интерес к природе.</w:t>
      </w:r>
    </w:p>
    <w:p w14:paraId="18B277A3" w14:textId="77777777" w:rsidR="0053631F" w:rsidRDefault="009838A3">
      <w:pPr>
        <w:spacing w:line="360" w:lineRule="auto"/>
        <w:ind w:firstLine="709"/>
        <w:jc w:val="both"/>
      </w:pPr>
      <w:r>
        <w:t>В заключение, организация наблюдений на природе для детей дошкольного возраста — это сложный, но увлекательный процесс, который требует внимательного подхода и подготовки. Наблюдение как метод формирования экологического мировоззрения помогает детям не только узнать о природе, но и развить в себе чувство ответственности за ее сохранение. Важно создавать атмосферу доверия и свободы, поощрять детей к исследованию и обсуждению, а также интегрировать наблюдения в образовательный процесс. Только так можно достичь поставленных целей и помочь детям стать настоящими защитниками природы.</w:t>
      </w:r>
    </w:p>
    <w:p w14:paraId="11A461C3" w14:textId="77777777" w:rsidR="0053631F" w:rsidRDefault="009838A3">
      <w:r>
        <w:br w:type="page"/>
      </w:r>
    </w:p>
    <w:p w14:paraId="6A473C7F" w14:textId="77777777" w:rsidR="0053631F" w:rsidRDefault="009838A3">
      <w:pPr>
        <w:pStyle w:val="2"/>
      </w:pPr>
      <w:bookmarkStart w:id="11" w:name="_Toc189852927"/>
      <w:r>
        <w:lastRenderedPageBreak/>
        <w:t>3.2. ИСПОЛЬЗОВАНИЕ НАБЛЮДЕНИЙ В ИГРОВОЙ ДЕЯТЕЛЬНОСТИ</w:t>
      </w:r>
      <w:bookmarkEnd w:id="11"/>
    </w:p>
    <w:p w14:paraId="49E8B8FD" w14:textId="77777777" w:rsidR="0053631F" w:rsidRDefault="009838A3">
      <w:pPr>
        <w:spacing w:line="360" w:lineRule="auto"/>
        <w:ind w:firstLine="709"/>
        <w:jc w:val="both"/>
      </w:pPr>
      <w:r>
        <w:t>Практические рекомендации по проведению наблюдений с детьми дошкольного возраста в контексте формирования основ экологического мировоззрения являются важным аспектом работы с данной возрастной категорией. Наблюдение, как метод, позволяет не только зафиксировать поведение и взаимодействие детей с окружающей средой, но и выявить их понимание экологических процессов, отношения к природе и осознание своей роли в экосистеме. Важно понимать, что наблюдение – это не просто фиксирование фактов, но и глубокий анализ, который требует от педагога внимательности, чуткости и способности к интерпретации.</w:t>
      </w:r>
    </w:p>
    <w:p w14:paraId="000DAE7C" w14:textId="77777777" w:rsidR="0053631F" w:rsidRDefault="009838A3">
      <w:pPr>
        <w:spacing w:line="360" w:lineRule="auto"/>
        <w:ind w:firstLine="709"/>
        <w:jc w:val="both"/>
      </w:pPr>
      <w:r>
        <w:t>Для начала, необходимо определить цели и задачи наблюдения. Основной целью является понимание того, как дети воспринимают окружающий мир, как они взаимодействуют с природой, какие у них возникают вопросы и интересы в процессе игры. Задачи могут варьироваться от наблюдения за поведением детей в игровой деятельности до анализа их реакций на природные явления. Важно учитывать, что дошкольный возраст характеризуется высокой эмоциональностью и любопытством, что открывает широкие возможности для наблюдений.</w:t>
      </w:r>
    </w:p>
    <w:p w14:paraId="27EB8618" w14:textId="77777777" w:rsidR="0053631F" w:rsidRDefault="009838A3">
      <w:pPr>
        <w:spacing w:line="360" w:lineRule="auto"/>
        <w:ind w:firstLine="709"/>
        <w:jc w:val="both"/>
      </w:pPr>
      <w:r>
        <w:t>При проведении наблюдений необходимо создать комфортную атмосферу, в которой дети будут чувствовать себя свободно и раскрепощенно. Это может быть достигнуто через организацию игры на свежем воздухе, в парке или в саду, где дети смогут взаимодействовать с природой. Педагог должен быть незаметным наблюдателем, чтобы не нарушить естественный процесс игры и не отвлекать внимание детей. Важно помнить, что в процессе наблюдения необходимо фиксировать не только действия детей, но и их эмоции, вербальные и невербальные реакции, а также взаимодействие между собой и с окружающей средой.</w:t>
      </w:r>
    </w:p>
    <w:p w14:paraId="1183FF4B" w14:textId="77777777" w:rsidR="0053631F" w:rsidRDefault="009838A3">
      <w:pPr>
        <w:spacing w:line="360" w:lineRule="auto"/>
        <w:ind w:firstLine="709"/>
        <w:jc w:val="both"/>
      </w:pPr>
      <w:r>
        <w:lastRenderedPageBreak/>
        <w:t>При организации наблюдений стоит обратить внимание на то, что игры детей могут быть как структурированными, так и свободными. Структурированные игры, например, могут включать в себя задания, связанные с экологическими темами, такие как сбор мусора, создание поделок из природных материалов или игры с элементами экологии. В таких играх педагог может заранее задать определенные вопросы, на которые дети должны будут ответить в процессе игры. Это поможет не только зафиксировать их понимание экологических аспектов, но и стимулировать их интерес к природе.</w:t>
      </w:r>
    </w:p>
    <w:p w14:paraId="0FE5A6AF" w14:textId="77777777" w:rsidR="0053631F" w:rsidRDefault="009838A3">
      <w:pPr>
        <w:spacing w:line="360" w:lineRule="auto"/>
        <w:ind w:firstLine="709"/>
        <w:jc w:val="both"/>
      </w:pPr>
      <w:r>
        <w:t>Свободные игры, в свою очередь, позволяют детям проявить свою креативность и индивидуальность. В таких случаях педагог может просто наблюдать за тем, как дети взаимодействуют с природой, какие элементы окружающей среды они выбирают для своих игр, как они используют природные материалы. Важно фиксировать не только конечный результат, но и процесс, который может быть более информативным. Например, наблюдая за тем, как дети строят домик из веток и листьев, педагог может задать вопросы о том, какие материалы они выбрали, почему именно их, что они хотят создать и как они собираются это сделать. Такие вопросы помогут детям осознать свои действия и задуматься о природе.</w:t>
      </w:r>
    </w:p>
    <w:p w14:paraId="78383128" w14:textId="77777777" w:rsidR="0053631F" w:rsidRDefault="009838A3">
      <w:pPr>
        <w:spacing w:line="360" w:lineRule="auto"/>
        <w:ind w:firstLine="709"/>
        <w:jc w:val="both"/>
      </w:pPr>
      <w:r>
        <w:t>При проведении наблюдений следует учитывать, что дети могут по-разному реагировать на одни и те же природные явления. Например, один ребенок может быть восхищен ярким цветком, в то время как другой может проявить интерес к насекомым, ползающим рядом. Педагогу важно фиксировать эти различия и понимать, что каждый ребенок имеет свои уникальные интересы и восприятие окружающего мира. Это поможет в дальнейшем адаптировать образовательный процесс и создавать индивидуальные задания, которые будут соответствовать интересам каждого ребенка.</w:t>
      </w:r>
    </w:p>
    <w:p w14:paraId="1EC2C478" w14:textId="77777777" w:rsidR="0053631F" w:rsidRDefault="009838A3">
      <w:pPr>
        <w:spacing w:line="360" w:lineRule="auto"/>
        <w:ind w:firstLine="709"/>
        <w:jc w:val="both"/>
      </w:pPr>
      <w:r>
        <w:lastRenderedPageBreak/>
        <w:t>Также стоит обратить внимание на взаимодействие детей с взрослыми в процессе наблюдений. Часто дети могут проявлять свои экологические знания и понимание в диалоге с педагогом или родителями. Например, во время прогулки дети могут задавать вопросы о том, почему листья меняют цвет осенью или как птицы готовятся к зиме. В таких случаях педагог может не только ответить на вопросы, но и предложить детям провести эксперимент или исследование, чтобы они сами смогли найти ответы. Это не только углубит их понимание, но и поможет развить навыки критического мышления.</w:t>
      </w:r>
    </w:p>
    <w:p w14:paraId="30F7E9AA" w14:textId="77777777" w:rsidR="0053631F" w:rsidRDefault="009838A3">
      <w:pPr>
        <w:spacing w:line="360" w:lineRule="auto"/>
        <w:ind w:firstLine="709"/>
        <w:jc w:val="both"/>
      </w:pPr>
      <w:r>
        <w:t>Не менее важным аспектом является документирование наблюдений. Педагог должен вести записи о том, что он наблюдает, фиксируя не только действия детей, но и их слова, эмоции, а также контекст, в котором происходят наблюдения. Это может быть сделано в виде дневника наблюдений, где педагог записывает свои наблюдения, а также мысли и идеи о том, как можно использовать полученные данные в дальнейшем обучении. Такой подход позволит не только систематизировать информацию, но и использовать её для анализа и планирования дальнейших мероприятий, направленных на формирование экологического мировоззрения у детей.</w:t>
      </w:r>
    </w:p>
    <w:p w14:paraId="31CBEFD5" w14:textId="77777777" w:rsidR="0053631F" w:rsidRDefault="009838A3">
      <w:pPr>
        <w:spacing w:line="360" w:lineRule="auto"/>
        <w:ind w:firstLine="709"/>
        <w:jc w:val="both"/>
      </w:pPr>
      <w:r>
        <w:t>Кроме того, важно учитывать, что наблюдения могут быть использованы не только для оценки уровня экологического понимания детей, но и для создания программ и мероприятий, направленных на развитие экологической сознательности. Например, на основе наблюдений педагог может выявить темы, которые вызывают у детей наибольший интерес, и организовать тематические занятия или проекты, связанные с этими темами. Это может быть, например, проект по изучению местной флоры и фауны, где дети смогут не только наблюдать за животными и растениями, но и участвовать в их охране и сохранении.</w:t>
      </w:r>
    </w:p>
    <w:p w14:paraId="77BC8662" w14:textId="77777777" w:rsidR="0053631F" w:rsidRDefault="009838A3">
      <w:pPr>
        <w:spacing w:line="360" w:lineRule="auto"/>
        <w:ind w:firstLine="709"/>
        <w:jc w:val="both"/>
      </w:pPr>
      <w:r>
        <w:t xml:space="preserve">Важным аспектом является также сотрудничество с родителями. Педагог может делиться своими наблюдениями с родителями, рассказывая о том, какие </w:t>
      </w:r>
      <w:r>
        <w:lastRenderedPageBreak/>
        <w:t>темы и вопросы интересуют их детей. Это поможет родителям лучше понять интересы своих детей и поддерживать их в изучении экологии. Кроме того, совместные мероприятия с родителями, такие как выезды на природу или участие в экологических акциях, могут стать отличной возможностью для укрепления связи между домом и детским садом, а также для формирования у детей чувства ответственности за окружающую среду.</w:t>
      </w:r>
    </w:p>
    <w:p w14:paraId="167C4CCC" w14:textId="77777777" w:rsidR="0053631F" w:rsidRDefault="009838A3">
      <w:pPr>
        <w:spacing w:line="360" w:lineRule="auto"/>
        <w:ind w:firstLine="709"/>
        <w:jc w:val="both"/>
      </w:pPr>
      <w:r>
        <w:t>В заключение, наблюдение как метод формирования основ экологического мировоззрения у детей дошкольного возраста является мощным инструментом, который позволяет не только фиксировать поведение и интересы детей, но и активно вовлекать их в процесс познания окружающего мира. Педагогу важно подходить к этому процессу с умом, создавая комфортные условия для наблюдений и обеспечивая активное взаимодействие с детьми. Наблюдение должно быть не просто формальным процессом, но и живым, динамичным взаимодействием, которое способствует развитию экологического сознания и формированию ответственного отношения к природе.</w:t>
      </w:r>
    </w:p>
    <w:p w14:paraId="399AF6DE" w14:textId="77777777" w:rsidR="0053631F" w:rsidRDefault="009838A3">
      <w:r>
        <w:br w:type="page"/>
      </w:r>
    </w:p>
    <w:p w14:paraId="08FD6470" w14:textId="77777777" w:rsidR="0053631F" w:rsidRDefault="009838A3">
      <w:pPr>
        <w:pStyle w:val="2"/>
      </w:pPr>
      <w:bookmarkStart w:id="12" w:name="_Toc189852928"/>
      <w:r>
        <w:lastRenderedPageBreak/>
        <w:t>3.3. ВОВЛЕЧЕНИЕ ДЕТЕЙ В КОЛЛЕКТИВНЫЕ НАБЛЮДЕНИЯ</w:t>
      </w:r>
      <w:bookmarkEnd w:id="12"/>
    </w:p>
    <w:p w14:paraId="7C02E298" w14:textId="77777777" w:rsidR="0053631F" w:rsidRDefault="009838A3">
      <w:pPr>
        <w:spacing w:line="360" w:lineRule="auto"/>
        <w:ind w:firstLine="709"/>
        <w:jc w:val="both"/>
      </w:pPr>
      <w:r>
        <w:t>Практические рекомендации по проведению наблюдений с детьми дошкольного возраста, а также вовлечению их в коллективные наблюдения, представляют собой важный аспект формирования экологического мировоззрения. Наблюдение как метод обучения позволяет не только расширить представления детей о окружающем мире, но и развить у них навыки анализа, критического мышления и сотрудничества. Важно отметить, что в процессе наблюдений следует учитывать возрастные особенности детей, их уровень развития, а также индивидуальные интересы и потребности.</w:t>
      </w:r>
    </w:p>
    <w:p w14:paraId="15BBCD1E" w14:textId="77777777" w:rsidR="0053631F" w:rsidRDefault="009838A3">
      <w:pPr>
        <w:spacing w:line="360" w:lineRule="auto"/>
        <w:ind w:firstLine="709"/>
        <w:jc w:val="both"/>
      </w:pPr>
      <w:r>
        <w:t>Для начала, необходимо создать соответствующую атмосферу для наблюдений. Это подразумевает не только физическую, но и психологическую готовность детей к восприятию информации. Важно, чтобы дети чувствовали себя комфортно и безопасно в процессе наблюдений, чтобы они могли свободно выражать свои мысли и чувства. Для этого можно начать с обсуждения целей наблюдения, объяснить, что именно они будут наблюдать, и как это связано с их повседневной жизнью. Например, если наблюдение будет посвящено жизни насекомых в саду, можно рассказать детям о роли насекомых в экосистеме, о том, как они влияют на растения и животных, а также о важности сохранения их среды обитания [24].</w:t>
      </w:r>
    </w:p>
    <w:p w14:paraId="60B8C0F4" w14:textId="77777777" w:rsidR="0053631F" w:rsidRDefault="009838A3">
      <w:pPr>
        <w:spacing w:line="360" w:lineRule="auto"/>
        <w:ind w:firstLine="709"/>
        <w:jc w:val="both"/>
      </w:pPr>
      <w:r>
        <w:t xml:space="preserve">Следующим шагом является выбор подходящего места для наблюдений. Это может быть как открытое пространство на улице, так и специально организованный уголок в классе, где дети могут наблюдать за растениями, животными или даже за изменениями погоды. Важно, чтобы выбранное место было безопасным и доступным для детей, а также чтобы там была возможность для активных действий, таких как сбор образцов, рисование или фотографирование. Наблюдения могут проводиться как в группе, так и индивидуально, в зависимости от целей и задач занятия. Групповые наблюдения способствуют развитию навыков сотрудничества, общения и </w:t>
      </w:r>
      <w:r>
        <w:lastRenderedPageBreak/>
        <w:t>взаимопомощи, в то время как индивидуальные наблюдения могут углубить личный интерес ребенка к теме [29].</w:t>
      </w:r>
    </w:p>
    <w:p w14:paraId="2ACF2E4D" w14:textId="77777777" w:rsidR="0053631F" w:rsidRDefault="009838A3">
      <w:pPr>
        <w:spacing w:line="360" w:lineRule="auto"/>
        <w:ind w:firstLine="709"/>
        <w:jc w:val="both"/>
      </w:pPr>
      <w:r>
        <w:t>При проведении наблюдений важно использовать разнообразные методы и средства, чтобы сделать процесс более увлекательным и познавательным. Например, можно использовать увеличительное стекло для изучения мелких деталей растений или насекомых, лупу для наблюдения за структурой листьев, а также различные записные книжки для ведения наблюдений. Важно научить детей фиксировать свои наблюдения, записывать свои мысли и идеи, рисовать то, что они видят, или даже делать фотографии. Это не только развивает их творческие способности, но и помогает им лучше запомнить информацию и осмыслить увиденное [8].</w:t>
      </w:r>
    </w:p>
    <w:p w14:paraId="69301BC2" w14:textId="77777777" w:rsidR="0053631F" w:rsidRDefault="009838A3">
      <w:pPr>
        <w:spacing w:line="360" w:lineRule="auto"/>
        <w:ind w:firstLine="709"/>
        <w:jc w:val="both"/>
      </w:pPr>
      <w:r>
        <w:t>Кроме того, вовлечение детей в коллективные наблюдения может быть организовано через игры и задания, которые помогут им лучше понять и усвоить материал. Например, можно организовать игру "Найди и назови", где дети будут искать определенные растения или животных и обсуждать их характеристики. Такие игры способствуют активному вовлечению детей в процесс обучения и развивают их наблюдательность. Также можно организовать обсуждения после наблюдений, где дети смогут поделиться своими впечатлениями, задать вопросы и обсудить увиденное. Это не только развивает их коммуникативные навыки, но и способствует формированию критического мышления.</w:t>
      </w:r>
    </w:p>
    <w:p w14:paraId="75A5CEDE" w14:textId="77777777" w:rsidR="0053631F" w:rsidRDefault="009838A3">
      <w:pPr>
        <w:spacing w:line="360" w:lineRule="auto"/>
        <w:ind w:firstLine="709"/>
        <w:jc w:val="both"/>
      </w:pPr>
      <w:r>
        <w:t xml:space="preserve">Важно помнить, что в процессе наблюдений необходимо поддерживать интерес детей к окружающему миру. Для этого можно использовать различные темы и подходы, которые будут актуальны и интересны для детей. Например, можно проводить наблюдения в зависимости от времени года, изучая изменения в природе, или же сосредоточиться на конкретных экосистемах, таких как лес, поле или водоем. Также можно организовать тематические недели, посвященные определенным видам животных или растений, что </w:t>
      </w:r>
      <w:r>
        <w:lastRenderedPageBreak/>
        <w:t>позволит углубить знания детей и сделать процесс обучения более структурированным.</w:t>
      </w:r>
    </w:p>
    <w:p w14:paraId="74FE2257" w14:textId="77777777" w:rsidR="0053631F" w:rsidRDefault="009838A3">
      <w:pPr>
        <w:spacing w:line="360" w:lineRule="auto"/>
        <w:ind w:firstLine="709"/>
        <w:jc w:val="both"/>
      </w:pPr>
      <w:r>
        <w:t>Не менее важным аспектом является работа с родителями. Вовлечение родителей в процесс наблюдений может значительно повысить интерес детей к экологии и окружающему миру. Можно организовать совместные выезды на природу, где родители и дети смогут вместе наблюдать за природой, обсуждать увиденное и делиться впечатлениями. Также можно предложить родителям проводить совместные наблюдения в домашних условиях, например, за растениями на подоконнике или за птицами, которые прилетают к ним в сад. Это позволит детям не только применять полученные знания на практике, но и укрепить связь с родителями, что в свою очередь положительно скажется на их эмоциональном состоянии и развитии.</w:t>
      </w:r>
    </w:p>
    <w:p w14:paraId="54786202" w14:textId="77777777" w:rsidR="0053631F" w:rsidRDefault="009838A3">
      <w:pPr>
        <w:spacing w:line="360" w:lineRule="auto"/>
        <w:ind w:firstLine="709"/>
        <w:jc w:val="both"/>
      </w:pPr>
      <w:r>
        <w:t>В процессе наблюдений важно также учитывать возможность интеграции различных предметных областей. Например, наблюдения за природой могут быть связаны с искусством, когда дети рисуют свои впечатления или создают поделки из природных материалов. Это способствует развитию креативности и позволяет детям лучше понять и осмыслить увиденное. Также можно интегрировать элементы математики, например, подсчитывая количество найденных растений или животных, или изучая их размеры и формы. Такой междисциплинарный подход делает обучение более комплексным и интересным для детей, а также способствует более глубокому усвоению материала.</w:t>
      </w:r>
    </w:p>
    <w:p w14:paraId="2954D10D" w14:textId="77777777" w:rsidR="0053631F" w:rsidRDefault="009838A3">
      <w:pPr>
        <w:spacing w:line="360" w:lineRule="auto"/>
        <w:ind w:firstLine="709"/>
        <w:jc w:val="both"/>
      </w:pPr>
      <w:r>
        <w:t xml:space="preserve">Наконец, важно помнить о необходимости рефлексии после проведенных наблюдений. Это может быть как индивидуальная рефлексия, когда дети записывают или рисуют свои впечатления, так и групповая, где они обсуждают свои мысли и чувства. Рефлексия помогает детям осмыслить полученный опыт, выделить важные моменты и задать вопросы, которые их интересуют. Это не только способствует лучшему усвоению материала, но и развивает навыки </w:t>
      </w:r>
      <w:r>
        <w:lastRenderedPageBreak/>
        <w:t>самоанализа и критического мышления, что является важной частью формирования экологического мировоззрения.</w:t>
      </w:r>
    </w:p>
    <w:p w14:paraId="35E4AFE6" w14:textId="77777777" w:rsidR="0053631F" w:rsidRDefault="009838A3">
      <w:pPr>
        <w:spacing w:line="360" w:lineRule="auto"/>
        <w:ind w:firstLine="709"/>
        <w:jc w:val="both"/>
      </w:pPr>
      <w:r>
        <w:t>Таким образом, проведение наблюдений с детьми дошкольного возраста и вовлечение их в коллективные наблюдения требует комплексного подхода, который учитывает интересы и потребности детей, а также создает безопасную и поддерживающую атмосферу для обучения. Использование разнообразных методов и средств, организация активных игр и заданий, работа с родителями и интеграция различных предметных областей — все это способствует формированию у детей экологического мировоззрения и развитию их навыков наблюдения, анализа и критического мышления. В конечном итоге, такие наблюдения не только расширяют представления детей о окружающем мире, но и формируют у них уважение и заботу о природе, что является важным шагом к созданию ответственного и осознанного поколения.</w:t>
      </w:r>
    </w:p>
    <w:p w14:paraId="213CCBAB" w14:textId="77777777" w:rsidR="0053631F" w:rsidRDefault="009838A3">
      <w:r>
        <w:br w:type="page"/>
      </w:r>
    </w:p>
    <w:p w14:paraId="345E330B" w14:textId="77777777" w:rsidR="0053631F" w:rsidRDefault="009838A3">
      <w:pPr>
        <w:pStyle w:val="1"/>
      </w:pPr>
      <w:bookmarkStart w:id="13" w:name="_Toc189852929"/>
      <w:r>
        <w:lastRenderedPageBreak/>
        <w:t>ГЛАВА 4. ОЦЕНКА ЭФФЕКТИВНОСТИ ИСПОЛЬЗОВАНИЯ НАБЛЮДЕНИЯ В ФОРМИРОВАНИИ ЭКОЛОГИЧЕСКОГО МИРОВОЗЗРЕНИЯ ДЕТЕЙ ДОШКОЛЬНОГО ВОЗРАСТА</w:t>
      </w:r>
      <w:bookmarkEnd w:id="13"/>
    </w:p>
    <w:p w14:paraId="1CD8F142" w14:textId="77777777" w:rsidR="0053631F" w:rsidRDefault="009838A3">
      <w:pPr>
        <w:pStyle w:val="2"/>
      </w:pPr>
      <w:bookmarkStart w:id="14" w:name="_Toc189852930"/>
      <w:r>
        <w:t>4.1. МЕТОДИКИ ОЦЕНКИ РЕЗУЛЬТАТОВ НАБЛЮДЕНИЙ</w:t>
      </w:r>
      <w:bookmarkEnd w:id="14"/>
    </w:p>
    <w:p w14:paraId="49AC36A9" w14:textId="77777777" w:rsidR="0053631F" w:rsidRDefault="009838A3">
      <w:pPr>
        <w:spacing w:line="360" w:lineRule="auto"/>
        <w:ind w:firstLine="709"/>
        <w:jc w:val="both"/>
      </w:pPr>
      <w:r>
        <w:t>В современном образовательном процессе формирование экологического мировоззрения у детей дошкольного возраста становится одной из приоритетных задач педагогики. В условиях глобальных экологических проблем, с которыми сталкивается наше общество, важно уже с раннего возраста прививать детям понимание значимости природы, её защиты и устойчивого использования ресурсов. Наблюдение как метод формирования основ экологического мировоззрения представляет собой мощный инструмент, который позволяет детям не только осознать окружающий мир, но и научиться взаимодействовать с ним. Эффективность использования наблюдения в этом контексте можно оценивать через несколько ключевых аспектов, включая развитие познавательной активности, формирование эмоциональной связи с природой, а также осознание своей роли в её сохранении.</w:t>
      </w:r>
    </w:p>
    <w:p w14:paraId="6EB9C862" w14:textId="77777777" w:rsidR="0053631F" w:rsidRDefault="009838A3">
      <w:pPr>
        <w:spacing w:line="360" w:lineRule="auto"/>
        <w:ind w:firstLine="709"/>
        <w:jc w:val="both"/>
      </w:pPr>
      <w:r>
        <w:t>Наблюдение в раннем детском возрасте является естественным и интуитивным процессом. Дети с рождения обладают врождённым интересом к окружающему миру, и именно через наблюдение они начинают осваивать его законы. Педагог, используя наблюдение как метод, создает условия, в которых дети могут исследовать природу, замечать её изменения и взаимодействовать с ней. Важно отметить, что наблюдение не должно быть механическим процессом. Оно должно быть организованным и целенаправленным, что требует от педагога умения формулировать задачи и вопросы, которые будут стимулировать детей к активному поиску и размышлениям. Например, во время прогулки в парке можно предложить детям обратить внимание на разные виды деревьев, их листья и кору, задавая вопросы о том, чем они отличаются и как это связано с их жизнью [12].</w:t>
      </w:r>
    </w:p>
    <w:p w14:paraId="68495362" w14:textId="77777777" w:rsidR="0053631F" w:rsidRDefault="009838A3">
      <w:pPr>
        <w:spacing w:line="360" w:lineRule="auto"/>
        <w:ind w:firstLine="709"/>
        <w:jc w:val="both"/>
      </w:pPr>
      <w:r>
        <w:lastRenderedPageBreak/>
        <w:t>Методики оценки результатов наблюдений играют важную роль в понимании того, насколько эффективно происходит формирование экологического мировоззрения у детей. Оценка может включать как качественные, так и количественные показатели. Качественная оценка может основываться на наблюдении за изменениями в поведении детей, их речевой активности, а также на анализе их эмоциональных реакций. Например, если во время наблюдения за природой дети начинают активно обсуждать увиденное, задавать вопросы или делиться своими эмоциями, это может свидетельствовать о том, что наблюдение действительно оказало влияние на их восприятие окружающего мира. Важно фиксировать такие моменты в процессе педагогической деятельности, чтобы затем использовать их для анализа и корректировки образовательного процесса [20].</w:t>
      </w:r>
    </w:p>
    <w:p w14:paraId="6010B323" w14:textId="77777777" w:rsidR="0053631F" w:rsidRDefault="009838A3">
      <w:pPr>
        <w:spacing w:line="360" w:lineRule="auto"/>
        <w:ind w:firstLine="709"/>
        <w:jc w:val="both"/>
      </w:pPr>
      <w:r>
        <w:t>Количественная оценка может включать в себя использование различных анкет, тестов и шкал, которые помогут педагогам определить уровень экологической грамотности детей. Например, можно разработать анкету, в которой будут представлены вопросы о том, что дети знают о природе, какие животные и растения им знакомы, какие меры по охране окружающей среды они могут предложить. Результаты таких анкет могут служить основой для дальнейшего планирования образовательной работы. Однако важно помнить, что количественные показатели не всегда отражают реальное понимание детьми экологических проблем, поэтому их следует рассматривать в комплексе с качественными оценками [25].</w:t>
      </w:r>
    </w:p>
    <w:p w14:paraId="7BB52C10" w14:textId="77777777" w:rsidR="0053631F" w:rsidRDefault="009838A3">
      <w:pPr>
        <w:spacing w:line="360" w:lineRule="auto"/>
        <w:ind w:firstLine="709"/>
        <w:jc w:val="both"/>
      </w:pPr>
      <w:r>
        <w:t xml:space="preserve">Одним из эффективных способов оценки результатов наблюдений является использование портфолио. Портфолио представляет собой сборник работ и достижений детей, который может включать рисунки, фотографии, записи их наблюдений и впечатлений. Этот метод позволяет не только фиксировать результаты, но и видеть динамику развития экологического мировоззрения у каждого ребенка. Портфолио может стать основой для индивидуальных бесед с детьми, где педагог может обсудить с ними их </w:t>
      </w:r>
      <w:r>
        <w:lastRenderedPageBreak/>
        <w:t>наблюдения, эмоции и мысли, что способствует более глубокому осмыслению и закреплению знаний.</w:t>
      </w:r>
    </w:p>
    <w:p w14:paraId="706866A8" w14:textId="77777777" w:rsidR="0053631F" w:rsidRDefault="009838A3">
      <w:pPr>
        <w:spacing w:line="360" w:lineRule="auto"/>
        <w:ind w:firstLine="709"/>
        <w:jc w:val="both"/>
      </w:pPr>
      <w:r>
        <w:t>Кроме того, важно учитывать, что наблюдение должно быть систематическим и регулярным. Эффективность его применения возрастает, когда дети не просто разово наблюдают за природой, а имеют возможность отслеживать изменения в ней на протяжении времени. Например, можно организовать наблюдение за одним и тем же деревом в разные времена года, что позволит детям увидеть, как меняется природа, и как это связано с жизненным циклом растений и животных. Такой подход не только углубляет знания детей, но и формирует у них привычку наблюдать и анализировать, что является важной частью экологического мировоззрения.</w:t>
      </w:r>
    </w:p>
    <w:p w14:paraId="70373D2E" w14:textId="77777777" w:rsidR="0053631F" w:rsidRDefault="009838A3">
      <w:pPr>
        <w:spacing w:line="360" w:lineRule="auto"/>
        <w:ind w:firstLine="709"/>
        <w:jc w:val="both"/>
      </w:pPr>
      <w:r>
        <w:t>Не менее важным аспектом является создание эмоциональной связи между детьми и природой. Наблюдение может стать основой для формирования у детей чувства ответственности за окружающий мир. Например, после наблюдения за тем, как птицы строят гнезда, можно обсудить с детьми, как важно заботиться о животных, и какие меры они могут предпринять для их защиты. Такие обсуждения помогают детям осознать свою роль в экосистеме, формируя у них активную позицию в отношении окружающей среды.</w:t>
      </w:r>
    </w:p>
    <w:p w14:paraId="1232FB2F" w14:textId="77777777" w:rsidR="0053631F" w:rsidRDefault="009838A3">
      <w:pPr>
        <w:spacing w:line="360" w:lineRule="auto"/>
        <w:ind w:firstLine="709"/>
        <w:jc w:val="both"/>
      </w:pPr>
      <w:r>
        <w:t>Также стоит отметить, что наблюдение может быть интегрировано с другими методами обучения, что дополнительно повысит его эффективность. Например, можно сочетать наблюдение с экспериментами, играми и проектной деятельностью. Это позволит детям не только наблюдать за природой, но и активно участвовать в её изучении, что способствует более глубокому пониманию и усвоению знаний. Интеграция различных методов обучения создает условия для развития критического мышления и творческих способностей у детей, что является важным аспектом формирования экологического мировоззрения.</w:t>
      </w:r>
    </w:p>
    <w:p w14:paraId="48DAFC16" w14:textId="77777777" w:rsidR="0053631F" w:rsidRDefault="009838A3">
      <w:pPr>
        <w:spacing w:line="360" w:lineRule="auto"/>
        <w:ind w:firstLine="709"/>
        <w:jc w:val="both"/>
      </w:pPr>
      <w:r>
        <w:lastRenderedPageBreak/>
        <w:t>В заключение, оценка эффективности использования наблюдения в формировании экологического мировоззрения детей дошкольного возраста требует комплексного подхода. Необходимо учитывать как качественные, так и количественные показатели, а также использовать разнообразные методики оценки, такие как анкеты, портфолио и систематические наблюдения. Важно создать условия, в которых дети смогут не только наблюдать, но и активно взаимодействовать с природой, что будет способствовать формированию у них ответственности и заботы о окружающем мире. Наблюдение, будучи естественным и интуитивным процессом для детей, может стать мощным инструментом в формировании их экологического мировоззрения, если оно будет организовано и направлено на достижение конкретных образовательных целей.</w:t>
      </w:r>
    </w:p>
    <w:p w14:paraId="1405B2CF" w14:textId="77777777" w:rsidR="0053631F" w:rsidRDefault="009838A3">
      <w:r>
        <w:br w:type="page"/>
      </w:r>
    </w:p>
    <w:p w14:paraId="39A9685F" w14:textId="77777777" w:rsidR="0053631F" w:rsidRDefault="009838A3">
      <w:pPr>
        <w:pStyle w:val="2"/>
      </w:pPr>
      <w:bookmarkStart w:id="15" w:name="_Toc189852931"/>
      <w:r>
        <w:lastRenderedPageBreak/>
        <w:t>4.2. СРАВНИТЕЛЬНЫЙ АНАЛИЗ ЭФФЕКТИВНОСТИ РАЗЛИЧНЫХ МЕТОДОВ НАБЛЮДЕНИЯ</w:t>
      </w:r>
      <w:bookmarkEnd w:id="15"/>
    </w:p>
    <w:p w14:paraId="3315CEB1" w14:textId="77777777" w:rsidR="0053631F" w:rsidRDefault="009838A3">
      <w:pPr>
        <w:spacing w:line="360" w:lineRule="auto"/>
        <w:ind w:firstLine="709"/>
        <w:jc w:val="both"/>
      </w:pPr>
      <w:r>
        <w:t>Оценка эффективности использования наблюдения в формировании экологического мировоззрения детей дошкольного возраста представляет собой важный аспект педагогической практики, так как именно в этом возрасте закладываются основы отношения к окружающему миру. Наблюдение, как метод обучения, позволяет детям не только получить знания о природе, но и развить эмоциональную связь с ней, что является ключевым элементом формирования экологического мировоззрения. В рамках данного раздела мы рассмотрим, как различные методы наблюдения влияют на экологическое сознание детей, а также проведем сравнительный анализ их эффективности.</w:t>
      </w:r>
    </w:p>
    <w:p w14:paraId="66A72F65" w14:textId="77777777" w:rsidR="0053631F" w:rsidRDefault="009838A3">
      <w:pPr>
        <w:spacing w:line="360" w:lineRule="auto"/>
        <w:ind w:firstLine="709"/>
        <w:jc w:val="both"/>
      </w:pPr>
      <w:r>
        <w:t>Наблюдение, как метод, имеет множество форм и подходов. В контексте формирования экологического мировоззрения можно выделить несколько основных методов: структурированное наблюдение, свободное наблюдение и направленное наблюдение. Каждый из этих методов имеет свои особенности и может использоваться в зависимости от целей и задач образовательного процесса. Структурированное наблюдение предполагает наличие заранее подготовленного плана, в котором указаны конкретные объекты или явления, на которые следует обратить внимание. Это позволяет детям сосредоточиться на определенных аспектах природы, таких как изменения в растительном или животном мире, сезонные изменения и т.д. Однако такой подход может ограничивать детскую инициативу и креативность, поскольку дети могут чувствовать себя обязанными следовать заданному сценарию, что иногда мешает их естественному любопытству [10].</w:t>
      </w:r>
    </w:p>
    <w:p w14:paraId="36D22064" w14:textId="77777777" w:rsidR="0053631F" w:rsidRDefault="009838A3">
      <w:pPr>
        <w:spacing w:line="360" w:lineRule="auto"/>
        <w:ind w:firstLine="709"/>
        <w:jc w:val="both"/>
      </w:pPr>
      <w:r>
        <w:t xml:space="preserve">Свободное наблюдение, напротив, предоставляет детям возможность самостоятельно выбирать объекты для изучения. Такой подход способствует развитию самостоятельности, критического мышления и творческого подхода к познанию окружающего мира. Дети могут самостоятельно исследовать природу, задавать вопросы и делать выводы на основе собственных </w:t>
      </w:r>
      <w:r>
        <w:lastRenderedPageBreak/>
        <w:t>наблюдений. Однако, несмотря на положительные аспекты свободного наблюдения, оно может привести к недостаточной структурированности процесса обучения, что иногда затрудняет достижение конкретных образовательных целей [15].</w:t>
      </w:r>
    </w:p>
    <w:p w14:paraId="363168FB" w14:textId="77777777" w:rsidR="0053631F" w:rsidRDefault="009838A3">
      <w:pPr>
        <w:spacing w:line="360" w:lineRule="auto"/>
        <w:ind w:firstLine="709"/>
        <w:jc w:val="both"/>
      </w:pPr>
      <w:r>
        <w:t>Направленное наблюдение сочетает в себе элементы обоих предыдущих методов. В рамках этого подхода педагог задает определенные вопросы или темы для исследования, но при этом оставляет детям свободу в выборе методов и объектов наблюдения. Это может быть особенно эффективно для формирования экологического мировоззрения, так как дети получают возможность исследовать природу в контексте заданной темы, но при этом могут проявлять свою индивидуальность и креативность. Например, в рамках темы «Смена времен года» педагог может предложить детям наблюдать за изменениями в окружающей среде, а затем обсудить, как эти изменения влияют на жизнь растений и животных. Такой подход позволяет не только углубить знания о природе, но и развить эмоциональную связь с ней.</w:t>
      </w:r>
    </w:p>
    <w:p w14:paraId="2095380E" w14:textId="77777777" w:rsidR="0053631F" w:rsidRDefault="009838A3">
      <w:pPr>
        <w:spacing w:line="360" w:lineRule="auto"/>
        <w:ind w:firstLine="709"/>
        <w:jc w:val="both"/>
      </w:pPr>
      <w:r>
        <w:t>Сравнительный анализ эффективности различных методов наблюдения показывает, что каждый из них имеет свои сильные и слабые стороны. Например, структурированное наблюдение может быть более эффективным в случаях, когда необходимо достичь конкретных образовательных целей или когда требуется систематизация знаний. Однако такая форма наблюдения может ограничивать творческий подход детей и их желание исследовать мир. Свободное наблюдение, в свою очередь, способствует развитию инициативы и самостоятельности, однако может привести к недостаточной глубине изучения темы. Направленное наблюдение, как наиболее сбалансированный подход, позволяет эффективно сочетать структурированность и свободу, что делает его особенно подходящим для формирования экологического мировоззрения у детей дошкольного возраста.</w:t>
      </w:r>
    </w:p>
    <w:p w14:paraId="179446E2" w14:textId="77777777" w:rsidR="0053631F" w:rsidRDefault="009838A3">
      <w:pPr>
        <w:spacing w:line="360" w:lineRule="auto"/>
        <w:ind w:firstLine="709"/>
        <w:jc w:val="both"/>
      </w:pPr>
      <w:r>
        <w:lastRenderedPageBreak/>
        <w:t>Важно также учитывать, что эффективность наблюдения как метода формирования экологического мировоззрения зависит не только от выбранного подхода, но и от уровня подготовки педагога. Педагог должен быть способен не только организовать процесс наблюдения, но и создать атмосферу доверия и поддержки, в которой дети будут чувствовать себя свободно и смогут открыто выражать свои мысли и чувства. Кроме того, педагог должен быть готов к тому, что в ходе наблюдения могут возникать неожиданные вопросы и ситуации, требующие гибкости и умения адаптироваться к изменениям. Это также подразумевает необходимость постоянного профессионального развития педагогов, чтобы они могли эффективно использовать различные методы наблюдения и адаптировать их к потребностям своих воспитанников.</w:t>
      </w:r>
    </w:p>
    <w:p w14:paraId="2E6FFEC1" w14:textId="77777777" w:rsidR="0053631F" w:rsidRDefault="009838A3">
      <w:pPr>
        <w:spacing w:line="360" w:lineRule="auto"/>
        <w:ind w:firstLine="709"/>
        <w:jc w:val="both"/>
      </w:pPr>
      <w:r>
        <w:t>Не менее важным аспектом является взаимодействие с родителями. Формирование экологического мировоззрения у детей не ограничивается только образовательным процессом в детском саду, но также включает в себя активное участие родителей. Педагоги могут организовать совместные наблюдения с родителями, что не только укрепляет связь между домом и детским садом, но и способствует созданию единого подхода к воспитанию детей. Совместные наблюдения могут стать отличной возможностью для обсуждения экологических проблем и формирования у детей понимания важности заботы о природе.</w:t>
      </w:r>
    </w:p>
    <w:p w14:paraId="198D03DD" w14:textId="77777777" w:rsidR="0053631F" w:rsidRDefault="009838A3">
      <w:pPr>
        <w:spacing w:line="360" w:lineRule="auto"/>
        <w:ind w:firstLine="709"/>
        <w:jc w:val="both"/>
      </w:pPr>
      <w:r>
        <w:t xml:space="preserve">Таким образом, наблюдение как метод формирования экологического мировоззрения детей дошкольного возраста является многофункциональным инструментом, который при правильном использовании может значительно повысить уровень экологической осведомленности и ответственности у детей. Сравнительный анализ различных методов наблюдения показывает, что наиболее эффективным подходом является направленное наблюдение, которое сочетает в себе элементы структурированности и свободы. Однако для достижения максимального эффекта необходимо учитывать индивидуальные особенности детей, уровень подготовки педагогов и активное участие </w:t>
      </w:r>
      <w:r>
        <w:lastRenderedPageBreak/>
        <w:t>родителей в процессе обучения. Только в таком случае можно ожидать формирования у детей устойчивого и осознанного экологического мировоззрения, что является залогом их гармоничного взаимодействия с окружающим миром в будущем.</w:t>
      </w:r>
    </w:p>
    <w:p w14:paraId="51D9EF47" w14:textId="77777777" w:rsidR="0053631F" w:rsidRDefault="009838A3">
      <w:r>
        <w:br w:type="page"/>
      </w:r>
    </w:p>
    <w:p w14:paraId="30BD6743" w14:textId="77777777" w:rsidR="0053631F" w:rsidRDefault="009838A3">
      <w:pPr>
        <w:pStyle w:val="2"/>
      </w:pPr>
      <w:bookmarkStart w:id="16" w:name="_Toc189852932"/>
      <w:r>
        <w:lastRenderedPageBreak/>
        <w:t>4.3. ВЛИЯНИЕ ФОРМИРОВАНИЯ ЭКОЛОГИЧЕСКОГО МИРОВОЗЗРЕНИЯ НА ПОВЕДЕНИЕ ДЕТЕЙ</w:t>
      </w:r>
      <w:bookmarkEnd w:id="16"/>
    </w:p>
    <w:p w14:paraId="6D2F4177" w14:textId="77777777" w:rsidR="0053631F" w:rsidRDefault="009838A3">
      <w:pPr>
        <w:spacing w:line="360" w:lineRule="auto"/>
        <w:ind w:firstLine="709"/>
        <w:jc w:val="both"/>
      </w:pPr>
      <w:r>
        <w:t>Оценка эффективности использования наблюдения в формировании экологического мировоззрения детей дошкольного возраста представляет собой важный аспект педагогической практики, направленный на развитие у детей осознанного отношения к природе и окружающей среде. Наблюдение, как метод, позволяет детям не только воспринимать информацию о природе, но и активно взаимодействовать с ней, что способствует формированию устойчивых знаний и навыков, необходимых для экологически ответственного поведения. Важно отметить, что дошкольный возраст является критически важным этапом в формировании мировоззрения, так как именно в этот период закладываются основы восприятия мира, формируются первичные представления о природе и экологии, а также развиваются эмоциональные и нравственные аспекты отношения к окружающей среде.</w:t>
      </w:r>
    </w:p>
    <w:p w14:paraId="48EF610D" w14:textId="77777777" w:rsidR="0053631F" w:rsidRDefault="009838A3">
      <w:pPr>
        <w:spacing w:line="360" w:lineRule="auto"/>
        <w:ind w:firstLine="709"/>
        <w:jc w:val="both"/>
      </w:pPr>
      <w:r>
        <w:t>Эффективность использования наблюдения в формировании экологического мировоззрения детей дошкольного возраста можно оценивать через призму нескольких ключевых факторов. Во-первых, наблюдение позволяет детям непосредственно взаимодействовать с объектами природы, что делает процесс обучения более наглядным и запоминающимся. Дети, находясь на улице, могут наблюдать за изменениями в природе, за поведением животных, за сменой времен года. Это непосредственное взаимодействие создает у детей эмоциональную связь с природой, что в свою очередь способствует формированию положительного отношения к ней. Когда дети видят, как цветет весной дерево или как осенью листья меняют цвет, у них возникает интерес и желание узнать больше о происходящих процессах, что является основой для формирования экологического мышления [14].</w:t>
      </w:r>
    </w:p>
    <w:p w14:paraId="226AFC14" w14:textId="77777777" w:rsidR="0053631F" w:rsidRDefault="009838A3">
      <w:pPr>
        <w:spacing w:line="360" w:lineRule="auto"/>
        <w:ind w:firstLine="709"/>
        <w:jc w:val="both"/>
      </w:pPr>
      <w:r>
        <w:t xml:space="preserve">Во-вторых, наблюдение способствует развитию у детей навыков критического мышления. Когда они наблюдают за природой, у них возникает множество вопросов: почему листья падают с деревьев, как появляются цветы, </w:t>
      </w:r>
      <w:r>
        <w:lastRenderedPageBreak/>
        <w:t>что едят животные и как они ведут себя в разных условиях. Эти вопросы побуждают детей искать ответы, проводить простые эксперименты и делать выводы. Таким образом, наблюдение становится не только способом получения знаний, но и инструментом для развития исследовательских навыков, которые необходимы для дальнейшего понимания сложных экологических процессов.</w:t>
      </w:r>
    </w:p>
    <w:p w14:paraId="7D554242" w14:textId="77777777" w:rsidR="0053631F" w:rsidRDefault="009838A3">
      <w:pPr>
        <w:spacing w:line="360" w:lineRule="auto"/>
        <w:ind w:firstLine="709"/>
        <w:jc w:val="both"/>
      </w:pPr>
      <w:r>
        <w:t>В-третьих, наблюдение как метод обучения позволяет интегрировать различные виды деятельности. Дети могут не только наблюдать, но и рисовать, лепить, рассказывать истории о том, что они видели, что способствует развитию их творческих способностей и воображения. Это комплексное подход к обучению помогает детям не только запомнить информацию, но и осознать ее значимость. Например, наблюдая за муравьями, дети могут не только узнать о жизни этих насекомых, но и понять, как важна их роль в экосистеме, что способствует формированию более глубокого экологического мировоззрения.</w:t>
      </w:r>
    </w:p>
    <w:p w14:paraId="4ADBEA9E" w14:textId="77777777" w:rsidR="0053631F" w:rsidRDefault="009838A3">
      <w:pPr>
        <w:spacing w:line="360" w:lineRule="auto"/>
        <w:ind w:firstLine="709"/>
        <w:jc w:val="both"/>
      </w:pPr>
      <w:r>
        <w:t>Влияние формирования экологического мировоззрения на поведение детей также является важным аспектом. Когда у детей есть понимание и осознание важности природы, они начинают проявлять заботу о ней. Это может проявляться в различных формах: от простых действий, таких как аккуратное обращение с растениями и животными, до более сложных, таких как участие в акциях по очистке окружающей среды или создание экологически чистых проектов. Дети, которые с раннего возраста учатся ценить природу, становятся более ответственными и заботливыми гражданами, способными принимать осознанные решения, касающиеся охраны окружающей среды.</w:t>
      </w:r>
    </w:p>
    <w:p w14:paraId="71C486FD" w14:textId="77777777" w:rsidR="0053631F" w:rsidRDefault="009838A3">
      <w:pPr>
        <w:spacing w:line="360" w:lineRule="auto"/>
        <w:ind w:firstLine="709"/>
        <w:jc w:val="both"/>
      </w:pPr>
      <w:r>
        <w:t xml:space="preserve">Кроме того, формирование экологического мировоззрения у детей дошкольного возраста влияет на их социальное взаимодействие. Дети, которые понимают важность защиты природы, чаще всего становятся инициаторами экологических инициатив в своих семьях и сообществах. Они могут делиться своими знаниями с родителями и друзьями, что способствует распространению экологических идей и ценностей. Такое поведение не только укрепляет их </w:t>
      </w:r>
      <w:r>
        <w:lastRenderedPageBreak/>
        <w:t>собственное экологическое мировоззрение, но и влияет на формирование экологической культуры в обществе в целом.</w:t>
      </w:r>
    </w:p>
    <w:p w14:paraId="1B7B7EB7" w14:textId="77777777" w:rsidR="0053631F" w:rsidRDefault="009838A3">
      <w:pPr>
        <w:spacing w:line="360" w:lineRule="auto"/>
        <w:ind w:firstLine="709"/>
        <w:jc w:val="both"/>
      </w:pPr>
      <w:r>
        <w:t>Важно отметить, что наблюдение как метод формирования экологического мировоззрения требует от педагогов не только знаний о природе, но и умения организовывать образовательный процесс таким образом, чтобы он был интересным и доступным для детей. Педагоги должны создавать условия для наблюдения, обеспечивать безопасность детей во время экскурсий на природу и активно вовлекать их в процесс обучения. Это может включать в себя организацию тематических прогулок, создание экологических уголков в детских садах, проведение мастер-классов и игр, направленных на изучение природы.</w:t>
      </w:r>
    </w:p>
    <w:p w14:paraId="6BB8EE0C" w14:textId="77777777" w:rsidR="0053631F" w:rsidRDefault="009838A3">
      <w:pPr>
        <w:spacing w:line="360" w:lineRule="auto"/>
        <w:ind w:firstLine="709"/>
        <w:jc w:val="both"/>
      </w:pPr>
      <w:r>
        <w:t>Таким образом, оценка эффективности использования наблюдения в формировании экологического мировоззрения детей дошкольного возраста показывает, что этот метод является не только эффективным, но и необходимым для развития у детей осознанного отношения к природе. Наблюдение способствует не только получению знаний, но и формированию эмоциональной связи с окружающей средой, развитию критического мышления и творческих способностей, а также влияет на социальное взаимодействие и поведение детей. Важно, чтобы педагоги осознавали значимость этого метода и использовали его в своей практике, создавая тем самым основу для формирования экологически ответственного поколения.</w:t>
      </w:r>
    </w:p>
    <w:p w14:paraId="30912BB6" w14:textId="77777777" w:rsidR="0053631F" w:rsidRDefault="009838A3">
      <w:r>
        <w:br w:type="page"/>
      </w:r>
    </w:p>
    <w:p w14:paraId="4C46A794" w14:textId="77777777" w:rsidR="0053631F" w:rsidRDefault="009838A3">
      <w:pPr>
        <w:pStyle w:val="1"/>
      </w:pPr>
      <w:bookmarkStart w:id="17" w:name="_Toc189852933"/>
      <w:r>
        <w:lastRenderedPageBreak/>
        <w:t>ЗАКЛЮЧЕНИЕ</w:t>
      </w:r>
      <w:bookmarkEnd w:id="17"/>
    </w:p>
    <w:p w14:paraId="4D97B706" w14:textId="77777777" w:rsidR="0053631F" w:rsidRDefault="009838A3">
      <w:pPr>
        <w:spacing w:line="360" w:lineRule="auto"/>
        <w:ind w:firstLine="709"/>
        <w:jc w:val="both"/>
      </w:pPr>
      <w:r>
        <w:t>В ходе исследования темы «Наблюдение как метод формирования основ экологического мировоззрения детей дошкольного возраста» была проведена комплексная работа, охватывающая множество аспектов, связанных с использованием наблюдения в образовательном процессе. Наблюдение, как метод, играет ключевую роль в формировании экологического мировоззрения у детей, так как оно позволяет не только развивать их познавательные способности, но и формировать эмоциональную связь с окружающей природой. Важно отметить, что именно через наблюдение дети начинают осознавать свое место в природе, а также понимать взаимосвязь между живыми организмами и окружающей средой.</w:t>
      </w:r>
    </w:p>
    <w:p w14:paraId="50554E59" w14:textId="77777777" w:rsidR="0053631F" w:rsidRDefault="009838A3">
      <w:pPr>
        <w:spacing w:line="360" w:lineRule="auto"/>
        <w:ind w:firstLine="709"/>
        <w:jc w:val="both"/>
      </w:pPr>
      <w:r>
        <w:t>Роль наблюдения в формировании экологического мировоззрения детей дошкольного возраста нельзя переоценить. В этом возрасте дети обладают естественным любопытством и стремлением к исследованию, что делает наблюдение особенно эффективным инструментом для формирования их представлений о природе. Наблюдение способствует развитию у детей таких важных качеств, как внимательность, сосредоточенность и умение анализировать. Дети, вовлеченные в процесс наблюдения, начинают осознавать важность бережного отношения к природе, что является основой для формирования экологической ответственности.</w:t>
      </w:r>
    </w:p>
    <w:p w14:paraId="73AB9F1F" w14:textId="77777777" w:rsidR="0053631F" w:rsidRDefault="009838A3">
      <w:pPr>
        <w:spacing w:line="360" w:lineRule="auto"/>
        <w:ind w:firstLine="709"/>
        <w:jc w:val="both"/>
      </w:pPr>
      <w:r>
        <w:t xml:space="preserve">Методы проведения наблюдений с детьми дошкольного возраста разнообразны и могут включать как структурированные, так и неструктурированные подходы. Структурированные наблюдения предполагают заранее заданные параметры и цели, что позволяет педагогам более целенаправленно формировать у детей определенные знания и навыки. Неструктурированные наблюдения, в свою очередь, предоставляют детям свободу в исследовании окружающего мира, что способствует развитию их креативности и самостоятельности. Важно, чтобы педагог умел адаптировать </w:t>
      </w:r>
      <w:r>
        <w:lastRenderedPageBreak/>
        <w:t>методы наблюдения в зависимости от особенностей группы детей и образовательной среды, что позволит максимально эффективно использовать данный метод.</w:t>
      </w:r>
    </w:p>
    <w:p w14:paraId="1A044C98" w14:textId="77777777" w:rsidR="0053631F" w:rsidRDefault="009838A3">
      <w:pPr>
        <w:spacing w:line="360" w:lineRule="auto"/>
        <w:ind w:firstLine="709"/>
        <w:jc w:val="both"/>
      </w:pPr>
      <w:r>
        <w:t>Практические рекомендации по проведению наблюдений с детьми дошкольного возраста включают создание благоприятной образовательной среды, где дети могут свободно исследовать природу. Педагогам рекомендуется организовывать выездные занятия на свежем воздухе, где дети смогут наблюдать за природными явлениями, растениями и животными в их естественной среде обитания. Также важно вовлекать детей в обсуждение наблюдаемых явлений, задавая им открытые вопросы, которые побуждают к размышлению и анализу. Например, можно спросить: «Почему листья меняют цвет осенью?» или «Как вы думаете, почему пчелы так важны для растений?» Такие вопросы помогают детям не только осмысливать увиденное, но и развивают их критическое мышление.</w:t>
      </w:r>
    </w:p>
    <w:p w14:paraId="31FB1F16" w14:textId="77777777" w:rsidR="0053631F" w:rsidRDefault="009838A3">
      <w:pPr>
        <w:spacing w:line="360" w:lineRule="auto"/>
        <w:ind w:firstLine="709"/>
        <w:jc w:val="both"/>
      </w:pPr>
      <w:r>
        <w:t>Оценка эффективности использования наблюдения в формировании экологического мировоззрения детей дошкольного возраста показала, что этот метод действительно способствует улучшению понимания детьми экологических процессов и явлений. Проведенные наблюдения и опросы показали, что дети, активно участвующие в наблюдениях, лучше осознают важность сохранения природы и бережного отношения к ней. Они становятся более чувствительными к изменениям в окружающей среде и начинают проявлять интерес к вопросам экологии. Это, в свою очередь, создает основу для формирования устойчивого экологического мировоззрения, которое будет сопровождать детей на протяжении всей их жизни.</w:t>
      </w:r>
    </w:p>
    <w:p w14:paraId="09E46DDB" w14:textId="77777777" w:rsidR="0053631F" w:rsidRDefault="009838A3">
      <w:pPr>
        <w:spacing w:line="360" w:lineRule="auto"/>
        <w:ind w:firstLine="709"/>
        <w:jc w:val="both"/>
      </w:pPr>
      <w:r>
        <w:t xml:space="preserve">Таким образом, наблюдение является не только эффективным методом обучения, но и важным инструментом для формирования экологического мировоззрения у детей дошкольного возраста. Оно способствует развитию у детей навыков наблюдения, анализа и критического мышления, что является </w:t>
      </w:r>
      <w:r>
        <w:lastRenderedPageBreak/>
        <w:t>необходимым для понимания сложных экологических взаимосвязей. Педагоги, использующие метод наблюдения, могут значительно повысить уровень экологической грамотности своих воспитанников, что, в свою очередь, влияет на формирование ответственного отношения к природе и окружающему миру.</w:t>
      </w:r>
    </w:p>
    <w:p w14:paraId="1B571C63" w14:textId="77777777" w:rsidR="0053631F" w:rsidRDefault="009838A3">
      <w:pPr>
        <w:spacing w:line="360" w:lineRule="auto"/>
        <w:ind w:firstLine="709"/>
        <w:jc w:val="both"/>
      </w:pPr>
      <w:r>
        <w:t>В заключение, можно утверждать, что для успешного формирования экологического мировоззрения у детей дошкольного возраста необходимо активно использовать метод наблюдения, адаптируя его под конкретные условия и потребности детей. Это позволит не только повысить уровень экологической осведомленности, но и сформировать у детей устойчивую любовь к природе, что является залогом их будущей ответственности за окружающий мир. Важно, чтобы педагоги и родители понимали значимость данного метода и активно его применяли в своей практике, создавая тем самым условия для гармоничного и всестороннего развития детей.</w:t>
      </w:r>
    </w:p>
    <w:p w14:paraId="77E8D3C9" w14:textId="77777777" w:rsidR="0053631F" w:rsidRDefault="009838A3">
      <w:r>
        <w:br w:type="page"/>
      </w:r>
    </w:p>
    <w:p w14:paraId="3A11AD59" w14:textId="77777777" w:rsidR="0053631F" w:rsidRDefault="009838A3">
      <w:pPr>
        <w:pStyle w:val="1"/>
      </w:pPr>
      <w:bookmarkStart w:id="18" w:name="_Toc189852934"/>
      <w:r>
        <w:lastRenderedPageBreak/>
        <w:t>СПИСОК ЛИТЕРАТУРЫ</w:t>
      </w:r>
      <w:bookmarkEnd w:id="18"/>
    </w:p>
    <w:p w14:paraId="5333F564" w14:textId="77777777" w:rsidR="0053631F" w:rsidRDefault="009838A3">
      <w:pPr>
        <w:spacing w:line="360" w:lineRule="auto"/>
        <w:ind w:firstLine="709"/>
        <w:jc w:val="both"/>
      </w:pPr>
      <w:r>
        <w:t xml:space="preserve">1. Антонова Л. В., </w:t>
      </w:r>
      <w:proofErr w:type="spellStart"/>
      <w:r>
        <w:t>Емельянчик</w:t>
      </w:r>
      <w:proofErr w:type="spellEnd"/>
      <w:r>
        <w:t xml:space="preserve"> Н. А., Литвинова Ю. А. Формирование у детей дошкольного возраста основных экологических понятий в процессе ознакомления с растениями, их многообразием // Вестник науки и образования. – 2017. – №. 2 (26). – С. 85-87. URL: https://cyberleninka.ru/article/n/formirovanie-u-detey-doshkolnogo-vozrasta-osnovnyh-ekologicheskih-ponyatiy-v-protsesse-oznakomleniya-s-rasteniyami-ih-mnogoobraziem (дата обращения: 07.02.2025).</w:t>
      </w:r>
    </w:p>
    <w:p w14:paraId="0B59D0CD" w14:textId="77777777" w:rsidR="0053631F" w:rsidRDefault="009838A3">
      <w:pPr>
        <w:spacing w:line="360" w:lineRule="auto"/>
        <w:ind w:firstLine="709"/>
        <w:jc w:val="both"/>
      </w:pPr>
      <w:r>
        <w:t>2. Беларусь Р. Типовая учебная программа по учебной дисциплине «Методика физического воспитания и развития детей» профессионального компонента типового учебного плана по специальности 2-01 01 01 «Дошкольное образование». URL: http://ripo.by/umosso/bankk/2592 Методика экологического образования.pdf (дата обращения: 07.02.2025).</w:t>
      </w:r>
    </w:p>
    <w:p w14:paraId="0FAC094A" w14:textId="77777777" w:rsidR="0053631F" w:rsidRDefault="009838A3">
      <w:pPr>
        <w:spacing w:line="360" w:lineRule="auto"/>
        <w:ind w:firstLine="709"/>
        <w:jc w:val="both"/>
      </w:pPr>
      <w:r>
        <w:t xml:space="preserve">3. </w:t>
      </w:r>
      <w:proofErr w:type="spellStart"/>
      <w:r>
        <w:t>Белинова</w:t>
      </w:r>
      <w:proofErr w:type="spellEnd"/>
      <w:r>
        <w:t xml:space="preserve"> Н. В., </w:t>
      </w:r>
      <w:proofErr w:type="spellStart"/>
      <w:r>
        <w:t>Бичева</w:t>
      </w:r>
      <w:proofErr w:type="spellEnd"/>
      <w:r>
        <w:t xml:space="preserve"> И. Б., </w:t>
      </w:r>
      <w:proofErr w:type="spellStart"/>
      <w:r>
        <w:t>Ханова</w:t>
      </w:r>
      <w:proofErr w:type="spellEnd"/>
      <w:r>
        <w:t xml:space="preserve"> Т. Г. Современные подходы к реализации задач экологического образования детей дошкольного возраста // Перспективы науки и образования. – 2018. – №. 6 (36). – С. 114-121. URL: https://cyberleninka.ru/article/n/sovremennye-podhody-k-realizatsii-zadach-ekologicheskogo-obrazovaniya-detey-doshkolnogo-vozrasta (дата обращения: 07.02.2025).</w:t>
      </w:r>
    </w:p>
    <w:p w14:paraId="55ED13EE" w14:textId="77777777" w:rsidR="0053631F" w:rsidRDefault="009838A3">
      <w:pPr>
        <w:spacing w:line="360" w:lineRule="auto"/>
        <w:ind w:firstLine="709"/>
        <w:jc w:val="both"/>
      </w:pPr>
      <w:r>
        <w:t xml:space="preserve">4. </w:t>
      </w:r>
      <w:proofErr w:type="spellStart"/>
      <w:r>
        <w:t>Бухрякова</w:t>
      </w:r>
      <w:proofErr w:type="spellEnd"/>
      <w:r>
        <w:t xml:space="preserve"> Н. В. Формирование экологической культуры тетей старшего дошкольного возраста посредством </w:t>
      </w:r>
      <w:proofErr w:type="gramStart"/>
      <w:r>
        <w:t>наблюдения :</w:t>
      </w:r>
      <w:proofErr w:type="gramEnd"/>
      <w:r>
        <w:t xml:space="preserve"> </w:t>
      </w:r>
      <w:proofErr w:type="spellStart"/>
      <w:r>
        <w:t>дис</w:t>
      </w:r>
      <w:proofErr w:type="spellEnd"/>
      <w:r>
        <w:t xml:space="preserve">. – Сибирский федеральный университет; </w:t>
      </w:r>
      <w:proofErr w:type="spellStart"/>
      <w:r>
        <w:t>Лесосибирский</w:t>
      </w:r>
      <w:proofErr w:type="spellEnd"/>
      <w:r>
        <w:t xml:space="preserve"> педагогический институт—филиал СФУ, 2022. URL: https://elib.sfu-kras.ru/handle/2311/147732 (дата обращения: 07.02.2025).</w:t>
      </w:r>
    </w:p>
    <w:p w14:paraId="03226635" w14:textId="77777777" w:rsidR="0053631F" w:rsidRDefault="009838A3">
      <w:pPr>
        <w:spacing w:line="360" w:lineRule="auto"/>
        <w:ind w:firstLine="709"/>
        <w:jc w:val="both"/>
      </w:pPr>
      <w:r>
        <w:t xml:space="preserve">5. </w:t>
      </w:r>
      <w:proofErr w:type="spellStart"/>
      <w:r>
        <w:t>Газина</w:t>
      </w:r>
      <w:proofErr w:type="spellEnd"/>
      <w:r>
        <w:t xml:space="preserve"> О. Организация самостоятельной работы по дисциплине «Теория и методика экологического образования детей». – </w:t>
      </w:r>
      <w:proofErr w:type="spellStart"/>
      <w:r>
        <w:t>Litres</w:t>
      </w:r>
      <w:proofErr w:type="spellEnd"/>
      <w:r>
        <w:t>, 2022. URL: https://books.google.com/books?hl=ru&amp;lr=&amp;id=2AlFDwAAQBAJ&amp;oi=fnd&amp;pg=PT3&amp;ots=ie0h54sz3H&amp;sig=x3nCLsz4MRY4XB_G34uAS4TqwG4 (дата обращения: 07.02.2025).</w:t>
      </w:r>
    </w:p>
    <w:p w14:paraId="59B7C370" w14:textId="77777777" w:rsidR="0053631F" w:rsidRDefault="009838A3">
      <w:pPr>
        <w:spacing w:line="360" w:lineRule="auto"/>
        <w:ind w:firstLine="709"/>
        <w:jc w:val="both"/>
      </w:pPr>
      <w:r>
        <w:lastRenderedPageBreak/>
        <w:t xml:space="preserve">6. Гончарова Е. В. Теория и методика экологического образования детей дошкольного возраста: Курс лекций для студентов высших педагогических учебных заведений // Нижневартовск: Изд-во </w:t>
      </w:r>
      <w:proofErr w:type="spellStart"/>
      <w:r>
        <w:t>Нижневарт</w:t>
      </w:r>
      <w:proofErr w:type="spellEnd"/>
      <w:r>
        <w:t xml:space="preserve">. </w:t>
      </w:r>
      <w:proofErr w:type="spellStart"/>
      <w:r>
        <w:t>гуманит</w:t>
      </w:r>
      <w:proofErr w:type="spellEnd"/>
      <w:r>
        <w:t xml:space="preserve">. ун-та. – 2008. – Т. 326. URL: https://nvsu.ru/ru/Intellekt/1130/Goncharova E.V. </w:t>
      </w:r>
      <w:proofErr w:type="spellStart"/>
      <w:r>
        <w:t>Teoriya</w:t>
      </w:r>
      <w:proofErr w:type="spellEnd"/>
      <w:r>
        <w:t xml:space="preserve"> i </w:t>
      </w:r>
      <w:proofErr w:type="spellStart"/>
      <w:r>
        <w:t>metodika</w:t>
      </w:r>
      <w:proofErr w:type="spellEnd"/>
      <w:r>
        <w:t xml:space="preserve"> </w:t>
      </w:r>
      <w:proofErr w:type="spellStart"/>
      <w:r>
        <w:t>ekologicheskogo</w:t>
      </w:r>
      <w:proofErr w:type="spellEnd"/>
      <w:r>
        <w:t xml:space="preserve"> </w:t>
      </w:r>
      <w:proofErr w:type="spellStart"/>
      <w:r>
        <w:t>obrazovaniya</w:t>
      </w:r>
      <w:proofErr w:type="spellEnd"/>
      <w:r>
        <w:t xml:space="preserve"> - </w:t>
      </w:r>
      <w:proofErr w:type="spellStart"/>
      <w:r>
        <w:t>Kurs</w:t>
      </w:r>
      <w:proofErr w:type="spellEnd"/>
      <w:r>
        <w:t xml:space="preserve"> </w:t>
      </w:r>
      <w:proofErr w:type="spellStart"/>
      <w:r>
        <w:t>lektsiy</w:t>
      </w:r>
      <w:proofErr w:type="spellEnd"/>
      <w:r>
        <w:t xml:space="preserve"> - 2008.pdf (дата обращения: 07.02.2025).</w:t>
      </w:r>
    </w:p>
    <w:p w14:paraId="79D184C4" w14:textId="77777777" w:rsidR="0053631F" w:rsidRDefault="009838A3">
      <w:pPr>
        <w:spacing w:line="360" w:lineRule="auto"/>
        <w:ind w:firstLine="709"/>
        <w:jc w:val="both"/>
      </w:pPr>
      <w:r>
        <w:t>7. ДЕМЧУК Т. С. СПОСОБЫ ФОРМИРОВАНИЯ ЭКОЛОГИЧЕСКИ ОРИЕНТИРОВАННОЙ ДЕЯТЕЛЬНОСТИ У СТАРШИХ ДОШКОЛЬНИКОВ // ББК 74.1+ 74.57 я431. – С. 35. URL: https://rep.brsu.by/bitstream/handle/123456789/7712/НИРС-2022.pdf?sequence=1&amp;isAllowed=y#page=35 (дата обращения: 07.02.2025).</w:t>
      </w:r>
    </w:p>
    <w:p w14:paraId="75DF4551" w14:textId="77777777" w:rsidR="0053631F" w:rsidRDefault="009838A3">
      <w:pPr>
        <w:spacing w:line="360" w:lineRule="auto"/>
        <w:ind w:firstLine="709"/>
        <w:jc w:val="both"/>
      </w:pPr>
      <w:r>
        <w:t>8. Жилина Т. И., Петросян С. К. ПРЕЕМСТВЕННОСТЬ ЕСТЕСТВЕННОНАУЧНОГО ОБРАЗОВАНИЯ СТАРШИХ ДОШКОЛЬНИКОВ И МЛАДШИХ ШКОЛЬНИКОВ В АСПЕКТЕ ФОРМИРОВАНИЯ ПРЕДПОСЫЛОК УЧЕБНОЙ ДЕЯТЕЛЬНОСТИ // 2. Маркова Надежда Григорьевна, доктор педагогических наук. – 2017. – С. 57. URL: https://aeterna-ufa.ru/sbornik/KM-PP-19.pdf#page=57 (дата обращения: 07.02.2025).</w:t>
      </w:r>
    </w:p>
    <w:p w14:paraId="117326D8" w14:textId="77777777" w:rsidR="0053631F" w:rsidRDefault="009838A3">
      <w:pPr>
        <w:spacing w:line="360" w:lineRule="auto"/>
        <w:ind w:firstLine="709"/>
        <w:jc w:val="both"/>
      </w:pPr>
      <w:r>
        <w:t xml:space="preserve">9. </w:t>
      </w:r>
      <w:proofErr w:type="spellStart"/>
      <w:r>
        <w:t>Зебзеева</w:t>
      </w:r>
      <w:proofErr w:type="spellEnd"/>
      <w:r>
        <w:t xml:space="preserve"> В. А. Субкультура детства как источник экологического развития детей в дошкольном </w:t>
      </w:r>
      <w:proofErr w:type="gramStart"/>
      <w:r>
        <w:t>образовании :</w:t>
      </w:r>
      <w:proofErr w:type="gramEnd"/>
      <w:r>
        <w:t xml:space="preserve"> </w:t>
      </w:r>
      <w:proofErr w:type="spellStart"/>
      <w:r>
        <w:t>дис</w:t>
      </w:r>
      <w:proofErr w:type="spellEnd"/>
      <w:r>
        <w:t>. – 2009. URL: http://elar.uspu.ru/bitstream/uspu/247/1/aref00258.pdf (дата обращения: 07.02.2025).</w:t>
      </w:r>
    </w:p>
    <w:p w14:paraId="09A5EE09" w14:textId="77777777" w:rsidR="0053631F" w:rsidRDefault="009838A3">
      <w:pPr>
        <w:spacing w:line="360" w:lineRule="auto"/>
        <w:ind w:firstLine="709"/>
        <w:jc w:val="both"/>
      </w:pPr>
      <w:r>
        <w:t xml:space="preserve">10. Иванова Т. М. Субъективное отношение ребенка дошкольного возраста к природе как основа </w:t>
      </w:r>
      <w:proofErr w:type="spellStart"/>
      <w:r>
        <w:t>экоцентрического</w:t>
      </w:r>
      <w:proofErr w:type="spellEnd"/>
      <w:r>
        <w:t xml:space="preserve"> </w:t>
      </w:r>
      <w:proofErr w:type="gramStart"/>
      <w:r>
        <w:t>мировоззрения :</w:t>
      </w:r>
      <w:proofErr w:type="gramEnd"/>
      <w:r>
        <w:t xml:space="preserve"> </w:t>
      </w:r>
      <w:proofErr w:type="spellStart"/>
      <w:r>
        <w:t>дис</w:t>
      </w:r>
      <w:proofErr w:type="spellEnd"/>
      <w:r>
        <w:t>. – 2017. URL: http://elar.uspu.ru/bitstream/uspu/7114/2/10Ivanova.pdf (дата обращения: 07.02.2025).</w:t>
      </w:r>
    </w:p>
    <w:p w14:paraId="3DA98046" w14:textId="77777777" w:rsidR="0053631F" w:rsidRDefault="009838A3">
      <w:pPr>
        <w:spacing w:line="360" w:lineRule="auto"/>
        <w:ind w:firstLine="709"/>
        <w:jc w:val="both"/>
      </w:pPr>
      <w:r>
        <w:t xml:space="preserve">11. КАТЕОРИИ В., ПРОЦКО Л. Ф. ЗНАЧЕНИЕ НАБЛЮДЕНИЙ В ЭКОЛОГИЧЕСКОМ ВОСПИТАНИИ ДОШКОЛЬНИКОВ. URL: </w:t>
      </w:r>
      <w:r>
        <w:lastRenderedPageBreak/>
        <w:t>https://solsad5.ru/wp-content/uploads/2020/05/Процко-Консультация_compressed.pdf (дата обращения: 07.02.2025).</w:t>
      </w:r>
    </w:p>
    <w:p w14:paraId="2AAACF54" w14:textId="77777777" w:rsidR="0053631F" w:rsidRDefault="009838A3">
      <w:pPr>
        <w:spacing w:line="360" w:lineRule="auto"/>
        <w:ind w:firstLine="709"/>
        <w:jc w:val="both"/>
      </w:pPr>
      <w:r>
        <w:t xml:space="preserve">12. Карпова А. Ю. Формирование экологического сознания у детей дошкольного возраста посредством учета еврейских </w:t>
      </w:r>
      <w:proofErr w:type="gramStart"/>
      <w:r>
        <w:t>традиций :</w:t>
      </w:r>
      <w:proofErr w:type="gramEnd"/>
      <w:r>
        <w:t xml:space="preserve"> </w:t>
      </w:r>
      <w:proofErr w:type="spellStart"/>
      <w:r>
        <w:t>дис</w:t>
      </w:r>
      <w:proofErr w:type="spellEnd"/>
      <w:r>
        <w:t>. – 2017. URL: http://elar.uspu.ru/bitstream/uspu/7119/2/10Karpova.pdf (дата обращения: 07.02.2025).</w:t>
      </w:r>
    </w:p>
    <w:p w14:paraId="75E09172" w14:textId="77777777" w:rsidR="0053631F" w:rsidRDefault="009838A3">
      <w:pPr>
        <w:spacing w:line="360" w:lineRule="auto"/>
        <w:ind w:firstLine="709"/>
        <w:jc w:val="both"/>
      </w:pPr>
      <w:r>
        <w:t xml:space="preserve">13. </w:t>
      </w:r>
      <w:proofErr w:type="spellStart"/>
      <w:r>
        <w:t>Клешнина</w:t>
      </w:r>
      <w:proofErr w:type="spellEnd"/>
      <w:r>
        <w:t xml:space="preserve"> Н. Ю. Педагогические условия формирования знаний об окружающем мире у детей дошкольного возраста в процессе экологического </w:t>
      </w:r>
      <w:proofErr w:type="gramStart"/>
      <w:r>
        <w:t>образования :</w:t>
      </w:r>
      <w:proofErr w:type="gramEnd"/>
      <w:r>
        <w:t xml:space="preserve"> </w:t>
      </w:r>
      <w:proofErr w:type="spellStart"/>
      <w:r>
        <w:t>дис</w:t>
      </w:r>
      <w:proofErr w:type="spellEnd"/>
      <w:r>
        <w:t>. – 2019. URL: http://elar.uspu.ru/bitstream/uspu/10838/2/10Kleshnina.pdf (дата обращения: 07.02.2025).</w:t>
      </w:r>
    </w:p>
    <w:p w14:paraId="4338AAA4" w14:textId="77777777" w:rsidR="0053631F" w:rsidRDefault="009838A3">
      <w:pPr>
        <w:spacing w:line="360" w:lineRule="auto"/>
        <w:ind w:firstLine="709"/>
        <w:jc w:val="both"/>
      </w:pPr>
      <w:r>
        <w:t>14. Кобелева О. В., Третьяков А. Л. ФОРМИРОВАНИЕ ЭКОЛОГИЧЕСКОЙ КУЛЬТУРЫ СТАРШИХ ДОШКОЛЬНИКОВ КАК ПСИХОЛОГО-ПЕДАГОГИЧЕСКАЯ ПРОБЛЕМА // Актуальные проблемы современной России: психология, педагогика, экономика, управление и право. – 2021. – С. 83-89. URL: https://elibrary.ru/item.asp?id=46426388 (дата обращения: 07.02.2025).</w:t>
      </w:r>
    </w:p>
    <w:p w14:paraId="6FF72287" w14:textId="77777777" w:rsidR="0053631F" w:rsidRDefault="009838A3">
      <w:pPr>
        <w:spacing w:line="360" w:lineRule="auto"/>
        <w:ind w:firstLine="709"/>
        <w:jc w:val="both"/>
      </w:pPr>
      <w:r>
        <w:t>15. Кондратьева А. В. ФОРМИРОВАНИЕ ЭКОЛОГИЧЕСКОЙ КУЛЬТУРЫ СРЕДСТВАМИ ПРИОБЩЕНИЯ К РАЗДЕЛЕНИЮ И СБОРУ ТВЕРДО БЫТОВЫХ ОТХОДОВ ДЛЯ ДЕТЕЙ ШКОЛЬНОГО ВОЗРАСТА // «ҚАЗІРГІ ҒЫЛЫМДАҒЫ ӨЗЕКТІ МӘСЕЛЕЛЕР–. – 2023. – С. 429. URL: https://kazconf.com/files/archive/4774779.pdf#page=428 (дата обращения: 07.02.2025).</w:t>
      </w:r>
    </w:p>
    <w:p w14:paraId="76F483C9" w14:textId="77777777" w:rsidR="0053631F" w:rsidRDefault="009838A3">
      <w:pPr>
        <w:spacing w:line="360" w:lineRule="auto"/>
        <w:ind w:firstLine="709"/>
        <w:jc w:val="both"/>
      </w:pPr>
      <w:r>
        <w:t xml:space="preserve">16. Коновалова О. В. Психолого-педагогические условия формирования у детей дошкольного возраста ценностного отношения к </w:t>
      </w:r>
      <w:proofErr w:type="gramStart"/>
      <w:r>
        <w:t>природе :</w:t>
      </w:r>
      <w:proofErr w:type="gramEnd"/>
      <w:r>
        <w:t xml:space="preserve"> </w:t>
      </w:r>
      <w:proofErr w:type="spellStart"/>
      <w:r>
        <w:t>дис</w:t>
      </w:r>
      <w:proofErr w:type="spellEnd"/>
      <w:r>
        <w:t>. – 2019. URL: http://elar.uspu.ru/bitstream/uspu/10803/2/10Konovalova.pdf (дата обращения: 07.02.2025).</w:t>
      </w:r>
    </w:p>
    <w:p w14:paraId="1D70A1D8" w14:textId="77777777" w:rsidR="0053631F" w:rsidRDefault="009838A3">
      <w:pPr>
        <w:spacing w:line="360" w:lineRule="auto"/>
        <w:ind w:firstLine="709"/>
        <w:jc w:val="both"/>
      </w:pPr>
      <w:r>
        <w:lastRenderedPageBreak/>
        <w:t>17. Москвина А. С. и др. Особенности реализации содержания экологического образования в условиях дошкольной образовательной организации // Перспективы науки и образования. – 2019. – №. 5 (41). – С. 271-288. URL: https://cyberleninka.ru/article/n/osobennosti-realizatsii-soderzhaniya-ekologicheskogo-obrazovaniya-v-usloviyah-doshkolnoy-obrazovatelnoy-organizatsii (дата обращения: 07.02.2025).</w:t>
      </w:r>
    </w:p>
    <w:p w14:paraId="04FD9DA2" w14:textId="77777777" w:rsidR="0053631F" w:rsidRDefault="009838A3">
      <w:pPr>
        <w:spacing w:line="360" w:lineRule="auto"/>
        <w:ind w:firstLine="709"/>
        <w:jc w:val="both"/>
      </w:pPr>
      <w:r>
        <w:t>18. Николаева С. Н. Методика экологического воспитания дошкольников. – 2001. URL: http://opochka-kolledg.ru/zaochn/2017/2sem/posobie_dlja_podgotovki_k_zachetu.pdf (дата обращения: 07.02.2025).</w:t>
      </w:r>
    </w:p>
    <w:p w14:paraId="1095123E" w14:textId="77777777" w:rsidR="0053631F" w:rsidRDefault="009838A3">
      <w:pPr>
        <w:spacing w:line="360" w:lineRule="auto"/>
        <w:ind w:firstLine="709"/>
        <w:jc w:val="both"/>
      </w:pPr>
      <w:r>
        <w:t>19. Николаева С. Н., Николаева С. Н. Система экологического воспитания дошкольников. – Мозаика-Синтез, 2011. URL: https://books.google.com/books?hl=ru&amp;lr=&amp;id=MojmH1KA9nwC&amp;oi=fnd&amp;pg=PA3&amp;ots=7IkNV4N_0n&amp;sig=8DXUF-GRHWqyjhewu3tIP5VKiAw (дата обращения: 07.02.2025).</w:t>
      </w:r>
    </w:p>
    <w:p w14:paraId="41E98574" w14:textId="77777777" w:rsidR="0053631F" w:rsidRDefault="009838A3">
      <w:pPr>
        <w:spacing w:line="360" w:lineRule="auto"/>
        <w:ind w:firstLine="709"/>
        <w:jc w:val="both"/>
      </w:pPr>
      <w:r>
        <w:t xml:space="preserve">20. Ольховская Н. В. </w:t>
      </w:r>
      <w:proofErr w:type="spellStart"/>
      <w:r>
        <w:t>Эколята</w:t>
      </w:r>
      <w:proofErr w:type="spellEnd"/>
      <w:r>
        <w:t>. – 2023. URL: https://cdt-khibiny.ru/wp-content/uploads/2023/11/ekolyata.pdf (дата обращения: 07.02.2025).</w:t>
      </w:r>
    </w:p>
    <w:p w14:paraId="36B17E12" w14:textId="77777777" w:rsidR="0053631F" w:rsidRDefault="009838A3">
      <w:pPr>
        <w:spacing w:line="360" w:lineRule="auto"/>
        <w:ind w:firstLine="709"/>
        <w:jc w:val="both"/>
      </w:pPr>
      <w:r>
        <w:t>21. Павлюченко Л. В. ОХРАНА И УКРЕПЛЕНИЕ ФИЗИЧЕСКОГО И ПСИХИЧЕСКОГО ЗДОРОВЬЯ ДЕТЕЙ ДОШКОЛЬНОГО ВОЗРАСТА ПОСРЕДСТВОМ ЭКОЛОГИЧЕСКОГО ВОСПИТАНИЯ. URL: https://xn--j1ahfl.xn--p1ai/library/ohrana_i_ukreplenie_fizicheskogo_i_psihicheskogo_zd_082406.html (дата обращения: 07.02.2025).</w:t>
      </w:r>
    </w:p>
    <w:p w14:paraId="523E4497" w14:textId="77777777" w:rsidR="0053631F" w:rsidRDefault="009838A3">
      <w:pPr>
        <w:spacing w:line="360" w:lineRule="auto"/>
        <w:ind w:firstLine="709"/>
        <w:jc w:val="both"/>
      </w:pPr>
      <w:r>
        <w:t>22. Перро М. С. ФОРМИРОВАНИЕ ЭКОЛОГИЧЕСКОЙ КУЛЬТУРЫ СТАРШИХ ДОШКОЛЬНИКОВ В ПРОЦЕССЕ НАБЛЮДЕНИЙ // Путь в педагогическую науку: проблемы и решения. – 2021. – №. 7. – С. 89-97. URL: https://elibrary.ru/item.asp?id=46461738 (дата обращения: 07.02.2025).</w:t>
      </w:r>
    </w:p>
    <w:p w14:paraId="39DA3CB5" w14:textId="77777777" w:rsidR="0053631F" w:rsidRDefault="009838A3">
      <w:pPr>
        <w:spacing w:line="360" w:lineRule="auto"/>
        <w:ind w:firstLine="709"/>
        <w:jc w:val="both"/>
      </w:pPr>
      <w:r>
        <w:lastRenderedPageBreak/>
        <w:t xml:space="preserve">23. </w:t>
      </w:r>
      <w:proofErr w:type="spellStart"/>
      <w:r>
        <w:t>Поданёва</w:t>
      </w:r>
      <w:proofErr w:type="spellEnd"/>
      <w:r>
        <w:t xml:space="preserve"> Т. В. Формирование основ экологической культуры у детей дошкольного возраста // Мир науки, культуры, образования. – 2018. – №. 4 (71). – С. 86-91. URL: https://cyberleninka.ru/article/n/formirovanie-osnov-ekologicheskoy-kultury-u-detey-doshkolnogo-vozrasta-1 (дата обращения: 07.02.2025).</w:t>
      </w:r>
    </w:p>
    <w:p w14:paraId="0457BC28" w14:textId="77777777" w:rsidR="0053631F" w:rsidRDefault="009838A3">
      <w:pPr>
        <w:spacing w:line="360" w:lineRule="auto"/>
        <w:ind w:firstLine="709"/>
        <w:jc w:val="both"/>
      </w:pPr>
      <w:r>
        <w:t>24. Прокопова А. В. Формирование у старших дошкольников готовности к нравственно-ориентированной деятельности в природе // Москва. – 2011. URL: https://static.freereferats.ru/_avtoreferats/01004968620.pdf (дата обращения: 07.02.2025).</w:t>
      </w:r>
    </w:p>
    <w:p w14:paraId="34D9FA30" w14:textId="77777777" w:rsidR="0053631F" w:rsidRDefault="009838A3">
      <w:pPr>
        <w:spacing w:line="360" w:lineRule="auto"/>
        <w:ind w:firstLine="709"/>
        <w:jc w:val="both"/>
      </w:pPr>
      <w:r>
        <w:t>25. Самохвалова И. Ю., Духова Н. П., Бокарева Е. А. ФОРМИРОВАНИЕ ОСНОВ ЭКОЛОГИЧЕСКОЙ КУЛЬТУРЫ В УСЛОВИЯХ ДОШКОЛЬНОГО ОБРАЗОВАТЕЛЬНОГО УЧРЕЖДЕНИЯ // Актуальные вопросы образования, науки и культуры в интересах устойчивого развития. – 2021. – С. 70-75. URL: https://elibrary.ru/item.asp?id=45709525 (дата обращения: 07.02.2025).</w:t>
      </w:r>
    </w:p>
    <w:p w14:paraId="295FCAFF" w14:textId="77777777" w:rsidR="0053631F" w:rsidRDefault="009838A3">
      <w:pPr>
        <w:spacing w:line="360" w:lineRule="auto"/>
        <w:ind w:firstLine="709"/>
        <w:jc w:val="both"/>
      </w:pPr>
      <w:r>
        <w:t>26. Серебрякова Т. А. Экологическое образование в дошкольном возрасте // М.: Академия. – 2006. – Т. 208. URL: https://my-nevalyashki.ru/images/dokumenty/200/034.pdf (дата обращения: 07.02.2025).</w:t>
      </w:r>
    </w:p>
    <w:p w14:paraId="5AFB5E05" w14:textId="77777777" w:rsidR="0053631F" w:rsidRDefault="009838A3">
      <w:pPr>
        <w:spacing w:line="360" w:lineRule="auto"/>
        <w:ind w:firstLine="709"/>
        <w:jc w:val="both"/>
      </w:pPr>
      <w:r>
        <w:t>27. Тренина Л. И. Проект по теме «Роль экологического окна в формировании познавательных интересов детей» // ОБРАЗОВАТЕЛЬНЫЙ АЛЬМАНАХ. – 2019. – Т. 2. – С. 65. URL: https://f.almanah.su/16.pdf#page=66 (дата обращения: 07.02.2025).</w:t>
      </w:r>
    </w:p>
    <w:p w14:paraId="7852C74C" w14:textId="77777777" w:rsidR="0053631F" w:rsidRDefault="009838A3">
      <w:pPr>
        <w:spacing w:line="360" w:lineRule="auto"/>
        <w:ind w:firstLine="709"/>
        <w:jc w:val="both"/>
      </w:pPr>
      <w:r>
        <w:t>28. Третьяков А. Л. ЭКОЛОГИЧЕСКОЕ ОБРАЗОВАНИЕ ДЕТЕЙ СТАРШЕГО ДОШКОЛЬНОГО ВОЗРАСТА: СУЩНОСТЬ, МЕТОДИКА И ПРИНЦИПЫ // Актуальные проблемы современной России: психология, педагогика, экономика, управление и право. – 2022. – С. 555-569. URL: https://elibrary.ru/item.asp?id=48550231 (дата обращения: 07.02.2025).</w:t>
      </w:r>
    </w:p>
    <w:p w14:paraId="1AB49484" w14:textId="77777777" w:rsidR="0053631F" w:rsidRDefault="009838A3">
      <w:pPr>
        <w:spacing w:line="360" w:lineRule="auto"/>
        <w:ind w:firstLine="709"/>
        <w:jc w:val="both"/>
      </w:pPr>
      <w:r>
        <w:lastRenderedPageBreak/>
        <w:t xml:space="preserve">29. </w:t>
      </w:r>
      <w:proofErr w:type="spellStart"/>
      <w:r>
        <w:t>Шатух</w:t>
      </w:r>
      <w:proofErr w:type="spellEnd"/>
      <w:r>
        <w:t xml:space="preserve"> О. Н. ББК 74.1 я 73 С 90. URL: https://sgpi.ru/user/-178/umk/Суркина Эколог образов дошкольников.pdf (дата обращения: 07.02.2025).</w:t>
      </w:r>
    </w:p>
    <w:sectPr w:rsidR="0053631F" w:rsidSect="00E760A1">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34DB" w14:textId="77777777" w:rsidR="00FB714A" w:rsidRDefault="00FB714A">
      <w:pPr>
        <w:spacing w:after="0" w:line="240" w:lineRule="auto"/>
      </w:pPr>
      <w:r>
        <w:separator/>
      </w:r>
    </w:p>
  </w:endnote>
  <w:endnote w:type="continuationSeparator" w:id="0">
    <w:p w14:paraId="0E375EBB" w14:textId="77777777" w:rsidR="00FB714A" w:rsidRDefault="00FB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75483"/>
      <w:docPartObj>
        <w:docPartGallery w:val="Page Numbers (Bottom of Page)"/>
        <w:docPartUnique/>
      </w:docPartObj>
    </w:sdtPr>
    <w:sdtEndPr/>
    <w:sdtContent>
      <w:p w14:paraId="0D1C1847" w14:textId="77777777" w:rsidR="004257FD" w:rsidRDefault="009838A3">
        <w:pPr>
          <w:pStyle w:val="ab"/>
          <w:jc w:val="center"/>
        </w:pPr>
        <w:r>
          <w:fldChar w:fldCharType="begin"/>
        </w:r>
        <w:r>
          <w:instrText>PAGE   \* MERGEFORMAT</w:instrText>
        </w:r>
        <w:r>
          <w:fldChar w:fldCharType="separate"/>
        </w:r>
        <w:r>
          <w:rPr>
            <w:noProof/>
          </w:rPr>
          <w:t>62</w:t>
        </w:r>
        <w:r>
          <w:fldChar w:fldCharType="end"/>
        </w:r>
      </w:p>
    </w:sdtContent>
  </w:sdt>
  <w:p w14:paraId="09DC2527" w14:textId="77777777" w:rsidR="004257FD" w:rsidRDefault="004257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C436" w14:textId="77777777" w:rsidR="00FB714A" w:rsidRDefault="00FB714A">
      <w:pPr>
        <w:spacing w:after="0" w:line="240" w:lineRule="auto"/>
      </w:pPr>
      <w:r>
        <w:separator/>
      </w:r>
    </w:p>
  </w:footnote>
  <w:footnote w:type="continuationSeparator" w:id="0">
    <w:p w14:paraId="581E9457" w14:textId="77777777" w:rsidR="00FB714A" w:rsidRDefault="00FB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24FD"/>
    <w:multiLevelType w:val="hybridMultilevel"/>
    <w:tmpl w:val="927E504E"/>
    <w:lvl w:ilvl="0" w:tplc="3F306BA6">
      <w:start w:val="1"/>
      <w:numFmt w:val="bullet"/>
      <w:lvlText w:val=""/>
      <w:lvlJc w:val="left"/>
      <w:pPr>
        <w:ind w:left="3600" w:hanging="360"/>
      </w:pPr>
      <w:rPr>
        <w:rFonts w:ascii="Symbol" w:hAnsi="Symbol" w:hint="default"/>
      </w:rPr>
    </w:lvl>
    <w:lvl w:ilvl="1" w:tplc="5F4A369C" w:tentative="1">
      <w:start w:val="1"/>
      <w:numFmt w:val="bullet"/>
      <w:lvlText w:val="o"/>
      <w:lvlJc w:val="left"/>
      <w:pPr>
        <w:ind w:left="4320" w:hanging="360"/>
      </w:pPr>
      <w:rPr>
        <w:rFonts w:ascii="Courier New" w:hAnsi="Courier New" w:cs="Courier New" w:hint="default"/>
      </w:rPr>
    </w:lvl>
    <w:lvl w:ilvl="2" w:tplc="79066024" w:tentative="1">
      <w:start w:val="1"/>
      <w:numFmt w:val="bullet"/>
      <w:lvlText w:val=""/>
      <w:lvlJc w:val="left"/>
      <w:pPr>
        <w:ind w:left="5040" w:hanging="360"/>
      </w:pPr>
      <w:rPr>
        <w:rFonts w:ascii="Wingdings" w:hAnsi="Wingdings" w:hint="default"/>
      </w:rPr>
    </w:lvl>
    <w:lvl w:ilvl="3" w:tplc="DE6C82E6" w:tentative="1">
      <w:start w:val="1"/>
      <w:numFmt w:val="bullet"/>
      <w:lvlText w:val=""/>
      <w:lvlJc w:val="left"/>
      <w:pPr>
        <w:ind w:left="5760" w:hanging="360"/>
      </w:pPr>
      <w:rPr>
        <w:rFonts w:ascii="Symbol" w:hAnsi="Symbol" w:hint="default"/>
      </w:rPr>
    </w:lvl>
    <w:lvl w:ilvl="4" w:tplc="3C66A726" w:tentative="1">
      <w:start w:val="1"/>
      <w:numFmt w:val="bullet"/>
      <w:lvlText w:val="o"/>
      <w:lvlJc w:val="left"/>
      <w:pPr>
        <w:ind w:left="6480" w:hanging="360"/>
      </w:pPr>
      <w:rPr>
        <w:rFonts w:ascii="Courier New" w:hAnsi="Courier New" w:cs="Courier New" w:hint="default"/>
      </w:rPr>
    </w:lvl>
    <w:lvl w:ilvl="5" w:tplc="D9A64F42" w:tentative="1">
      <w:start w:val="1"/>
      <w:numFmt w:val="bullet"/>
      <w:lvlText w:val=""/>
      <w:lvlJc w:val="left"/>
      <w:pPr>
        <w:ind w:left="7200" w:hanging="360"/>
      </w:pPr>
      <w:rPr>
        <w:rFonts w:ascii="Wingdings" w:hAnsi="Wingdings" w:hint="default"/>
      </w:rPr>
    </w:lvl>
    <w:lvl w:ilvl="6" w:tplc="F1D2ABC8" w:tentative="1">
      <w:start w:val="1"/>
      <w:numFmt w:val="bullet"/>
      <w:lvlText w:val=""/>
      <w:lvlJc w:val="left"/>
      <w:pPr>
        <w:ind w:left="7920" w:hanging="360"/>
      </w:pPr>
      <w:rPr>
        <w:rFonts w:ascii="Symbol" w:hAnsi="Symbol" w:hint="default"/>
      </w:rPr>
    </w:lvl>
    <w:lvl w:ilvl="7" w:tplc="BF2EDF10" w:tentative="1">
      <w:start w:val="1"/>
      <w:numFmt w:val="bullet"/>
      <w:lvlText w:val="o"/>
      <w:lvlJc w:val="left"/>
      <w:pPr>
        <w:ind w:left="8640" w:hanging="360"/>
      </w:pPr>
      <w:rPr>
        <w:rFonts w:ascii="Courier New" w:hAnsi="Courier New" w:cs="Courier New" w:hint="default"/>
      </w:rPr>
    </w:lvl>
    <w:lvl w:ilvl="8" w:tplc="E5E28E34" w:tentative="1">
      <w:start w:val="1"/>
      <w:numFmt w:val="bullet"/>
      <w:lvlText w:val=""/>
      <w:lvlJc w:val="left"/>
      <w:pPr>
        <w:ind w:left="9360" w:hanging="360"/>
      </w:pPr>
      <w:rPr>
        <w:rFonts w:ascii="Wingdings" w:hAnsi="Wingdings" w:hint="default"/>
      </w:rPr>
    </w:lvl>
  </w:abstractNum>
  <w:abstractNum w:abstractNumId="1" w15:restartNumberingAfterBreak="0">
    <w:nsid w:val="22CF2516"/>
    <w:multiLevelType w:val="hybridMultilevel"/>
    <w:tmpl w:val="073E3C88"/>
    <w:lvl w:ilvl="0" w:tplc="1ED2E38A">
      <w:start w:val="1"/>
      <w:numFmt w:val="bullet"/>
      <w:lvlText w:val=""/>
      <w:lvlJc w:val="left"/>
      <w:pPr>
        <w:ind w:left="1429" w:hanging="360"/>
      </w:pPr>
      <w:rPr>
        <w:rFonts w:ascii="Symbol" w:hAnsi="Symbol" w:hint="default"/>
      </w:rPr>
    </w:lvl>
    <w:lvl w:ilvl="1" w:tplc="A0D496E8" w:tentative="1">
      <w:start w:val="1"/>
      <w:numFmt w:val="bullet"/>
      <w:lvlText w:val="o"/>
      <w:lvlJc w:val="left"/>
      <w:pPr>
        <w:ind w:left="2149" w:hanging="360"/>
      </w:pPr>
      <w:rPr>
        <w:rFonts w:ascii="Courier New" w:hAnsi="Courier New" w:cs="Courier New" w:hint="default"/>
      </w:rPr>
    </w:lvl>
    <w:lvl w:ilvl="2" w:tplc="E4B69F3E" w:tentative="1">
      <w:start w:val="1"/>
      <w:numFmt w:val="bullet"/>
      <w:lvlText w:val=""/>
      <w:lvlJc w:val="left"/>
      <w:pPr>
        <w:ind w:left="2869" w:hanging="360"/>
      </w:pPr>
      <w:rPr>
        <w:rFonts w:ascii="Wingdings" w:hAnsi="Wingdings" w:hint="default"/>
      </w:rPr>
    </w:lvl>
    <w:lvl w:ilvl="3" w:tplc="94DEA5C4" w:tentative="1">
      <w:start w:val="1"/>
      <w:numFmt w:val="bullet"/>
      <w:lvlText w:val=""/>
      <w:lvlJc w:val="left"/>
      <w:pPr>
        <w:ind w:left="3589" w:hanging="360"/>
      </w:pPr>
      <w:rPr>
        <w:rFonts w:ascii="Symbol" w:hAnsi="Symbol" w:hint="default"/>
      </w:rPr>
    </w:lvl>
    <w:lvl w:ilvl="4" w:tplc="E01081BC" w:tentative="1">
      <w:start w:val="1"/>
      <w:numFmt w:val="bullet"/>
      <w:lvlText w:val="o"/>
      <w:lvlJc w:val="left"/>
      <w:pPr>
        <w:ind w:left="4309" w:hanging="360"/>
      </w:pPr>
      <w:rPr>
        <w:rFonts w:ascii="Courier New" w:hAnsi="Courier New" w:cs="Courier New" w:hint="default"/>
      </w:rPr>
    </w:lvl>
    <w:lvl w:ilvl="5" w:tplc="83D89500" w:tentative="1">
      <w:start w:val="1"/>
      <w:numFmt w:val="bullet"/>
      <w:lvlText w:val=""/>
      <w:lvlJc w:val="left"/>
      <w:pPr>
        <w:ind w:left="5029" w:hanging="360"/>
      </w:pPr>
      <w:rPr>
        <w:rFonts w:ascii="Wingdings" w:hAnsi="Wingdings" w:hint="default"/>
      </w:rPr>
    </w:lvl>
    <w:lvl w:ilvl="6" w:tplc="942C098C" w:tentative="1">
      <w:start w:val="1"/>
      <w:numFmt w:val="bullet"/>
      <w:lvlText w:val=""/>
      <w:lvlJc w:val="left"/>
      <w:pPr>
        <w:ind w:left="5749" w:hanging="360"/>
      </w:pPr>
      <w:rPr>
        <w:rFonts w:ascii="Symbol" w:hAnsi="Symbol" w:hint="default"/>
      </w:rPr>
    </w:lvl>
    <w:lvl w:ilvl="7" w:tplc="A1B29DDE" w:tentative="1">
      <w:start w:val="1"/>
      <w:numFmt w:val="bullet"/>
      <w:lvlText w:val="o"/>
      <w:lvlJc w:val="left"/>
      <w:pPr>
        <w:ind w:left="6469" w:hanging="360"/>
      </w:pPr>
      <w:rPr>
        <w:rFonts w:ascii="Courier New" w:hAnsi="Courier New" w:cs="Courier New" w:hint="default"/>
      </w:rPr>
    </w:lvl>
    <w:lvl w:ilvl="8" w:tplc="FE08FF92" w:tentative="1">
      <w:start w:val="1"/>
      <w:numFmt w:val="bullet"/>
      <w:lvlText w:val=""/>
      <w:lvlJc w:val="left"/>
      <w:pPr>
        <w:ind w:left="7189" w:hanging="360"/>
      </w:pPr>
      <w:rPr>
        <w:rFonts w:ascii="Wingdings" w:hAnsi="Wingdings" w:hint="default"/>
      </w:rPr>
    </w:lvl>
  </w:abstractNum>
  <w:abstractNum w:abstractNumId="2" w15:restartNumberingAfterBreak="0">
    <w:nsid w:val="2A52500A"/>
    <w:multiLevelType w:val="hybridMultilevel"/>
    <w:tmpl w:val="980EBA34"/>
    <w:lvl w:ilvl="0" w:tplc="01F201A4">
      <w:numFmt w:val="bullet"/>
      <w:lvlText w:val="•"/>
      <w:lvlJc w:val="left"/>
      <w:pPr>
        <w:ind w:left="2834" w:hanging="1416"/>
      </w:pPr>
      <w:rPr>
        <w:rFonts w:ascii="Times New Roman" w:eastAsiaTheme="minorHAnsi" w:hAnsi="Times New Roman" w:cs="Times New Roman" w:hint="default"/>
      </w:rPr>
    </w:lvl>
    <w:lvl w:ilvl="1" w:tplc="3E824E10" w:tentative="1">
      <w:start w:val="1"/>
      <w:numFmt w:val="bullet"/>
      <w:lvlText w:val="o"/>
      <w:lvlJc w:val="left"/>
      <w:pPr>
        <w:ind w:left="2149" w:hanging="360"/>
      </w:pPr>
      <w:rPr>
        <w:rFonts w:ascii="Courier New" w:hAnsi="Courier New" w:cs="Courier New" w:hint="default"/>
      </w:rPr>
    </w:lvl>
    <w:lvl w:ilvl="2" w:tplc="2A58EE9E" w:tentative="1">
      <w:start w:val="1"/>
      <w:numFmt w:val="bullet"/>
      <w:lvlText w:val=""/>
      <w:lvlJc w:val="left"/>
      <w:pPr>
        <w:ind w:left="2869" w:hanging="360"/>
      </w:pPr>
      <w:rPr>
        <w:rFonts w:ascii="Wingdings" w:hAnsi="Wingdings" w:hint="default"/>
      </w:rPr>
    </w:lvl>
    <w:lvl w:ilvl="3" w:tplc="B768A2F2" w:tentative="1">
      <w:start w:val="1"/>
      <w:numFmt w:val="bullet"/>
      <w:lvlText w:val=""/>
      <w:lvlJc w:val="left"/>
      <w:pPr>
        <w:ind w:left="3589" w:hanging="360"/>
      </w:pPr>
      <w:rPr>
        <w:rFonts w:ascii="Symbol" w:hAnsi="Symbol" w:hint="default"/>
      </w:rPr>
    </w:lvl>
    <w:lvl w:ilvl="4" w:tplc="BEAEB5B0" w:tentative="1">
      <w:start w:val="1"/>
      <w:numFmt w:val="bullet"/>
      <w:lvlText w:val="o"/>
      <w:lvlJc w:val="left"/>
      <w:pPr>
        <w:ind w:left="4309" w:hanging="360"/>
      </w:pPr>
      <w:rPr>
        <w:rFonts w:ascii="Courier New" w:hAnsi="Courier New" w:cs="Courier New" w:hint="default"/>
      </w:rPr>
    </w:lvl>
    <w:lvl w:ilvl="5" w:tplc="B0DA2982" w:tentative="1">
      <w:start w:val="1"/>
      <w:numFmt w:val="bullet"/>
      <w:lvlText w:val=""/>
      <w:lvlJc w:val="left"/>
      <w:pPr>
        <w:ind w:left="5029" w:hanging="360"/>
      </w:pPr>
      <w:rPr>
        <w:rFonts w:ascii="Wingdings" w:hAnsi="Wingdings" w:hint="default"/>
      </w:rPr>
    </w:lvl>
    <w:lvl w:ilvl="6" w:tplc="A68A6E74" w:tentative="1">
      <w:start w:val="1"/>
      <w:numFmt w:val="bullet"/>
      <w:lvlText w:val=""/>
      <w:lvlJc w:val="left"/>
      <w:pPr>
        <w:ind w:left="5749" w:hanging="360"/>
      </w:pPr>
      <w:rPr>
        <w:rFonts w:ascii="Symbol" w:hAnsi="Symbol" w:hint="default"/>
      </w:rPr>
    </w:lvl>
    <w:lvl w:ilvl="7" w:tplc="E9C0F3E2" w:tentative="1">
      <w:start w:val="1"/>
      <w:numFmt w:val="bullet"/>
      <w:lvlText w:val="o"/>
      <w:lvlJc w:val="left"/>
      <w:pPr>
        <w:ind w:left="6469" w:hanging="360"/>
      </w:pPr>
      <w:rPr>
        <w:rFonts w:ascii="Courier New" w:hAnsi="Courier New" w:cs="Courier New" w:hint="default"/>
      </w:rPr>
    </w:lvl>
    <w:lvl w:ilvl="8" w:tplc="BDEC7774" w:tentative="1">
      <w:start w:val="1"/>
      <w:numFmt w:val="bullet"/>
      <w:lvlText w:val=""/>
      <w:lvlJc w:val="left"/>
      <w:pPr>
        <w:ind w:left="7189" w:hanging="360"/>
      </w:pPr>
      <w:rPr>
        <w:rFonts w:ascii="Wingdings" w:hAnsi="Wingdings" w:hint="default"/>
      </w:rPr>
    </w:lvl>
  </w:abstractNum>
  <w:abstractNum w:abstractNumId="3" w15:restartNumberingAfterBreak="0">
    <w:nsid w:val="34C11B37"/>
    <w:multiLevelType w:val="hybridMultilevel"/>
    <w:tmpl w:val="9A4AB01C"/>
    <w:lvl w:ilvl="0" w:tplc="C846B028">
      <w:start w:val="1"/>
      <w:numFmt w:val="bullet"/>
      <w:lvlText w:val=""/>
      <w:lvlJc w:val="left"/>
      <w:pPr>
        <w:ind w:left="1068" w:hanging="360"/>
      </w:pPr>
      <w:rPr>
        <w:rFonts w:ascii="Symbol" w:hAnsi="Symbol" w:hint="default"/>
      </w:rPr>
    </w:lvl>
    <w:lvl w:ilvl="1" w:tplc="7960B26E">
      <w:start w:val="1"/>
      <w:numFmt w:val="bullet"/>
      <w:lvlText w:val="o"/>
      <w:lvlJc w:val="left"/>
      <w:pPr>
        <w:ind w:left="1788" w:hanging="360"/>
      </w:pPr>
      <w:rPr>
        <w:rFonts w:ascii="Courier New" w:hAnsi="Courier New" w:cs="Courier New" w:hint="default"/>
      </w:rPr>
    </w:lvl>
    <w:lvl w:ilvl="2" w:tplc="BF8617BE">
      <w:start w:val="1"/>
      <w:numFmt w:val="bullet"/>
      <w:lvlText w:val=""/>
      <w:lvlJc w:val="left"/>
      <w:pPr>
        <w:ind w:left="2508" w:hanging="360"/>
      </w:pPr>
      <w:rPr>
        <w:rFonts w:ascii="Wingdings" w:hAnsi="Wingdings" w:hint="default"/>
      </w:rPr>
    </w:lvl>
    <w:lvl w:ilvl="3" w:tplc="406CEF82">
      <w:start w:val="1"/>
      <w:numFmt w:val="bullet"/>
      <w:lvlText w:val=""/>
      <w:lvlJc w:val="left"/>
      <w:pPr>
        <w:ind w:left="3228" w:hanging="360"/>
      </w:pPr>
      <w:rPr>
        <w:rFonts w:ascii="Symbol" w:hAnsi="Symbol" w:hint="default"/>
      </w:rPr>
    </w:lvl>
    <w:lvl w:ilvl="4" w:tplc="DCB0D0B6">
      <w:start w:val="1"/>
      <w:numFmt w:val="bullet"/>
      <w:lvlText w:val="o"/>
      <w:lvlJc w:val="left"/>
      <w:pPr>
        <w:ind w:left="3948" w:hanging="360"/>
      </w:pPr>
      <w:rPr>
        <w:rFonts w:ascii="Courier New" w:hAnsi="Courier New" w:cs="Courier New" w:hint="default"/>
      </w:rPr>
    </w:lvl>
    <w:lvl w:ilvl="5" w:tplc="7C4CF7B6">
      <w:start w:val="1"/>
      <w:numFmt w:val="bullet"/>
      <w:lvlText w:val=""/>
      <w:lvlJc w:val="left"/>
      <w:pPr>
        <w:ind w:left="4668" w:hanging="360"/>
      </w:pPr>
      <w:rPr>
        <w:rFonts w:ascii="Wingdings" w:hAnsi="Wingdings" w:hint="default"/>
      </w:rPr>
    </w:lvl>
    <w:lvl w:ilvl="6" w:tplc="C8283732">
      <w:start w:val="1"/>
      <w:numFmt w:val="bullet"/>
      <w:lvlText w:val=""/>
      <w:lvlJc w:val="left"/>
      <w:pPr>
        <w:ind w:left="5388" w:hanging="360"/>
      </w:pPr>
      <w:rPr>
        <w:rFonts w:ascii="Symbol" w:hAnsi="Symbol" w:hint="default"/>
      </w:rPr>
    </w:lvl>
    <w:lvl w:ilvl="7" w:tplc="F5208D16">
      <w:start w:val="1"/>
      <w:numFmt w:val="bullet"/>
      <w:lvlText w:val="o"/>
      <w:lvlJc w:val="left"/>
      <w:pPr>
        <w:ind w:left="6108" w:hanging="360"/>
      </w:pPr>
      <w:rPr>
        <w:rFonts w:ascii="Courier New" w:hAnsi="Courier New" w:cs="Courier New" w:hint="default"/>
      </w:rPr>
    </w:lvl>
    <w:lvl w:ilvl="8" w:tplc="F6908080">
      <w:start w:val="1"/>
      <w:numFmt w:val="bullet"/>
      <w:lvlText w:val=""/>
      <w:lvlJc w:val="left"/>
      <w:pPr>
        <w:ind w:left="6828" w:hanging="360"/>
      </w:pPr>
      <w:rPr>
        <w:rFonts w:ascii="Wingdings" w:hAnsi="Wingdings" w:hint="default"/>
      </w:rPr>
    </w:lvl>
  </w:abstractNum>
  <w:abstractNum w:abstractNumId="4" w15:restartNumberingAfterBreak="0">
    <w:nsid w:val="45E23B48"/>
    <w:multiLevelType w:val="hybridMultilevel"/>
    <w:tmpl w:val="D10E90FE"/>
    <w:lvl w:ilvl="0" w:tplc="2BCA71E6">
      <w:start w:val="1"/>
      <w:numFmt w:val="bullet"/>
      <w:lvlText w:val=""/>
      <w:lvlJc w:val="left"/>
      <w:pPr>
        <w:ind w:left="1428" w:hanging="360"/>
      </w:pPr>
      <w:rPr>
        <w:rFonts w:ascii="Symbol" w:hAnsi="Symbol" w:hint="default"/>
      </w:rPr>
    </w:lvl>
    <w:lvl w:ilvl="1" w:tplc="0A34CC2A" w:tentative="1">
      <w:start w:val="1"/>
      <w:numFmt w:val="bullet"/>
      <w:lvlText w:val="o"/>
      <w:lvlJc w:val="left"/>
      <w:pPr>
        <w:ind w:left="2148" w:hanging="360"/>
      </w:pPr>
      <w:rPr>
        <w:rFonts w:ascii="Courier New" w:hAnsi="Courier New" w:cs="Courier New" w:hint="default"/>
      </w:rPr>
    </w:lvl>
    <w:lvl w:ilvl="2" w:tplc="1848DCDE" w:tentative="1">
      <w:start w:val="1"/>
      <w:numFmt w:val="bullet"/>
      <w:lvlText w:val=""/>
      <w:lvlJc w:val="left"/>
      <w:pPr>
        <w:ind w:left="2868" w:hanging="360"/>
      </w:pPr>
      <w:rPr>
        <w:rFonts w:ascii="Wingdings" w:hAnsi="Wingdings" w:hint="default"/>
      </w:rPr>
    </w:lvl>
    <w:lvl w:ilvl="3" w:tplc="EB6290A8" w:tentative="1">
      <w:start w:val="1"/>
      <w:numFmt w:val="bullet"/>
      <w:lvlText w:val=""/>
      <w:lvlJc w:val="left"/>
      <w:pPr>
        <w:ind w:left="3588" w:hanging="360"/>
      </w:pPr>
      <w:rPr>
        <w:rFonts w:ascii="Symbol" w:hAnsi="Symbol" w:hint="default"/>
      </w:rPr>
    </w:lvl>
    <w:lvl w:ilvl="4" w:tplc="0DD03CF0" w:tentative="1">
      <w:start w:val="1"/>
      <w:numFmt w:val="bullet"/>
      <w:lvlText w:val="o"/>
      <w:lvlJc w:val="left"/>
      <w:pPr>
        <w:ind w:left="4308" w:hanging="360"/>
      </w:pPr>
      <w:rPr>
        <w:rFonts w:ascii="Courier New" w:hAnsi="Courier New" w:cs="Courier New" w:hint="default"/>
      </w:rPr>
    </w:lvl>
    <w:lvl w:ilvl="5" w:tplc="3014D09E" w:tentative="1">
      <w:start w:val="1"/>
      <w:numFmt w:val="bullet"/>
      <w:lvlText w:val=""/>
      <w:lvlJc w:val="left"/>
      <w:pPr>
        <w:ind w:left="5028" w:hanging="360"/>
      </w:pPr>
      <w:rPr>
        <w:rFonts w:ascii="Wingdings" w:hAnsi="Wingdings" w:hint="default"/>
      </w:rPr>
    </w:lvl>
    <w:lvl w:ilvl="6" w:tplc="E564EEB6" w:tentative="1">
      <w:start w:val="1"/>
      <w:numFmt w:val="bullet"/>
      <w:lvlText w:val=""/>
      <w:lvlJc w:val="left"/>
      <w:pPr>
        <w:ind w:left="5748" w:hanging="360"/>
      </w:pPr>
      <w:rPr>
        <w:rFonts w:ascii="Symbol" w:hAnsi="Symbol" w:hint="default"/>
      </w:rPr>
    </w:lvl>
    <w:lvl w:ilvl="7" w:tplc="8580F91E" w:tentative="1">
      <w:start w:val="1"/>
      <w:numFmt w:val="bullet"/>
      <w:lvlText w:val="o"/>
      <w:lvlJc w:val="left"/>
      <w:pPr>
        <w:ind w:left="6468" w:hanging="360"/>
      </w:pPr>
      <w:rPr>
        <w:rFonts w:ascii="Courier New" w:hAnsi="Courier New" w:cs="Courier New" w:hint="default"/>
      </w:rPr>
    </w:lvl>
    <w:lvl w:ilvl="8" w:tplc="93E8CEFE" w:tentative="1">
      <w:start w:val="1"/>
      <w:numFmt w:val="bullet"/>
      <w:lvlText w:val=""/>
      <w:lvlJc w:val="left"/>
      <w:pPr>
        <w:ind w:left="7188" w:hanging="360"/>
      </w:pPr>
      <w:rPr>
        <w:rFonts w:ascii="Wingdings" w:hAnsi="Wingdings" w:hint="default"/>
      </w:rPr>
    </w:lvl>
  </w:abstractNum>
  <w:abstractNum w:abstractNumId="5" w15:restartNumberingAfterBreak="0">
    <w:nsid w:val="4AE91955"/>
    <w:multiLevelType w:val="hybridMultilevel"/>
    <w:tmpl w:val="41B8AE1E"/>
    <w:lvl w:ilvl="0" w:tplc="D92E58FA">
      <w:numFmt w:val="bullet"/>
      <w:lvlText w:val="•"/>
      <w:lvlJc w:val="left"/>
      <w:pPr>
        <w:ind w:left="2125" w:hanging="1416"/>
      </w:pPr>
      <w:rPr>
        <w:rFonts w:ascii="Times New Roman" w:eastAsiaTheme="minorHAnsi" w:hAnsi="Times New Roman" w:cs="Times New Roman" w:hint="default"/>
      </w:rPr>
    </w:lvl>
    <w:lvl w:ilvl="1" w:tplc="055602FE" w:tentative="1">
      <w:start w:val="1"/>
      <w:numFmt w:val="bullet"/>
      <w:lvlText w:val="o"/>
      <w:lvlJc w:val="left"/>
      <w:pPr>
        <w:ind w:left="1789" w:hanging="360"/>
      </w:pPr>
      <w:rPr>
        <w:rFonts w:ascii="Courier New" w:hAnsi="Courier New" w:cs="Courier New" w:hint="default"/>
      </w:rPr>
    </w:lvl>
    <w:lvl w:ilvl="2" w:tplc="2A94E12E" w:tentative="1">
      <w:start w:val="1"/>
      <w:numFmt w:val="bullet"/>
      <w:lvlText w:val=""/>
      <w:lvlJc w:val="left"/>
      <w:pPr>
        <w:ind w:left="2509" w:hanging="360"/>
      </w:pPr>
      <w:rPr>
        <w:rFonts w:ascii="Wingdings" w:hAnsi="Wingdings" w:hint="default"/>
      </w:rPr>
    </w:lvl>
    <w:lvl w:ilvl="3" w:tplc="3AE82B46" w:tentative="1">
      <w:start w:val="1"/>
      <w:numFmt w:val="bullet"/>
      <w:lvlText w:val=""/>
      <w:lvlJc w:val="left"/>
      <w:pPr>
        <w:ind w:left="3229" w:hanging="360"/>
      </w:pPr>
      <w:rPr>
        <w:rFonts w:ascii="Symbol" w:hAnsi="Symbol" w:hint="default"/>
      </w:rPr>
    </w:lvl>
    <w:lvl w:ilvl="4" w:tplc="5FEE9B40" w:tentative="1">
      <w:start w:val="1"/>
      <w:numFmt w:val="bullet"/>
      <w:lvlText w:val="o"/>
      <w:lvlJc w:val="left"/>
      <w:pPr>
        <w:ind w:left="3949" w:hanging="360"/>
      </w:pPr>
      <w:rPr>
        <w:rFonts w:ascii="Courier New" w:hAnsi="Courier New" w:cs="Courier New" w:hint="default"/>
      </w:rPr>
    </w:lvl>
    <w:lvl w:ilvl="5" w:tplc="61A2FFBC" w:tentative="1">
      <w:start w:val="1"/>
      <w:numFmt w:val="bullet"/>
      <w:lvlText w:val=""/>
      <w:lvlJc w:val="left"/>
      <w:pPr>
        <w:ind w:left="4669" w:hanging="360"/>
      </w:pPr>
      <w:rPr>
        <w:rFonts w:ascii="Wingdings" w:hAnsi="Wingdings" w:hint="default"/>
      </w:rPr>
    </w:lvl>
    <w:lvl w:ilvl="6" w:tplc="687AA9AC" w:tentative="1">
      <w:start w:val="1"/>
      <w:numFmt w:val="bullet"/>
      <w:lvlText w:val=""/>
      <w:lvlJc w:val="left"/>
      <w:pPr>
        <w:ind w:left="5389" w:hanging="360"/>
      </w:pPr>
      <w:rPr>
        <w:rFonts w:ascii="Symbol" w:hAnsi="Symbol" w:hint="default"/>
      </w:rPr>
    </w:lvl>
    <w:lvl w:ilvl="7" w:tplc="CF7A18B4" w:tentative="1">
      <w:start w:val="1"/>
      <w:numFmt w:val="bullet"/>
      <w:lvlText w:val="o"/>
      <w:lvlJc w:val="left"/>
      <w:pPr>
        <w:ind w:left="6109" w:hanging="360"/>
      </w:pPr>
      <w:rPr>
        <w:rFonts w:ascii="Courier New" w:hAnsi="Courier New" w:cs="Courier New" w:hint="default"/>
      </w:rPr>
    </w:lvl>
    <w:lvl w:ilvl="8" w:tplc="FF9A5966" w:tentative="1">
      <w:start w:val="1"/>
      <w:numFmt w:val="bullet"/>
      <w:lvlText w:val=""/>
      <w:lvlJc w:val="left"/>
      <w:pPr>
        <w:ind w:left="6829" w:hanging="360"/>
      </w:pPr>
      <w:rPr>
        <w:rFonts w:ascii="Wingdings" w:hAnsi="Wingdings" w:hint="default"/>
      </w:rPr>
    </w:lvl>
  </w:abstractNum>
  <w:abstractNum w:abstractNumId="6" w15:restartNumberingAfterBreak="0">
    <w:nsid w:val="52CC2FF6"/>
    <w:multiLevelType w:val="hybridMultilevel"/>
    <w:tmpl w:val="7A7092E4"/>
    <w:lvl w:ilvl="0" w:tplc="601A3EE6">
      <w:start w:val="1"/>
      <w:numFmt w:val="bullet"/>
      <w:lvlText w:val=""/>
      <w:lvlJc w:val="left"/>
      <w:pPr>
        <w:ind w:left="1429" w:hanging="360"/>
      </w:pPr>
      <w:rPr>
        <w:rFonts w:ascii="Symbol" w:hAnsi="Symbol" w:hint="default"/>
      </w:rPr>
    </w:lvl>
    <w:lvl w:ilvl="1" w:tplc="7D1626F6" w:tentative="1">
      <w:start w:val="1"/>
      <w:numFmt w:val="bullet"/>
      <w:lvlText w:val="o"/>
      <w:lvlJc w:val="left"/>
      <w:pPr>
        <w:ind w:left="2149" w:hanging="360"/>
      </w:pPr>
      <w:rPr>
        <w:rFonts w:ascii="Courier New" w:hAnsi="Courier New" w:cs="Courier New" w:hint="default"/>
      </w:rPr>
    </w:lvl>
    <w:lvl w:ilvl="2" w:tplc="FF16734C" w:tentative="1">
      <w:start w:val="1"/>
      <w:numFmt w:val="bullet"/>
      <w:lvlText w:val=""/>
      <w:lvlJc w:val="left"/>
      <w:pPr>
        <w:ind w:left="2869" w:hanging="360"/>
      </w:pPr>
      <w:rPr>
        <w:rFonts w:ascii="Wingdings" w:hAnsi="Wingdings" w:hint="default"/>
      </w:rPr>
    </w:lvl>
    <w:lvl w:ilvl="3" w:tplc="B580A1AC" w:tentative="1">
      <w:start w:val="1"/>
      <w:numFmt w:val="bullet"/>
      <w:lvlText w:val=""/>
      <w:lvlJc w:val="left"/>
      <w:pPr>
        <w:ind w:left="3589" w:hanging="360"/>
      </w:pPr>
      <w:rPr>
        <w:rFonts w:ascii="Symbol" w:hAnsi="Symbol" w:hint="default"/>
      </w:rPr>
    </w:lvl>
    <w:lvl w:ilvl="4" w:tplc="BA609DF2" w:tentative="1">
      <w:start w:val="1"/>
      <w:numFmt w:val="bullet"/>
      <w:lvlText w:val="o"/>
      <w:lvlJc w:val="left"/>
      <w:pPr>
        <w:ind w:left="4309" w:hanging="360"/>
      </w:pPr>
      <w:rPr>
        <w:rFonts w:ascii="Courier New" w:hAnsi="Courier New" w:cs="Courier New" w:hint="default"/>
      </w:rPr>
    </w:lvl>
    <w:lvl w:ilvl="5" w:tplc="EA60F464" w:tentative="1">
      <w:start w:val="1"/>
      <w:numFmt w:val="bullet"/>
      <w:lvlText w:val=""/>
      <w:lvlJc w:val="left"/>
      <w:pPr>
        <w:ind w:left="5029" w:hanging="360"/>
      </w:pPr>
      <w:rPr>
        <w:rFonts w:ascii="Wingdings" w:hAnsi="Wingdings" w:hint="default"/>
      </w:rPr>
    </w:lvl>
    <w:lvl w:ilvl="6" w:tplc="44640C9E" w:tentative="1">
      <w:start w:val="1"/>
      <w:numFmt w:val="bullet"/>
      <w:lvlText w:val=""/>
      <w:lvlJc w:val="left"/>
      <w:pPr>
        <w:ind w:left="5749" w:hanging="360"/>
      </w:pPr>
      <w:rPr>
        <w:rFonts w:ascii="Symbol" w:hAnsi="Symbol" w:hint="default"/>
      </w:rPr>
    </w:lvl>
    <w:lvl w:ilvl="7" w:tplc="823CDCDC" w:tentative="1">
      <w:start w:val="1"/>
      <w:numFmt w:val="bullet"/>
      <w:lvlText w:val="o"/>
      <w:lvlJc w:val="left"/>
      <w:pPr>
        <w:ind w:left="6469" w:hanging="360"/>
      </w:pPr>
      <w:rPr>
        <w:rFonts w:ascii="Courier New" w:hAnsi="Courier New" w:cs="Courier New" w:hint="default"/>
      </w:rPr>
    </w:lvl>
    <w:lvl w:ilvl="8" w:tplc="7CF65ED0" w:tentative="1">
      <w:start w:val="1"/>
      <w:numFmt w:val="bullet"/>
      <w:lvlText w:val=""/>
      <w:lvlJc w:val="left"/>
      <w:pPr>
        <w:ind w:left="7189" w:hanging="360"/>
      </w:pPr>
      <w:rPr>
        <w:rFonts w:ascii="Wingdings" w:hAnsi="Wingdings" w:hint="default"/>
      </w:rPr>
    </w:lvl>
  </w:abstractNum>
  <w:abstractNum w:abstractNumId="7" w15:restartNumberingAfterBreak="0">
    <w:nsid w:val="5746579A"/>
    <w:multiLevelType w:val="hybridMultilevel"/>
    <w:tmpl w:val="041A9DE8"/>
    <w:lvl w:ilvl="0" w:tplc="C7046778">
      <w:start w:val="1"/>
      <w:numFmt w:val="bullet"/>
      <w:lvlText w:val=""/>
      <w:lvlJc w:val="left"/>
      <w:pPr>
        <w:ind w:left="1428" w:hanging="360"/>
      </w:pPr>
      <w:rPr>
        <w:rFonts w:ascii="Symbol" w:hAnsi="Symbol" w:hint="default"/>
      </w:rPr>
    </w:lvl>
    <w:lvl w:ilvl="1" w:tplc="C3C4D0CC" w:tentative="1">
      <w:start w:val="1"/>
      <w:numFmt w:val="bullet"/>
      <w:lvlText w:val="o"/>
      <w:lvlJc w:val="left"/>
      <w:pPr>
        <w:ind w:left="2148" w:hanging="360"/>
      </w:pPr>
      <w:rPr>
        <w:rFonts w:ascii="Courier New" w:hAnsi="Courier New" w:cs="Courier New" w:hint="default"/>
      </w:rPr>
    </w:lvl>
    <w:lvl w:ilvl="2" w:tplc="B9FCAFF4" w:tentative="1">
      <w:start w:val="1"/>
      <w:numFmt w:val="bullet"/>
      <w:lvlText w:val=""/>
      <w:lvlJc w:val="left"/>
      <w:pPr>
        <w:ind w:left="2868" w:hanging="360"/>
      </w:pPr>
      <w:rPr>
        <w:rFonts w:ascii="Wingdings" w:hAnsi="Wingdings" w:hint="default"/>
      </w:rPr>
    </w:lvl>
    <w:lvl w:ilvl="3" w:tplc="B9741AD2" w:tentative="1">
      <w:start w:val="1"/>
      <w:numFmt w:val="bullet"/>
      <w:lvlText w:val=""/>
      <w:lvlJc w:val="left"/>
      <w:pPr>
        <w:ind w:left="3588" w:hanging="360"/>
      </w:pPr>
      <w:rPr>
        <w:rFonts w:ascii="Symbol" w:hAnsi="Symbol" w:hint="default"/>
      </w:rPr>
    </w:lvl>
    <w:lvl w:ilvl="4" w:tplc="5F9A3158" w:tentative="1">
      <w:start w:val="1"/>
      <w:numFmt w:val="bullet"/>
      <w:lvlText w:val="o"/>
      <w:lvlJc w:val="left"/>
      <w:pPr>
        <w:ind w:left="4308" w:hanging="360"/>
      </w:pPr>
      <w:rPr>
        <w:rFonts w:ascii="Courier New" w:hAnsi="Courier New" w:cs="Courier New" w:hint="default"/>
      </w:rPr>
    </w:lvl>
    <w:lvl w:ilvl="5" w:tplc="42AE8AF2" w:tentative="1">
      <w:start w:val="1"/>
      <w:numFmt w:val="bullet"/>
      <w:lvlText w:val=""/>
      <w:lvlJc w:val="left"/>
      <w:pPr>
        <w:ind w:left="5028" w:hanging="360"/>
      </w:pPr>
      <w:rPr>
        <w:rFonts w:ascii="Wingdings" w:hAnsi="Wingdings" w:hint="default"/>
      </w:rPr>
    </w:lvl>
    <w:lvl w:ilvl="6" w:tplc="EF74F7FE" w:tentative="1">
      <w:start w:val="1"/>
      <w:numFmt w:val="bullet"/>
      <w:lvlText w:val=""/>
      <w:lvlJc w:val="left"/>
      <w:pPr>
        <w:ind w:left="5748" w:hanging="360"/>
      </w:pPr>
      <w:rPr>
        <w:rFonts w:ascii="Symbol" w:hAnsi="Symbol" w:hint="default"/>
      </w:rPr>
    </w:lvl>
    <w:lvl w:ilvl="7" w:tplc="5CCA0FC4" w:tentative="1">
      <w:start w:val="1"/>
      <w:numFmt w:val="bullet"/>
      <w:lvlText w:val="o"/>
      <w:lvlJc w:val="left"/>
      <w:pPr>
        <w:ind w:left="6468" w:hanging="360"/>
      </w:pPr>
      <w:rPr>
        <w:rFonts w:ascii="Courier New" w:hAnsi="Courier New" w:cs="Courier New" w:hint="default"/>
      </w:rPr>
    </w:lvl>
    <w:lvl w:ilvl="8" w:tplc="486CAEFC" w:tentative="1">
      <w:start w:val="1"/>
      <w:numFmt w:val="bullet"/>
      <w:lvlText w:val=""/>
      <w:lvlJc w:val="left"/>
      <w:pPr>
        <w:ind w:left="7188" w:hanging="360"/>
      </w:pPr>
      <w:rPr>
        <w:rFonts w:ascii="Wingdings" w:hAnsi="Wingdings" w:hint="default"/>
      </w:rPr>
    </w:lvl>
  </w:abstractNum>
  <w:abstractNum w:abstractNumId="8" w15:restartNumberingAfterBreak="0">
    <w:nsid w:val="591C5E47"/>
    <w:multiLevelType w:val="hybridMultilevel"/>
    <w:tmpl w:val="05D2B3CA"/>
    <w:lvl w:ilvl="0" w:tplc="DE5CF7F2">
      <w:start w:val="1"/>
      <w:numFmt w:val="bullet"/>
      <w:lvlText w:val=""/>
      <w:lvlJc w:val="left"/>
      <w:pPr>
        <w:ind w:left="720" w:hanging="360"/>
      </w:pPr>
      <w:rPr>
        <w:rFonts w:ascii="Symbol" w:hAnsi="Symbol" w:hint="default"/>
      </w:rPr>
    </w:lvl>
    <w:lvl w:ilvl="1" w:tplc="AF82AC6C" w:tentative="1">
      <w:start w:val="1"/>
      <w:numFmt w:val="bullet"/>
      <w:lvlText w:val="o"/>
      <w:lvlJc w:val="left"/>
      <w:pPr>
        <w:ind w:left="1440" w:hanging="360"/>
      </w:pPr>
      <w:rPr>
        <w:rFonts w:ascii="Courier New" w:hAnsi="Courier New" w:cs="Courier New" w:hint="default"/>
      </w:rPr>
    </w:lvl>
    <w:lvl w:ilvl="2" w:tplc="5F3639CA" w:tentative="1">
      <w:start w:val="1"/>
      <w:numFmt w:val="bullet"/>
      <w:lvlText w:val=""/>
      <w:lvlJc w:val="left"/>
      <w:pPr>
        <w:ind w:left="2160" w:hanging="360"/>
      </w:pPr>
      <w:rPr>
        <w:rFonts w:ascii="Wingdings" w:hAnsi="Wingdings" w:hint="default"/>
      </w:rPr>
    </w:lvl>
    <w:lvl w:ilvl="3" w:tplc="4E3A660A" w:tentative="1">
      <w:start w:val="1"/>
      <w:numFmt w:val="bullet"/>
      <w:lvlText w:val=""/>
      <w:lvlJc w:val="left"/>
      <w:pPr>
        <w:ind w:left="2880" w:hanging="360"/>
      </w:pPr>
      <w:rPr>
        <w:rFonts w:ascii="Symbol" w:hAnsi="Symbol" w:hint="default"/>
      </w:rPr>
    </w:lvl>
    <w:lvl w:ilvl="4" w:tplc="0CF2FF02" w:tentative="1">
      <w:start w:val="1"/>
      <w:numFmt w:val="bullet"/>
      <w:lvlText w:val="o"/>
      <w:lvlJc w:val="left"/>
      <w:pPr>
        <w:ind w:left="3600" w:hanging="360"/>
      </w:pPr>
      <w:rPr>
        <w:rFonts w:ascii="Courier New" w:hAnsi="Courier New" w:cs="Courier New" w:hint="default"/>
      </w:rPr>
    </w:lvl>
    <w:lvl w:ilvl="5" w:tplc="86C24DA4" w:tentative="1">
      <w:start w:val="1"/>
      <w:numFmt w:val="bullet"/>
      <w:lvlText w:val=""/>
      <w:lvlJc w:val="left"/>
      <w:pPr>
        <w:ind w:left="4320" w:hanging="360"/>
      </w:pPr>
      <w:rPr>
        <w:rFonts w:ascii="Wingdings" w:hAnsi="Wingdings" w:hint="default"/>
      </w:rPr>
    </w:lvl>
    <w:lvl w:ilvl="6" w:tplc="044E78B8" w:tentative="1">
      <w:start w:val="1"/>
      <w:numFmt w:val="bullet"/>
      <w:lvlText w:val=""/>
      <w:lvlJc w:val="left"/>
      <w:pPr>
        <w:ind w:left="5040" w:hanging="360"/>
      </w:pPr>
      <w:rPr>
        <w:rFonts w:ascii="Symbol" w:hAnsi="Symbol" w:hint="default"/>
      </w:rPr>
    </w:lvl>
    <w:lvl w:ilvl="7" w:tplc="A9828B22" w:tentative="1">
      <w:start w:val="1"/>
      <w:numFmt w:val="bullet"/>
      <w:lvlText w:val="o"/>
      <w:lvlJc w:val="left"/>
      <w:pPr>
        <w:ind w:left="5760" w:hanging="360"/>
      </w:pPr>
      <w:rPr>
        <w:rFonts w:ascii="Courier New" w:hAnsi="Courier New" w:cs="Courier New" w:hint="default"/>
      </w:rPr>
    </w:lvl>
    <w:lvl w:ilvl="8" w:tplc="261A40D2" w:tentative="1">
      <w:start w:val="1"/>
      <w:numFmt w:val="bullet"/>
      <w:lvlText w:val=""/>
      <w:lvlJc w:val="left"/>
      <w:pPr>
        <w:ind w:left="6480" w:hanging="360"/>
      </w:pPr>
      <w:rPr>
        <w:rFonts w:ascii="Wingdings" w:hAnsi="Wingdings" w:hint="default"/>
      </w:rPr>
    </w:lvl>
  </w:abstractNum>
  <w:abstractNum w:abstractNumId="9" w15:restartNumberingAfterBreak="0">
    <w:nsid w:val="5B9D6E69"/>
    <w:multiLevelType w:val="hybridMultilevel"/>
    <w:tmpl w:val="07EE7E9A"/>
    <w:lvl w:ilvl="0" w:tplc="7C5C677C">
      <w:start w:val="1"/>
      <w:numFmt w:val="bullet"/>
      <w:lvlText w:val=""/>
      <w:lvlJc w:val="left"/>
      <w:pPr>
        <w:ind w:left="1571" w:hanging="360"/>
      </w:pPr>
      <w:rPr>
        <w:rFonts w:ascii="Symbol" w:hAnsi="Symbol" w:hint="default"/>
      </w:rPr>
    </w:lvl>
    <w:lvl w:ilvl="1" w:tplc="5590C584" w:tentative="1">
      <w:start w:val="1"/>
      <w:numFmt w:val="bullet"/>
      <w:lvlText w:val="o"/>
      <w:lvlJc w:val="left"/>
      <w:pPr>
        <w:ind w:left="2291" w:hanging="360"/>
      </w:pPr>
      <w:rPr>
        <w:rFonts w:ascii="Courier New" w:hAnsi="Courier New" w:cs="Courier New" w:hint="default"/>
      </w:rPr>
    </w:lvl>
    <w:lvl w:ilvl="2" w:tplc="DF7C24B2" w:tentative="1">
      <w:start w:val="1"/>
      <w:numFmt w:val="bullet"/>
      <w:lvlText w:val=""/>
      <w:lvlJc w:val="left"/>
      <w:pPr>
        <w:ind w:left="3011" w:hanging="360"/>
      </w:pPr>
      <w:rPr>
        <w:rFonts w:ascii="Wingdings" w:hAnsi="Wingdings" w:hint="default"/>
      </w:rPr>
    </w:lvl>
    <w:lvl w:ilvl="3" w:tplc="208288C4" w:tentative="1">
      <w:start w:val="1"/>
      <w:numFmt w:val="bullet"/>
      <w:lvlText w:val=""/>
      <w:lvlJc w:val="left"/>
      <w:pPr>
        <w:ind w:left="3731" w:hanging="360"/>
      </w:pPr>
      <w:rPr>
        <w:rFonts w:ascii="Symbol" w:hAnsi="Symbol" w:hint="default"/>
      </w:rPr>
    </w:lvl>
    <w:lvl w:ilvl="4" w:tplc="53704384" w:tentative="1">
      <w:start w:val="1"/>
      <w:numFmt w:val="bullet"/>
      <w:lvlText w:val="o"/>
      <w:lvlJc w:val="left"/>
      <w:pPr>
        <w:ind w:left="4451" w:hanging="360"/>
      </w:pPr>
      <w:rPr>
        <w:rFonts w:ascii="Courier New" w:hAnsi="Courier New" w:cs="Courier New" w:hint="default"/>
      </w:rPr>
    </w:lvl>
    <w:lvl w:ilvl="5" w:tplc="6F94EEC8" w:tentative="1">
      <w:start w:val="1"/>
      <w:numFmt w:val="bullet"/>
      <w:lvlText w:val=""/>
      <w:lvlJc w:val="left"/>
      <w:pPr>
        <w:ind w:left="5171" w:hanging="360"/>
      </w:pPr>
      <w:rPr>
        <w:rFonts w:ascii="Wingdings" w:hAnsi="Wingdings" w:hint="default"/>
      </w:rPr>
    </w:lvl>
    <w:lvl w:ilvl="6" w:tplc="32C04054" w:tentative="1">
      <w:start w:val="1"/>
      <w:numFmt w:val="bullet"/>
      <w:lvlText w:val=""/>
      <w:lvlJc w:val="left"/>
      <w:pPr>
        <w:ind w:left="5891" w:hanging="360"/>
      </w:pPr>
      <w:rPr>
        <w:rFonts w:ascii="Symbol" w:hAnsi="Symbol" w:hint="default"/>
      </w:rPr>
    </w:lvl>
    <w:lvl w:ilvl="7" w:tplc="5D5E5A26" w:tentative="1">
      <w:start w:val="1"/>
      <w:numFmt w:val="bullet"/>
      <w:lvlText w:val="o"/>
      <w:lvlJc w:val="left"/>
      <w:pPr>
        <w:ind w:left="6611" w:hanging="360"/>
      </w:pPr>
      <w:rPr>
        <w:rFonts w:ascii="Courier New" w:hAnsi="Courier New" w:cs="Courier New" w:hint="default"/>
      </w:rPr>
    </w:lvl>
    <w:lvl w:ilvl="8" w:tplc="FDA89DEC" w:tentative="1">
      <w:start w:val="1"/>
      <w:numFmt w:val="bullet"/>
      <w:lvlText w:val=""/>
      <w:lvlJc w:val="left"/>
      <w:pPr>
        <w:ind w:left="7331" w:hanging="360"/>
      </w:pPr>
      <w:rPr>
        <w:rFonts w:ascii="Wingdings" w:hAnsi="Wingdings" w:hint="default"/>
      </w:rPr>
    </w:lvl>
  </w:abstractNum>
  <w:abstractNum w:abstractNumId="10" w15:restartNumberingAfterBreak="0">
    <w:nsid w:val="668F4DD1"/>
    <w:multiLevelType w:val="hybridMultilevel"/>
    <w:tmpl w:val="020CECB0"/>
    <w:lvl w:ilvl="0" w:tplc="8EDE7EEA">
      <w:start w:val="1"/>
      <w:numFmt w:val="bullet"/>
      <w:lvlText w:val=""/>
      <w:lvlJc w:val="left"/>
      <w:pPr>
        <w:ind w:left="1429" w:hanging="360"/>
      </w:pPr>
      <w:rPr>
        <w:rFonts w:ascii="Symbol" w:hAnsi="Symbol" w:hint="default"/>
      </w:rPr>
    </w:lvl>
    <w:lvl w:ilvl="1" w:tplc="6EB474B2" w:tentative="1">
      <w:start w:val="1"/>
      <w:numFmt w:val="bullet"/>
      <w:lvlText w:val="o"/>
      <w:lvlJc w:val="left"/>
      <w:pPr>
        <w:ind w:left="2149" w:hanging="360"/>
      </w:pPr>
      <w:rPr>
        <w:rFonts w:ascii="Courier New" w:hAnsi="Courier New" w:cs="Courier New" w:hint="default"/>
      </w:rPr>
    </w:lvl>
    <w:lvl w:ilvl="2" w:tplc="3C4810CC" w:tentative="1">
      <w:start w:val="1"/>
      <w:numFmt w:val="bullet"/>
      <w:lvlText w:val=""/>
      <w:lvlJc w:val="left"/>
      <w:pPr>
        <w:ind w:left="2869" w:hanging="360"/>
      </w:pPr>
      <w:rPr>
        <w:rFonts w:ascii="Wingdings" w:hAnsi="Wingdings" w:hint="default"/>
      </w:rPr>
    </w:lvl>
    <w:lvl w:ilvl="3" w:tplc="D1FA0F68" w:tentative="1">
      <w:start w:val="1"/>
      <w:numFmt w:val="bullet"/>
      <w:lvlText w:val=""/>
      <w:lvlJc w:val="left"/>
      <w:pPr>
        <w:ind w:left="3589" w:hanging="360"/>
      </w:pPr>
      <w:rPr>
        <w:rFonts w:ascii="Symbol" w:hAnsi="Symbol" w:hint="default"/>
      </w:rPr>
    </w:lvl>
    <w:lvl w:ilvl="4" w:tplc="62385514" w:tentative="1">
      <w:start w:val="1"/>
      <w:numFmt w:val="bullet"/>
      <w:lvlText w:val="o"/>
      <w:lvlJc w:val="left"/>
      <w:pPr>
        <w:ind w:left="4309" w:hanging="360"/>
      </w:pPr>
      <w:rPr>
        <w:rFonts w:ascii="Courier New" w:hAnsi="Courier New" w:cs="Courier New" w:hint="default"/>
      </w:rPr>
    </w:lvl>
    <w:lvl w:ilvl="5" w:tplc="390A7C06" w:tentative="1">
      <w:start w:val="1"/>
      <w:numFmt w:val="bullet"/>
      <w:lvlText w:val=""/>
      <w:lvlJc w:val="left"/>
      <w:pPr>
        <w:ind w:left="5029" w:hanging="360"/>
      </w:pPr>
      <w:rPr>
        <w:rFonts w:ascii="Wingdings" w:hAnsi="Wingdings" w:hint="default"/>
      </w:rPr>
    </w:lvl>
    <w:lvl w:ilvl="6" w:tplc="88AE1FE8" w:tentative="1">
      <w:start w:val="1"/>
      <w:numFmt w:val="bullet"/>
      <w:lvlText w:val=""/>
      <w:lvlJc w:val="left"/>
      <w:pPr>
        <w:ind w:left="5749" w:hanging="360"/>
      </w:pPr>
      <w:rPr>
        <w:rFonts w:ascii="Symbol" w:hAnsi="Symbol" w:hint="default"/>
      </w:rPr>
    </w:lvl>
    <w:lvl w:ilvl="7" w:tplc="7C30DDCE" w:tentative="1">
      <w:start w:val="1"/>
      <w:numFmt w:val="bullet"/>
      <w:lvlText w:val="o"/>
      <w:lvlJc w:val="left"/>
      <w:pPr>
        <w:ind w:left="6469" w:hanging="360"/>
      </w:pPr>
      <w:rPr>
        <w:rFonts w:ascii="Courier New" w:hAnsi="Courier New" w:cs="Courier New" w:hint="default"/>
      </w:rPr>
    </w:lvl>
    <w:lvl w:ilvl="8" w:tplc="CCDCAA3E" w:tentative="1">
      <w:start w:val="1"/>
      <w:numFmt w:val="bullet"/>
      <w:lvlText w:val=""/>
      <w:lvlJc w:val="left"/>
      <w:pPr>
        <w:ind w:left="7189" w:hanging="360"/>
      </w:pPr>
      <w:rPr>
        <w:rFonts w:ascii="Wingdings" w:hAnsi="Wingdings" w:hint="default"/>
      </w:rPr>
    </w:lvl>
  </w:abstractNum>
  <w:num w:numId="1">
    <w:abstractNumId w:val="3"/>
  </w:num>
  <w:num w:numId="2">
    <w:abstractNumId w:val="3"/>
  </w:num>
  <w:num w:numId="3">
    <w:abstractNumId w:val="10"/>
  </w:num>
  <w:num w:numId="4">
    <w:abstractNumId w:val="5"/>
  </w:num>
  <w:num w:numId="5">
    <w:abstractNumId w:val="2"/>
  </w:num>
  <w:num w:numId="6">
    <w:abstractNumId w:val="6"/>
  </w:num>
  <w:num w:numId="7">
    <w:abstractNumId w:val="1"/>
  </w:num>
  <w:num w:numId="8">
    <w:abstractNumId w:val="9"/>
  </w:num>
  <w:num w:numId="9">
    <w:abstractNumId w:val="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8C"/>
    <w:rsid w:val="00005D89"/>
    <w:rsid w:val="00013304"/>
    <w:rsid w:val="0002360B"/>
    <w:rsid w:val="0002568E"/>
    <w:rsid w:val="000304A8"/>
    <w:rsid w:val="000412F9"/>
    <w:rsid w:val="0004494F"/>
    <w:rsid w:val="000468DF"/>
    <w:rsid w:val="00046AAF"/>
    <w:rsid w:val="000477E8"/>
    <w:rsid w:val="00053AC3"/>
    <w:rsid w:val="00054AB9"/>
    <w:rsid w:val="00054DC5"/>
    <w:rsid w:val="00070732"/>
    <w:rsid w:val="0007160B"/>
    <w:rsid w:val="00091958"/>
    <w:rsid w:val="000A05FB"/>
    <w:rsid w:val="000B59A3"/>
    <w:rsid w:val="000B6AE5"/>
    <w:rsid w:val="000D63E7"/>
    <w:rsid w:val="000E2C74"/>
    <w:rsid w:val="000E72A2"/>
    <w:rsid w:val="000F13E1"/>
    <w:rsid w:val="000F357F"/>
    <w:rsid w:val="000F6472"/>
    <w:rsid w:val="0010008D"/>
    <w:rsid w:val="00101D0A"/>
    <w:rsid w:val="001032E9"/>
    <w:rsid w:val="00104F8B"/>
    <w:rsid w:val="00123626"/>
    <w:rsid w:val="0012423A"/>
    <w:rsid w:val="001250CD"/>
    <w:rsid w:val="00130C38"/>
    <w:rsid w:val="00141CA8"/>
    <w:rsid w:val="00142858"/>
    <w:rsid w:val="00142B03"/>
    <w:rsid w:val="00142F06"/>
    <w:rsid w:val="00150EF6"/>
    <w:rsid w:val="00151BB4"/>
    <w:rsid w:val="00154592"/>
    <w:rsid w:val="0015742E"/>
    <w:rsid w:val="0016075B"/>
    <w:rsid w:val="001652BA"/>
    <w:rsid w:val="0016784D"/>
    <w:rsid w:val="00171307"/>
    <w:rsid w:val="00186D5A"/>
    <w:rsid w:val="0018705E"/>
    <w:rsid w:val="00192616"/>
    <w:rsid w:val="00193631"/>
    <w:rsid w:val="00193DAD"/>
    <w:rsid w:val="00197722"/>
    <w:rsid w:val="001A199C"/>
    <w:rsid w:val="001C2393"/>
    <w:rsid w:val="001E1EB6"/>
    <w:rsid w:val="001E3E38"/>
    <w:rsid w:val="001E7B9A"/>
    <w:rsid w:val="00203E65"/>
    <w:rsid w:val="0021410C"/>
    <w:rsid w:val="002250FC"/>
    <w:rsid w:val="00232958"/>
    <w:rsid w:val="0023690E"/>
    <w:rsid w:val="00251515"/>
    <w:rsid w:val="0025630B"/>
    <w:rsid w:val="00257EAD"/>
    <w:rsid w:val="002636D4"/>
    <w:rsid w:val="00265DAA"/>
    <w:rsid w:val="002714D5"/>
    <w:rsid w:val="00276CB9"/>
    <w:rsid w:val="00294858"/>
    <w:rsid w:val="002A494E"/>
    <w:rsid w:val="002B0EEE"/>
    <w:rsid w:val="002B3393"/>
    <w:rsid w:val="002B4A03"/>
    <w:rsid w:val="002D3268"/>
    <w:rsid w:val="002D616B"/>
    <w:rsid w:val="002E6C1B"/>
    <w:rsid w:val="002F6EC1"/>
    <w:rsid w:val="00315B59"/>
    <w:rsid w:val="00317220"/>
    <w:rsid w:val="00321440"/>
    <w:rsid w:val="00342787"/>
    <w:rsid w:val="00360369"/>
    <w:rsid w:val="00366483"/>
    <w:rsid w:val="00370586"/>
    <w:rsid w:val="0037545E"/>
    <w:rsid w:val="00393563"/>
    <w:rsid w:val="003942AC"/>
    <w:rsid w:val="00397830"/>
    <w:rsid w:val="003B0EBA"/>
    <w:rsid w:val="003B228E"/>
    <w:rsid w:val="003B2D82"/>
    <w:rsid w:val="003C014F"/>
    <w:rsid w:val="003C0773"/>
    <w:rsid w:val="003C0A66"/>
    <w:rsid w:val="003C20ED"/>
    <w:rsid w:val="003C7046"/>
    <w:rsid w:val="003E0D18"/>
    <w:rsid w:val="003E3EB4"/>
    <w:rsid w:val="003E6F40"/>
    <w:rsid w:val="003F6496"/>
    <w:rsid w:val="003F6992"/>
    <w:rsid w:val="00410B56"/>
    <w:rsid w:val="00412710"/>
    <w:rsid w:val="004151DF"/>
    <w:rsid w:val="004257FD"/>
    <w:rsid w:val="0042594A"/>
    <w:rsid w:val="004432BC"/>
    <w:rsid w:val="0045412C"/>
    <w:rsid w:val="004634A0"/>
    <w:rsid w:val="00471F65"/>
    <w:rsid w:val="0048484B"/>
    <w:rsid w:val="004A19C5"/>
    <w:rsid w:val="004A36D1"/>
    <w:rsid w:val="004C2187"/>
    <w:rsid w:val="004C6E38"/>
    <w:rsid w:val="004D2258"/>
    <w:rsid w:val="004F104C"/>
    <w:rsid w:val="004F4A36"/>
    <w:rsid w:val="004F56E0"/>
    <w:rsid w:val="005038DA"/>
    <w:rsid w:val="00513124"/>
    <w:rsid w:val="005222BB"/>
    <w:rsid w:val="0052255F"/>
    <w:rsid w:val="005314E7"/>
    <w:rsid w:val="00534624"/>
    <w:rsid w:val="0053631F"/>
    <w:rsid w:val="0054194B"/>
    <w:rsid w:val="0054281E"/>
    <w:rsid w:val="00571311"/>
    <w:rsid w:val="005742F3"/>
    <w:rsid w:val="00587231"/>
    <w:rsid w:val="00587FE4"/>
    <w:rsid w:val="0059076A"/>
    <w:rsid w:val="0059488B"/>
    <w:rsid w:val="00597B99"/>
    <w:rsid w:val="005A018C"/>
    <w:rsid w:val="005A595C"/>
    <w:rsid w:val="005A7DF4"/>
    <w:rsid w:val="005B7601"/>
    <w:rsid w:val="005B77F9"/>
    <w:rsid w:val="005C6FF6"/>
    <w:rsid w:val="005D14A8"/>
    <w:rsid w:val="005D3505"/>
    <w:rsid w:val="005D3730"/>
    <w:rsid w:val="005E7C9A"/>
    <w:rsid w:val="005F4ADD"/>
    <w:rsid w:val="005F4ECC"/>
    <w:rsid w:val="005F6331"/>
    <w:rsid w:val="006028A7"/>
    <w:rsid w:val="006068C2"/>
    <w:rsid w:val="00611271"/>
    <w:rsid w:val="006479F2"/>
    <w:rsid w:val="006529F4"/>
    <w:rsid w:val="0065458E"/>
    <w:rsid w:val="006734B9"/>
    <w:rsid w:val="00675672"/>
    <w:rsid w:val="00677764"/>
    <w:rsid w:val="00680212"/>
    <w:rsid w:val="00695F29"/>
    <w:rsid w:val="006A0290"/>
    <w:rsid w:val="006A5E1B"/>
    <w:rsid w:val="006A6AB5"/>
    <w:rsid w:val="006B16FB"/>
    <w:rsid w:val="006B4A2A"/>
    <w:rsid w:val="006C048C"/>
    <w:rsid w:val="006C33C4"/>
    <w:rsid w:val="006D5FC3"/>
    <w:rsid w:val="006E142F"/>
    <w:rsid w:val="006E35B8"/>
    <w:rsid w:val="006E39A5"/>
    <w:rsid w:val="006F0D57"/>
    <w:rsid w:val="0072369D"/>
    <w:rsid w:val="00726C22"/>
    <w:rsid w:val="007344F0"/>
    <w:rsid w:val="00746FE0"/>
    <w:rsid w:val="007544D6"/>
    <w:rsid w:val="00757248"/>
    <w:rsid w:val="00764D97"/>
    <w:rsid w:val="00787F50"/>
    <w:rsid w:val="00791FCB"/>
    <w:rsid w:val="007A5366"/>
    <w:rsid w:val="007B2BE7"/>
    <w:rsid w:val="007B426E"/>
    <w:rsid w:val="007C1A37"/>
    <w:rsid w:val="007D0A5F"/>
    <w:rsid w:val="007E09B8"/>
    <w:rsid w:val="007E6ECA"/>
    <w:rsid w:val="007F2A5F"/>
    <w:rsid w:val="007F3ED3"/>
    <w:rsid w:val="007F57D7"/>
    <w:rsid w:val="007F6EC9"/>
    <w:rsid w:val="00801816"/>
    <w:rsid w:val="0082656E"/>
    <w:rsid w:val="00831682"/>
    <w:rsid w:val="00835051"/>
    <w:rsid w:val="00836043"/>
    <w:rsid w:val="008453AD"/>
    <w:rsid w:val="00857EE9"/>
    <w:rsid w:val="00866761"/>
    <w:rsid w:val="008744F2"/>
    <w:rsid w:val="0087498C"/>
    <w:rsid w:val="00882B1B"/>
    <w:rsid w:val="008A3B14"/>
    <w:rsid w:val="008A45CB"/>
    <w:rsid w:val="008D5E9E"/>
    <w:rsid w:val="008E2E84"/>
    <w:rsid w:val="008E6518"/>
    <w:rsid w:val="008E6973"/>
    <w:rsid w:val="008F1BB4"/>
    <w:rsid w:val="008F23EA"/>
    <w:rsid w:val="00910471"/>
    <w:rsid w:val="00917F38"/>
    <w:rsid w:val="00935360"/>
    <w:rsid w:val="009432B0"/>
    <w:rsid w:val="00974725"/>
    <w:rsid w:val="009838A3"/>
    <w:rsid w:val="00984E3B"/>
    <w:rsid w:val="00991B93"/>
    <w:rsid w:val="009A0424"/>
    <w:rsid w:val="009A30A8"/>
    <w:rsid w:val="009A4793"/>
    <w:rsid w:val="009B4741"/>
    <w:rsid w:val="009B48E4"/>
    <w:rsid w:val="009B4E83"/>
    <w:rsid w:val="009B5731"/>
    <w:rsid w:val="009C02EB"/>
    <w:rsid w:val="009C11B6"/>
    <w:rsid w:val="009C6FDE"/>
    <w:rsid w:val="009D1DF5"/>
    <w:rsid w:val="009D25F0"/>
    <w:rsid w:val="009D62ED"/>
    <w:rsid w:val="009E0B87"/>
    <w:rsid w:val="009F3347"/>
    <w:rsid w:val="00A025A4"/>
    <w:rsid w:val="00A10708"/>
    <w:rsid w:val="00A10B59"/>
    <w:rsid w:val="00A1770C"/>
    <w:rsid w:val="00A218EC"/>
    <w:rsid w:val="00A22B60"/>
    <w:rsid w:val="00A2663D"/>
    <w:rsid w:val="00A357B6"/>
    <w:rsid w:val="00A35E90"/>
    <w:rsid w:val="00A4018C"/>
    <w:rsid w:val="00A4771F"/>
    <w:rsid w:val="00A5421D"/>
    <w:rsid w:val="00A73B22"/>
    <w:rsid w:val="00A76211"/>
    <w:rsid w:val="00A8164B"/>
    <w:rsid w:val="00A83D28"/>
    <w:rsid w:val="00A87CF0"/>
    <w:rsid w:val="00A90472"/>
    <w:rsid w:val="00A96433"/>
    <w:rsid w:val="00AA3AAB"/>
    <w:rsid w:val="00AA62DF"/>
    <w:rsid w:val="00AA6BF3"/>
    <w:rsid w:val="00AC0334"/>
    <w:rsid w:val="00AC13F7"/>
    <w:rsid w:val="00AC36EC"/>
    <w:rsid w:val="00AD02B8"/>
    <w:rsid w:val="00AD3DA7"/>
    <w:rsid w:val="00AD5BFA"/>
    <w:rsid w:val="00AD5FBB"/>
    <w:rsid w:val="00AE040F"/>
    <w:rsid w:val="00AE2984"/>
    <w:rsid w:val="00AE52AD"/>
    <w:rsid w:val="00AF70BF"/>
    <w:rsid w:val="00B1320D"/>
    <w:rsid w:val="00B20AF8"/>
    <w:rsid w:val="00B31A2C"/>
    <w:rsid w:val="00B37285"/>
    <w:rsid w:val="00B43BDD"/>
    <w:rsid w:val="00B45070"/>
    <w:rsid w:val="00B45F1B"/>
    <w:rsid w:val="00B462D0"/>
    <w:rsid w:val="00B516CB"/>
    <w:rsid w:val="00B54358"/>
    <w:rsid w:val="00B54CD1"/>
    <w:rsid w:val="00B6162C"/>
    <w:rsid w:val="00B6334A"/>
    <w:rsid w:val="00B710A2"/>
    <w:rsid w:val="00B73C2A"/>
    <w:rsid w:val="00B820DF"/>
    <w:rsid w:val="00B82622"/>
    <w:rsid w:val="00B82CB3"/>
    <w:rsid w:val="00B96AF1"/>
    <w:rsid w:val="00B971F0"/>
    <w:rsid w:val="00BA2AA4"/>
    <w:rsid w:val="00BA2EFE"/>
    <w:rsid w:val="00BA44CE"/>
    <w:rsid w:val="00BA5227"/>
    <w:rsid w:val="00BA62D8"/>
    <w:rsid w:val="00BB7A27"/>
    <w:rsid w:val="00BC1ECA"/>
    <w:rsid w:val="00BF087C"/>
    <w:rsid w:val="00BF373B"/>
    <w:rsid w:val="00BF70B7"/>
    <w:rsid w:val="00BF7EE6"/>
    <w:rsid w:val="00C02597"/>
    <w:rsid w:val="00C0303F"/>
    <w:rsid w:val="00C1180F"/>
    <w:rsid w:val="00C1318E"/>
    <w:rsid w:val="00C23C8A"/>
    <w:rsid w:val="00C26112"/>
    <w:rsid w:val="00C40CA9"/>
    <w:rsid w:val="00C42A87"/>
    <w:rsid w:val="00C42DD2"/>
    <w:rsid w:val="00C62A20"/>
    <w:rsid w:val="00C70D60"/>
    <w:rsid w:val="00C80D9F"/>
    <w:rsid w:val="00C836C9"/>
    <w:rsid w:val="00C85319"/>
    <w:rsid w:val="00C85405"/>
    <w:rsid w:val="00C85B61"/>
    <w:rsid w:val="00C940A0"/>
    <w:rsid w:val="00C95B6B"/>
    <w:rsid w:val="00CA164A"/>
    <w:rsid w:val="00CA456F"/>
    <w:rsid w:val="00CA5D9E"/>
    <w:rsid w:val="00CA77C8"/>
    <w:rsid w:val="00CC0114"/>
    <w:rsid w:val="00CC3EDB"/>
    <w:rsid w:val="00CC69D0"/>
    <w:rsid w:val="00CC6A23"/>
    <w:rsid w:val="00CD29D6"/>
    <w:rsid w:val="00CD47F8"/>
    <w:rsid w:val="00CD658B"/>
    <w:rsid w:val="00CE0420"/>
    <w:rsid w:val="00CE198D"/>
    <w:rsid w:val="00CF0D12"/>
    <w:rsid w:val="00CF156E"/>
    <w:rsid w:val="00CF178C"/>
    <w:rsid w:val="00CF2BFD"/>
    <w:rsid w:val="00D057BB"/>
    <w:rsid w:val="00D136AD"/>
    <w:rsid w:val="00D14867"/>
    <w:rsid w:val="00D45798"/>
    <w:rsid w:val="00D469D2"/>
    <w:rsid w:val="00D63668"/>
    <w:rsid w:val="00D72273"/>
    <w:rsid w:val="00DB4B5A"/>
    <w:rsid w:val="00DB5016"/>
    <w:rsid w:val="00DB7FA1"/>
    <w:rsid w:val="00DC1257"/>
    <w:rsid w:val="00DC2CBC"/>
    <w:rsid w:val="00DD3C01"/>
    <w:rsid w:val="00DD5B67"/>
    <w:rsid w:val="00DD5B6E"/>
    <w:rsid w:val="00DF658E"/>
    <w:rsid w:val="00E0150B"/>
    <w:rsid w:val="00E04ED4"/>
    <w:rsid w:val="00E04FB8"/>
    <w:rsid w:val="00E3133D"/>
    <w:rsid w:val="00E32BBC"/>
    <w:rsid w:val="00E33427"/>
    <w:rsid w:val="00E3531C"/>
    <w:rsid w:val="00E40109"/>
    <w:rsid w:val="00E44407"/>
    <w:rsid w:val="00E47ED0"/>
    <w:rsid w:val="00E6005C"/>
    <w:rsid w:val="00E62D12"/>
    <w:rsid w:val="00E72961"/>
    <w:rsid w:val="00E760A1"/>
    <w:rsid w:val="00E90F27"/>
    <w:rsid w:val="00EA1093"/>
    <w:rsid w:val="00EA314D"/>
    <w:rsid w:val="00EA38C0"/>
    <w:rsid w:val="00EA72F3"/>
    <w:rsid w:val="00EA7E91"/>
    <w:rsid w:val="00EB216A"/>
    <w:rsid w:val="00EB6C19"/>
    <w:rsid w:val="00EC005A"/>
    <w:rsid w:val="00EC02CB"/>
    <w:rsid w:val="00EC5489"/>
    <w:rsid w:val="00EC7465"/>
    <w:rsid w:val="00ED5491"/>
    <w:rsid w:val="00ED71BD"/>
    <w:rsid w:val="00EE123C"/>
    <w:rsid w:val="00EF36FF"/>
    <w:rsid w:val="00EF676C"/>
    <w:rsid w:val="00EF67C5"/>
    <w:rsid w:val="00F01382"/>
    <w:rsid w:val="00F21DDF"/>
    <w:rsid w:val="00F23FBF"/>
    <w:rsid w:val="00F351B2"/>
    <w:rsid w:val="00F3681A"/>
    <w:rsid w:val="00F401FB"/>
    <w:rsid w:val="00F439CD"/>
    <w:rsid w:val="00F47AF4"/>
    <w:rsid w:val="00F508A0"/>
    <w:rsid w:val="00F553FD"/>
    <w:rsid w:val="00F676E2"/>
    <w:rsid w:val="00F6785D"/>
    <w:rsid w:val="00F70C73"/>
    <w:rsid w:val="00F84E23"/>
    <w:rsid w:val="00F85A49"/>
    <w:rsid w:val="00F87135"/>
    <w:rsid w:val="00FA77BB"/>
    <w:rsid w:val="00FA7C1F"/>
    <w:rsid w:val="00FB714A"/>
    <w:rsid w:val="00FB7237"/>
    <w:rsid w:val="00FC01F8"/>
    <w:rsid w:val="00FC4226"/>
    <w:rsid w:val="00FD20EA"/>
    <w:rsid w:val="00FE048C"/>
    <w:rsid w:val="00FE774A"/>
    <w:rsid w:val="00FF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30C7"/>
  <w15:docId w15:val="{649C9DE3-BA16-429D-95CD-0AA151A2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3C4"/>
    <w:rPr>
      <w:rFonts w:ascii="Time New Roman" w:hAnsi="Time New Roman"/>
      <w:sz w:val="28"/>
    </w:rPr>
  </w:style>
  <w:style w:type="paragraph" w:styleId="1">
    <w:name w:val="heading 1"/>
    <w:basedOn w:val="a"/>
    <w:next w:val="a"/>
    <w:link w:val="10"/>
    <w:uiPriority w:val="9"/>
    <w:qFormat/>
    <w:rsid w:val="00B43BDD"/>
    <w:pPr>
      <w:keepNext/>
      <w:keepLines/>
      <w:spacing w:before="480" w:after="240"/>
      <w:jc w:val="center"/>
      <w:outlineLvl w:val="0"/>
    </w:pPr>
    <w:rPr>
      <w:rFonts w:ascii="Times New Roman" w:eastAsiaTheme="majorEastAsia" w:hAnsi="Times New Roman" w:cstheme="majorBidi"/>
      <w:bCs/>
      <w:caps/>
      <w:szCs w:val="28"/>
    </w:rPr>
  </w:style>
  <w:style w:type="paragraph" w:styleId="2">
    <w:name w:val="heading 2"/>
    <w:basedOn w:val="a"/>
    <w:next w:val="a"/>
    <w:link w:val="20"/>
    <w:uiPriority w:val="9"/>
    <w:unhideWhenUsed/>
    <w:qFormat/>
    <w:rsid w:val="00B43BDD"/>
    <w:pPr>
      <w:keepNext/>
      <w:keepLines/>
      <w:spacing w:before="200" w:after="240"/>
      <w:jc w:val="center"/>
      <w:outlineLvl w:val="1"/>
    </w:pPr>
    <w:rPr>
      <w:rFonts w:ascii="Times New Roman" w:eastAsiaTheme="majorEastAsia" w:hAnsi="Times New Roman" w:cstheme="majorBidi"/>
      <w:bCs/>
      <w:caps/>
      <w:szCs w:val="26"/>
    </w:rPr>
  </w:style>
  <w:style w:type="paragraph" w:styleId="3">
    <w:name w:val="heading 3"/>
    <w:basedOn w:val="a"/>
    <w:next w:val="a"/>
    <w:link w:val="30"/>
    <w:uiPriority w:val="9"/>
    <w:semiHidden/>
    <w:unhideWhenUsed/>
    <w:qFormat/>
    <w:rsid w:val="00AC1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B59"/>
    <w:pPr>
      <w:ind w:left="720"/>
      <w:contextualSpacing/>
    </w:pPr>
  </w:style>
  <w:style w:type="character" w:customStyle="1" w:styleId="10">
    <w:name w:val="Заголовок 1 Знак"/>
    <w:basedOn w:val="a0"/>
    <w:link w:val="1"/>
    <w:uiPriority w:val="9"/>
    <w:rsid w:val="00B43BDD"/>
    <w:rPr>
      <w:rFonts w:ascii="Times New Roman" w:eastAsiaTheme="majorEastAsia" w:hAnsi="Times New Roman" w:cstheme="majorBidi"/>
      <w:bCs/>
      <w:caps/>
      <w:sz w:val="28"/>
      <w:szCs w:val="28"/>
    </w:rPr>
  </w:style>
  <w:style w:type="paragraph" w:styleId="a4">
    <w:name w:val="TOC Heading"/>
    <w:basedOn w:val="1"/>
    <w:next w:val="a"/>
    <w:uiPriority w:val="39"/>
    <w:semiHidden/>
    <w:unhideWhenUsed/>
    <w:qFormat/>
    <w:rsid w:val="003F6496"/>
    <w:pPr>
      <w:outlineLvl w:val="9"/>
    </w:pPr>
    <w:rPr>
      <w:lang w:eastAsia="ru-RU"/>
    </w:rPr>
  </w:style>
  <w:style w:type="paragraph" w:styleId="11">
    <w:name w:val="toc 1"/>
    <w:basedOn w:val="a"/>
    <w:next w:val="a"/>
    <w:autoRedefine/>
    <w:uiPriority w:val="39"/>
    <w:unhideWhenUsed/>
    <w:rsid w:val="00B96AF1"/>
    <w:pPr>
      <w:spacing w:before="360" w:after="0"/>
    </w:pPr>
    <w:rPr>
      <w:rFonts w:ascii="Times New Roman" w:hAnsi="Times New Roman"/>
      <w:bCs/>
      <w:caps/>
      <w:szCs w:val="24"/>
    </w:rPr>
  </w:style>
  <w:style w:type="character" w:styleId="a5">
    <w:name w:val="Hyperlink"/>
    <w:basedOn w:val="a0"/>
    <w:uiPriority w:val="99"/>
    <w:unhideWhenUsed/>
    <w:rsid w:val="003F6496"/>
    <w:rPr>
      <w:color w:val="0000FF" w:themeColor="hyperlink"/>
      <w:u w:val="single"/>
    </w:rPr>
  </w:style>
  <w:style w:type="paragraph" w:styleId="a6">
    <w:name w:val="Balloon Text"/>
    <w:basedOn w:val="a"/>
    <w:link w:val="a7"/>
    <w:uiPriority w:val="99"/>
    <w:semiHidden/>
    <w:unhideWhenUsed/>
    <w:rsid w:val="003F64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496"/>
    <w:rPr>
      <w:rFonts w:ascii="Tahoma" w:hAnsi="Tahoma" w:cs="Tahoma"/>
      <w:sz w:val="16"/>
      <w:szCs w:val="16"/>
    </w:rPr>
  </w:style>
  <w:style w:type="character" w:customStyle="1" w:styleId="20">
    <w:name w:val="Заголовок 2 Знак"/>
    <w:basedOn w:val="a0"/>
    <w:link w:val="2"/>
    <w:uiPriority w:val="9"/>
    <w:rsid w:val="00B43BDD"/>
    <w:rPr>
      <w:rFonts w:ascii="Times New Roman" w:eastAsiaTheme="majorEastAsia" w:hAnsi="Times New Roman" w:cstheme="majorBidi"/>
      <w:bCs/>
      <w:caps/>
      <w:sz w:val="28"/>
      <w:szCs w:val="26"/>
    </w:rPr>
  </w:style>
  <w:style w:type="paragraph" w:styleId="21">
    <w:name w:val="toc 2"/>
    <w:basedOn w:val="a"/>
    <w:next w:val="a"/>
    <w:autoRedefine/>
    <w:uiPriority w:val="39"/>
    <w:unhideWhenUsed/>
    <w:rsid w:val="007E6ECA"/>
    <w:pPr>
      <w:spacing w:before="240" w:after="0"/>
    </w:pPr>
    <w:rPr>
      <w:rFonts w:ascii="Times New Roman" w:hAnsi="Times New Roman" w:cstheme="minorHAnsi"/>
      <w:bCs/>
      <w:szCs w:val="20"/>
    </w:rPr>
  </w:style>
  <w:style w:type="table" w:customStyle="1" w:styleId="110">
    <w:name w:val="Сетка таблицы11"/>
    <w:basedOn w:val="a1"/>
    <w:uiPriority w:val="59"/>
    <w:rsid w:val="00E40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1318E"/>
    <w:rPr>
      <w:color w:val="808080"/>
    </w:rPr>
  </w:style>
  <w:style w:type="paragraph" w:styleId="a9">
    <w:name w:val="header"/>
    <w:basedOn w:val="a"/>
    <w:link w:val="aa"/>
    <w:uiPriority w:val="99"/>
    <w:unhideWhenUsed/>
    <w:rsid w:val="006756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672"/>
  </w:style>
  <w:style w:type="paragraph" w:styleId="ab">
    <w:name w:val="footer"/>
    <w:basedOn w:val="a"/>
    <w:link w:val="ac"/>
    <w:uiPriority w:val="99"/>
    <w:unhideWhenUsed/>
    <w:rsid w:val="006756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5672"/>
  </w:style>
  <w:style w:type="table" w:styleId="ad">
    <w:name w:val="Table Grid"/>
    <w:basedOn w:val="a1"/>
    <w:uiPriority w:val="59"/>
    <w:rsid w:val="009D1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C13F7"/>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2568E"/>
    <w:pPr>
      <w:spacing w:after="0"/>
      <w:ind w:left="220"/>
    </w:pPr>
    <w:rPr>
      <w:rFonts w:cstheme="minorHAnsi"/>
      <w:sz w:val="20"/>
      <w:szCs w:val="20"/>
    </w:rPr>
  </w:style>
  <w:style w:type="paragraph" w:styleId="4">
    <w:name w:val="toc 4"/>
    <w:basedOn w:val="a"/>
    <w:next w:val="a"/>
    <w:autoRedefine/>
    <w:uiPriority w:val="39"/>
    <w:unhideWhenUsed/>
    <w:rsid w:val="0002568E"/>
    <w:pPr>
      <w:spacing w:after="0"/>
      <w:ind w:left="440"/>
    </w:pPr>
    <w:rPr>
      <w:rFonts w:cstheme="minorHAnsi"/>
      <w:sz w:val="20"/>
      <w:szCs w:val="20"/>
    </w:rPr>
  </w:style>
  <w:style w:type="paragraph" w:styleId="5">
    <w:name w:val="toc 5"/>
    <w:basedOn w:val="a"/>
    <w:next w:val="a"/>
    <w:autoRedefine/>
    <w:uiPriority w:val="39"/>
    <w:unhideWhenUsed/>
    <w:rsid w:val="0002568E"/>
    <w:pPr>
      <w:spacing w:after="0"/>
      <w:ind w:left="660"/>
    </w:pPr>
    <w:rPr>
      <w:rFonts w:cstheme="minorHAnsi"/>
      <w:sz w:val="20"/>
      <w:szCs w:val="20"/>
    </w:rPr>
  </w:style>
  <w:style w:type="paragraph" w:styleId="6">
    <w:name w:val="toc 6"/>
    <w:basedOn w:val="a"/>
    <w:next w:val="a"/>
    <w:autoRedefine/>
    <w:uiPriority w:val="39"/>
    <w:unhideWhenUsed/>
    <w:rsid w:val="0002568E"/>
    <w:pPr>
      <w:spacing w:after="0"/>
      <w:ind w:left="880"/>
    </w:pPr>
    <w:rPr>
      <w:rFonts w:cstheme="minorHAnsi"/>
      <w:sz w:val="20"/>
      <w:szCs w:val="20"/>
    </w:rPr>
  </w:style>
  <w:style w:type="paragraph" w:styleId="7">
    <w:name w:val="toc 7"/>
    <w:basedOn w:val="a"/>
    <w:next w:val="a"/>
    <w:autoRedefine/>
    <w:uiPriority w:val="39"/>
    <w:unhideWhenUsed/>
    <w:rsid w:val="0002568E"/>
    <w:pPr>
      <w:spacing w:after="0"/>
      <w:ind w:left="1100"/>
    </w:pPr>
    <w:rPr>
      <w:rFonts w:cstheme="minorHAnsi"/>
      <w:sz w:val="20"/>
      <w:szCs w:val="20"/>
    </w:rPr>
  </w:style>
  <w:style w:type="paragraph" w:styleId="8">
    <w:name w:val="toc 8"/>
    <w:basedOn w:val="a"/>
    <w:next w:val="a"/>
    <w:autoRedefine/>
    <w:uiPriority w:val="39"/>
    <w:unhideWhenUsed/>
    <w:rsid w:val="0002568E"/>
    <w:pPr>
      <w:spacing w:after="0"/>
      <w:ind w:left="1320"/>
    </w:pPr>
    <w:rPr>
      <w:rFonts w:cstheme="minorHAnsi"/>
      <w:sz w:val="20"/>
      <w:szCs w:val="20"/>
    </w:rPr>
  </w:style>
  <w:style w:type="paragraph" w:styleId="9">
    <w:name w:val="toc 9"/>
    <w:basedOn w:val="a"/>
    <w:next w:val="a"/>
    <w:autoRedefine/>
    <w:uiPriority w:val="39"/>
    <w:unhideWhenUsed/>
    <w:rsid w:val="0002568E"/>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59BB-B633-4982-A9D9-FC03F996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14024</Words>
  <Characters>79938</Characters>
  <Application>Microsoft Office Word</Application>
  <DocSecurity>0</DocSecurity>
  <Lines>666</Lines>
  <Paragraphs>187</Paragraphs>
  <ScaleCrop>false</ScaleCrop>
  <Company/>
  <LinksUpToDate>false</LinksUpToDate>
  <CharactersWithSpaces>93775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леся</cp:lastModifiedBy>
  <cp:revision>3</cp:revision>
  <dcterms:created xsi:type="dcterms:W3CDTF">2025-02-07T15:34:00Z</dcterms:created>
  <dcterms:modified xsi:type="dcterms:W3CDTF">2025-09-13T10:41:00Z</dcterms:modified>
</cp:coreProperties>
</file>