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26B" w:rsidRDefault="00733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и компьютер.</w:t>
      </w:r>
    </w:p>
    <w:p w:rsidR="007338B9" w:rsidRDefault="00733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 – необходимость или удовольствие?</w:t>
      </w:r>
    </w:p>
    <w:p w:rsidR="007338B9" w:rsidRDefault="00733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Повсеместное распространение персональных компьютеров служит источником постоянных споров за и против их использ</w:t>
      </w:r>
      <w:r w:rsidR="00AD2894">
        <w:rPr>
          <w:rFonts w:ascii="Times New Roman" w:hAnsi="Times New Roman" w:cs="Times New Roman"/>
          <w:sz w:val="28"/>
          <w:szCs w:val="28"/>
        </w:rPr>
        <w:t xml:space="preserve">ования. </w:t>
      </w:r>
    </w:p>
    <w:p w:rsidR="00AD2894" w:rsidRDefault="00AD28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обратить в пользу увлечение компьютером и не допустить причинения вреда физи</w:t>
      </w:r>
      <w:r w:rsidR="00C720FA">
        <w:rPr>
          <w:rFonts w:ascii="Times New Roman" w:hAnsi="Times New Roman" w:cs="Times New Roman"/>
          <w:sz w:val="28"/>
          <w:szCs w:val="28"/>
        </w:rPr>
        <w:t>ческому и психическому здоровью ребенка?</w:t>
      </w:r>
    </w:p>
    <w:p w:rsidR="00C720FA" w:rsidRDefault="00C720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Задумайтесь над фактом:</w:t>
      </w:r>
    </w:p>
    <w:p w:rsidR="00C720FA" w:rsidRDefault="00C720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Преувеличенное значение компьютера, которое придают ему взрослые, повышает его значимость в глазах ребенка.</w:t>
      </w:r>
    </w:p>
    <w:p w:rsidR="00C720FA" w:rsidRDefault="00C720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предпринять:</w:t>
      </w:r>
    </w:p>
    <w:p w:rsidR="00C720FA" w:rsidRDefault="00C720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делайте компьютер главным членом семьи. Уделяйте занятиям на компьютере незначительную часть своего времени: этот пример обязательно войдет в практику Ва</w:t>
      </w:r>
      <w:r w:rsidR="001A5F4A">
        <w:rPr>
          <w:rFonts w:ascii="Times New Roman" w:hAnsi="Times New Roman" w:cs="Times New Roman"/>
          <w:sz w:val="28"/>
          <w:szCs w:val="28"/>
        </w:rPr>
        <w:t>шего малыша.</w:t>
      </w:r>
    </w:p>
    <w:p w:rsidR="001A5F4A" w:rsidRDefault="001A5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Посвятите свое свободное время общению с ребенком!</w:t>
      </w:r>
    </w:p>
    <w:p w:rsidR="001A5F4A" w:rsidRDefault="001A5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вреден компьютер для здоровья?</w:t>
      </w:r>
    </w:p>
    <w:p w:rsidR="001A5F4A" w:rsidRDefault="001A5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вредно для здоровья долго находиться перед компьютером?</w:t>
      </w:r>
    </w:p>
    <w:p w:rsidR="001A5F4A" w:rsidRDefault="001A5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Задумайтесь над фактом:</w:t>
      </w:r>
    </w:p>
    <w:p w:rsidR="001A5F4A" w:rsidRDefault="001A5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Мелькающее изображение вызывает нагрузку на зрение, неменяющаяся поза приводит к нарушениям костно-мышечного аппарата ребенка, малоподви</w:t>
      </w:r>
      <w:r w:rsidR="00CF1DF6">
        <w:rPr>
          <w:rFonts w:ascii="Times New Roman" w:hAnsi="Times New Roman" w:cs="Times New Roman"/>
          <w:sz w:val="28"/>
          <w:szCs w:val="28"/>
        </w:rPr>
        <w:t>жный образ жизни способствует появлению избыточного веса.</w:t>
      </w:r>
    </w:p>
    <w:p w:rsidR="00CF1DF6" w:rsidRDefault="00CF1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предпринять: </w:t>
      </w:r>
    </w:p>
    <w:p w:rsidR="00CF1DF6" w:rsidRDefault="00CF1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установите монитор относительно источника света.</w:t>
      </w:r>
    </w:p>
    <w:p w:rsidR="00CF1DF6" w:rsidRDefault="00CF1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Подберите мебель в соответствии с ростом малыша (лучше ту, которая регулируется по высоте).</w:t>
      </w:r>
    </w:p>
    <w:p w:rsidR="00CF1DF6" w:rsidRDefault="00CF1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Увеличивайте физическую нагрузку ребенка.</w:t>
      </w:r>
    </w:p>
    <w:p w:rsidR="00CF1DF6" w:rsidRDefault="00CF1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страшные компьютерные игры</w:t>
      </w:r>
    </w:p>
    <w:p w:rsidR="00CF1DF6" w:rsidRDefault="00CF1DF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помощью компьютерных игр ребенок переносится из реального мира в виртуальный, отождествляя себя с разными персонажами.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Испытываемые при этом эмоции далеко не всегда </w:t>
      </w:r>
      <w:r w:rsidR="009C10F4">
        <w:rPr>
          <w:rFonts w:ascii="Times New Roman" w:hAnsi="Times New Roman" w:cs="Times New Roman"/>
          <w:sz w:val="28"/>
          <w:szCs w:val="28"/>
        </w:rPr>
        <w:t>являются положительными.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10F4" w:rsidRDefault="009C1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Задумайтесь над фактом:</w:t>
      </w:r>
    </w:p>
    <w:p w:rsidR="009C10F4" w:rsidRDefault="009C1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Неотрывное слежение за персонажем игры и необходимость совершать игровые действия приводят к чрезмерной психической нагрузке. Ребенок становится агрессивным, замкнутым, ухудшаются отношения с окружающими, затормаживается интеллектуальное развитие.</w:t>
      </w:r>
    </w:p>
    <w:p w:rsidR="009C10F4" w:rsidRDefault="009C1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предпринять:</w:t>
      </w:r>
    </w:p>
    <w:p w:rsidR="009C10F4" w:rsidRDefault="009C1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позволяйте ребенку слиться с виртуальной жизнью, живите реальными событиями: устраивайте совместные семейные посиделки, отдыхайте, гуляйте, занимайтесь семейным хобби – спортом, музыкой, творчеством.</w:t>
      </w:r>
    </w:p>
    <w:p w:rsidR="009C10F4" w:rsidRDefault="009C1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за компьютером</w:t>
      </w:r>
    </w:p>
    <w:p w:rsidR="009C10F4" w:rsidRDefault="009C1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чаще компьютер становится причиной ссор и обид в семье, особенно между детьми. Можно ли этого избежать, если в доме всего один компьютер?</w:t>
      </w:r>
    </w:p>
    <w:p w:rsidR="009C10F4" w:rsidRDefault="009C1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Задумайтесь над фактом:</w:t>
      </w:r>
    </w:p>
    <w:p w:rsidR="009C10F4" w:rsidRDefault="009C1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Борьба за место у компьютера приводит к негативу в семье – обидам, недопоним</w:t>
      </w:r>
      <w:r w:rsidR="00706E98">
        <w:rPr>
          <w:rFonts w:ascii="Times New Roman" w:hAnsi="Times New Roman" w:cs="Times New Roman"/>
          <w:sz w:val="28"/>
          <w:szCs w:val="28"/>
        </w:rPr>
        <w:t xml:space="preserve">анию, нездоровому </w:t>
      </w:r>
      <w:r w:rsidR="00706E98">
        <w:rPr>
          <w:rFonts w:ascii="Times New Roman" w:hAnsi="Times New Roman" w:cs="Times New Roman"/>
          <w:sz w:val="28"/>
          <w:szCs w:val="28"/>
        </w:rPr>
        <w:t>соперничеству</w:t>
      </w:r>
      <w:r>
        <w:rPr>
          <w:rFonts w:ascii="Times New Roman" w:hAnsi="Times New Roman" w:cs="Times New Roman"/>
          <w:sz w:val="28"/>
          <w:szCs w:val="28"/>
        </w:rPr>
        <w:t>, а иногда и более страшным последствиям.</w:t>
      </w:r>
    </w:p>
    <w:p w:rsidR="009C10F4" w:rsidRDefault="009C1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предпринять:</w:t>
      </w:r>
    </w:p>
    <w:p w:rsidR="009C10F4" w:rsidRDefault="009C1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Начните формировать информационную культуру всей семьей. Если ребенку установлено ограничение по времени пользования компьютером, установите это ограничение и себе. Пере</w:t>
      </w:r>
      <w:r w:rsidR="00706E98">
        <w:rPr>
          <w:rFonts w:ascii="Times New Roman" w:hAnsi="Times New Roman" w:cs="Times New Roman"/>
          <w:sz w:val="28"/>
          <w:szCs w:val="28"/>
        </w:rPr>
        <w:t>ключайтесь на другой интересный вид совместной деятельности.</w:t>
      </w:r>
    </w:p>
    <w:p w:rsidR="00706E98" w:rsidRDefault="00706E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Развивает ли компьютер?</w:t>
      </w:r>
    </w:p>
    <w:p w:rsidR="00706E98" w:rsidRDefault="00706E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Ошибочно думать, что компьютер приносит ребенку только вред.</w:t>
      </w:r>
    </w:p>
    <w:p w:rsidR="00706E98" w:rsidRDefault="00706E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Задумайтесь над фактом:</w:t>
      </w:r>
    </w:p>
    <w:p w:rsidR="00706E98" w:rsidRDefault="00A905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 множество интересных компьютерных игр-занятий, которые способствуют всестороннему развитию ребенка. Правильный подход и верный подбор материала расширит знания об окружающем, сформирует интеллектуальные навыки, выявит имеющиеся способности Вашего малыша.</w:t>
      </w:r>
    </w:p>
    <w:p w:rsidR="00A9052F" w:rsidRDefault="00A905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посоветовать:</w:t>
      </w:r>
    </w:p>
    <w:p w:rsidR="00A9052F" w:rsidRDefault="005501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подборе развивающих  компьютерных игр обращайте внимание на их соответствие возрасту ребенка. Советы педагогов и психологов помогут </w:t>
      </w:r>
      <w:r>
        <w:rPr>
          <w:rFonts w:ascii="Times New Roman" w:hAnsi="Times New Roman" w:cs="Times New Roman"/>
          <w:sz w:val="28"/>
          <w:szCs w:val="28"/>
        </w:rPr>
        <w:lastRenderedPageBreak/>
        <w:t>определиться с содержательной стороной игры.  Обязательно изучайте новое вместе с малышом: присутствие родителей рядом намного приятнее, чем общение «один на один» с бездушным компьютером.</w:t>
      </w:r>
    </w:p>
    <w:p w:rsidR="00550132" w:rsidRDefault="005501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общение с компьютером будет разумным и полезным для ребенка и всех членов семьи!</w:t>
      </w:r>
    </w:p>
    <w:p w:rsidR="00550132" w:rsidRDefault="005501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знать непременно должны:</w:t>
      </w:r>
    </w:p>
    <w:p w:rsidR="00550132" w:rsidRDefault="005501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эти важны и нужны!</w:t>
      </w:r>
    </w:p>
    <w:p w:rsidR="00550132" w:rsidRDefault="00BC13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Освещение над компьютерным столом не должно вызвать напряжения зрения.</w:t>
      </w:r>
    </w:p>
    <w:p w:rsidR="00BC130A" w:rsidRDefault="00BC13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Подберите мебель в соответствии с ростом ребенка.</w:t>
      </w:r>
    </w:p>
    <w:p w:rsidR="00BC130A" w:rsidRDefault="00BC13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Следите за соблюдением оптимального расстояния от глаз ребенка до монитора 50-70см.</w:t>
      </w:r>
    </w:p>
    <w:p w:rsidR="00BC130A" w:rsidRDefault="00BC13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каждые 15-20 минут нахождения за компьютером, ребенок должен делать перерыв.</w:t>
      </w:r>
    </w:p>
    <w:p w:rsidR="00BC130A" w:rsidRDefault="00BC13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ребенку развивающие возможности компьютера.</w:t>
      </w:r>
    </w:p>
    <w:p w:rsidR="00BC130A" w:rsidRDefault="00BC13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Следите за позой ребенка во время общения с компьютером.</w:t>
      </w:r>
    </w:p>
    <w:p w:rsidR="00BC130A" w:rsidRDefault="00BC13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Строго контролируйте время и содержание общения ребенка в Интернете.</w:t>
      </w:r>
    </w:p>
    <w:p w:rsidR="00BC130A" w:rsidRDefault="00BC13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устанавливайте компьютер в детской комнате.</w:t>
      </w:r>
      <w:bookmarkStart w:id="0" w:name="_GoBack"/>
      <w:bookmarkEnd w:id="0"/>
    </w:p>
    <w:p w:rsidR="009C10F4" w:rsidRPr="007338B9" w:rsidRDefault="009C10F4">
      <w:pPr>
        <w:rPr>
          <w:rFonts w:ascii="Times New Roman" w:hAnsi="Times New Roman" w:cs="Times New Roman"/>
          <w:sz w:val="28"/>
          <w:szCs w:val="28"/>
        </w:rPr>
      </w:pPr>
    </w:p>
    <w:sectPr w:rsidR="009C10F4" w:rsidRPr="00733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096"/>
    <w:rsid w:val="00130BCB"/>
    <w:rsid w:val="001A5F4A"/>
    <w:rsid w:val="00550132"/>
    <w:rsid w:val="00706E98"/>
    <w:rsid w:val="007338B9"/>
    <w:rsid w:val="009C10F4"/>
    <w:rsid w:val="00A9052F"/>
    <w:rsid w:val="00AD2894"/>
    <w:rsid w:val="00B9545B"/>
    <w:rsid w:val="00BC130A"/>
    <w:rsid w:val="00C720FA"/>
    <w:rsid w:val="00CD3096"/>
    <w:rsid w:val="00CF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2025-08-01T15:46:00Z</dcterms:created>
  <dcterms:modified xsi:type="dcterms:W3CDTF">2025-08-01T17:46:00Z</dcterms:modified>
</cp:coreProperties>
</file>