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3" w14:textId="36837DE1" w:rsidR="00B966D3" w:rsidRPr="00197624" w:rsidRDefault="001976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Рекомендации</w:t>
      </w:r>
      <w:r w:rsidRPr="00197624">
        <w:rPr>
          <w:rFonts w:ascii="Times New Roman" w:hAnsi="Times New Roman" w:cs="Times New Roman"/>
          <w:color w:val="000000"/>
          <w:sz w:val="28"/>
          <w:szCs w:val="28"/>
        </w:rPr>
        <w:t xml:space="preserve"> для педагогов по подготовке детей к концертам и публичным выступлениям:</w:t>
      </w:r>
    </w:p>
    <w:p w14:paraId="00000004" w14:textId="77777777" w:rsidR="00B966D3" w:rsidRPr="00197624" w:rsidRDefault="00B966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05" w14:textId="6D80E465" w:rsidR="00B966D3" w:rsidRPr="00197624" w:rsidRDefault="001976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197624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A66966">
        <w:rPr>
          <w:rFonts w:ascii="Times New Roman" w:hAnsi="Times New Roman" w:cs="Times New Roman"/>
          <w:color w:val="000000"/>
          <w:sz w:val="28"/>
          <w:szCs w:val="28"/>
          <w:u w:val="single"/>
        </w:rPr>
        <w:t>Подготовка репертуара</w:t>
      </w:r>
    </w:p>
    <w:p w14:paraId="00000006" w14:textId="3388E497" w:rsidR="00B966D3" w:rsidRPr="00197624" w:rsidRDefault="001976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Выбор подходящих произведений. </w:t>
      </w:r>
      <w:r w:rsidRPr="00197624">
        <w:rPr>
          <w:rFonts w:ascii="Times New Roman" w:hAnsi="Times New Roman" w:cs="Times New Roman"/>
          <w:color w:val="000000"/>
          <w:sz w:val="28"/>
          <w:szCs w:val="28"/>
        </w:rPr>
        <w:t>Убедитесь, что выбранный репертуар соответствует возрасту и уровню подготовки детей. Учитывайте интересы и предпочтения детей.</w:t>
      </w:r>
    </w:p>
    <w:p w14:paraId="00000007" w14:textId="7513AB6E" w:rsidR="00B966D3" w:rsidRPr="00197624" w:rsidRDefault="001976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Разнообразие. </w:t>
      </w:r>
      <w:r w:rsidRPr="00197624">
        <w:rPr>
          <w:rFonts w:ascii="Times New Roman" w:hAnsi="Times New Roman" w:cs="Times New Roman"/>
          <w:color w:val="000000"/>
          <w:sz w:val="28"/>
          <w:szCs w:val="28"/>
        </w:rPr>
        <w:t>Включайте в программу разные жанры и стили, чтобы создать интересную и разнообразную выступление.</w:t>
      </w:r>
    </w:p>
    <w:p w14:paraId="00000008" w14:textId="77777777" w:rsidR="00B966D3" w:rsidRPr="00197624" w:rsidRDefault="00B966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09" w14:textId="0A0DC272" w:rsidR="00B966D3" w:rsidRPr="00197624" w:rsidRDefault="001976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197624">
        <w:rPr>
          <w:rFonts w:ascii="Times New Roman" w:hAnsi="Times New Roman" w:cs="Times New Roman"/>
          <w:color w:val="000000"/>
          <w:sz w:val="28"/>
          <w:szCs w:val="28"/>
        </w:rPr>
        <w:t xml:space="preserve"> 2. </w:t>
      </w:r>
      <w:r w:rsidRPr="00A66966">
        <w:rPr>
          <w:rFonts w:ascii="Times New Roman" w:hAnsi="Times New Roman" w:cs="Times New Roman"/>
          <w:color w:val="000000"/>
          <w:sz w:val="28"/>
          <w:szCs w:val="28"/>
          <w:u w:val="single"/>
        </w:rPr>
        <w:t>Регулярные репетиции</w:t>
      </w:r>
    </w:p>
    <w:p w14:paraId="0000000A" w14:textId="05903829" w:rsidR="00B966D3" w:rsidRPr="00197624" w:rsidRDefault="001976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Планирование.</w:t>
      </w:r>
      <w:r w:rsidRPr="00197624">
        <w:rPr>
          <w:rFonts w:ascii="Times New Roman" w:hAnsi="Times New Roman" w:cs="Times New Roman"/>
          <w:color w:val="000000"/>
          <w:sz w:val="28"/>
          <w:szCs w:val="28"/>
        </w:rPr>
        <w:t xml:space="preserve"> Установите график регулярных репетиций, чтобы дети могли привыкнуть к материалу и улучшить свои навыки.</w:t>
      </w:r>
    </w:p>
    <w:p w14:paraId="0000000B" w14:textId="4AD39D95" w:rsidR="00B966D3" w:rsidRPr="00197624" w:rsidRDefault="001976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Разнообразие форматов.</w:t>
      </w:r>
      <w:r w:rsidRPr="00197624">
        <w:rPr>
          <w:rFonts w:ascii="Times New Roman" w:hAnsi="Times New Roman" w:cs="Times New Roman"/>
          <w:color w:val="000000"/>
          <w:sz w:val="28"/>
          <w:szCs w:val="28"/>
        </w:rPr>
        <w:t xml:space="preserve"> Чередуйте виды репетиций: индивидуальные, групповые, общие. Это поможет детям чувствовать себя комфортно в разных условиях.</w:t>
      </w:r>
    </w:p>
    <w:p w14:paraId="0000000C" w14:textId="77777777" w:rsidR="00B966D3" w:rsidRPr="00197624" w:rsidRDefault="00B966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0D" w14:textId="5E401714" w:rsidR="00B966D3" w:rsidRPr="00197624" w:rsidRDefault="001976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197624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A66966">
        <w:rPr>
          <w:rFonts w:ascii="Times New Roman" w:hAnsi="Times New Roman" w:cs="Times New Roman"/>
          <w:color w:val="000000"/>
          <w:sz w:val="28"/>
          <w:szCs w:val="28"/>
          <w:u w:val="single"/>
        </w:rPr>
        <w:t>Работа над сценическим мастерством</w:t>
      </w:r>
    </w:p>
    <w:p w14:paraId="0000000E" w14:textId="1D37407F" w:rsidR="00B966D3" w:rsidRPr="00197624" w:rsidRDefault="001976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Выступление перед аудиторией.</w:t>
      </w:r>
      <w:r w:rsidRPr="00197624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Проводите пробные концерты, чтобы дети могли привыкнуть к выступлениям перед публикой.</w:t>
      </w:r>
    </w:p>
    <w:p w14:paraId="0000000F" w14:textId="1E14346A" w:rsidR="00B966D3" w:rsidRPr="00197624" w:rsidRDefault="001976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97624">
        <w:rPr>
          <w:rFonts w:ascii="Times New Roman" w:hAnsi="Times New Roman" w:cs="Times New Roman"/>
          <w:color w:val="000000"/>
          <w:sz w:val="28"/>
          <w:szCs w:val="28"/>
        </w:rPr>
        <w:t>Эмоциональ</w:t>
      </w:r>
      <w:r>
        <w:rPr>
          <w:rFonts w:ascii="Times New Roman" w:hAnsi="Times New Roman" w:cs="Times New Roman"/>
          <w:color w:val="000000"/>
          <w:sz w:val="28"/>
          <w:szCs w:val="28"/>
        </w:rPr>
        <w:t>ное выражение.</w:t>
      </w:r>
      <w:r w:rsidRPr="00197624">
        <w:rPr>
          <w:rFonts w:ascii="Times New Roman" w:hAnsi="Times New Roman" w:cs="Times New Roman"/>
          <w:color w:val="000000"/>
          <w:sz w:val="28"/>
          <w:szCs w:val="28"/>
        </w:rPr>
        <w:t xml:space="preserve"> Учите детей передавать эмоции через удобные позы, жесты и мимику. Работайте над уверенной подачей.</w:t>
      </w:r>
    </w:p>
    <w:p w14:paraId="00000010" w14:textId="77777777" w:rsidR="00B966D3" w:rsidRPr="00197624" w:rsidRDefault="00B966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11" w14:textId="059649A5" w:rsidR="00B966D3" w:rsidRPr="00A66966" w:rsidRDefault="001976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97624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A66966">
        <w:rPr>
          <w:rFonts w:ascii="Times New Roman" w:hAnsi="Times New Roman" w:cs="Times New Roman"/>
          <w:color w:val="000000"/>
          <w:sz w:val="28"/>
          <w:szCs w:val="28"/>
          <w:u w:val="single"/>
        </w:rPr>
        <w:t>Развитие команды</w:t>
      </w:r>
    </w:p>
    <w:p w14:paraId="00000012" w14:textId="225AD018" w:rsidR="00B966D3" w:rsidRPr="00197624" w:rsidRDefault="001976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Сотрудничество.</w:t>
      </w:r>
      <w:r w:rsidRPr="00197624">
        <w:rPr>
          <w:rFonts w:ascii="Times New Roman" w:hAnsi="Times New Roman" w:cs="Times New Roman"/>
          <w:color w:val="000000"/>
          <w:sz w:val="28"/>
          <w:szCs w:val="28"/>
        </w:rPr>
        <w:t xml:space="preserve"> Привлекайте детей к совместной работе, чтобы они научились поддерживать друг друга и работать в команде.</w:t>
      </w:r>
    </w:p>
    <w:p w14:paraId="00000013" w14:textId="7310EB8E" w:rsidR="00B966D3" w:rsidRPr="00197624" w:rsidRDefault="001976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Уважение к партнёрам.</w:t>
      </w:r>
      <w:r w:rsidRPr="00197624"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Воспитывайте культуру взаимопомощи и уважения среди детей, чтобы создать положительную атмосферу.</w:t>
      </w:r>
    </w:p>
    <w:p w14:paraId="00000014" w14:textId="77777777" w:rsidR="00B966D3" w:rsidRPr="00197624" w:rsidRDefault="00B966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15" w14:textId="33EF7F40" w:rsidR="00B966D3" w:rsidRPr="00197624" w:rsidRDefault="001976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197624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A66966">
        <w:rPr>
          <w:rFonts w:ascii="Times New Roman" w:hAnsi="Times New Roman" w:cs="Times New Roman"/>
          <w:color w:val="000000"/>
          <w:sz w:val="28"/>
          <w:szCs w:val="28"/>
          <w:u w:val="single"/>
        </w:rPr>
        <w:t>Устранение волнения</w:t>
      </w:r>
    </w:p>
    <w:p w14:paraId="00000016" w14:textId="518396B0" w:rsidR="00B966D3" w:rsidRPr="00197624" w:rsidRDefault="001976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Техники расслабления.</w:t>
      </w:r>
      <w:r w:rsidRPr="00197624">
        <w:rPr>
          <w:rFonts w:ascii="Times New Roman" w:hAnsi="Times New Roman" w:cs="Times New Roman"/>
          <w:color w:val="000000"/>
          <w:sz w:val="28"/>
          <w:szCs w:val="28"/>
        </w:rPr>
        <w:t xml:space="preserve"> Научите детей простым техникам дыхания и расслабления, которые помогут им справиться с волнением перед выступлением.</w:t>
      </w:r>
    </w:p>
    <w:p w14:paraId="00000017" w14:textId="3668ADAE" w:rsidR="00B966D3" w:rsidRPr="00197624" w:rsidRDefault="001976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Поддержка и мотивация. </w:t>
      </w:r>
      <w:r w:rsidRPr="00197624">
        <w:rPr>
          <w:rFonts w:ascii="Times New Roman" w:hAnsi="Times New Roman" w:cs="Times New Roman"/>
          <w:color w:val="000000"/>
          <w:sz w:val="28"/>
          <w:szCs w:val="28"/>
        </w:rPr>
        <w:t>Обсуждайте с детьми важность выступлений и позитивные аспекты публичного выступления, чтобы снизить страх.</w:t>
      </w:r>
    </w:p>
    <w:p w14:paraId="00000018" w14:textId="77777777" w:rsidR="00B966D3" w:rsidRPr="00197624" w:rsidRDefault="00B966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19" w14:textId="3EF38FCF" w:rsidR="00B966D3" w:rsidRPr="00197624" w:rsidRDefault="001976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197624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A66966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Проработка костюмов и сценического оформления</w:t>
      </w:r>
    </w:p>
    <w:p w14:paraId="0000001A" w14:textId="6365B45D" w:rsidR="00B966D3" w:rsidRPr="00197624" w:rsidRDefault="001976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Костюмы.</w:t>
      </w:r>
      <w:r w:rsidRPr="00197624">
        <w:rPr>
          <w:rFonts w:ascii="Times New Roman" w:hAnsi="Times New Roman" w:cs="Times New Roman"/>
          <w:color w:val="000000"/>
          <w:sz w:val="28"/>
          <w:szCs w:val="28"/>
        </w:rPr>
        <w:t xml:space="preserve"> Обсудите с детьми, какие костюмы будут уместны для их выступления, и убедитесь, что они удобны и соответствуют образу.</w:t>
      </w:r>
    </w:p>
    <w:p w14:paraId="0000001B" w14:textId="35C6D83F" w:rsidR="00B966D3" w:rsidRPr="00197624" w:rsidRDefault="001976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Сценическое оформление. </w:t>
      </w:r>
      <w:r w:rsidRPr="00197624">
        <w:rPr>
          <w:rFonts w:ascii="Times New Roman" w:hAnsi="Times New Roman" w:cs="Times New Roman"/>
          <w:color w:val="000000"/>
          <w:sz w:val="28"/>
          <w:szCs w:val="28"/>
        </w:rPr>
        <w:t>Подумайте о декорациях и атрибутах, которые будут поддерживать атмосферу выступления.</w:t>
      </w:r>
    </w:p>
    <w:p w14:paraId="0000001C" w14:textId="77777777" w:rsidR="00B966D3" w:rsidRPr="00197624" w:rsidRDefault="00B966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1D" w14:textId="0220C4A2" w:rsidR="00B966D3" w:rsidRPr="00197624" w:rsidRDefault="001976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197624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bookmarkStart w:id="0" w:name="_GoBack"/>
      <w:r w:rsidRPr="00A66966">
        <w:rPr>
          <w:rFonts w:ascii="Times New Roman" w:hAnsi="Times New Roman" w:cs="Times New Roman"/>
          <w:color w:val="000000"/>
          <w:sz w:val="28"/>
          <w:szCs w:val="28"/>
          <w:u w:val="single"/>
        </w:rPr>
        <w:t>Обсуждение после выступления</w:t>
      </w:r>
      <w:bookmarkEnd w:id="0"/>
    </w:p>
    <w:p w14:paraId="0000001E" w14:textId="5CF8B678" w:rsidR="00B966D3" w:rsidRPr="00197624" w:rsidRDefault="001976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Обратная связь.</w:t>
      </w:r>
      <w:r w:rsidRPr="00197624">
        <w:rPr>
          <w:rFonts w:ascii="Times New Roman" w:hAnsi="Times New Roman" w:cs="Times New Roman"/>
          <w:color w:val="000000"/>
          <w:sz w:val="28"/>
          <w:szCs w:val="28"/>
        </w:rPr>
        <w:t xml:space="preserve"> После концерта проведите обсуждение, чтобы дети могли поделиться своими впечатлениями и получить конструктивную обратную связь.</w:t>
      </w:r>
    </w:p>
    <w:p w14:paraId="0000001F" w14:textId="325D812E" w:rsidR="00B966D3" w:rsidRPr="00197624" w:rsidRDefault="001976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Празднование успехов. </w:t>
      </w:r>
      <w:r w:rsidRPr="00197624">
        <w:rPr>
          <w:rFonts w:ascii="Times New Roman" w:hAnsi="Times New Roman" w:cs="Times New Roman"/>
          <w:color w:val="000000"/>
          <w:sz w:val="28"/>
          <w:szCs w:val="28"/>
        </w:rPr>
        <w:t>Не забудьте отметить достижения детей, даже если что-то пошло не так. Положительное подкрепление поможет им стать более уверенными в будущем.</w:t>
      </w:r>
    </w:p>
    <w:p w14:paraId="00000020" w14:textId="77777777" w:rsidR="00B966D3" w:rsidRPr="00197624" w:rsidRDefault="00B966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21" w14:textId="77777777" w:rsidR="00B966D3" w:rsidRPr="00197624" w:rsidRDefault="001976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197624">
        <w:rPr>
          <w:rFonts w:ascii="Times New Roman" w:hAnsi="Times New Roman" w:cs="Times New Roman"/>
          <w:color w:val="000000"/>
          <w:sz w:val="28"/>
          <w:szCs w:val="28"/>
        </w:rPr>
        <w:t>Следуя этим рекомендациям, педагоги могут создать поддерживающую и вдохновляющую атмосферу для детей, которая поможет им успешно подготовиться к концертам и публичным выступлениям.</w:t>
      </w:r>
    </w:p>
    <w:sectPr w:rsidR="00B966D3" w:rsidRPr="00197624" w:rsidSect="00197624">
      <w:pgSz w:w="15840" w:h="12240" w:orient="landscape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D3"/>
    <w:rsid w:val="00197624"/>
    <w:rsid w:val="00A66966"/>
    <w:rsid w:val="00B9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3FCB"/>
  <w15:docId w15:val="{CA583114-13BC-4D69-8AA5-9CA47B96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</cp:lastModifiedBy>
  <cp:revision>3</cp:revision>
  <dcterms:created xsi:type="dcterms:W3CDTF">2025-06-03T08:10:00Z</dcterms:created>
  <dcterms:modified xsi:type="dcterms:W3CDTF">2025-06-05T04:48:00Z</dcterms:modified>
</cp:coreProperties>
</file>