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68" w:rsidRDefault="002D2768" w:rsidP="002D2768">
      <w:pPr>
        <w:pStyle w:val="a5"/>
        <w:spacing w:before="0" w:beforeAutospacing="0" w:after="0" w:afterAutospacing="0"/>
        <w:jc w:val="center"/>
        <w:rPr>
          <w:rStyle w:val="a3"/>
          <w:color w:val="173B51"/>
          <w:sz w:val="28"/>
          <w:szCs w:val="28"/>
        </w:rPr>
      </w:pPr>
      <w:r>
        <w:rPr>
          <w:rStyle w:val="a3"/>
          <w:color w:val="173B51"/>
          <w:sz w:val="28"/>
          <w:szCs w:val="28"/>
        </w:rPr>
        <w:t>Статья</w:t>
      </w:r>
    </w:p>
    <w:p w:rsidR="002D2768" w:rsidRPr="005550DF" w:rsidRDefault="002D2768" w:rsidP="002D2768">
      <w:pPr>
        <w:shd w:val="clear" w:color="auto" w:fill="FFFFFF"/>
        <w:spacing w:before="240" w:after="0" w:line="360" w:lineRule="auto"/>
        <w:ind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0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«Развитие музыкально-</w:t>
      </w:r>
      <w:proofErr w:type="gramStart"/>
      <w:r w:rsidRPr="005550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ритмических движений</w:t>
      </w:r>
      <w:proofErr w:type="gramEnd"/>
      <w:r w:rsidRPr="005550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танцевального творчества у детей дошкольного возраста»</w:t>
      </w:r>
    </w:p>
    <w:p w:rsidR="002D2768" w:rsidRDefault="002D2768" w:rsidP="002D2768">
      <w:pPr>
        <w:pStyle w:val="a5"/>
        <w:spacing w:before="0" w:beforeAutospacing="0" w:after="0" w:afterAutospacing="0"/>
        <w:jc w:val="center"/>
        <w:rPr>
          <w:rStyle w:val="a3"/>
          <w:color w:val="173B51"/>
          <w:sz w:val="28"/>
          <w:szCs w:val="28"/>
        </w:rPr>
      </w:pPr>
    </w:p>
    <w:p w:rsidR="006446F7" w:rsidRPr="002D2768" w:rsidRDefault="006446F7" w:rsidP="002D2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768">
        <w:rPr>
          <w:rFonts w:ascii="Times New Roman" w:hAnsi="Times New Roman" w:cs="Times New Roman"/>
          <w:sz w:val="28"/>
          <w:szCs w:val="28"/>
        </w:rPr>
        <w:t>Автор: Кузнецова Анна Васильевна, музыкальный руководитель</w:t>
      </w:r>
      <w:r w:rsidR="002D2768">
        <w:rPr>
          <w:rFonts w:ascii="Times New Roman" w:hAnsi="Times New Roman" w:cs="Times New Roman"/>
          <w:sz w:val="28"/>
          <w:szCs w:val="28"/>
        </w:rPr>
        <w:t>.</w:t>
      </w:r>
    </w:p>
    <w:p w:rsidR="006446F7" w:rsidRPr="002D2768" w:rsidRDefault="006446F7" w:rsidP="002D27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768">
        <w:rPr>
          <w:rFonts w:ascii="Times New Roman" w:hAnsi="Times New Roman" w:cs="Times New Roman"/>
          <w:sz w:val="28"/>
          <w:szCs w:val="28"/>
        </w:rPr>
        <w:t>Учреждение:  МБДОУ «Детский сад № 10 «Сказка» город Белово»</w:t>
      </w:r>
    </w:p>
    <w:p w:rsidR="006446F7" w:rsidRPr="002D2768" w:rsidRDefault="006446F7" w:rsidP="002D2768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2D2768">
        <w:rPr>
          <w:rFonts w:ascii="Times New Roman" w:hAnsi="Times New Roman" w:cs="Times New Roman"/>
          <w:sz w:val="28"/>
          <w:szCs w:val="28"/>
        </w:rPr>
        <w:t>Населенный пункт</w:t>
      </w:r>
      <w:r w:rsidRPr="006446F7">
        <w:rPr>
          <w:rStyle w:val="a3"/>
          <w:color w:val="173B51"/>
          <w:sz w:val="28"/>
          <w:szCs w:val="28"/>
        </w:rPr>
        <w:t>: </w:t>
      </w:r>
      <w:r w:rsidRPr="006446F7">
        <w:rPr>
          <w:b/>
          <w:bCs/>
          <w:color w:val="333333"/>
        </w:rPr>
        <w:t xml:space="preserve"> </w:t>
      </w:r>
      <w:r w:rsidR="002D2768" w:rsidRPr="002D2768">
        <w:rPr>
          <w:rFonts w:ascii="Times New Roman" w:hAnsi="Times New Roman" w:cs="Times New Roman"/>
          <w:bCs/>
          <w:color w:val="333333"/>
          <w:sz w:val="28"/>
          <w:szCs w:val="28"/>
        </w:rPr>
        <w:t>город Белово</w:t>
      </w:r>
    </w:p>
    <w:p w:rsidR="006446F7" w:rsidRPr="002D2768" w:rsidRDefault="006446F7" w:rsidP="002D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446F7" w:rsidRPr="006446F7" w:rsidRDefault="006446F7" w:rsidP="002D2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статьи</w:t>
      </w: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познакомить дошкольников с языком движений и принципами танцевальной композиции, подвести их к овладению выразительной пластикой общения и эмоционального состояния, исполняемого под музыку танцевально. </w:t>
      </w:r>
      <w:r w:rsidR="002D2768"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D2768" w:rsidRDefault="002D2768" w:rsidP="006446F7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446F7" w:rsidRPr="006446F7" w:rsidRDefault="006446F7" w:rsidP="006446F7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446F7" w:rsidRPr="006446F7" w:rsidRDefault="006446F7" w:rsidP="006446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развитию чувства ритма, музыкального слуха, памяти, внимания, умения согласовывать движения с музыкой; </w:t>
      </w:r>
      <w:r w:rsidR="002D2768"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46F7" w:rsidRPr="006446F7" w:rsidRDefault="006446F7" w:rsidP="006446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выразительности, пластичности, грациозности и изящества танцевальных движений и танцев; </w:t>
      </w:r>
      <w:r w:rsidR="002D2768"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46F7" w:rsidRPr="006446F7" w:rsidRDefault="006446F7" w:rsidP="006446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умение эмоционального выражения, </w:t>
      </w:r>
      <w:proofErr w:type="spellStart"/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раскрепощённости</w:t>
      </w:r>
      <w:proofErr w:type="spellEnd"/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творчества в движениях; </w:t>
      </w:r>
      <w:r w:rsidR="002D2768"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46F7" w:rsidRPr="006446F7" w:rsidRDefault="006446F7" w:rsidP="006446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добиться взаимопонимания и тесного сотрудничества с родителями и коллегами в работе по данному направлению. </w:t>
      </w:r>
      <w:r w:rsidR="002D2768"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D2768" w:rsidRDefault="002D2768" w:rsidP="006446F7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446F7" w:rsidRPr="006446F7" w:rsidRDefault="006446F7" w:rsidP="006446F7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музыкально-</w:t>
      </w:r>
      <w:proofErr w:type="gramStart"/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ритмическим движениям</w:t>
      </w:r>
      <w:proofErr w:type="gramEnd"/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— целенаправленный и длительный процесс, который нужно реализовывать поэтапно</w:t>
      </w: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446F7" w:rsidRPr="006446F7" w:rsidRDefault="006446F7" w:rsidP="006446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начальном этапе</w:t>
      </w: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формируется у воспитанников представление об упражнении. Педагог рассказывает, объясняет и демонстрирует упражнения, а дети пытаются воссоздать увиденное, опробовать упражнение, подражая педагогу. </w:t>
      </w:r>
      <w:r w:rsidR="002D2768"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46F7" w:rsidRPr="006446F7" w:rsidRDefault="006446F7" w:rsidP="006446F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следующем этапе</w:t>
      </w: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разучивают, уточняют и совершенствуют детали техники выполнения упражнений, отрабатывают выразительность, построение общей композиции. </w:t>
      </w:r>
      <w:r w:rsidR="002D2768"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46F7" w:rsidRPr="006446F7" w:rsidRDefault="006446F7" w:rsidP="006446F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Этап закрепления и совершенствования</w:t>
      </w: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характеризуется образованием двигательного навыка и переходом к творческому самовыражению в танце. На этом этапе совершенствуют качество исполнения упражнений и формируют у детей индивидуальный стиль. </w:t>
      </w:r>
      <w:r w:rsidR="002D2768"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46F7" w:rsidRPr="006446F7" w:rsidRDefault="006446F7" w:rsidP="00644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Основное место в музыкально-</w:t>
      </w:r>
      <w:proofErr w:type="gramStart"/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ритмических движениях</w:t>
      </w:r>
      <w:proofErr w:type="gramEnd"/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занимают игры</w:t>
      </w: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вызывают у детей весёлое, бодрое настроение, влияют на активность процесса развития движений, формируют музыкальные способности. </w:t>
      </w:r>
      <w:r w:rsidR="002D2768"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46F7" w:rsidRPr="006446F7" w:rsidRDefault="006446F7" w:rsidP="00644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Важен выбор репертуара</w:t>
      </w: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Нужно выбирать музыку, которая будет побуждать ребёнка двигаться с радостью и желанием. Это могут быть </w:t>
      </w: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классические произведения, фольклор, рок, джаз. Главное, чтобы музыка была мелодичной, красивой, в обработке, понятной детям. </w:t>
      </w:r>
      <w:r w:rsidR="002D2768"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46F7" w:rsidRPr="006446F7" w:rsidRDefault="006446F7" w:rsidP="006446F7">
      <w:pPr>
        <w:shd w:val="clear" w:color="auto" w:fill="FFFFFF"/>
        <w:spacing w:after="12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заключени</w:t>
      </w:r>
      <w:proofErr w:type="gramStart"/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proofErr w:type="gramEnd"/>
      <w:r w:rsidRPr="006446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статьи можно сделать вывод</w:t>
      </w:r>
      <w:r w:rsidRPr="00644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последовательная и систематическая работа над решением задач в сфере музыкально-ритмической и танцевальной деятельности развивает воображение детей, их творческую активность, учит осознанному отношению к воспринимаемой музыке, к эмоционально-динамическому осмыслению движений. </w:t>
      </w:r>
    </w:p>
    <w:p w:rsidR="00A77DE0" w:rsidRPr="006446F7" w:rsidRDefault="00A77DE0">
      <w:pPr>
        <w:rPr>
          <w:rFonts w:ascii="Times New Roman" w:hAnsi="Times New Roman" w:cs="Times New Roman"/>
          <w:sz w:val="28"/>
          <w:szCs w:val="28"/>
        </w:rPr>
      </w:pPr>
    </w:p>
    <w:sectPr w:rsidR="00A77DE0" w:rsidRPr="006446F7" w:rsidSect="00AF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32FF"/>
    <w:multiLevelType w:val="multilevel"/>
    <w:tmpl w:val="34C0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F0EFC"/>
    <w:multiLevelType w:val="multilevel"/>
    <w:tmpl w:val="B0F8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7DE0"/>
    <w:rsid w:val="002D2768"/>
    <w:rsid w:val="006446F7"/>
    <w:rsid w:val="00A77DE0"/>
    <w:rsid w:val="00AF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4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46F7"/>
    <w:rPr>
      <w:b/>
      <w:bCs/>
    </w:rPr>
  </w:style>
  <w:style w:type="character" w:styleId="a4">
    <w:name w:val="Hyperlink"/>
    <w:basedOn w:val="a0"/>
    <w:uiPriority w:val="99"/>
    <w:semiHidden/>
    <w:unhideWhenUsed/>
    <w:rsid w:val="006446F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2024-12-28T14:59:00Z</dcterms:created>
  <dcterms:modified xsi:type="dcterms:W3CDTF">2024-12-28T15:06:00Z</dcterms:modified>
</cp:coreProperties>
</file>