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0D" w:rsidRPr="00070319" w:rsidRDefault="00070319" w:rsidP="000703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319">
        <w:rPr>
          <w:rFonts w:ascii="Times New Roman" w:hAnsi="Times New Roman" w:cs="Times New Roman"/>
          <w:b/>
          <w:sz w:val="36"/>
          <w:szCs w:val="36"/>
        </w:rPr>
        <w:t>«Дидактические игры, как средство социализации детей</w:t>
      </w:r>
      <w:r w:rsidRPr="000703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70319">
        <w:rPr>
          <w:rFonts w:ascii="Times New Roman" w:hAnsi="Times New Roman" w:cs="Times New Roman"/>
          <w:b/>
          <w:sz w:val="36"/>
          <w:szCs w:val="36"/>
        </w:rPr>
        <w:t>раннего возраста»</w:t>
      </w:r>
    </w:p>
    <w:p w:rsidR="00070319" w:rsidRPr="00070319" w:rsidRDefault="00070319" w:rsidP="00070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Одна из важных задач воспитания детей раннего возраста - их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умственное и речевое развитие. В данном возрасте умственное воспитание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осуществляется в его повседневном общении со взрослыми.</w:t>
      </w:r>
    </w:p>
    <w:p w:rsidR="00070319" w:rsidRPr="00070319" w:rsidRDefault="00070319" w:rsidP="00070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 xml:space="preserve">Такие именитые ученые как Н.М. </w:t>
      </w:r>
      <w:proofErr w:type="spellStart"/>
      <w:r w:rsidRPr="00070319">
        <w:rPr>
          <w:rFonts w:ascii="Times New Roman" w:hAnsi="Times New Roman" w:cs="Times New Roman"/>
          <w:sz w:val="28"/>
          <w:szCs w:val="28"/>
        </w:rPr>
        <w:t>Щелованова</w:t>
      </w:r>
      <w:proofErr w:type="spellEnd"/>
      <w:r w:rsidRPr="00070319">
        <w:rPr>
          <w:rFonts w:ascii="Times New Roman" w:hAnsi="Times New Roman" w:cs="Times New Roman"/>
          <w:sz w:val="28"/>
          <w:szCs w:val="28"/>
        </w:rPr>
        <w:t xml:space="preserve"> и Н.М. </w:t>
      </w:r>
      <w:proofErr w:type="spellStart"/>
      <w:r w:rsidRPr="00070319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Pr="00070319">
        <w:rPr>
          <w:rFonts w:ascii="Times New Roman" w:hAnsi="Times New Roman" w:cs="Times New Roman"/>
          <w:sz w:val="28"/>
          <w:szCs w:val="28"/>
        </w:rPr>
        <w:t xml:space="preserve"> обосновали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теоретическое положение советской педагогики и психологии о ведущей роли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обучения в развитии ребенка применительно к раннему возрасту. Это способствовало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исследований в области педагогики раннего возраста. В условиях современных реалий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проблемы, связанные с образованием детей дошкольного возраста, являются ведущей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которой ставит перед собой государство. Множество исследований свидетельствует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непреходящей ценности этого периода целостной жизни человека, важности качества 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образования для развития личности, становления инициативности, познавательной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компетентности — основы успешности, готовности решать жизненные задачи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быстро меняющемся мире. На дошкольное образование возлагаются большие надежды,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успех «на выходе» во многом зависит от «правильного старта». Чтобы справиться с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задачами и быть эффективной, системе дошкольным учреждениям нужны преобразования.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том числе, в части признания равноценной значимости различных источников образования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родительского дома, системы дополнительного образования, информационно-образовательной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среды и, главное, собственной познавательной, творчески-преобразующей активности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формирующейся на этой основе компетентности.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Человек формируется как личность и субъект деятельности в процессе социализации.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Под социализацией понимается процесс усвоения индивидом социальных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освоения социальных ролей, принятых в данном обществе. Этот процесс начинается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младенчестве и продолжается всю жизнь, поскольку на протяжении жизненного пути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приходится осваивать множество социальных ролей, менять взгляды, привычки, вкусы,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поведения и т.д. Социализация объясняет то, каким образом человек из существа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биологического превращается в существо социальное.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Социализация, традиционно трактуемая как привносимое обществом извне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присваиваемое ребенком в деятельности качество жизни, составляет основу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 xml:space="preserve">человека как личности. Образование, являясь одной из </w:t>
      </w:r>
      <w:r w:rsidRPr="00070319">
        <w:rPr>
          <w:rFonts w:ascii="Times New Roman" w:hAnsi="Times New Roman" w:cs="Times New Roman"/>
          <w:sz w:val="28"/>
          <w:szCs w:val="28"/>
        </w:rPr>
        <w:lastRenderedPageBreak/>
        <w:t>магистральных форм контролируемого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развития, во многом определяет настоящее и будущее индивида и общества в целом.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Социализация – процесс, который не поддается искусственному управлению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манипулированию. Если примеров ускоренного обучения множество, то примеров ускоренной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социализации не существует. Это кумулятивный процесс, в ходе которого накапливаются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социальные навыки и знания.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Малоизученной областью в науке остается социализация детей дошкольного 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Сам термин «социализации» не имеет однозначного толкования и в настоящее время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чаще определяется как двусторонний процесс. С одной стороны, индивид усваивает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социальный опыт на протяжении жизненного пути, входя в определенную социальную среду.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другой – в процессе социализации он воспроизводит систему социальных связей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вхождения в среду. Иными словами, не только обогащается опытом, но и реализует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Изучением процесса социализации личности на разных этапах развития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занимались многие ученые.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В психологии раскрывается данное понятие следующим образом: «социализация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эволюционный процесс, с ориентацией на итог овладения и воссоздания субъектом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социального опыта, который сам субъект осуществляет в факторах коммуникации,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индивидуальной деятельности».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В социологии под социализацией понимается процесс усвоения индивидом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поведения, социальных норм и ценностей, необходимых для его успешного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в данном обществе. В процессе социализации личности все его окружение принимает 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участие и оказывает определенное влияние.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70319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070319">
        <w:rPr>
          <w:rFonts w:ascii="Times New Roman" w:hAnsi="Times New Roman" w:cs="Times New Roman"/>
          <w:sz w:val="28"/>
          <w:szCs w:val="28"/>
        </w:rPr>
        <w:t xml:space="preserve"> утверждал, что для успешной социализации, необходимо действие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факторов: ожидания, изменения поведения и стремления соответствовать этим ожиданиям.</w:t>
      </w:r>
    </w:p>
    <w:p w:rsid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Процесс формирования личности, по его мнению, происходит по трем различным стадиям: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319">
        <w:rPr>
          <w:rFonts w:ascii="Times New Roman" w:hAnsi="Times New Roman" w:cs="Times New Roman"/>
          <w:sz w:val="28"/>
          <w:szCs w:val="28"/>
        </w:rPr>
        <w:t>цесс</w:t>
      </w:r>
      <w:proofErr w:type="spellEnd"/>
      <w:r w:rsidRPr="00070319">
        <w:rPr>
          <w:rFonts w:ascii="Times New Roman" w:hAnsi="Times New Roman" w:cs="Times New Roman"/>
          <w:sz w:val="28"/>
          <w:szCs w:val="28"/>
        </w:rPr>
        <w:t xml:space="preserve"> формирования личности, по его мнению, происходит по трем различным стадиям: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• стадии подражания и копирования детьми поведения взрослых;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• игровой стадии, когда дети осознают поведение как исполнение роли;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• стадии групповых игр, на которой дети учатся понимать, что от них ждет целая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группа людей.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lastRenderedPageBreak/>
        <w:t>В педагогике понятие «социализация» тесно связано с такими понятиями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«воспитание», «обучение», «развитие личности». Итак, социализация – это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формирования и развития личности, происходящий под воздействием воспитательной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Процессы воспитания и социализации протекают параллельно и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независимо друг от друга, хотя и направлены на становление личности, обретение 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своего места в жизни. Различие между этими процессами заключается в том, что воспитание,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которое осуществляется в семье, в детском саду, в школе, может прерываться, а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социализация идет непрерывно.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Социализация – это процесс, посредством которого ребенок усваивает поведение,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навыки, мотивы, ценности, убеждения и нормы, свойственные его культуре, считающиеся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необходимыми и желательными. агентами социализации выступают люди и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институты, включенные в этот процесс. Хотя и все окружающие факторы могут оказывать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ребенка большое влияние, но семья, как правило, является наиболее значимой частью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ребенка. По этой причине она обычно рассматривается как первичный и наиболее мощный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аспект социализации, играющий ключевую роль в формировании личностных черт и мотивов;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руководстве социальным поведением; в передаче ценностей, веры и норм, свойственных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данной культуре. В любом обществе социализация человека имеет особенности на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этапах.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 xml:space="preserve">Социальные психологи Н. В. </w:t>
      </w:r>
      <w:proofErr w:type="spellStart"/>
      <w:r w:rsidRPr="00070319">
        <w:rPr>
          <w:rFonts w:ascii="Times New Roman" w:hAnsi="Times New Roman" w:cs="Times New Roman"/>
          <w:sz w:val="28"/>
          <w:szCs w:val="28"/>
        </w:rPr>
        <w:t>Андреенкова</w:t>
      </w:r>
      <w:proofErr w:type="spellEnd"/>
      <w:r w:rsidRPr="00070319">
        <w:rPr>
          <w:rFonts w:ascii="Times New Roman" w:hAnsi="Times New Roman" w:cs="Times New Roman"/>
          <w:sz w:val="28"/>
          <w:szCs w:val="28"/>
        </w:rPr>
        <w:t xml:space="preserve"> и Я.И. </w:t>
      </w:r>
      <w:proofErr w:type="spellStart"/>
      <w:r w:rsidRPr="00070319">
        <w:rPr>
          <w:rFonts w:ascii="Times New Roman" w:hAnsi="Times New Roman" w:cs="Times New Roman"/>
          <w:sz w:val="28"/>
          <w:szCs w:val="28"/>
        </w:rPr>
        <w:t>Гилинский</w:t>
      </w:r>
      <w:proofErr w:type="spellEnd"/>
      <w:r w:rsidRPr="00070319">
        <w:rPr>
          <w:rFonts w:ascii="Times New Roman" w:hAnsi="Times New Roman" w:cs="Times New Roman"/>
          <w:sz w:val="28"/>
          <w:szCs w:val="28"/>
        </w:rPr>
        <w:t xml:space="preserve"> делают акцент на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социализация предполагает усвоение социального опыта прежде всего в ходе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деятельности. Они выделяют три основные стадии: до трудовую, трудовую и после трудовую.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70319">
        <w:rPr>
          <w:rFonts w:ascii="Times New Roman" w:hAnsi="Times New Roman" w:cs="Times New Roman"/>
          <w:sz w:val="28"/>
          <w:szCs w:val="28"/>
        </w:rPr>
        <w:t>о трудовая стадия делится на два периода: ранняя социализация, охватывающая время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рождения ребенка до поступления в школу, и стадия обучения, включающая весь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времени обучения.</w:t>
      </w:r>
    </w:p>
    <w:p w:rsid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К вопросу об этапах социализации существуют различные подходы.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психоанализа З. Фрейда, особое значение для развития личности имеет период раннего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Другие школы социальной психологии отводят большое внимание изучению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именно в период юности. Можно сделать вывод о том, что периоды детства и юности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оказывают большое влияние на следующие этапы социализации.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Поэтому для раскрытия основной темы необходимо обратиться к вопросу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в условиях раннего детства. Хочется обратиться к вопросу значения игры в развитии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становлении личности.</w:t>
      </w:r>
    </w:p>
    <w:p w:rsid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Данные науки и практики свидетельствуют о том, что в результате повторяющихся игр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 xml:space="preserve">четко выделенным содержанием при условии </w:t>
      </w:r>
      <w:r w:rsidRPr="00070319">
        <w:rPr>
          <w:rFonts w:ascii="Times New Roman" w:hAnsi="Times New Roman" w:cs="Times New Roman"/>
          <w:sz w:val="28"/>
          <w:szCs w:val="28"/>
        </w:rPr>
        <w:lastRenderedPageBreak/>
        <w:t>планомерного педагогического руководства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дети могут овладеть предусмотренными программой сведениями и умениями, несмотря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колебания в темпах индивидуального развития.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В настоящее время дидактические игры используются как форма обучения детей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Что же такое игра? Игра – это особый вид предметной деятельности, в основе которого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лежит осознание ребенком мира предметов и человеческих отношений. Если ребенок двух лет и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более не любит, не умеет играть, это важный симптом, свидетельствующий о неблагополучии в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развитии малыша, о его болезненном состоянии или плохом контакте с окружающим миром.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Исходя из этого, можно сделать вывод, что детей надо учить играть в различные игры: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- игры с настоящими игрушками (куклами, мебелью, машинками и т.д.);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- игры с заместителями (палочками, камешками и т.д.);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- игры с опорой на воображение (т.е. вообще без предметов).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Среди игрушек дошкольников особое место занимают дидактические игры, т.е. игры,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специально разработанные взрослыми с целью обучения или развития новых способностей.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Дидактическая игра – это не любые действия с учебным материалом и не игровой прием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на обязательном учебном занятии. Это специфическая, полноценная и достаточно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содержательная для детей деятельность. Она имеет побудительные мотивы и свои способы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действий. Развивающие дидактические игры содержат готовый игровой замысел, предлагаемый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ребенку, игровой материал и правила. Все это определяется целью игры, т.е. тем, для чего игра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создана, на что она направлена.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Цель игры всегда имеет два аспекта: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1. Познавательный аспект – то, чему мы должны научить ребенка, какие способы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действий с предметами ему нужны в данной игре передать;</w:t>
      </w:r>
    </w:p>
    <w:p w:rsidR="00070319" w:rsidRP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2. Воспитательный аспект – те способы сотрудничества, формы обобщения и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отношения к другим людям, которые следует привить детям.</w:t>
      </w:r>
    </w:p>
    <w:p w:rsidR="00070319" w:rsidRDefault="00070319" w:rsidP="00070319">
      <w:pPr>
        <w:jc w:val="both"/>
        <w:rPr>
          <w:rFonts w:ascii="Times New Roman" w:hAnsi="Times New Roman" w:cs="Times New Roman"/>
          <w:sz w:val="28"/>
          <w:szCs w:val="28"/>
        </w:rPr>
      </w:pPr>
      <w:r w:rsidRPr="00070319">
        <w:rPr>
          <w:rFonts w:ascii="Times New Roman" w:hAnsi="Times New Roman" w:cs="Times New Roman"/>
          <w:sz w:val="28"/>
          <w:szCs w:val="28"/>
        </w:rPr>
        <w:t>Игра занимает значительное место в жизни детей. Она является естественным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состоянием, потребностью детского организма, средством общения и совместной деятельности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детей. Игра создает тот положительный эмоциональный фон, на котором все психические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процессы протекают наиболее активно. Она выявляет индивидуальные способности ребенка,</w:t>
      </w:r>
      <w:r w:rsidR="00555615">
        <w:rPr>
          <w:rFonts w:ascii="Times New Roman" w:hAnsi="Times New Roman" w:cs="Times New Roman"/>
          <w:sz w:val="28"/>
          <w:szCs w:val="28"/>
        </w:rPr>
        <w:t xml:space="preserve"> </w:t>
      </w:r>
      <w:r w:rsidRPr="00070319">
        <w:rPr>
          <w:rFonts w:ascii="Times New Roman" w:hAnsi="Times New Roman" w:cs="Times New Roman"/>
          <w:sz w:val="28"/>
          <w:szCs w:val="28"/>
        </w:rPr>
        <w:t>позволяет определить уровень его знаний и представлений.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lastRenderedPageBreak/>
        <w:t>В дошкольной педагогике все дидактические игры можно разделить на три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вида: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1. игры с предметами (играя с ними, дети учатся сравнивать,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сходство и различие предметов);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2. настольно-печатные (это парные картинки, лото, домино,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картинок по общему признаку, составление разрезных картинок и кубиков, рассказ о картинке);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3. словесные игры («Отгадай-ка», «Похож – не похож», «Назови одним словом»,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«Летает – не летает»).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В играх с предметами используются игрушки и реальные предметы. Играя с ними,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учатся сравнивать, устанавливать сходство и различие предметов. Ценность этих игр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с их помощью дети знакомятся со свойствами предметов и их признаками: цветом, величиной,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формой, качеством. В играх решают задачи на сравнение, классификацию,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последовательности в решении задач. К играм с предметами относятся сюжетно-дидактические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игры и игры-инсценировки. В сюжетно-дидактической игре дети выполняют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роли. Игры-инсценировки помогают уточнить представления о различных бытовых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литературных произведениях.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Настольно-печатные игры - интересное занятие для детей. Они разнообразны по видам: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парные картинки, лото, домино и т.д. Различны и развивающие задачи, которые решаются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их использовании.</w:t>
      </w:r>
    </w:p>
    <w:p w:rsid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Словесные игры построены на словах и действиях играющих. В таких играх дети учатся,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опираясь на имеющиеся представления о предметах, углублять знания о них. Так как в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играх требуется использовать приобретенные ранее знания в новых связях, в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обстоятельствах. Дети самостоятельно решают разнообразные мыслительные задачи;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описывают предметы, выделяя характерные их признаки; отгадывают по описанию; находят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признаки сходства и различия; группируют предметы по различным свойствам, признакам.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С помощью дидактической игры ребенок может приобретать и новые знания: общаясь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педагогом, со своими сверстниками, в процессе наблюдения за играющими,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высказываниями, действиями, выступая в роли болельщика, ребенок получает много новой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себя информации. И это очень важно для его развития. Прежде чем начать игру,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вызвать у детей интерес к ней, желание играть. Это достигается различными приемами: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использованием загадок, сюрприза, интригующего вопроса и т.д. Дидактические игры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 xml:space="preserve">наиболее соответствующей формой обучения, когда ребенок, играя, </w:t>
      </w:r>
      <w:r w:rsidRPr="00555615">
        <w:rPr>
          <w:rFonts w:ascii="Times New Roman" w:hAnsi="Times New Roman" w:cs="Times New Roman"/>
          <w:sz w:val="28"/>
          <w:szCs w:val="28"/>
        </w:rPr>
        <w:lastRenderedPageBreak/>
        <w:t>незаметно для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усваивает те сведения и умения, которые взрослый считает необходимым ему дать.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Обязательными структурными элементами дидактической игры являются: обучающая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воспитывающая задача, игровые действия и правила. Для выбора дидактической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необходимо знать уровень подготовленности воспитанников, так как в играх они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оперировать уже имеющимися знаниями и представлениями.</w:t>
      </w:r>
    </w:p>
    <w:p w:rsid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Раннее детство от 1 года до 3 лет – это период энергичного освоения детьми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общественно – выработанных действий.</w:t>
      </w:r>
    </w:p>
    <w:p w:rsid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Основная цель игр – воспитывать у детей с помощью взрослого качества, которые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могут быть сформированы в процессе самостоятельной игры. А.П. Усова, говоря о специфике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обучения детей дошкольного возраста, подчеркивала, что оно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дидактических принципов, учитывающих возрастные особенности детей. В возрасте полутора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лет и старше, когда ребенок начинает понимать речь взрослого и говорить, он по–новому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воспринимает материал: учиться слушать, отвечать, более совершенным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подражание, у него формируется умение следить за действием воспитателя. Дети второго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жизни не всегда могут достаточно активно воспринимать и с пользой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перерабатывать впечатления окружающей жизни. Нужны обучающие воздействия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Многое дети получают в процессе индивидуального общения и обучения в быту, игре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Однако при групповом воспитании только путем индивидуального общения в обычной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трудно обеспечить нужные темпы физического и психического развития ребенка. Учитывая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уровень развития речи и подражания, на занятиях можно объединить небольшие группки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Эта форма не только экономична, но и эффективна. Ребенок не замечает, что его обучают: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обучение сочетается с игровой деятельностью детей.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В дидактических играх используются приемы наглядно – действенного обучения,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частности, показ, объяснение способов использования материалов и игрушек, 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речевых и двигательных поручений. Дети достают и называют игрушки «Чудесного мешочка»,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разыскивают их в комнате, отгадывают предметы на ощупь. Велика активность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разнообразных играх с куклами (выкупаем куклу, уложим куклу спать, угостим куклу).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игры не только развивают речь детей. Активность детей поддерживается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разнообразных вопросов детей и поручений. Вместе с тем между занятиями и 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играми имеется существенное различия. Во-первых, они различаются по структуре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кроме дидактических есть еще и игровые задачи, игровые действия, 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Познавательные задачи дидактической игры решается не прямо. Они связываются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занимательным началом, игровыми действиями. В младших группах в дидактических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lastRenderedPageBreak/>
        <w:t>используют интерес детей к неожиданному появлению и исчезновения предметов к смене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действий к поиску предметов, отгадыванию. Развернутого действия во многих играх еще нет,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они проводятся по форе поручения, часто вводятся передвижения детей в комнате на 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615">
        <w:rPr>
          <w:rFonts w:ascii="Times New Roman" w:hAnsi="Times New Roman" w:cs="Times New Roman"/>
          <w:sz w:val="28"/>
          <w:szCs w:val="28"/>
        </w:rPr>
        <w:t xml:space="preserve"> игра «паровозик», или «поезд». Игры и упражнения с дидактическими игрушками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незаменимы, когда в дополнении к занятиям необходимо потренировать детей в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действиях. Однако самостоятельная деятельность детям предоставляются только те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которыми они научились действовать во время занятий. Поэтому храниться они должны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определенном месте.</w:t>
      </w:r>
    </w:p>
    <w:p w:rsid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Дети овладевают новыми умениями и навыками, если этот процесс вызывает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положительное отношение, чувства радости, удовольствия, и вызвать у них такие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способна игра</w:t>
      </w:r>
    </w:p>
    <w:p w:rsid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В игре ребенок сам стремится научиться тому, что он еще не умеет.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правильно организованной игры детей – их настроение, разнообразное использование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навыков, положительных взаимоотношений, частые обращения ребенка к взрослому по поводу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игры, достаточное количество соответствующих речевых реакций, сопровождающих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самостоятельную деятельность ребенка.</w:t>
      </w:r>
    </w:p>
    <w:p w:rsid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615" w:rsidRPr="00555615" w:rsidRDefault="00555615" w:rsidP="00555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 xml:space="preserve">1. Белкина В.Н., Васильева Н.Н.,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 Н.В. и др. Дошкольник: обучение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развитие. Воспитателям и родителям. - Ярославль: Академия, 2006. - 320 с.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Просвещение, 1968.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3. Болотная Л.Р., Комарова Т.С., Баранов С.П. Дошкольное педагогика: учебное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пособие. - М., 1997.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4. Галанов А.С. Психическое и физическое развитие ребенка от одного до трех лет. -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М., 2005.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615">
        <w:rPr>
          <w:rFonts w:ascii="Times New Roman" w:hAnsi="Times New Roman" w:cs="Times New Roman"/>
          <w:sz w:val="28"/>
          <w:szCs w:val="28"/>
        </w:rPr>
        <w:t>Л,Н.</w:t>
      </w:r>
      <w:proofErr w:type="gramEnd"/>
      <w:r w:rsidRPr="00555615">
        <w:rPr>
          <w:rFonts w:ascii="Times New Roman" w:hAnsi="Times New Roman" w:cs="Times New Roman"/>
          <w:sz w:val="28"/>
          <w:szCs w:val="28"/>
        </w:rPr>
        <w:t xml:space="preserve">, Мещерякова С.Ю. Педагогика детей раннего возраста. - </w:t>
      </w:r>
      <w:proofErr w:type="gramStart"/>
      <w:r w:rsidRPr="00555615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proofErr w:type="gramEnd"/>
      <w:r w:rsidRPr="00555615">
        <w:rPr>
          <w:rFonts w:ascii="Times New Roman" w:hAnsi="Times New Roman" w:cs="Times New Roman"/>
          <w:sz w:val="28"/>
          <w:szCs w:val="28"/>
        </w:rPr>
        <w:t>, 2007.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 xml:space="preserve">6. Дети раннего возраста в детском саду / С.Н.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, М.Б.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>.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- М.: Мозаика-Синтез, 2007.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7. Дидактические игры и упражнения по сенсорному воспитанию дошкольников /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 xml:space="preserve">Под ред. Л.А.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>. - М.: Просвещение, 2005. - 424 с.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 xml:space="preserve">8. Дошкольная педагогика: в 2-х ч. / Под ред.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В.И.Логиновой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И.Г.Саморуковой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>. -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М., 1986.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Клименов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 Л.Н. Мониторинг нервно-психического развития детей раннего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 xml:space="preserve">возраста: Пособие для студентов, интернов и клин. ординаторов / Л.Н.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Клименов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>, В.В. Гордеев;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>. гос. мед. ун-т. - Барнаул, 2005 (РА «Параграф»). - 56 с.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 xml:space="preserve">10. Козлова С.А., Куликова Т.А. Дошкольная педагогика. - М.: Академия, 2006. </w:t>
      </w:r>
      <w:r w:rsidR="00F8441A">
        <w:rPr>
          <w:rFonts w:ascii="Times New Roman" w:hAnsi="Times New Roman" w:cs="Times New Roman"/>
          <w:sz w:val="28"/>
          <w:szCs w:val="28"/>
        </w:rPr>
        <w:t>–</w:t>
      </w:r>
      <w:r w:rsidRPr="00555615">
        <w:rPr>
          <w:rFonts w:ascii="Times New Roman" w:hAnsi="Times New Roman" w:cs="Times New Roman"/>
          <w:sz w:val="28"/>
          <w:szCs w:val="28"/>
        </w:rPr>
        <w:t xml:space="preserve"> 434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с.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11. Кроха. Программа воспитания, обучения и развития детей до трех лет в условиях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 xml:space="preserve">семьи.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Г.Г.Григорьева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Д.В.Сергеев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615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Pr="00555615">
        <w:rPr>
          <w:rFonts w:ascii="Times New Roman" w:hAnsi="Times New Roman" w:cs="Times New Roman"/>
          <w:sz w:val="28"/>
          <w:szCs w:val="28"/>
        </w:rPr>
        <w:t xml:space="preserve"> и др. - М., 2005.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12. Макарова, Н.В. Организация психолого-педагогической помощи детям раннего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возраста в условиях дошкольных образовательных учреждений. - Ростов н/Д, 2004.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13. Михайлова З.А. Игровые задачи для дошкольников: Кн. для воспитателя детского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сада. - СПб.: Акцент, 1996. - 128 с.</w:t>
      </w:r>
    </w:p>
    <w:p w:rsidR="00555615" w:rsidRP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14. Монина Г.Б., Лютова Е.К. Проблемы маленького ребенка. - СПб.: Речь, 2002. -</w:t>
      </w:r>
      <w:r w:rsidR="00F8441A">
        <w:rPr>
          <w:rFonts w:ascii="Times New Roman" w:hAnsi="Times New Roman" w:cs="Times New Roman"/>
          <w:sz w:val="28"/>
          <w:szCs w:val="28"/>
        </w:rPr>
        <w:t xml:space="preserve"> </w:t>
      </w:r>
      <w:r w:rsidRPr="00555615">
        <w:rPr>
          <w:rFonts w:ascii="Times New Roman" w:hAnsi="Times New Roman" w:cs="Times New Roman"/>
          <w:sz w:val="28"/>
          <w:szCs w:val="28"/>
        </w:rPr>
        <w:t>192 с.</w:t>
      </w:r>
    </w:p>
    <w:p w:rsidR="00555615" w:rsidRDefault="00555615" w:rsidP="00555615">
      <w:pPr>
        <w:jc w:val="both"/>
        <w:rPr>
          <w:rFonts w:ascii="Times New Roman" w:hAnsi="Times New Roman" w:cs="Times New Roman"/>
          <w:sz w:val="28"/>
          <w:szCs w:val="28"/>
        </w:rPr>
      </w:pPr>
      <w:r w:rsidRPr="00555615">
        <w:rPr>
          <w:rFonts w:ascii="Times New Roman" w:hAnsi="Times New Roman" w:cs="Times New Roman"/>
          <w:sz w:val="28"/>
          <w:szCs w:val="28"/>
        </w:rPr>
        <w:t>15. Мухина В.С. Психология дошкольника. - М.: Педагогика, 2005. - 276 с.</w:t>
      </w:r>
    </w:p>
    <w:p w:rsidR="00F8441A" w:rsidRPr="00F8441A" w:rsidRDefault="00F8441A" w:rsidP="00F8441A">
      <w:pPr>
        <w:jc w:val="both"/>
        <w:rPr>
          <w:rFonts w:ascii="Times New Roman" w:hAnsi="Times New Roman" w:cs="Times New Roman"/>
          <w:sz w:val="28"/>
          <w:szCs w:val="28"/>
        </w:rPr>
      </w:pPr>
      <w:r w:rsidRPr="00F8441A">
        <w:rPr>
          <w:rFonts w:ascii="Times New Roman" w:hAnsi="Times New Roman" w:cs="Times New Roman"/>
          <w:sz w:val="28"/>
          <w:szCs w:val="28"/>
        </w:rPr>
        <w:t xml:space="preserve">16. Обухова Л.Ф. Детская психология: теории, факты, проблемы. - М.: </w:t>
      </w:r>
      <w:proofErr w:type="spellStart"/>
      <w:r w:rsidRPr="00F8441A">
        <w:rPr>
          <w:rFonts w:ascii="Times New Roman" w:hAnsi="Times New Roman" w:cs="Times New Roman"/>
          <w:sz w:val="28"/>
          <w:szCs w:val="28"/>
        </w:rPr>
        <w:t>Тривола</w:t>
      </w:r>
      <w:proofErr w:type="spellEnd"/>
      <w:r w:rsidRPr="00F8441A">
        <w:rPr>
          <w:rFonts w:ascii="Times New Roman" w:hAnsi="Times New Roman" w:cs="Times New Roman"/>
          <w:sz w:val="28"/>
          <w:szCs w:val="28"/>
        </w:rPr>
        <w:t>, 2006.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1A">
        <w:rPr>
          <w:rFonts w:ascii="Times New Roman" w:hAnsi="Times New Roman" w:cs="Times New Roman"/>
          <w:sz w:val="28"/>
          <w:szCs w:val="28"/>
        </w:rPr>
        <w:t>- 203 с.</w:t>
      </w:r>
    </w:p>
    <w:p w:rsidR="00F8441A" w:rsidRPr="00F8441A" w:rsidRDefault="00F8441A" w:rsidP="00F8441A">
      <w:pPr>
        <w:jc w:val="both"/>
        <w:rPr>
          <w:rFonts w:ascii="Times New Roman" w:hAnsi="Times New Roman" w:cs="Times New Roman"/>
          <w:sz w:val="28"/>
          <w:szCs w:val="28"/>
        </w:rPr>
      </w:pPr>
      <w:r w:rsidRPr="00F8441A">
        <w:rPr>
          <w:rFonts w:ascii="Times New Roman" w:hAnsi="Times New Roman" w:cs="Times New Roman"/>
          <w:sz w:val="28"/>
          <w:szCs w:val="28"/>
        </w:rPr>
        <w:t>17. Павлова Л.Н. Развивающие игры - занятия с детьми от рождения до трех лет: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1A">
        <w:rPr>
          <w:rFonts w:ascii="Times New Roman" w:hAnsi="Times New Roman" w:cs="Times New Roman"/>
          <w:sz w:val="28"/>
          <w:szCs w:val="28"/>
        </w:rPr>
        <w:t>Пособие для воспитателей, родителей. - М.: Мозаика-Синтез, 2003.</w:t>
      </w:r>
    </w:p>
    <w:p w:rsidR="00F8441A" w:rsidRPr="00F8441A" w:rsidRDefault="00F8441A" w:rsidP="00F8441A">
      <w:pPr>
        <w:jc w:val="both"/>
        <w:rPr>
          <w:rFonts w:ascii="Times New Roman" w:hAnsi="Times New Roman" w:cs="Times New Roman"/>
          <w:sz w:val="28"/>
          <w:szCs w:val="28"/>
        </w:rPr>
      </w:pPr>
      <w:r w:rsidRPr="00F8441A">
        <w:rPr>
          <w:rFonts w:ascii="Times New Roman" w:hAnsi="Times New Roman" w:cs="Times New Roman"/>
          <w:sz w:val="28"/>
          <w:szCs w:val="28"/>
        </w:rPr>
        <w:t xml:space="preserve">18. Петровский А.В., Кларина Л.М., </w:t>
      </w:r>
      <w:proofErr w:type="spellStart"/>
      <w:r w:rsidRPr="00F8441A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F8441A">
        <w:rPr>
          <w:rFonts w:ascii="Times New Roman" w:hAnsi="Times New Roman" w:cs="Times New Roman"/>
          <w:sz w:val="28"/>
          <w:szCs w:val="28"/>
        </w:rPr>
        <w:t xml:space="preserve"> Л.А. и др. Построение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1A">
        <w:rPr>
          <w:rFonts w:ascii="Times New Roman" w:hAnsi="Times New Roman" w:cs="Times New Roman"/>
          <w:sz w:val="28"/>
          <w:szCs w:val="28"/>
        </w:rPr>
        <w:t>среды в дошкольном учреждении. - М., 1993.</w:t>
      </w:r>
    </w:p>
    <w:p w:rsidR="00F8441A" w:rsidRPr="00F8441A" w:rsidRDefault="00F8441A" w:rsidP="00F8441A">
      <w:pPr>
        <w:jc w:val="both"/>
        <w:rPr>
          <w:rFonts w:ascii="Times New Roman" w:hAnsi="Times New Roman" w:cs="Times New Roman"/>
          <w:sz w:val="28"/>
          <w:szCs w:val="28"/>
        </w:rPr>
      </w:pPr>
      <w:r w:rsidRPr="00F8441A">
        <w:rPr>
          <w:rFonts w:ascii="Times New Roman" w:hAnsi="Times New Roman" w:cs="Times New Roman"/>
          <w:sz w:val="28"/>
          <w:szCs w:val="28"/>
        </w:rPr>
        <w:t xml:space="preserve">19. Программа воспитания и обучения в детском саду / Под ред. </w:t>
      </w:r>
      <w:proofErr w:type="spellStart"/>
      <w:r w:rsidRPr="00F8441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F8441A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1A">
        <w:rPr>
          <w:rFonts w:ascii="Times New Roman" w:hAnsi="Times New Roman" w:cs="Times New Roman"/>
          <w:sz w:val="28"/>
          <w:szCs w:val="28"/>
        </w:rPr>
        <w:t>М., 2007.</w:t>
      </w:r>
    </w:p>
    <w:p w:rsidR="00F8441A" w:rsidRPr="00F8441A" w:rsidRDefault="00F8441A" w:rsidP="00F8441A">
      <w:pPr>
        <w:jc w:val="both"/>
        <w:rPr>
          <w:rFonts w:ascii="Times New Roman" w:hAnsi="Times New Roman" w:cs="Times New Roman"/>
          <w:sz w:val="28"/>
          <w:szCs w:val="28"/>
        </w:rPr>
      </w:pPr>
      <w:r w:rsidRPr="00F8441A">
        <w:rPr>
          <w:rFonts w:ascii="Times New Roman" w:hAnsi="Times New Roman" w:cs="Times New Roman"/>
          <w:sz w:val="28"/>
          <w:szCs w:val="28"/>
        </w:rPr>
        <w:t xml:space="preserve">20. Смирнова Е.О., </w:t>
      </w:r>
      <w:proofErr w:type="spellStart"/>
      <w:r w:rsidRPr="00F8441A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F8441A">
        <w:rPr>
          <w:rFonts w:ascii="Times New Roman" w:hAnsi="Times New Roman" w:cs="Times New Roman"/>
          <w:sz w:val="28"/>
          <w:szCs w:val="28"/>
        </w:rPr>
        <w:t xml:space="preserve"> Л.Н., Ермолова Т.В., Мещерякова С.Ю.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441A">
        <w:rPr>
          <w:rFonts w:ascii="Times New Roman" w:hAnsi="Times New Roman" w:cs="Times New Roman"/>
          <w:sz w:val="28"/>
          <w:szCs w:val="28"/>
        </w:rPr>
        <w:t>психического развития детей от рождения до 3 лет. - М.: МГППУ, 2003. - 128 с.</w:t>
      </w:r>
    </w:p>
    <w:p w:rsidR="00F8441A" w:rsidRPr="00F8441A" w:rsidRDefault="00F8441A" w:rsidP="00F8441A">
      <w:pPr>
        <w:jc w:val="both"/>
        <w:rPr>
          <w:rFonts w:ascii="Times New Roman" w:hAnsi="Times New Roman" w:cs="Times New Roman"/>
          <w:sz w:val="28"/>
          <w:szCs w:val="28"/>
        </w:rPr>
      </w:pPr>
      <w:r w:rsidRPr="00F8441A">
        <w:rPr>
          <w:rFonts w:ascii="Times New Roman" w:hAnsi="Times New Roman" w:cs="Times New Roman"/>
          <w:sz w:val="28"/>
          <w:szCs w:val="28"/>
        </w:rPr>
        <w:t>21. Усова А.П. Обучение в детском саду. - М., 1994.</w:t>
      </w:r>
    </w:p>
    <w:sectPr w:rsidR="00F8441A" w:rsidRPr="00F8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9"/>
    <w:rsid w:val="00070319"/>
    <w:rsid w:val="001F640D"/>
    <w:rsid w:val="00555615"/>
    <w:rsid w:val="00F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FF25"/>
  <w15:chartTrackingRefBased/>
  <w15:docId w15:val="{3B25576A-9152-48C5-80F9-59925B6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2025-03-05T12:09:00Z</dcterms:created>
  <dcterms:modified xsi:type="dcterms:W3CDTF">2025-03-05T12:33:00Z</dcterms:modified>
</cp:coreProperties>
</file>