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F6" w:rsidRPr="00683691" w:rsidRDefault="00683691" w:rsidP="00D14708">
      <w:pPr>
        <w:shd w:val="clear" w:color="auto" w:fill="FFFFFF"/>
        <w:tabs>
          <w:tab w:val="left" w:pos="8931"/>
        </w:tabs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68369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           </w:t>
      </w:r>
      <w:r w:rsidR="001C5CF6" w:rsidRPr="0068369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«Музыка начинается в семье»</w:t>
      </w:r>
    </w:p>
    <w:p w:rsidR="00683691" w:rsidRPr="001C5CF6" w:rsidRDefault="00683691" w:rsidP="006836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5C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Мастер-класс, занятие - практикум.</w:t>
      </w:r>
    </w:p>
    <w:p w:rsidR="00683691" w:rsidRPr="00683691" w:rsidRDefault="00683691" w:rsidP="00683691">
      <w:pPr>
        <w:pStyle w:val="ab"/>
        <w:rPr>
          <w:b/>
          <w:sz w:val="32"/>
          <w:szCs w:val="32"/>
          <w:lang w:eastAsia="ru-RU"/>
        </w:rPr>
      </w:pPr>
      <w:r w:rsidRPr="00683691">
        <w:rPr>
          <w:b/>
          <w:sz w:val="32"/>
          <w:szCs w:val="32"/>
          <w:lang w:eastAsia="ru-RU"/>
        </w:rPr>
        <w:t>Приобретение родителями практических навыков музыкального развития</w:t>
      </w:r>
      <w:r>
        <w:rPr>
          <w:b/>
          <w:sz w:val="32"/>
          <w:szCs w:val="32"/>
          <w:lang w:eastAsia="ru-RU"/>
        </w:rPr>
        <w:t>.</w:t>
      </w:r>
    </w:p>
    <w:p w:rsidR="00683691" w:rsidRPr="00683691" w:rsidRDefault="00683691" w:rsidP="0068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 – создатель русской педагогической системы сказал:</w:t>
      </w:r>
    </w:p>
    <w:p w:rsidR="00683691" w:rsidRPr="00683691" w:rsidRDefault="00683691" w:rsidP="00683691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691" w:rsidRPr="00683691" w:rsidRDefault="00683691" w:rsidP="00683691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душе каждого ребенка есть невидимые струны. Если тронуть их умелой </w:t>
      </w:r>
    </w:p>
    <w:p w:rsidR="00683691" w:rsidRPr="00683691" w:rsidRDefault="00683691" w:rsidP="00683691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691" w:rsidRPr="00683691" w:rsidRDefault="00683691" w:rsidP="00683691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рукой, они красиво зазвучат». </w:t>
      </w:r>
    </w:p>
    <w:p w:rsidR="001C5CF6" w:rsidRPr="001C5CF6" w:rsidRDefault="001C5CF6" w:rsidP="001C5CF6">
      <w:pPr>
        <w:spacing w:after="0" w:line="240" w:lineRule="auto"/>
        <w:ind w:left="-3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</w:p>
    <w:p w:rsidR="001C5CF6" w:rsidRPr="001C5CF6" w:rsidRDefault="001C5CF6" w:rsidP="00683691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дошкольного детства — период, когда ребёнок особенно привязан к дому, семье. Для него важным являются, прежде всего, те ценности, которые признаются его родителями. Эффективность проводимой в детском саду работы, как показывает опыт, зависит от отношения к ней ребёнка в семье.</w:t>
      </w:r>
    </w:p>
    <w:p w:rsidR="001C5CF6" w:rsidRPr="001C5CF6" w:rsidRDefault="001C5CF6" w:rsidP="001C5CF6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работа с родителями — одно из важнейших направлений в работе по </w:t>
      </w:r>
    </w:p>
    <w:p w:rsidR="001C5CF6" w:rsidRPr="001C5CF6" w:rsidRDefault="001C5CF6" w:rsidP="00683691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благоприятных условий для развития музыкальных способностей детей в целом, развития музыкального слуха и голоса, в частности</w:t>
      </w:r>
      <w:r w:rsidRPr="001C5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5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1C5CF6" w:rsidRPr="001C5CF6" w:rsidRDefault="001C5CF6" w:rsidP="001C5CF6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Акцентировать внимание на сохранение преемственности между семьей и дошкольным учреждением в подходах к решению задач музыкального образования детей.</w:t>
      </w:r>
    </w:p>
    <w:p w:rsidR="00683691" w:rsidRDefault="001C5CF6" w:rsidP="00683691">
      <w:pPr>
        <w:spacing w:after="0" w:line="240" w:lineRule="auto"/>
        <w:ind w:left="-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музыкального руководителя:</w:t>
      </w:r>
    </w:p>
    <w:p w:rsidR="001C5CF6" w:rsidRPr="00683691" w:rsidRDefault="001C5CF6" w:rsidP="00683691">
      <w:pPr>
        <w:spacing w:after="0" w:line="240" w:lineRule="auto"/>
        <w:ind w:left="-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*Раскрыть перед родителями важные стороны музыкального развития </w:t>
      </w:r>
    </w:p>
    <w:p w:rsidR="001C5CF6" w:rsidRPr="001C5CF6" w:rsidRDefault="001C5CF6" w:rsidP="001C5CF6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на каждой возрастной ступени дошкольного детства;</w:t>
      </w:r>
    </w:p>
    <w:p w:rsidR="001C5CF6" w:rsidRPr="001C5CF6" w:rsidRDefault="001C5CF6" w:rsidP="001C5CF6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>*Заинтересовать родителей процессом всестороннего развития </w:t>
      </w:r>
    </w:p>
    <w:p w:rsidR="001C5CF6" w:rsidRPr="001C5CF6" w:rsidRDefault="001C5CF6" w:rsidP="001C5CF6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музыкальных задатков, творческих способностей, результативностью и </w:t>
      </w:r>
    </w:p>
    <w:p w:rsidR="001C5CF6" w:rsidRPr="001C5CF6" w:rsidRDefault="001C5CF6" w:rsidP="00683691">
      <w:pPr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динамико</w:t>
      </w:r>
      <w:r w:rsidR="006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музыкального роста их ребёнка.</w:t>
      </w:r>
    </w:p>
    <w:p w:rsidR="00492571" w:rsidRDefault="00492571" w:rsidP="00986B22">
      <w:pPr>
        <w:shd w:val="clear" w:color="auto" w:fill="FFFFFF"/>
        <w:spacing w:after="150" w:line="240" w:lineRule="auto"/>
        <w:ind w:left="-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571" w:rsidRDefault="00492571" w:rsidP="00986B22">
      <w:pPr>
        <w:shd w:val="clear" w:color="auto" w:fill="FFFFFF"/>
        <w:spacing w:after="150" w:line="240" w:lineRule="auto"/>
        <w:ind w:left="-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 карточки с эмоциями для родителей и детей, презентация портретов композиторов и произведений по списку, скрипичный ключ, картинки музыкальных инструментов и сами инструменты по тексту игры.</w:t>
      </w:r>
    </w:p>
    <w:p w:rsidR="001C5CF6" w:rsidRPr="00683691" w:rsidRDefault="001C5CF6" w:rsidP="00492571">
      <w:pPr>
        <w:shd w:val="clear" w:color="auto" w:fill="FFFFFF"/>
        <w:spacing w:after="150" w:line="240" w:lineRule="auto"/>
        <w:ind w:left="-283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C5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492571" w:rsidRDefault="001C5CF6" w:rsidP="00492571">
      <w:pPr>
        <w:shd w:val="clear" w:color="auto" w:fill="FFFFFF"/>
        <w:spacing w:after="0" w:line="240" w:lineRule="auto"/>
        <w:ind w:left="-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 с детьми рассаживаются вокруг столов</w:t>
      </w:r>
    </w:p>
    <w:p w:rsidR="00492571" w:rsidRDefault="00492571" w:rsidP="00492571">
      <w:pPr>
        <w:shd w:val="clear" w:color="auto" w:fill="FFFFFF"/>
        <w:spacing w:after="0" w:line="240" w:lineRule="auto"/>
        <w:ind w:left="-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М.р</w:t>
      </w:r>
      <w:r w:rsidR="001C5CF6" w:rsidRPr="00986B22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:</w:t>
      </w:r>
      <w:r w:rsidR="001C5CF6"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Здравствуйте, уважаемые родители! Я очень рада приветствовать вас</w:t>
      </w:r>
      <w:r w:rsidR="0068369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986B2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 ваших </w:t>
      </w:r>
      <w:r w:rsidR="001C5CF6"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детей. Сегодня я проведу мастер-класс на тему: </w:t>
      </w:r>
      <w:r w:rsidR="001C5CF6" w:rsidRPr="00986B22">
        <w:rPr>
          <w:rFonts w:ascii="Georgia" w:eastAsia="Times New Roman" w:hAnsi="Georgia" w:cs="Times New Roman"/>
          <w:bCs/>
          <w:i/>
          <w:iCs/>
          <w:color w:val="000000"/>
          <w:sz w:val="28"/>
          <w:szCs w:val="28"/>
          <w:lang w:eastAsia="ru-RU"/>
        </w:rPr>
        <w:t>«Музыка</w:t>
      </w:r>
      <w:r w:rsidR="00986B22" w:rsidRPr="00986B2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1C5CF6" w:rsidRPr="00986B22">
        <w:rPr>
          <w:rFonts w:ascii="Georgia" w:eastAsia="Times New Roman" w:hAnsi="Georgia" w:cs="Times New Roman"/>
          <w:bCs/>
          <w:i/>
          <w:iCs/>
          <w:color w:val="000000"/>
          <w:sz w:val="28"/>
          <w:szCs w:val="28"/>
          <w:lang w:eastAsia="ru-RU"/>
        </w:rPr>
        <w:t>начинается в семье»</w:t>
      </w:r>
      <w:r w:rsidR="001C5CF6" w:rsidRPr="00986B2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="001C5CF6"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Я пригласила вас, чтобы поговорить</w:t>
      </w:r>
      <w:r w:rsidR="00986B2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1C5CF6"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 музыкальных играх, их значении в жизни ребенка, а также поиграть</w:t>
      </w:r>
      <w:r w:rsidR="00986B2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1C5CF6"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вместе с детьми.</w:t>
      </w:r>
    </w:p>
    <w:p w:rsidR="00492571" w:rsidRDefault="001C5CF6" w:rsidP="00492571">
      <w:pPr>
        <w:shd w:val="clear" w:color="auto" w:fill="FFFFFF"/>
        <w:spacing w:after="0" w:line="240" w:lineRule="auto"/>
        <w:ind w:left="-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Музыкальные игры являются прекрасным средством развития,</w:t>
      </w:r>
      <w:r w:rsidR="00986B2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воспитания и обучения детей. Мы с вами  знаем, что детям быстро</w:t>
      </w:r>
      <w:r w:rsidR="00986B2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надоедает всё скучное и монотонное, поэтому их увлекает </w:t>
      </w:r>
      <w:r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занимательный</w:t>
      </w:r>
      <w:r w:rsidR="00986B2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характер проведения занятий. В игре дети проявляют свои</w:t>
      </w:r>
      <w:r w:rsidR="00986B2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способности, игра помогает настроить на  доброжелательные отношения  друг к другу. Я покажу вам несложные музыкальные игры, которые использую на музыкальных занятиях, и</w:t>
      </w:r>
      <w:r w:rsidRPr="001C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расскажу, как  их</w:t>
      </w:r>
      <w:r w:rsidR="00986B2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1C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 дома, на семейных праздниках, на отдыхе и т.д. Мы говорим о</w:t>
      </w:r>
      <w:r w:rsidR="0049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музыкальных способносте</w:t>
      </w:r>
      <w:r w:rsidR="009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 ваших детей. А что эт</w:t>
      </w:r>
      <w:r w:rsidR="0049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r w:rsidRPr="001C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9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(обращается </w:t>
      </w:r>
      <w:r w:rsidR="0098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  родителям).</w:t>
      </w:r>
      <w:r w:rsidRPr="001C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к музыкальным способностям</w:t>
      </w:r>
      <w:r w:rsidR="00986B2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1C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 эмоциональная отзывчивость на музыку, ладовое чувство</w:t>
      </w:r>
      <w:r w:rsidR="00986B2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1C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(умение отличать грустное минорное и веселое мажорное настроение в музыке),</w:t>
      </w:r>
      <w:r w:rsidR="009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звуковысотный с</w:t>
      </w:r>
      <w:r w:rsidR="009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лух, чувство ритма, музыкальная </w:t>
      </w:r>
      <w:r w:rsidRPr="001C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 музыкальное</w:t>
      </w:r>
      <w:r w:rsidR="009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 и творчество.</w:t>
      </w:r>
    </w:p>
    <w:p w:rsidR="00492571" w:rsidRDefault="00492571" w:rsidP="00492571">
      <w:pPr>
        <w:shd w:val="clear" w:color="auto" w:fill="FFFFFF"/>
        <w:spacing w:after="0" w:line="240" w:lineRule="auto"/>
        <w:ind w:left="-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257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М.р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</w:t>
      </w:r>
      <w:r w:rsidR="001C5CF6"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Давайте, уважаемые родители станем сейчас немножечко детьми. Ведь</w:t>
      </w:r>
      <w:r w:rsidR="00986B2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1C5CF6"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каждом из нас живет ребенок, и поздороваемся друг с другом.</w:t>
      </w:r>
    </w:p>
    <w:p w:rsidR="00492571" w:rsidRDefault="001C5CF6" w:rsidP="00492571">
      <w:pPr>
        <w:shd w:val="clear" w:color="auto" w:fill="FFFFFF"/>
        <w:spacing w:after="0" w:line="240" w:lineRule="auto"/>
        <w:ind w:left="-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Итак, первая игра.  </w:t>
      </w:r>
      <w:r w:rsidRPr="001C5C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Приветствие. </w:t>
      </w:r>
    </w:p>
    <w:p w:rsidR="001C5CF6" w:rsidRPr="00492571" w:rsidRDefault="001C5CF6" w:rsidP="00492571">
      <w:pPr>
        <w:shd w:val="clear" w:color="auto" w:fill="FFFFFF"/>
        <w:spacing w:after="0" w:line="240" w:lineRule="auto"/>
        <w:ind w:left="-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B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И.п. – дети и родители стоят в парах по кругу, лицом к педагогу.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Коммуникативный танец «Здравствуй, говори!»</w:t>
      </w: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М. р. </w:t>
      </w:r>
      <w:r w:rsidRPr="001C5C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поёт, все подпевают.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ножки весело по кругу</w:t>
      </w:r>
      <w:r w:rsidRPr="001C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   </w:t>
      </w:r>
      <w:r w:rsidRPr="001C5C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идём шагом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Приведут нас ножки по дорожке к другу.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 </w:t>
      </w:r>
      <w:r w:rsidRPr="001C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                         </w:t>
      </w:r>
      <w:r w:rsidRPr="001C5C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 хлопка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Здравствуй! – говори</w:t>
      </w:r>
      <w:r w:rsidRPr="001C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         </w:t>
      </w:r>
      <w:r w:rsidRPr="001C5C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поклон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 </w:t>
      </w:r>
      <w:r w:rsidRPr="001C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                    </w:t>
      </w:r>
      <w:r w:rsidRPr="001C5C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 хлопка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Руку мне пожми.              </w:t>
      </w:r>
      <w:r w:rsidRPr="001C5C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жмут руки соседу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(2 раза)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Побежали ножки весело по кругу -  </w:t>
      </w:r>
      <w:r w:rsidRPr="001C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бегут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Приведут нас ножки по дорожке к другу.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–</w:t>
      </w:r>
      <w:r w:rsidRPr="001C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хлопка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Головкой поклонись - </w:t>
      </w:r>
      <w:r w:rsidRPr="001C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поклон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–</w:t>
      </w:r>
      <w:r w:rsidRPr="001C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хлопка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Мило улыбнись </w:t>
      </w:r>
      <w:r w:rsidRPr="001C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улыбнулись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 раза)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Поскакали ножки весело по кругу – </w:t>
      </w:r>
      <w:r w:rsidRPr="001C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«подскоки» или «галоп»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Приведут нас ножки по дорожке к другу.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–</w:t>
      </w:r>
      <w:r w:rsidRPr="001C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хлопка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Хлопай веселей.    </w:t>
      </w:r>
      <w:r w:rsidRPr="001C5C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«тарелочки»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 – </w:t>
      </w:r>
      <w:r w:rsidRPr="001C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хлопка</w:t>
      </w:r>
    </w:p>
    <w:p w:rsidR="00492571" w:rsidRDefault="001C5CF6" w:rsidP="004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Обнимись скорей. </w:t>
      </w:r>
      <w:r w:rsidRPr="001C5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 раза)</w:t>
      </w:r>
    </w:p>
    <w:p w:rsidR="008D5F6C" w:rsidRDefault="008D5F6C" w:rsidP="00492571">
      <w:pPr>
        <w:spacing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492571" w:rsidRDefault="001C5CF6" w:rsidP="004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2 «Настроение в музыке»</w:t>
      </w:r>
    </w:p>
    <w:p w:rsidR="008D5F6C" w:rsidRDefault="008D5F6C" w:rsidP="004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6C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М,р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1C5CF6"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Звук может спрятаться не только в образе, но и в нашем настроении.</w:t>
      </w:r>
      <w:r w:rsidR="00986B22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</w:t>
      </w:r>
      <w:r w:rsidR="001C5CF6"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Когда оно хорошее, мы представляем веселую, радостную мелодию,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1C5CF6"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если плохое – слышим грустную, печальную музыку. Давайте</w:t>
      </w:r>
      <w:r w:rsidR="00D86A7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</w:t>
      </w:r>
      <w:r w:rsidR="001C5CF6"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попробуем уловить,  назвать и показать настроение, которое</w:t>
      </w:r>
      <w:r w:rsidR="0049257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1C5CF6"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спряталось</w:t>
      </w:r>
      <w:r w:rsidR="00D86A7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</w:t>
      </w:r>
      <w:r w:rsidR="001C5CF6"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мелодиях. Для этого перед вами разложены карточки эмоций человека.</w:t>
      </w:r>
    </w:p>
    <w:p w:rsidR="00D86A79" w:rsidRPr="00492571" w:rsidRDefault="001C5CF6" w:rsidP="004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Я включаю несколько произведений классической музыки. Вы и ребенок</w:t>
      </w:r>
      <w:r w:rsidR="00D86A7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показываете карточку  с эмоцией - настроением,</w:t>
      </w:r>
      <w:r w:rsidR="00D86A7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которое, по вашему мнению </w:t>
      </w:r>
      <w:r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соответствует той или иной мелодии.</w:t>
      </w:r>
      <w:r w:rsidR="00D86A7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Идет показ слайдов с портретами композиторов. </w:t>
      </w:r>
      <w:r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Звучат композиции следующих композиторов: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А. Вивальди </w:t>
      </w:r>
      <w:r w:rsidRPr="001C5CF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«Времена года. Осень»</w:t>
      </w:r>
      <w:r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П.И, Чайковский </w:t>
      </w:r>
      <w:r w:rsidRPr="001C5CF6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«Осенняя песня»</w:t>
      </w:r>
      <w:r w:rsidR="00D86A7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Э. Григ </w:t>
      </w:r>
      <w:r w:rsidRPr="001C5CF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«Утро»</w:t>
      </w:r>
      <w:r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А.К. Глазунов </w:t>
      </w:r>
      <w:r w:rsidRPr="001C5CF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«Море»</w:t>
      </w:r>
      <w:r w:rsidR="00D86A7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 И. </w:t>
      </w:r>
      <w:r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Бах </w:t>
      </w:r>
      <w:r w:rsidRPr="001C5CF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«Шутка»</w:t>
      </w:r>
      <w:r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1C5CF6" w:rsidRPr="001C5CF6" w:rsidRDefault="001C5CF6" w:rsidP="001C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«Ритм в музыке»</w:t>
      </w:r>
    </w:p>
    <w:p w:rsidR="001C5CF6" w:rsidRPr="001C5CF6" w:rsidRDefault="008D5F6C" w:rsidP="001C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5F6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М.р: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C5CF6" w:rsidRPr="001C5C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 ритм настолько ярко выражает мелодию, что по нему</w:t>
      </w:r>
      <w:r w:rsidR="00D86A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C5CF6" w:rsidRPr="001C5C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можно угадать знакомую песню. Мы сейчас сделаем наоборот и проведем игру </w:t>
      </w:r>
      <w:r w:rsidR="001C5CF6" w:rsidRPr="001C5CF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 «Простучите ритм знакомой песни»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C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Звучит  песня «Ёлочка» («Маленькой елочке холодно зимой…») 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C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«В траве сидел кузнечик», «Веселые гуси», «Калинка». Я играю 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C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отрывок, вы на палочках простукиваете ритм.</w:t>
      </w:r>
    </w:p>
    <w:p w:rsidR="001C5CF6" w:rsidRPr="001C5CF6" w:rsidRDefault="001C5CF6" w:rsidP="001C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A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5C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Предложить родителям любую песню по</w:t>
      </w:r>
      <w:r w:rsidR="00D86A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желанию простучать, а дети угадывают).</w:t>
      </w:r>
    </w:p>
    <w:p w:rsidR="001C5CF6" w:rsidRPr="00D86A79" w:rsidRDefault="008D5F6C" w:rsidP="001C5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5F6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М.р:</w:t>
      </w:r>
      <w:r w:rsidR="001C5CF6" w:rsidRPr="001C5C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Такое упражнение развивает мышление, чувство ритма и слух ребенка</w:t>
      </w:r>
      <w:r w:rsidR="001C5CF6" w:rsidRPr="001C5CF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D86A79" w:rsidRDefault="001C5CF6" w:rsidP="00D86A7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5C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 «Игра на ДМИ»</w:t>
      </w:r>
    </w:p>
    <w:p w:rsidR="008D5F6C" w:rsidRDefault="008D5F6C" w:rsidP="008D5F6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5F6C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М.р: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1C5CF6"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Живя в предметах окружающего нас мира, таясь в природе,</w:t>
      </w:r>
      <w:r w:rsidR="00D86A79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1C5CF6"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звуки говорят, открывают нам свои тайны. Но это </w:t>
      </w:r>
      <w:r w:rsidR="00D86A79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1C5CF6"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еще не музыкальные звуки. Настоящие музыкальные звуки </w:t>
      </w:r>
      <w:r w:rsidR="001C5CF6" w:rsidRPr="001C5CF6">
        <w:rPr>
          <w:rFonts w:ascii="Georgia" w:eastAsia="Times New Roman" w:hAnsi="Georgia" w:cs="Times New Roman"/>
          <w:b/>
          <w:bCs/>
          <w:i/>
          <w:iCs/>
          <w:color w:val="000000"/>
          <w:sz w:val="32"/>
          <w:szCs w:val="32"/>
          <w:lang w:eastAsia="ru-RU"/>
        </w:rPr>
        <w:t>«живут»</w:t>
      </w:r>
      <w:r w:rsidR="001C5CF6"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в музыкальных инструмен</w:t>
      </w:r>
      <w:r w:rsidR="00D86A79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тах. Музыкальными звуками можно </w:t>
      </w:r>
      <w:r w:rsidR="001C5CF6"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выразить и какой-либо характер, и даже чей-то образ.</w:t>
      </w:r>
    </w:p>
    <w:p w:rsidR="008D5F6C" w:rsidRDefault="001C5CF6" w:rsidP="008D5F6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5F6C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Игра называется</w:t>
      </w: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</w:t>
      </w:r>
      <w:r w:rsidRPr="001C5CF6">
        <w:rPr>
          <w:rFonts w:ascii="Georgia" w:eastAsia="Times New Roman" w:hAnsi="Georgia" w:cs="Times New Roman"/>
          <w:b/>
          <w:bCs/>
          <w:i/>
          <w:iCs/>
          <w:color w:val="000000"/>
          <w:sz w:val="32"/>
          <w:szCs w:val="32"/>
          <w:lang w:eastAsia="ru-RU"/>
        </w:rPr>
        <w:t>«День и ночь»</w:t>
      </w:r>
    </w:p>
    <w:p w:rsidR="001C5CF6" w:rsidRPr="008D5F6C" w:rsidRDefault="008D5F6C" w:rsidP="008D5F6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5F6C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М.р: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1C5CF6"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Я</w:t>
      </w:r>
      <w:r w:rsidR="001C5CF6" w:rsidRPr="001C5CF6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 xml:space="preserve"> </w:t>
      </w:r>
      <w:r w:rsidR="001C5CF6"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читаю стих и показываю картинки с инструментами.</w:t>
      </w:r>
      <w:r w:rsidR="00D86A79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1C5CF6"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Тот, у кого данный инструмент, начинает играть на нём.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Рано утром в темном небе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Вдруг раздался сильный гром:   </w:t>
      </w:r>
      <w:r w:rsidRPr="001C5CF6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тарелки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Капли стучали по крыше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Отчего запел весь  дом:    </w:t>
      </w:r>
      <w:r w:rsidRPr="001C5CF6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бубен</w:t>
      </w:r>
    </w:p>
    <w:p w:rsidR="008D5F6C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Тут поднялся сильный ветер,</w:t>
      </w:r>
    </w:p>
    <w:p w:rsidR="008D5F6C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Зашумел в листве, в саду:    </w:t>
      </w:r>
      <w:r w:rsidRPr="001C5CF6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дудочка</w:t>
      </w:r>
      <w:r w:rsidR="008D5F6C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 xml:space="preserve">  </w:t>
      </w:r>
    </w:p>
    <w:p w:rsidR="001C5CF6" w:rsidRPr="008D5F6C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>С веток яблоки срывались,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Падали на землю - БУМ!   </w:t>
      </w:r>
      <w:r w:rsidRPr="001C5CF6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барабан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 сороки от испуга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Растрещались по округе:  </w:t>
      </w:r>
      <w:r w:rsidRPr="001C5CF6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трещотка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Гром ударил еще раз:    </w:t>
      </w:r>
      <w:r w:rsidRPr="001C5CF6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тарелки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И затихло всё тот час.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Лишь маленькие капельки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Стекали с крыш и капали:  </w:t>
      </w:r>
      <w:r w:rsidRPr="001C5CF6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ксилофон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Вот тучи расступились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И солнышко взошло:   </w:t>
      </w:r>
      <w:r w:rsidRPr="001C5CF6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треугольник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От соловьиных трелей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Нам радостно, светло:  </w:t>
      </w:r>
      <w:r w:rsidRPr="001C5CF6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колокольчик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Успокоилась природа,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Мы услышим новый звук: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За околицей, в лесу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Раздаётся дятла стук:  </w:t>
      </w:r>
      <w:r w:rsidRPr="001C5CF6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ложки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На соседней улице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Тройка лошадей бежит:  </w:t>
      </w:r>
      <w:r w:rsidRPr="001C5CF6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колокольчик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 над беленьким цветочком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Пролетая, жук жужжит:  </w:t>
      </w:r>
      <w:r w:rsidRPr="001C5CF6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трещотка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Незаметно стало тише,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Солнце скрылось за горой,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Спят в кроватках ребятишки,</w:t>
      </w:r>
    </w:p>
    <w:p w:rsidR="001C5CF6" w:rsidRPr="001C5CF6" w:rsidRDefault="001C5CF6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</w:pPr>
      <w:r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>И ладошки под щекой</w:t>
      </w:r>
      <w:r w:rsidRPr="00736A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  <w:r w:rsidR="00736A3A" w:rsidRPr="00736A3A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(</w:t>
      </w:r>
      <w:r w:rsidRPr="00736A3A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В.Моцарт «Колыбельная»)</w:t>
      </w:r>
    </w:p>
    <w:p w:rsidR="001C5CF6" w:rsidRPr="00D86A79" w:rsidRDefault="00D86A79" w:rsidP="001C5C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D86A7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М.р</w:t>
      </w:r>
      <w:r w:rsidRPr="00D86A79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: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1C5CF6" w:rsidRPr="001C5CF6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 помощью таких упражнений, дети совершенствуют различные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1C5CF6"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навыки: чувство ритма, владение темпом, динамикой, развивается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1C5CF6"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чувство ансамбля. Дети учатся различать звучание инструментов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1C5CF6" w:rsidRPr="001C5CF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 тембрам.</w:t>
      </w:r>
    </w:p>
    <w:p w:rsidR="001C5CF6" w:rsidRPr="001C5CF6" w:rsidRDefault="001C5CF6" w:rsidP="001C5CF6">
      <w:pPr>
        <w:shd w:val="clear" w:color="auto" w:fill="FFFFFF"/>
        <w:spacing w:after="0" w:line="240" w:lineRule="auto"/>
        <w:ind w:right="128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8D5F6C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</w:t>
      </w:r>
      <w:r w:rsidR="00D86A79" w:rsidRPr="008D5F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D86A7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1C5C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C5C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Рефлексия:</w:t>
      </w:r>
      <w:r w:rsidRPr="001C5CF6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    (фон И.С.</w:t>
      </w:r>
      <w:r w:rsidR="00736A3A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</w:t>
      </w:r>
      <w:r w:rsidRPr="001C5CF6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Бах Прелюдия до мажор)</w:t>
      </w:r>
    </w:p>
    <w:p w:rsidR="001C5CF6" w:rsidRPr="001C5CF6" w:rsidRDefault="001C5CF6" w:rsidP="001C5CF6">
      <w:pPr>
        <w:shd w:val="clear" w:color="auto" w:fill="FFFFFF"/>
        <w:spacing w:after="0" w:line="240" w:lineRule="auto"/>
        <w:ind w:right="128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1C5CF6" w:rsidRPr="00D86A79" w:rsidRDefault="001C5CF6" w:rsidP="001C5C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86A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М. р. просит родителей встать в круг.</w:t>
      </w:r>
    </w:p>
    <w:p w:rsidR="001C5CF6" w:rsidRPr="001C5CF6" w:rsidRDefault="001C5CF6" w:rsidP="001C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встреча подошла к завершению. Нам осталось только подвести итог</w:t>
      </w:r>
    </w:p>
    <w:p w:rsidR="001C5CF6" w:rsidRPr="001C5CF6" w:rsidRDefault="001C5CF6" w:rsidP="001C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 мероприятия. А поможет  в этом  самый главный знак, который</w:t>
      </w:r>
    </w:p>
    <w:p w:rsidR="001C5CF6" w:rsidRPr="001C5CF6" w:rsidRDefault="001C5CF6" w:rsidP="001C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нам двери  в мир музыки – это Скрипичный ключ.</w:t>
      </w:r>
    </w:p>
    <w:p w:rsidR="001C5CF6" w:rsidRPr="001C5CF6" w:rsidRDefault="001C5CF6" w:rsidP="001C5CF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вам, уважаемые родители, держа в руках этот ключ,  поделиться с нами одним – двумя предложениями о мыслях и чувствах, возникших у вас в ходе  нашего мастер-класса.</w:t>
      </w:r>
    </w:p>
    <w:p w:rsidR="001C5CF6" w:rsidRPr="001C5CF6" w:rsidRDefault="008D5F6C" w:rsidP="001C5CF6">
      <w:pPr>
        <w:spacing w:after="24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Родители передают  по кругу </w:t>
      </w:r>
      <w:r w:rsidR="001C5CF6" w:rsidRPr="001C5C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Скрипичный ключ и делятся впечатлениями.</w:t>
      </w:r>
    </w:p>
    <w:p w:rsidR="001C5CF6" w:rsidRPr="008D5F6C" w:rsidRDefault="00736A3A" w:rsidP="008D5F6C">
      <w:pPr>
        <w:pStyle w:val="ab"/>
        <w:rPr>
          <w:sz w:val="28"/>
          <w:szCs w:val="28"/>
          <w:lang w:eastAsia="ru-RU"/>
        </w:rPr>
      </w:pPr>
      <w:r w:rsidRPr="008D5F6C">
        <w:rPr>
          <w:b/>
          <w:sz w:val="28"/>
          <w:szCs w:val="28"/>
          <w:lang w:eastAsia="ru-RU"/>
        </w:rPr>
        <w:t>М.р:</w:t>
      </w:r>
      <w:r w:rsidRPr="008D5F6C">
        <w:rPr>
          <w:sz w:val="28"/>
          <w:szCs w:val="28"/>
          <w:lang w:eastAsia="ru-RU"/>
        </w:rPr>
        <w:t xml:space="preserve"> </w:t>
      </w:r>
      <w:r w:rsidR="001C5CF6" w:rsidRPr="008D5F6C">
        <w:rPr>
          <w:sz w:val="28"/>
          <w:szCs w:val="28"/>
          <w:lang w:eastAsia="ru-RU"/>
        </w:rPr>
        <w:t>Слушайте музыку с ребенком везде и всегда, как во время уборки, так и</w:t>
      </w:r>
    </w:p>
    <w:p w:rsidR="001C5CF6" w:rsidRPr="008D5F6C" w:rsidRDefault="001C5CF6" w:rsidP="008D5F6C">
      <w:pPr>
        <w:pStyle w:val="ab"/>
        <w:rPr>
          <w:sz w:val="28"/>
          <w:szCs w:val="28"/>
          <w:lang w:eastAsia="ru-RU"/>
        </w:rPr>
      </w:pPr>
      <w:r w:rsidRPr="008D5F6C">
        <w:rPr>
          <w:sz w:val="28"/>
          <w:szCs w:val="28"/>
          <w:lang w:eastAsia="ru-RU"/>
        </w:rPr>
        <w:t xml:space="preserve"> в машине, играйте с ребенком в музыкальные игры, заинтересуйте его</w:t>
      </w:r>
    </w:p>
    <w:p w:rsidR="001C5CF6" w:rsidRPr="008D5F6C" w:rsidRDefault="001C5CF6" w:rsidP="008D5F6C">
      <w:pPr>
        <w:pStyle w:val="ab"/>
        <w:rPr>
          <w:sz w:val="28"/>
          <w:szCs w:val="28"/>
          <w:lang w:eastAsia="ru-RU"/>
        </w:rPr>
      </w:pPr>
      <w:r w:rsidRPr="008D5F6C">
        <w:rPr>
          <w:sz w:val="28"/>
          <w:szCs w:val="28"/>
          <w:lang w:eastAsia="ru-RU"/>
        </w:rPr>
        <w:t>разными ритмами и новыми звуками и, пойте ему колыбельные песни на</w:t>
      </w:r>
    </w:p>
    <w:p w:rsidR="001C5CF6" w:rsidRPr="008D5F6C" w:rsidRDefault="001C5CF6" w:rsidP="008D5F6C">
      <w:pPr>
        <w:pStyle w:val="ab"/>
        <w:rPr>
          <w:sz w:val="28"/>
          <w:szCs w:val="28"/>
          <w:lang w:eastAsia="ru-RU"/>
        </w:rPr>
      </w:pPr>
      <w:r w:rsidRPr="008D5F6C">
        <w:rPr>
          <w:sz w:val="28"/>
          <w:szCs w:val="28"/>
          <w:lang w:eastAsia="ru-RU"/>
        </w:rPr>
        <w:t xml:space="preserve">ночь. Помните – ребенок запоминает только то, что ему интересно.  </w:t>
      </w:r>
    </w:p>
    <w:p w:rsidR="001C5CF6" w:rsidRPr="008D5F6C" w:rsidRDefault="001C5CF6" w:rsidP="008D5F6C">
      <w:pPr>
        <w:pStyle w:val="ab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4BF2" w:rsidRPr="008D5F6C" w:rsidRDefault="00E34BF2" w:rsidP="008D5F6C">
      <w:pPr>
        <w:pStyle w:val="ab"/>
        <w:rPr>
          <w:rFonts w:ascii="Roboto" w:hAnsi="Roboto"/>
          <w:b/>
          <w:i/>
          <w:sz w:val="28"/>
          <w:szCs w:val="28"/>
        </w:rPr>
      </w:pPr>
    </w:p>
    <w:p w:rsidR="00E34BF2" w:rsidRPr="00466F62" w:rsidRDefault="00E34BF2" w:rsidP="00E34BF2">
      <w:pPr>
        <w:pStyle w:val="2"/>
        <w:shd w:val="clear" w:color="auto" w:fill="FFFFFF"/>
        <w:spacing w:before="300" w:beforeAutospacing="0" w:line="300" w:lineRule="atLeast"/>
        <w:rPr>
          <w:rFonts w:ascii="Roboto" w:hAnsi="Roboto"/>
          <w:bCs w:val="0"/>
          <w:color w:val="303133"/>
          <w:sz w:val="28"/>
          <w:szCs w:val="28"/>
        </w:rPr>
      </w:pPr>
      <w:r>
        <w:rPr>
          <w:rFonts w:ascii="Roboto" w:hAnsi="Roboto"/>
          <w:bCs w:val="0"/>
          <w:color w:val="303133"/>
          <w:sz w:val="28"/>
          <w:szCs w:val="28"/>
        </w:rPr>
        <w:t xml:space="preserve">                                                   </w:t>
      </w:r>
    </w:p>
    <w:p w:rsidR="002F1346" w:rsidRPr="002F1346" w:rsidRDefault="002F1346" w:rsidP="004F77B5">
      <w:pPr>
        <w:ind w:left="-510"/>
        <w:rPr>
          <w:b/>
          <w:sz w:val="28"/>
          <w:szCs w:val="28"/>
        </w:rPr>
      </w:pPr>
    </w:p>
    <w:sectPr w:rsidR="002F1346" w:rsidRPr="002F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2E" w:rsidRDefault="00203E2E" w:rsidP="007A6D65">
      <w:pPr>
        <w:spacing w:after="0" w:line="240" w:lineRule="auto"/>
      </w:pPr>
      <w:r>
        <w:separator/>
      </w:r>
    </w:p>
  </w:endnote>
  <w:endnote w:type="continuationSeparator" w:id="0">
    <w:p w:rsidR="00203E2E" w:rsidRDefault="00203E2E" w:rsidP="007A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2E" w:rsidRDefault="00203E2E" w:rsidP="007A6D65">
      <w:pPr>
        <w:spacing w:after="0" w:line="240" w:lineRule="auto"/>
      </w:pPr>
      <w:r>
        <w:separator/>
      </w:r>
    </w:p>
  </w:footnote>
  <w:footnote w:type="continuationSeparator" w:id="0">
    <w:p w:rsidR="00203E2E" w:rsidRDefault="00203E2E" w:rsidP="007A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831F3"/>
    <w:multiLevelType w:val="hybridMultilevel"/>
    <w:tmpl w:val="C930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3E"/>
    <w:rsid w:val="000B55CC"/>
    <w:rsid w:val="001242A6"/>
    <w:rsid w:val="0018640F"/>
    <w:rsid w:val="0019780A"/>
    <w:rsid w:val="001C5CF6"/>
    <w:rsid w:val="00203E2E"/>
    <w:rsid w:val="002D45BB"/>
    <w:rsid w:val="002E2C2A"/>
    <w:rsid w:val="002F1346"/>
    <w:rsid w:val="00314E88"/>
    <w:rsid w:val="0034254A"/>
    <w:rsid w:val="003B6A63"/>
    <w:rsid w:val="003E41B0"/>
    <w:rsid w:val="00492571"/>
    <w:rsid w:val="004E2471"/>
    <w:rsid w:val="004F77B5"/>
    <w:rsid w:val="0057321B"/>
    <w:rsid w:val="00683691"/>
    <w:rsid w:val="00736A3A"/>
    <w:rsid w:val="0074649A"/>
    <w:rsid w:val="00785ECA"/>
    <w:rsid w:val="007A6D65"/>
    <w:rsid w:val="008855A4"/>
    <w:rsid w:val="008D5F6C"/>
    <w:rsid w:val="008D6471"/>
    <w:rsid w:val="009741DD"/>
    <w:rsid w:val="00986B22"/>
    <w:rsid w:val="009937CD"/>
    <w:rsid w:val="00A27C45"/>
    <w:rsid w:val="00AF7ABF"/>
    <w:rsid w:val="00B861DD"/>
    <w:rsid w:val="00C86CCF"/>
    <w:rsid w:val="00CF6929"/>
    <w:rsid w:val="00D14708"/>
    <w:rsid w:val="00D17647"/>
    <w:rsid w:val="00D35B5A"/>
    <w:rsid w:val="00D717D9"/>
    <w:rsid w:val="00D86A79"/>
    <w:rsid w:val="00DB2F3E"/>
    <w:rsid w:val="00DD35D9"/>
    <w:rsid w:val="00E07620"/>
    <w:rsid w:val="00E34BF2"/>
    <w:rsid w:val="00F10F95"/>
    <w:rsid w:val="00F45BAB"/>
    <w:rsid w:val="00F9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4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34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6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8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A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D65"/>
  </w:style>
  <w:style w:type="paragraph" w:styleId="a9">
    <w:name w:val="footer"/>
    <w:basedOn w:val="a"/>
    <w:link w:val="aa"/>
    <w:uiPriority w:val="99"/>
    <w:unhideWhenUsed/>
    <w:rsid w:val="007A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D65"/>
  </w:style>
  <w:style w:type="character" w:customStyle="1" w:styleId="20">
    <w:name w:val="Заголовок 2 Знак"/>
    <w:basedOn w:val="a0"/>
    <w:link w:val="2"/>
    <w:uiPriority w:val="9"/>
    <w:rsid w:val="00E34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6836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4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34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6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8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A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D65"/>
  </w:style>
  <w:style w:type="paragraph" w:styleId="a9">
    <w:name w:val="footer"/>
    <w:basedOn w:val="a"/>
    <w:link w:val="aa"/>
    <w:uiPriority w:val="99"/>
    <w:unhideWhenUsed/>
    <w:rsid w:val="007A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D65"/>
  </w:style>
  <w:style w:type="character" w:customStyle="1" w:styleId="20">
    <w:name w:val="Заголовок 2 Знак"/>
    <w:basedOn w:val="a0"/>
    <w:link w:val="2"/>
    <w:uiPriority w:val="9"/>
    <w:rsid w:val="00E34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683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2023-02-20T13:29:00Z</cp:lastPrinted>
  <dcterms:created xsi:type="dcterms:W3CDTF">2023-02-20T11:54:00Z</dcterms:created>
  <dcterms:modified xsi:type="dcterms:W3CDTF">2024-11-30T12:30:00Z</dcterms:modified>
</cp:coreProperties>
</file>