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FE870">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ascii="Calibri" w:hAnsi="Calibri" w:cs="Calibri"/>
          <w:i w:val="0"/>
          <w:iCs w:val="0"/>
          <w:caps w:val="0"/>
          <w:color w:val="000000"/>
          <w:spacing w:val="0"/>
          <w:sz w:val="22"/>
          <w:szCs w:val="22"/>
        </w:rPr>
      </w:pPr>
      <w:bookmarkStart w:id="0" w:name="_GoBack"/>
      <w:r>
        <w:rPr>
          <w:rFonts w:hint="default" w:ascii="Times New Roman" w:hAnsi="Times New Roman" w:cs="Times New Roman"/>
          <w:b/>
          <w:bCs/>
          <w:i w:val="0"/>
          <w:iCs w:val="0"/>
          <w:caps w:val="0"/>
          <w:color w:val="000000"/>
          <w:spacing w:val="0"/>
          <w:sz w:val="28"/>
          <w:szCs w:val="28"/>
          <w:u w:val="none"/>
          <w:shd w:val="clear" w:fill="FFFFFF"/>
          <w:vertAlign w:val="baseline"/>
        </w:rPr>
        <w:t>«Инновационные технологии в работе учителя начальных классов»</w:t>
      </w:r>
    </w:p>
    <w:bookmarkEnd w:id="0"/>
    <w:p w14:paraId="279E0BF5">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right"/>
        <w:rPr>
          <w:rFonts w:hint="default" w:ascii="Calibri" w:hAnsi="Calibri" w:cs="Calibri"/>
          <w:i w:val="0"/>
          <w:iCs w:val="0"/>
          <w:caps w:val="0"/>
          <w:color w:val="000000"/>
          <w:spacing w:val="0"/>
          <w:sz w:val="22"/>
          <w:szCs w:val="22"/>
        </w:rPr>
      </w:pPr>
      <w:r>
        <w:rPr>
          <w:rFonts w:hint="default" w:ascii="Times New Roman" w:hAnsi="Times New Roman" w:cs="Times New Roman"/>
          <w:i/>
          <w:iCs/>
          <w:caps w:val="0"/>
          <w:color w:val="000000"/>
          <w:spacing w:val="0"/>
          <w:sz w:val="24"/>
          <w:szCs w:val="24"/>
          <w:u w:val="none"/>
          <w:shd w:val="clear" w:fill="FFFFFF"/>
          <w:vertAlign w:val="baseline"/>
        </w:rPr>
        <w:t>«Нет ничего нового под солнцем, но есть кое-что старое, чего мы не знаем»</w:t>
      </w:r>
    </w:p>
    <w:p w14:paraId="60D0C2F3">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righ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4"/>
          <w:szCs w:val="24"/>
          <w:u w:val="none"/>
          <w:shd w:val="clear" w:fill="FFFFFF"/>
          <w:vertAlign w:val="baseline"/>
        </w:rPr>
        <w:t>Лоренс Питер, американский педагог.</w:t>
      </w:r>
    </w:p>
    <w:p w14:paraId="26DAA2F3">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4"/>
          <w:szCs w:val="24"/>
          <w:u w:val="none"/>
          <w:shd w:val="clear" w:fill="FFFFFF"/>
          <w:vertAlign w:val="baseline"/>
        </w:rPr>
        <w:t>            Понятие </w:t>
      </w:r>
      <w:r>
        <w:rPr>
          <w:rFonts w:hint="default" w:ascii="Times New Roman" w:hAnsi="Times New Roman" w:cs="Times New Roman"/>
          <w:b/>
          <w:bCs/>
          <w:i w:val="0"/>
          <w:iCs w:val="0"/>
          <w:caps w:val="0"/>
          <w:color w:val="000000"/>
          <w:spacing w:val="0"/>
          <w:sz w:val="24"/>
          <w:szCs w:val="24"/>
          <w:u w:val="none"/>
          <w:shd w:val="clear" w:fill="FFFFFF"/>
          <w:vertAlign w:val="baseline"/>
        </w:rPr>
        <w:t>"инновация"</w:t>
      </w:r>
      <w:r>
        <w:rPr>
          <w:rFonts w:hint="default" w:ascii="Times New Roman" w:hAnsi="Times New Roman" w:cs="Times New Roman"/>
          <w:i w:val="0"/>
          <w:iCs w:val="0"/>
          <w:caps w:val="0"/>
          <w:color w:val="000000"/>
          <w:spacing w:val="0"/>
          <w:sz w:val="24"/>
          <w:szCs w:val="24"/>
          <w:u w:val="none"/>
          <w:shd w:val="clear" w:fill="FFFFFF"/>
          <w:vertAlign w:val="baseline"/>
        </w:rPr>
        <w:t> в переводе с латинского языка означает "обновление, новшество или изменение".</w:t>
      </w:r>
    </w:p>
    <w:p w14:paraId="258140AD">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4"/>
          <w:szCs w:val="24"/>
          <w:u w:val="none"/>
          <w:shd w:val="clear" w:fill="FFFFFF"/>
          <w:vertAlign w:val="baseline"/>
        </w:rPr>
        <w:t>Применительно к педагогическому процессу инновация означает введение нового в цели, содержание, методы и формы обучения и воспитания, организацию совместной деятельности учителя и учащегося.</w:t>
      </w:r>
    </w:p>
    <w:p w14:paraId="6010D5F6">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4"/>
          <w:szCs w:val="24"/>
          <w:u w:val="none"/>
          <w:shd w:val="clear" w:fill="FFFFFF"/>
          <w:vertAlign w:val="baseline"/>
        </w:rPr>
        <w:t>          Мудрость обитателей пустыни говорит: «Можно привести верблюда на водопой, но нельзя заставить его напиться». Эта пословица отражает основной принцип обучения - можно создать все необходимые условия для обучения, но само познание произойдет только тогда, когда ученик захочет узнать. Как сделать так, чтобы ученик чувствовал себя нужным на каждом этапе урока, был полноценным членом единой команды класса?</w:t>
      </w:r>
    </w:p>
    <w:p w14:paraId="0611B2E4">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4"/>
          <w:szCs w:val="24"/>
          <w:u w:val="none"/>
          <w:shd w:val="clear" w:fill="FFFFFF"/>
          <w:vertAlign w:val="baseline"/>
        </w:rPr>
        <w:t>Другая мудрость учит: «Скажи мне - я забуду. Покажи мне - я запомню. Дай мне действовать самому - и я научусь» По такому принципу в основу обучения положена собственная активная деятельность. И поэтому, одним из путей повышения результативности в изучении школьных предметов является внедрение активных форм работы на разных этапах урока.</w:t>
      </w:r>
    </w:p>
    <w:p w14:paraId="40EAD87A">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4"/>
          <w:szCs w:val="24"/>
          <w:u w:val="none"/>
          <w:shd w:val="clear" w:fill="FFFFFF"/>
          <w:vertAlign w:val="baseline"/>
        </w:rPr>
        <w:t>В своей работе я используют следующие современные образовательные технологии или их элементы:</w:t>
      </w:r>
    </w:p>
    <w:p w14:paraId="731B602D">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b/>
          <w:bCs/>
          <w:i/>
          <w:iCs/>
          <w:caps w:val="0"/>
          <w:color w:val="000000"/>
          <w:spacing w:val="0"/>
          <w:sz w:val="24"/>
          <w:szCs w:val="24"/>
          <w:u w:val="single"/>
          <w:shd w:val="clear" w:fill="FFFFFF"/>
          <w:vertAlign w:val="baseline"/>
        </w:rPr>
        <w:t>Игровая технология.</w:t>
      </w:r>
    </w:p>
    <w:p w14:paraId="0F0A5DC8">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4"/>
          <w:szCs w:val="24"/>
          <w:u w:val="none"/>
          <w:shd w:val="clear" w:fill="FFFFFF"/>
          <w:vertAlign w:val="baseline"/>
        </w:rPr>
        <w:t>Для младшего школьного возраста характерны яркость и непосредственность восприятия, легкость вхождения в образы. Дети свободно вовлекаются в любую деятельность, особенно в игровую. Поэтому игровая технология– самая актуальная для учителя начальной школы, особенно при работе с 1-ым и 2-ым классами.</w:t>
      </w:r>
    </w:p>
    <w:p w14:paraId="7E130533">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4"/>
          <w:szCs w:val="24"/>
          <w:u w:val="none"/>
          <w:shd w:val="clear" w:fill="FFFFFF"/>
          <w:vertAlign w:val="baseline"/>
        </w:rPr>
        <w:t>Применяя игровые технологии на уроках, учитель способствует форме обучения естественной и гуманной для ребенка. Обучая посредством игры, дети учатся не так, как нам, взрослым, удобно </w:t>
      </w:r>
      <w:r>
        <w:rPr>
          <w:rFonts w:hint="default" w:ascii="Times New Roman" w:hAnsi="Times New Roman" w:cs="Times New Roman"/>
          <w:i w:val="0"/>
          <w:iCs w:val="0"/>
          <w:caps w:val="0"/>
          <w:color w:val="000000"/>
          <w:spacing w:val="0"/>
          <w:sz w:val="24"/>
          <w:szCs w:val="24"/>
          <w:u w:val="single"/>
          <w:shd w:val="clear" w:fill="FFFFFF"/>
          <w:vertAlign w:val="baseline"/>
        </w:rPr>
        <w:t>дать</w:t>
      </w:r>
      <w:r>
        <w:rPr>
          <w:rFonts w:hint="default" w:ascii="Times New Roman" w:hAnsi="Times New Roman" w:cs="Times New Roman"/>
          <w:i w:val="0"/>
          <w:iCs w:val="0"/>
          <w:caps w:val="0"/>
          <w:color w:val="000000"/>
          <w:spacing w:val="0"/>
          <w:sz w:val="24"/>
          <w:szCs w:val="24"/>
          <w:u w:val="none"/>
          <w:shd w:val="clear" w:fill="FFFFFF"/>
          <w:vertAlign w:val="baseline"/>
        </w:rPr>
        <w:t> учебный материал, а как детям удобно и естественно его </w:t>
      </w:r>
      <w:r>
        <w:rPr>
          <w:rFonts w:hint="default" w:ascii="Times New Roman" w:hAnsi="Times New Roman" w:cs="Times New Roman"/>
          <w:i w:val="0"/>
          <w:iCs w:val="0"/>
          <w:caps w:val="0"/>
          <w:color w:val="000000"/>
          <w:spacing w:val="0"/>
          <w:sz w:val="24"/>
          <w:szCs w:val="24"/>
          <w:u w:val="single"/>
          <w:shd w:val="clear" w:fill="FFFFFF"/>
          <w:vertAlign w:val="baseline"/>
        </w:rPr>
        <w:t>взять.</w:t>
      </w:r>
    </w:p>
    <w:p w14:paraId="0028C507">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4"/>
          <w:szCs w:val="24"/>
          <w:u w:val="none"/>
          <w:shd w:val="clear" w:fill="FFFFFF"/>
          <w:vertAlign w:val="baseline"/>
        </w:rPr>
        <w:t> 2. В начальной школе помимо игровой технологии можно использовать  </w:t>
      </w:r>
      <w:r>
        <w:rPr>
          <w:rFonts w:hint="default" w:ascii="Times New Roman" w:hAnsi="Times New Roman" w:cs="Times New Roman"/>
          <w:b/>
          <w:bCs/>
          <w:i/>
          <w:iCs/>
          <w:caps w:val="0"/>
          <w:color w:val="000000"/>
          <w:spacing w:val="0"/>
          <w:sz w:val="24"/>
          <w:szCs w:val="24"/>
          <w:u w:val="single"/>
          <w:shd w:val="clear" w:fill="FFFFFF"/>
          <w:vertAlign w:val="baseline"/>
        </w:rPr>
        <w:t>технологию уровневой дифференциации,</w:t>
      </w:r>
      <w:r>
        <w:rPr>
          <w:rFonts w:hint="default" w:ascii="Times New Roman" w:hAnsi="Times New Roman" w:cs="Times New Roman"/>
          <w:i w:val="0"/>
          <w:iCs w:val="0"/>
          <w:caps w:val="0"/>
          <w:color w:val="000000"/>
          <w:spacing w:val="0"/>
          <w:sz w:val="24"/>
          <w:szCs w:val="24"/>
          <w:u w:val="none"/>
          <w:shd w:val="clear" w:fill="FFFFFF"/>
          <w:vertAlign w:val="baseline"/>
        </w:rPr>
        <w:t> предполагающую разделение (расслоение) целого на части, формы, ступени. Технология эта знакома многим учителям, и в ней есть много положительных моментов, в числе которых назову следующие:</w:t>
      </w:r>
    </w:p>
    <w:p w14:paraId="6A4270C8">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4"/>
          <w:szCs w:val="24"/>
          <w:u w:val="none"/>
          <w:shd w:val="clear" w:fill="FFFFFF"/>
          <w:vertAlign w:val="baseline"/>
        </w:rPr>
        <w:t>- у учителя появляется больше возможностей помогать слабым ученикам и  уделять больше внимания сильным;</w:t>
      </w:r>
    </w:p>
    <w:p w14:paraId="2A488A46">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4"/>
          <w:szCs w:val="24"/>
          <w:u w:val="none"/>
          <w:shd w:val="clear" w:fill="FFFFFF"/>
          <w:vertAlign w:val="baseline"/>
        </w:rPr>
        <w:t>- осуществляется желание сильных учащихся быстрее продвигаться в образовании;</w:t>
      </w:r>
    </w:p>
    <w:p w14:paraId="13424236">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4"/>
          <w:szCs w:val="24"/>
          <w:u w:val="none"/>
          <w:shd w:val="clear" w:fill="FFFFFF"/>
          <w:vertAlign w:val="baseline"/>
        </w:rPr>
        <w:t>- в группе, в которой собраны одинаковые дети, ребенку легче учиться;</w:t>
      </w:r>
    </w:p>
    <w:p w14:paraId="5490F184">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4"/>
          <w:szCs w:val="24"/>
          <w:u w:val="none"/>
          <w:shd w:val="clear" w:fill="FFFFFF"/>
          <w:vertAlign w:val="baseline"/>
        </w:rPr>
        <w:t>- главный ориентир – обучение каждого на уровне его возможностей и способностей.</w:t>
      </w:r>
    </w:p>
    <w:p w14:paraId="05A9FD34">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4"/>
          <w:szCs w:val="24"/>
          <w:u w:val="none"/>
          <w:shd w:val="clear" w:fill="FFFFFF"/>
          <w:vertAlign w:val="baseline"/>
        </w:rPr>
        <w:t>3.</w:t>
      </w:r>
      <w:r>
        <w:rPr>
          <w:rFonts w:hint="default" w:ascii="Times New Roman" w:hAnsi="Times New Roman" w:cs="Times New Roman"/>
          <w:b/>
          <w:bCs/>
          <w:i/>
          <w:iCs/>
          <w:caps w:val="0"/>
          <w:color w:val="000000"/>
          <w:spacing w:val="0"/>
          <w:sz w:val="24"/>
          <w:szCs w:val="24"/>
          <w:u w:val="single"/>
          <w:shd w:val="clear" w:fill="FFFFFF"/>
          <w:vertAlign w:val="baseline"/>
        </w:rPr>
        <w:t>Проблемное обучение</w:t>
      </w:r>
    </w:p>
    <w:p w14:paraId="08A0DE6D">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4"/>
          <w:szCs w:val="24"/>
          <w:u w:val="none"/>
          <w:shd w:val="clear" w:fill="FFFFFF"/>
          <w:vertAlign w:val="baseline"/>
        </w:rPr>
        <w:t>Использование методов, основанных на создании проблемных ситуаций и активной познавательной деятельности учащихся, позволяет нацелить ребят на поиск и решение сложных вопросов, требующих актуализации знаний. Проблемную ситуацию на уроке создают с помощью активизирующих действий, вопросов, подчеркивающих новизну, важность объекта познания. Создание в учебной деятельности проблемных ситуаций и организация активной самостоятельной деятельности учащихся по их разрешению, в результате чего происходит творческое овладение знаниями, умениями, навыками, развиваются мыслительные способности. Проблемные ситуации могу использовать на различных этапах урока: при объяснении, закреплении, контроле. Таким образом, проблемное обучение позволяет направлять учащихся на приобретение знаний, умений и навыков, на усвоение способов самостоятельной деятельности, на развитие познавательных и творческих способностей.</w:t>
      </w:r>
    </w:p>
    <w:p w14:paraId="446805ED">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b/>
          <w:bCs/>
          <w:i/>
          <w:iCs/>
          <w:caps w:val="0"/>
          <w:color w:val="000000"/>
          <w:spacing w:val="0"/>
          <w:sz w:val="24"/>
          <w:szCs w:val="24"/>
          <w:u w:val="single"/>
          <w:shd w:val="clear" w:fill="FFFFFF"/>
          <w:vertAlign w:val="baseline"/>
        </w:rPr>
        <w:t>4.Исследовательские методы в обучении.</w:t>
      </w:r>
    </w:p>
    <w:p w14:paraId="1BF00C7B">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4"/>
          <w:szCs w:val="24"/>
          <w:u w:val="none"/>
          <w:shd w:val="clear" w:fill="FFFFFF"/>
          <w:vertAlign w:val="baseline"/>
        </w:rPr>
        <w:t>Дают возможность учащимся самостоятельно пополнять свои знания, глубоко вникать в изучаемую проблему и предполагать пути ее решения, что важно при формировании мировоззрения. Это важно для определения индивидуальной траектории развития каждого учащегося.</w:t>
      </w:r>
    </w:p>
    <w:p w14:paraId="4671DBFA">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4"/>
          <w:szCs w:val="24"/>
          <w:u w:val="none"/>
          <w:shd w:val="clear" w:fill="FFFFFF"/>
          <w:vertAlign w:val="baseline"/>
        </w:rPr>
        <w:t>С учащимися 4 класса в этом году мы стали апробировать </w:t>
      </w:r>
      <w:r>
        <w:rPr>
          <w:rFonts w:hint="default" w:ascii="Times New Roman" w:hAnsi="Times New Roman" w:cs="Times New Roman"/>
          <w:b/>
          <w:bCs/>
          <w:i/>
          <w:iCs/>
          <w:caps w:val="0"/>
          <w:color w:val="000000"/>
          <w:spacing w:val="0"/>
          <w:sz w:val="24"/>
          <w:szCs w:val="24"/>
          <w:u w:val="single"/>
          <w:shd w:val="clear" w:fill="FFFFFF"/>
          <w:vertAlign w:val="baseline"/>
        </w:rPr>
        <w:t>метод проектов</w:t>
      </w:r>
      <w:r>
        <w:rPr>
          <w:rFonts w:hint="default" w:ascii="Times New Roman" w:hAnsi="Times New Roman" w:cs="Times New Roman"/>
          <w:i w:val="0"/>
          <w:iCs w:val="0"/>
          <w:caps w:val="0"/>
          <w:color w:val="000000"/>
          <w:spacing w:val="0"/>
          <w:sz w:val="24"/>
          <w:szCs w:val="24"/>
          <w:u w:val="none"/>
          <w:shd w:val="clear" w:fill="FFFFFF"/>
          <w:vertAlign w:val="baseline"/>
        </w:rPr>
        <w:t>, как один из способов организации самостоятельной деятельности учащихся по достижению определенного результата.</w:t>
      </w:r>
    </w:p>
    <w:p w14:paraId="13113A10">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4"/>
          <w:szCs w:val="24"/>
          <w:u w:val="none"/>
          <w:shd w:val="clear" w:fill="FFFFFF"/>
          <w:vertAlign w:val="baseline"/>
        </w:rPr>
        <w:t>     Проект </w:t>
      </w:r>
      <w:r>
        <w:rPr>
          <w:rFonts w:hint="default" w:ascii="Times New Roman" w:hAnsi="Times New Roman" w:cs="Times New Roman"/>
          <w:i w:val="0"/>
          <w:iCs w:val="0"/>
          <w:caps w:val="0"/>
          <w:color w:val="000000"/>
          <w:spacing w:val="0"/>
          <w:sz w:val="24"/>
          <w:szCs w:val="24"/>
          <w:u w:val="none"/>
          <w:shd w:val="clear" w:fill="FFFFFF"/>
          <w:vertAlign w:val="baseline"/>
        </w:rPr>
        <w:t>— это специально организованный учителем и самостоятельно выполняемый учащимися комплекс действий, завершающихся созданием творческого продукта.</w:t>
      </w:r>
    </w:p>
    <w:p w14:paraId="11C52706">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4"/>
          <w:szCs w:val="24"/>
          <w:u w:val="none"/>
          <w:shd w:val="clear" w:fill="FFFFFF"/>
          <w:vertAlign w:val="baseline"/>
        </w:rPr>
        <w:t>Метод проектов реализует деятельностный подход к обучению</w:t>
      </w:r>
      <w:r>
        <w:rPr>
          <w:rFonts w:hint="default" w:ascii="Times New Roman" w:hAnsi="Times New Roman" w:cs="Times New Roman"/>
          <w:i w:val="0"/>
          <w:iCs w:val="0"/>
          <w:caps w:val="0"/>
          <w:color w:val="000000"/>
          <w:spacing w:val="0"/>
          <w:sz w:val="24"/>
          <w:szCs w:val="24"/>
          <w:u w:val="none"/>
          <w:shd w:val="clear" w:fill="FFFFFF"/>
          <w:vertAlign w:val="baseline"/>
        </w:rPr>
        <w:t>. В основе каждого учебного проекта лежит проблема, из которой вытекает и цель, и задачи проектной деятельности учащихся. Проблема проекта обуславливает метод деятельности, направленной на ее решение. Целью проектной работы становится поиск способов решения проблемы, а задача проекта формулируется как задача достижения цели в определенных условиях.</w:t>
      </w:r>
    </w:p>
    <w:p w14:paraId="762EEB67">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4"/>
          <w:szCs w:val="24"/>
          <w:u w:val="none"/>
          <w:shd w:val="clear" w:fill="FFFFFF"/>
          <w:vertAlign w:val="baseline"/>
        </w:rPr>
        <w:t>Основные требования к проекту.</w:t>
      </w:r>
    </w:p>
    <w:p w14:paraId="1812F47C">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4"/>
          <w:szCs w:val="24"/>
          <w:u w:val="none"/>
          <w:shd w:val="clear" w:fill="FFFFFF"/>
          <w:vertAlign w:val="baseline"/>
        </w:rPr>
        <w:t>1.Необходимо наличие социально </w:t>
      </w:r>
      <w:r>
        <w:rPr>
          <w:rFonts w:hint="default" w:ascii="Times New Roman" w:hAnsi="Times New Roman" w:cs="Times New Roman"/>
          <w:b/>
          <w:bCs/>
          <w:i w:val="0"/>
          <w:iCs w:val="0"/>
          <w:caps w:val="0"/>
          <w:color w:val="000000"/>
          <w:spacing w:val="0"/>
          <w:sz w:val="24"/>
          <w:szCs w:val="24"/>
          <w:u w:val="none"/>
          <w:shd w:val="clear" w:fill="FFFFFF"/>
          <w:vertAlign w:val="baseline"/>
        </w:rPr>
        <w:t>значимой задачи (проблемы) </w:t>
      </w:r>
      <w:r>
        <w:rPr>
          <w:rFonts w:hint="default" w:ascii="Times New Roman" w:hAnsi="Times New Roman" w:cs="Times New Roman"/>
          <w:i w:val="0"/>
          <w:iCs w:val="0"/>
          <w:caps w:val="0"/>
          <w:color w:val="000000"/>
          <w:spacing w:val="0"/>
          <w:sz w:val="24"/>
          <w:szCs w:val="24"/>
          <w:u w:val="none"/>
          <w:shd w:val="clear" w:fill="FFFFFF"/>
          <w:vertAlign w:val="baseline"/>
        </w:rPr>
        <w:t>–исследовательской, информационной, практической.</w:t>
      </w:r>
    </w:p>
    <w:p w14:paraId="6B7340DE">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4"/>
          <w:szCs w:val="24"/>
          <w:u w:val="none"/>
          <w:shd w:val="clear" w:fill="FFFFFF"/>
          <w:vertAlign w:val="baseline"/>
        </w:rPr>
        <w:t>2.Выполнение проекта начинается с планирования действий по разрешению проблемы, иными словами – с </w:t>
      </w:r>
      <w:r>
        <w:rPr>
          <w:rFonts w:hint="default" w:ascii="Times New Roman" w:hAnsi="Times New Roman" w:cs="Times New Roman"/>
          <w:b/>
          <w:bCs/>
          <w:i w:val="0"/>
          <w:iCs w:val="0"/>
          <w:caps w:val="0"/>
          <w:color w:val="000000"/>
          <w:spacing w:val="0"/>
          <w:sz w:val="24"/>
          <w:szCs w:val="24"/>
          <w:u w:val="none"/>
          <w:shd w:val="clear" w:fill="FFFFFF"/>
          <w:vertAlign w:val="baseline"/>
        </w:rPr>
        <w:t>проектирования самого проекта</w:t>
      </w:r>
      <w:r>
        <w:rPr>
          <w:rFonts w:hint="default" w:ascii="Times New Roman" w:hAnsi="Times New Roman" w:cs="Times New Roman"/>
          <w:i w:val="0"/>
          <w:iCs w:val="0"/>
          <w:caps w:val="0"/>
          <w:color w:val="000000"/>
          <w:spacing w:val="0"/>
          <w:sz w:val="24"/>
          <w:szCs w:val="24"/>
          <w:u w:val="none"/>
          <w:shd w:val="clear" w:fill="FFFFFF"/>
          <w:vertAlign w:val="baseline"/>
        </w:rPr>
        <w:t>, в частности – с определения вида продукта и формы презентации.</w:t>
      </w:r>
    </w:p>
    <w:p w14:paraId="123172DF">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4"/>
          <w:szCs w:val="24"/>
          <w:u w:val="none"/>
          <w:shd w:val="clear" w:fill="FFFFFF"/>
          <w:vertAlign w:val="baseline"/>
        </w:rPr>
        <w:t>Наиболее важной частью плана является пооперационная разработка проекта, в которой указан перечень конкретных действий с указанием выходов, сроков и ответственных.</w:t>
      </w:r>
    </w:p>
    <w:p w14:paraId="0406673A">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4"/>
          <w:szCs w:val="24"/>
          <w:u w:val="none"/>
          <w:shd w:val="clear" w:fill="FFFFFF"/>
          <w:vertAlign w:val="baseline"/>
        </w:rPr>
        <w:t>3.Каждый проект обязательно требует исследовательской работы учащихся.</w:t>
      </w:r>
    </w:p>
    <w:p w14:paraId="751CC351">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4"/>
          <w:szCs w:val="24"/>
          <w:u w:val="none"/>
          <w:shd w:val="clear" w:fill="FFFFFF"/>
          <w:vertAlign w:val="baseline"/>
        </w:rPr>
        <w:t>Таким образом, отличительная черта проектной деятельности –</w:t>
      </w:r>
      <w:r>
        <w:rPr>
          <w:rFonts w:hint="default" w:ascii="Times New Roman" w:hAnsi="Times New Roman" w:cs="Times New Roman"/>
          <w:b/>
          <w:bCs/>
          <w:i w:val="0"/>
          <w:iCs w:val="0"/>
          <w:caps w:val="0"/>
          <w:color w:val="000000"/>
          <w:spacing w:val="0"/>
          <w:sz w:val="24"/>
          <w:szCs w:val="24"/>
          <w:u w:val="none"/>
          <w:shd w:val="clear" w:fill="FFFFFF"/>
          <w:vertAlign w:val="baseline"/>
        </w:rPr>
        <w:t> поиск</w:t>
      </w:r>
      <w:r>
        <w:rPr>
          <w:rFonts w:hint="default" w:ascii="Times New Roman" w:hAnsi="Times New Roman" w:cs="Times New Roman"/>
          <w:i w:val="0"/>
          <w:iCs w:val="0"/>
          <w:caps w:val="0"/>
          <w:color w:val="000000"/>
          <w:spacing w:val="0"/>
          <w:sz w:val="24"/>
          <w:szCs w:val="24"/>
          <w:u w:val="none"/>
          <w:shd w:val="clear" w:fill="FFFFFF"/>
          <w:vertAlign w:val="baseline"/>
        </w:rPr>
        <w:t> </w:t>
      </w:r>
      <w:r>
        <w:rPr>
          <w:rFonts w:hint="default" w:ascii="Times New Roman" w:hAnsi="Times New Roman" w:cs="Times New Roman"/>
          <w:b/>
          <w:bCs/>
          <w:i w:val="0"/>
          <w:iCs w:val="0"/>
          <w:caps w:val="0"/>
          <w:color w:val="000000"/>
          <w:spacing w:val="0"/>
          <w:sz w:val="24"/>
          <w:szCs w:val="24"/>
          <w:u w:val="none"/>
          <w:shd w:val="clear" w:fill="FFFFFF"/>
          <w:vertAlign w:val="baseline"/>
        </w:rPr>
        <w:t>информации</w:t>
      </w:r>
      <w:r>
        <w:rPr>
          <w:rFonts w:hint="default" w:ascii="Times New Roman" w:hAnsi="Times New Roman" w:cs="Times New Roman"/>
          <w:i w:val="0"/>
          <w:iCs w:val="0"/>
          <w:caps w:val="0"/>
          <w:color w:val="000000"/>
          <w:spacing w:val="0"/>
          <w:sz w:val="24"/>
          <w:szCs w:val="24"/>
          <w:u w:val="none"/>
          <w:shd w:val="clear" w:fill="FFFFFF"/>
          <w:vertAlign w:val="baseline"/>
        </w:rPr>
        <w:t>, которая затем будет обработана, осмыслена и представлена участникам проектной группы.</w:t>
      </w:r>
    </w:p>
    <w:p w14:paraId="77426EC0">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4"/>
          <w:szCs w:val="24"/>
          <w:u w:val="none"/>
          <w:shd w:val="clear" w:fill="FFFFFF"/>
          <w:vertAlign w:val="baseline"/>
        </w:rPr>
        <w:t>4.Результатом работы над проектом, иначе говоря, выходом проекта, является </w:t>
      </w:r>
      <w:r>
        <w:rPr>
          <w:rFonts w:hint="default" w:ascii="Times New Roman" w:hAnsi="Times New Roman" w:cs="Times New Roman"/>
          <w:b/>
          <w:bCs/>
          <w:i w:val="0"/>
          <w:iCs w:val="0"/>
          <w:caps w:val="0"/>
          <w:color w:val="000000"/>
          <w:spacing w:val="0"/>
          <w:sz w:val="24"/>
          <w:szCs w:val="24"/>
          <w:u w:val="none"/>
          <w:shd w:val="clear" w:fill="FFFFFF"/>
          <w:vertAlign w:val="baseline"/>
        </w:rPr>
        <w:t>продукт</w:t>
      </w:r>
      <w:r>
        <w:rPr>
          <w:rFonts w:hint="default" w:ascii="Times New Roman" w:hAnsi="Times New Roman" w:cs="Times New Roman"/>
          <w:i w:val="0"/>
          <w:iCs w:val="0"/>
          <w:caps w:val="0"/>
          <w:color w:val="000000"/>
          <w:spacing w:val="0"/>
          <w:sz w:val="24"/>
          <w:szCs w:val="24"/>
          <w:u w:val="none"/>
          <w:shd w:val="clear" w:fill="FFFFFF"/>
          <w:vertAlign w:val="baseline"/>
        </w:rPr>
        <w:t>.</w:t>
      </w:r>
    </w:p>
    <w:p w14:paraId="267BED64">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4"/>
          <w:szCs w:val="24"/>
          <w:u w:val="none"/>
          <w:shd w:val="clear" w:fill="FFFFFF"/>
          <w:vertAlign w:val="baseline"/>
        </w:rPr>
        <w:t>5.Подготовленный продукт должен быть представлен заказчику и (или) представителям общественности, и представлен достаточно убедительно, как наиболее приемлемое средство решения проблемы.</w:t>
      </w:r>
    </w:p>
    <w:p w14:paraId="49BFF22D">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4"/>
          <w:szCs w:val="24"/>
          <w:u w:val="none"/>
          <w:shd w:val="clear" w:fill="FFFFFF"/>
          <w:vertAlign w:val="baseline"/>
        </w:rPr>
        <w:t>Таким образом, проект требует на завершающем этапе презентации своего продукта.</w:t>
      </w:r>
    </w:p>
    <w:p w14:paraId="396C7360">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4"/>
          <w:szCs w:val="24"/>
          <w:u w:val="none"/>
          <w:shd w:val="clear" w:fill="FFFFFF"/>
          <w:vertAlign w:val="baseline"/>
        </w:rPr>
        <w:t>То есть проект – это “пять П”:</w:t>
      </w:r>
    </w:p>
    <w:p w14:paraId="61B326CB">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4"/>
          <w:szCs w:val="24"/>
          <w:u w:val="none"/>
          <w:shd w:val="clear" w:fill="FFFFFF"/>
          <w:vertAlign w:val="baseline"/>
        </w:rPr>
        <w:t>Проблема – Проектирование (планирование) – Поиск информации – Продукт – Презентация.</w:t>
      </w:r>
    </w:p>
    <w:p w14:paraId="0F0BEB6C">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4"/>
          <w:szCs w:val="24"/>
          <w:u w:val="none"/>
          <w:shd w:val="clear" w:fill="FFFFFF"/>
          <w:vertAlign w:val="baseline"/>
        </w:rPr>
        <w:t>Шестое “П” проекта – его </w:t>
      </w:r>
      <w:r>
        <w:rPr>
          <w:rFonts w:hint="default" w:ascii="Times New Roman" w:hAnsi="Times New Roman" w:cs="Times New Roman"/>
          <w:b/>
          <w:bCs/>
          <w:i w:val="0"/>
          <w:iCs w:val="0"/>
          <w:caps w:val="0"/>
          <w:color w:val="000000"/>
          <w:spacing w:val="0"/>
          <w:sz w:val="24"/>
          <w:szCs w:val="24"/>
          <w:u w:val="none"/>
          <w:shd w:val="clear" w:fill="FFFFFF"/>
          <w:vertAlign w:val="baseline"/>
        </w:rPr>
        <w:t>Портфолио</w:t>
      </w:r>
      <w:r>
        <w:rPr>
          <w:rFonts w:hint="default" w:ascii="Times New Roman" w:hAnsi="Times New Roman" w:cs="Times New Roman"/>
          <w:i w:val="0"/>
          <w:iCs w:val="0"/>
          <w:caps w:val="0"/>
          <w:color w:val="000000"/>
          <w:spacing w:val="0"/>
          <w:sz w:val="24"/>
          <w:szCs w:val="24"/>
          <w:u w:val="none"/>
          <w:shd w:val="clear" w:fill="FFFFFF"/>
          <w:vertAlign w:val="baseline"/>
        </w:rPr>
        <w:t>,  папка, в которой собраны все рабочие материалы проекта, в том числе черновики, дневные планы и отчёты и др.</w:t>
      </w:r>
    </w:p>
    <w:p w14:paraId="63DCD02D">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4"/>
          <w:szCs w:val="24"/>
          <w:u w:val="none"/>
          <w:shd w:val="clear" w:fill="FFFFFF"/>
          <w:vertAlign w:val="baseline"/>
        </w:rPr>
        <w:t>Важное правило</w:t>
      </w:r>
      <w:r>
        <w:rPr>
          <w:rFonts w:hint="default" w:ascii="Times New Roman" w:hAnsi="Times New Roman" w:cs="Times New Roman"/>
          <w:b/>
          <w:bCs/>
          <w:i w:val="0"/>
          <w:iCs w:val="0"/>
          <w:caps w:val="0"/>
          <w:color w:val="000000"/>
          <w:spacing w:val="0"/>
          <w:sz w:val="24"/>
          <w:szCs w:val="24"/>
          <w:u w:val="none"/>
          <w:shd w:val="clear" w:fill="FFFFFF"/>
          <w:vertAlign w:val="baseline"/>
        </w:rPr>
        <w:t>: каждый этап работы над проектом должен иметь свой конкретный продукт!</w:t>
      </w:r>
    </w:p>
    <w:p w14:paraId="10499A6B">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4"/>
          <w:szCs w:val="24"/>
          <w:u w:val="none"/>
          <w:shd w:val="clear" w:fill="FFFFFF"/>
          <w:vertAlign w:val="baseline"/>
        </w:rPr>
        <w:t>Обучая учащихся действовать в пределах проектной технологии, учитель стимулирует обучение детей, учит их самостоятельно получать знания из различных источников, пользоваться этими знаниями в жизни, развивает у детей навыки аналитического,  критического и творческого мышления.</w:t>
      </w:r>
    </w:p>
    <w:p w14:paraId="50B875D5">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b/>
          <w:bCs/>
          <w:i/>
          <w:iCs/>
          <w:caps w:val="0"/>
          <w:color w:val="000000"/>
          <w:spacing w:val="0"/>
          <w:sz w:val="24"/>
          <w:szCs w:val="24"/>
          <w:u w:val="single"/>
          <w:shd w:val="clear" w:fill="FFFFFF"/>
          <w:vertAlign w:val="baseline"/>
        </w:rPr>
        <w:t>5.Тестовые технологии</w:t>
      </w:r>
    </w:p>
    <w:p w14:paraId="19D35F6F">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4"/>
          <w:szCs w:val="24"/>
          <w:u w:val="none"/>
          <w:shd w:val="clear" w:fill="FFFFFF"/>
          <w:vertAlign w:val="baseline"/>
        </w:rPr>
        <w:t>Задания на тестовой основе получили широкое распространение в практике преподавания. Учитель может использовать их на различных этапах урока, при проведении занятий разных типов, в ходе индивидуальной, групповой и фронтальной работы, в сочетании с другими средствами и приемами обучения. Сегодня существуют разнообразные варианты тестов. Однако, тесты, созданные самим учителем, позволяют наиболее эффективно выявлять качество знаний, индивидуализировать задания, учитывая особенности каждого ученика. Тестовые задания составляются с учетом задач урока, специфики изучаемого материала, познавательных возможностей, уровня готовности учащихся. Тестовая технология помогает при контроле знаний учащихся. Тест обеспечивает субъективный фактор при проверке результатов, а так же развивает у ребят логическое мышление и внимательность. Тестовые задания различаются по уровню сложности и по форме вариантов ответов. Использование тестовых заданий позволяет осуществить дифференциацию и индивидуализацию обучения учащихся с учетом их уровня познавательных способностей.</w:t>
      </w:r>
    </w:p>
    <w:p w14:paraId="2F56CF80">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4"/>
          <w:szCs w:val="24"/>
          <w:u w:val="none"/>
          <w:shd w:val="clear" w:fill="FFFFFF"/>
          <w:vertAlign w:val="baseline"/>
        </w:rPr>
        <w:t>6.Успеваемость ученика в начальной школе зависит от множества факторов, в том числе и от того, насколько наглядным и удобным для восприятия является учебный материал. Поэтому на современном этапе организации образовательного процесса педагог не может обойтись на уроке без </w:t>
      </w:r>
      <w:r>
        <w:rPr>
          <w:rFonts w:hint="default" w:ascii="Times New Roman" w:hAnsi="Times New Roman" w:cs="Times New Roman"/>
          <w:b/>
          <w:bCs/>
          <w:i/>
          <w:iCs/>
          <w:caps w:val="0"/>
          <w:color w:val="000000"/>
          <w:spacing w:val="0"/>
          <w:sz w:val="24"/>
          <w:szCs w:val="24"/>
          <w:u w:val="single"/>
          <w:shd w:val="clear" w:fill="FFFFFF"/>
          <w:vertAlign w:val="baseline"/>
        </w:rPr>
        <w:t>информационно-коммуникационных технологий</w:t>
      </w:r>
      <w:r>
        <w:rPr>
          <w:rFonts w:hint="default" w:ascii="Times New Roman" w:hAnsi="Times New Roman" w:cs="Times New Roman"/>
          <w:i w:val="0"/>
          <w:iCs w:val="0"/>
          <w:caps w:val="0"/>
          <w:color w:val="000000"/>
          <w:spacing w:val="0"/>
          <w:sz w:val="24"/>
          <w:szCs w:val="24"/>
          <w:u w:val="none"/>
          <w:shd w:val="clear" w:fill="FFFFFF"/>
          <w:vertAlign w:val="baseline"/>
        </w:rPr>
        <w:t>. Главным преимуществом этих технологий является наглядность, так как большая доля информации усваивается с помощью зрительной памяти, и воздействие на неё очень важно в обучении. Психологами доказано, что при проведении занятий с использованием новых информационных технологий активизируется правое полушарие мозга, отвечающее за ассоциативное мышление, рождение новых идей, интуицию, улучшается психоэмоциональное состояние обучаемого, активизируются его положительные эмоции. Эффективность обучения повышается и за счет активизации самостоятельной работы учащихся, развития их познавательных и творческих способностей, образного изложения материала</w:t>
      </w:r>
    </w:p>
    <w:p w14:paraId="6F401626">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4"/>
          <w:szCs w:val="24"/>
          <w:u w:val="none"/>
          <w:shd w:val="clear" w:fill="FFFFFF"/>
          <w:vertAlign w:val="baseline"/>
        </w:rPr>
        <w:t>7.Развивающее значение </w:t>
      </w:r>
      <w:r>
        <w:rPr>
          <w:rFonts w:hint="default" w:ascii="Times New Roman" w:hAnsi="Times New Roman" w:cs="Times New Roman"/>
          <w:b/>
          <w:bCs/>
          <w:i/>
          <w:iCs/>
          <w:caps w:val="0"/>
          <w:color w:val="000000"/>
          <w:spacing w:val="0"/>
          <w:sz w:val="24"/>
          <w:szCs w:val="24"/>
          <w:u w:val="single"/>
          <w:shd w:val="clear" w:fill="FFFFFF"/>
          <w:vertAlign w:val="baseline"/>
        </w:rPr>
        <w:t>компьютерных технологий</w:t>
      </w:r>
      <w:r>
        <w:rPr>
          <w:rFonts w:hint="default" w:ascii="Times New Roman" w:hAnsi="Times New Roman" w:cs="Times New Roman"/>
          <w:i w:val="0"/>
          <w:iCs w:val="0"/>
          <w:caps w:val="0"/>
          <w:color w:val="000000"/>
          <w:spacing w:val="0"/>
          <w:sz w:val="24"/>
          <w:szCs w:val="24"/>
          <w:u w:val="none"/>
          <w:shd w:val="clear" w:fill="FFFFFF"/>
          <w:vertAlign w:val="baseline"/>
        </w:rPr>
        <w:t> для развития способностей младшего школьника очень велико. Применение компьютеров на уроке  создает эмоциональный настрой, это, в свою очередь, положительно сказывается на развитии детей. Дети учатся работать на нем, используют возможности Интернета. Технологии эти обогащают арсенал методических средств обучения, предоставляют педагогу богатый наглядный материал, позволяют разнообразить уроки, делая их интересными, по-настоящему современными и, естественно, способствуют лучшему усвоению знаний учащимися. Современный учитель должен идти в ногу со временем, не отставать от своих учеников.</w:t>
      </w:r>
    </w:p>
    <w:p w14:paraId="3E8514E3">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4"/>
          <w:szCs w:val="24"/>
          <w:u w:val="none"/>
          <w:shd w:val="clear" w:fill="FFFFFF"/>
          <w:vertAlign w:val="baseline"/>
        </w:rPr>
        <w:t>8.</w:t>
      </w:r>
      <w:r>
        <w:rPr>
          <w:rFonts w:hint="default" w:ascii="Times New Roman" w:hAnsi="Times New Roman" w:cs="Times New Roman"/>
          <w:b/>
          <w:bCs/>
          <w:i/>
          <w:iCs/>
          <w:caps w:val="0"/>
          <w:color w:val="000000"/>
          <w:spacing w:val="0"/>
          <w:sz w:val="24"/>
          <w:szCs w:val="24"/>
          <w:u w:val="single"/>
          <w:shd w:val="clear" w:fill="FFFFFF"/>
          <w:vertAlign w:val="baseline"/>
        </w:rPr>
        <w:t>Здоровьесберегающие технологии</w:t>
      </w:r>
      <w:r>
        <w:rPr>
          <w:rFonts w:hint="default" w:ascii="Times New Roman" w:hAnsi="Times New Roman" w:cs="Times New Roman"/>
          <w:b/>
          <w:bCs/>
          <w:i/>
          <w:iCs/>
          <w:caps w:val="0"/>
          <w:color w:val="000000"/>
          <w:spacing w:val="0"/>
          <w:sz w:val="24"/>
          <w:szCs w:val="24"/>
          <w:u w:val="none"/>
          <w:shd w:val="clear" w:fill="FFFFFF"/>
          <w:vertAlign w:val="baseline"/>
        </w:rPr>
        <w:t>. </w:t>
      </w:r>
      <w:r>
        <w:rPr>
          <w:rFonts w:hint="default" w:ascii="Times New Roman" w:hAnsi="Times New Roman" w:cs="Times New Roman"/>
          <w:i w:val="0"/>
          <w:iCs w:val="0"/>
          <w:caps w:val="0"/>
          <w:color w:val="000000"/>
          <w:spacing w:val="0"/>
          <w:sz w:val="24"/>
          <w:szCs w:val="24"/>
          <w:u w:val="none"/>
          <w:shd w:val="clear" w:fill="FFFFFF"/>
          <w:vertAlign w:val="baseline"/>
        </w:rPr>
        <w:t>Использование данных технологий позволяют равномерно во время урока распределять различные виды заданий, чередовать мыслительную деятельность, определять время подачи сложного учебного материала, выделять время на проведение самостоятельных и контрольных работ, нормативно применять ТСО, что дает положительные результаты в обучении. При подготовке и проведении урока учитываются: дозировка учебной нагрузки; построение урока с учетом динамичности учащихся, их работоспособности; соблюдение гигиенических требований (свежий воздух, хорошая освещенность, чистота); благоприятный эмоциональный настрой; профилактика стрессов (работа в парах, группах, стимулирование учащихся); оздоровительные моменты и смена видов деятельности на уроке, помогающие преодолеть усталость, уныние, неудовлетворительность; соблюдение организации учебного труда (подготовка доски, четкие записи на доске, применение ИКТ).</w:t>
      </w:r>
    </w:p>
    <w:p w14:paraId="7F4C88ED">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4"/>
          <w:szCs w:val="24"/>
          <w:u w:val="none"/>
          <w:shd w:val="clear" w:fill="FFFFFF"/>
          <w:vertAlign w:val="baseline"/>
        </w:rPr>
        <w:t>         </w:t>
      </w:r>
    </w:p>
    <w:p w14:paraId="4CB55584">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4"/>
          <w:szCs w:val="24"/>
          <w:u w:val="none"/>
          <w:shd w:val="clear" w:fill="FFFFFF"/>
          <w:vertAlign w:val="baseline"/>
        </w:rPr>
        <w:t> Таким образом, инновационные технологии в работе учителя начальных классов дают ему возможность:</w:t>
      </w:r>
    </w:p>
    <w:p w14:paraId="58EE7693">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4"/>
          <w:szCs w:val="24"/>
          <w:u w:val="none"/>
          <w:shd w:val="clear" w:fill="FFFFFF"/>
          <w:vertAlign w:val="baseline"/>
        </w:rPr>
        <w:t>- повысить уровень профессионализма,</w:t>
      </w:r>
    </w:p>
    <w:p w14:paraId="39895594">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4"/>
          <w:szCs w:val="24"/>
          <w:u w:val="none"/>
          <w:shd w:val="clear" w:fill="FFFFFF"/>
          <w:vertAlign w:val="baseline"/>
        </w:rPr>
        <w:t>- обеспечить благоприятные условия для развития личности ученика,</w:t>
      </w:r>
    </w:p>
    <w:p w14:paraId="65A021C9">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4"/>
          <w:szCs w:val="24"/>
          <w:u w:val="none"/>
          <w:shd w:val="clear" w:fill="FFFFFF"/>
          <w:vertAlign w:val="baseline"/>
        </w:rPr>
        <w:t>- выбирать наиболее эффективные технологии для решения педагогических проблем,</w:t>
      </w:r>
    </w:p>
    <w:p w14:paraId="0008C372">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4"/>
          <w:szCs w:val="24"/>
          <w:u w:val="none"/>
          <w:shd w:val="clear" w:fill="FFFFFF"/>
          <w:vertAlign w:val="baseline"/>
        </w:rPr>
        <w:t>- с большей определенностью предсказывать результат и управлять педагогическим процессом.</w:t>
      </w:r>
    </w:p>
    <w:p w14:paraId="43F78447">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4"/>
          <w:szCs w:val="24"/>
          <w:u w:val="none"/>
          <w:shd w:val="clear" w:fill="FFFFFF"/>
          <w:vertAlign w:val="baseline"/>
        </w:rPr>
        <w:t>         </w:t>
      </w:r>
    </w:p>
    <w:p w14:paraId="412B5426">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4"/>
          <w:szCs w:val="24"/>
          <w:u w:val="none"/>
          <w:shd w:val="clear" w:fill="FFFFFF"/>
          <w:vertAlign w:val="baseline"/>
        </w:rPr>
        <w:t>Инновационные технологии помогают учащимся активно воспринимать изучаемые явления, глубоко осмысливать их, перерабатывать и   применять на практике. В то же время эти технологии…</w:t>
      </w:r>
    </w:p>
    <w:p w14:paraId="21D82DA3">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4"/>
          <w:szCs w:val="24"/>
          <w:u w:val="none"/>
          <w:shd w:val="clear" w:fill="FFFFFF"/>
          <w:vertAlign w:val="baseline"/>
        </w:rPr>
        <w:t> - стимулируют у учащихся процесс познания нового,</w:t>
      </w:r>
    </w:p>
    <w:p w14:paraId="11646FF0">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4"/>
          <w:szCs w:val="24"/>
          <w:u w:val="none"/>
          <w:shd w:val="clear" w:fill="FFFFFF"/>
          <w:vertAlign w:val="baseline"/>
        </w:rPr>
        <w:t>- формируют у них осознанную потребность в приобретении знаний и умений,</w:t>
      </w:r>
    </w:p>
    <w:p w14:paraId="15EA27B8">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4"/>
          <w:szCs w:val="24"/>
          <w:u w:val="none"/>
          <w:shd w:val="clear" w:fill="FFFFFF"/>
          <w:vertAlign w:val="baseline"/>
        </w:rPr>
        <w:t>- порождают стремление к самостоятельной деятельности,</w:t>
      </w:r>
    </w:p>
    <w:p w14:paraId="6E83A405">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4"/>
          <w:szCs w:val="24"/>
          <w:u w:val="none"/>
          <w:shd w:val="clear" w:fill="FFFFFF"/>
          <w:vertAlign w:val="baseline"/>
        </w:rPr>
        <w:t>- формируют устойчивое внимание к предмету.</w:t>
      </w:r>
    </w:p>
    <w:p w14:paraId="216B595A">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4"/>
          <w:szCs w:val="24"/>
          <w:u w:val="none"/>
          <w:shd w:val="clear" w:fill="FFFFFF"/>
          <w:vertAlign w:val="baseline"/>
        </w:rPr>
        <w:t>          </w:t>
      </w:r>
    </w:p>
    <w:p w14:paraId="25BC26A3">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4"/>
          <w:szCs w:val="24"/>
          <w:u w:val="none"/>
          <w:shd w:val="clear" w:fill="FFFFFF"/>
          <w:vertAlign w:val="baseline"/>
        </w:rPr>
        <w:t>    Использование современных обучающих технологий может преобразовать преподавание традиционных учебных предметов, рационализировав детский труд, оптимизировав процессы понимания и запоминания учебного материала, а главное, подняв на неизменно более высокий уровень интерес детей к учебе. Учить ребенка радостно, без принуждения – возможно, если в своей работе педагог использует инновационные технологии.</w:t>
      </w:r>
    </w:p>
    <w:p w14:paraId="3391A39B">
      <w:pPr>
        <w:rPr>
          <w:rFonts w:hint="default" w:ascii="Times New Roman" w:hAnsi="Times New Roman" w:cs="Times New Roma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CA6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qFormat/>
    <w:uiPriority w:val="0"/>
    <w:rPr>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2025-01-12T08:00:31Z</dcterms:created>
  <dc:creator>User</dc:creator>
  <cp:lastModifiedBy>User</cp:lastModifiedBy>
  <dcterms:modified xsi:type="dcterms:W3CDTF">2025-01-12T08:00:58Z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057E5FF20F0743329DF49059AC4F704C_12</vt:lpwstr>
  </property>
</Properties>
</file>