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2A" w:rsidRDefault="009A032A" w:rsidP="009A032A">
      <w:pPr>
        <w:jc w:val="center"/>
        <w:rPr>
          <w:rFonts w:ascii="Times New Roman" w:hAnsi="Times New Roman" w:cs="Times New Roman"/>
          <w:kern w:val="36"/>
          <w:sz w:val="44"/>
          <w:szCs w:val="44"/>
          <w:lang w:val="tt-RU" w:eastAsia="ru-RU"/>
        </w:rPr>
      </w:pPr>
      <w:r>
        <w:rPr>
          <w:rFonts w:ascii="Times New Roman" w:hAnsi="Times New Roman" w:cs="Times New Roman"/>
          <w:kern w:val="36"/>
          <w:sz w:val="44"/>
          <w:szCs w:val="44"/>
          <w:lang w:eastAsia="ru-RU"/>
        </w:rPr>
        <w:t>Консультация для родителей</w:t>
      </w:r>
      <w:r>
        <w:rPr>
          <w:rFonts w:ascii="Times New Roman" w:hAnsi="Times New Roman" w:cs="Times New Roman"/>
          <w:kern w:val="36"/>
          <w:sz w:val="44"/>
          <w:szCs w:val="44"/>
          <w:lang w:val="tt-RU" w:eastAsia="ru-RU"/>
        </w:rPr>
        <w:t xml:space="preserve"> </w:t>
      </w:r>
    </w:p>
    <w:p w:rsidR="009A032A" w:rsidRDefault="009A032A" w:rsidP="009A032A">
      <w:pPr>
        <w:jc w:val="center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kern w:val="36"/>
          <w:sz w:val="44"/>
          <w:szCs w:val="44"/>
          <w:lang w:val="tt-RU" w:eastAsia="ru-RU"/>
        </w:rPr>
        <w:t>на тему:</w:t>
      </w:r>
    </w:p>
    <w:p w:rsidR="009A032A" w:rsidRDefault="009A032A" w:rsidP="009A032A">
      <w:pPr>
        <w:ind w:left="-567"/>
        <w:jc w:val="center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kern w:val="36"/>
          <w:sz w:val="44"/>
          <w:szCs w:val="44"/>
          <w:lang w:eastAsia="ru-RU"/>
        </w:rPr>
        <w:t>«Экологическое воспитание детей в семье»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 w:eastAsia="ru-RU"/>
        </w:rPr>
        <w:t> 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Экология - это наука, и произошла она от слова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ойкас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дом, жилище, место обитания. Это всё живое, что нас окружает, </w:t>
      </w:r>
      <w:r>
        <w:rPr>
          <w:rFonts w:ascii="Times New Roman" w:hAnsi="Times New Roman" w:cs="Times New Roman"/>
          <w:color w:val="333333"/>
          <w:spacing w:val="-1"/>
          <w:sz w:val="28"/>
          <w:szCs w:val="28"/>
          <w:lang w:val="tt-RU" w:eastAsia="ru-RU"/>
        </w:rPr>
        <w:t xml:space="preserve"> 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дышим </w:t>
      </w:r>
      <w:r>
        <w:rPr>
          <w:rFonts w:ascii="Times New Roman" w:hAnsi="Times New Roman" w:cs="Times New Roman"/>
          <w:color w:val="333333"/>
          <w:spacing w:val="-1"/>
          <w:sz w:val="28"/>
          <w:szCs w:val="28"/>
          <w:lang w:val="tt-RU" w:eastAsia="ru-RU"/>
        </w:rPr>
        <w:t>и</w:t>
      </w:r>
      <w:r>
        <w:rPr>
          <w:rFonts w:ascii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живём.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дошкольной педагогике появлялось новое направление воспитания - экологическое воспитание.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pacing w:val="-1"/>
          <w:sz w:val="28"/>
          <w:szCs w:val="28"/>
          <w:lang w:val="tt-RU" w:eastAsia="ru-RU"/>
        </w:rPr>
        <w:t xml:space="preserve">   </w:t>
      </w:r>
      <w:r>
        <w:rPr>
          <w:rFonts w:ascii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Весной природа преображается, и мы радуемся каждой новой травинке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у нашего леса, не нарушайте грибницу, объясните детям, что грибы нужно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срезать ножиком, здесь вырастет новый гриб.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tt-RU" w:eastAsia="ru-RU"/>
        </w:rPr>
        <w:lastRenderedPageBreak/>
        <w:t xml:space="preserve">   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Дети часто поступают жестоко с природой и во всём этом виноваты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взрослые. Не смогли научить видеть красивое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заботится о том, чтобы все, что окружает нас, только радовало.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</w:t>
      </w:r>
      <w:r>
        <w:rPr>
          <w:rFonts w:ascii="Times New Roman" w:hAnsi="Times New Roman" w:cs="Times New Roman"/>
          <w:sz w:val="28"/>
          <w:szCs w:val="28"/>
          <w:lang w:val="tt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это не пройдёт даром. Если ребенок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будет бережно относится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 всему -</w:t>
      </w:r>
      <w:r>
        <w:rPr>
          <w:rFonts w:ascii="Times New Roman" w:hAnsi="Times New Roman" w:cs="Times New Roman"/>
          <w:spacing w:val="-2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t-RU"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конце </w:t>
      </w:r>
      <w:r>
        <w:rPr>
          <w:rFonts w:ascii="Times New Roman" w:hAnsi="Times New Roman" w:cs="Times New Roman"/>
          <w:color w:val="333333"/>
          <w:sz w:val="28"/>
          <w:szCs w:val="28"/>
          <w:lang w:val="tt-RU" w:eastAsia="ru-RU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ообщения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предложить стихотворение В. Орлова.</w:t>
      </w:r>
    </w:p>
    <w:p w:rsidR="009A032A" w:rsidRDefault="009A032A" w:rsidP="009A032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9A032A">
          <w:pgSz w:w="11906" w:h="16838"/>
          <w:pgMar w:top="851" w:right="850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A032A" w:rsidRDefault="009A032A" w:rsidP="009A032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«Живой букварь»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 в любое время года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мудрая природа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по календарю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живому букварю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Птицы учат пению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Паучок терпению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нас пчелиный рой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Дисциплине трудовой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Обучает жить в труде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 справедливости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пас правдивости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снег нас чистоте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солнце доброте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природы круглый год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Обучатся нужно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 деревья всех пород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Весь большой лесной парод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 крепкой дружбе</w:t>
      </w:r>
    </w:p>
    <w:p w:rsidR="009A032A" w:rsidRDefault="009A032A" w:rsidP="009A032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9A032A">
          <w:type w:val="continuous"/>
          <w:pgSz w:w="11906" w:h="16838"/>
          <w:pgMar w:top="851" w:right="850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9A032A" w:rsidRDefault="009A032A" w:rsidP="009A032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 w:eastAsia="ru-RU"/>
        </w:rPr>
        <w:br w:type="textWrapping" w:clear="all"/>
      </w:r>
    </w:p>
    <w:p w:rsidR="009A032A" w:rsidRDefault="009A032A" w:rsidP="009A032A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A032A" w:rsidRDefault="009A032A" w:rsidP="009A032A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071A3" w:rsidRDefault="00D071A3"/>
    <w:sectPr w:rsidR="00D071A3" w:rsidSect="00D0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32A"/>
    <w:rsid w:val="009A032A"/>
    <w:rsid w:val="00D0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2008-04-28T05:08:00Z</dcterms:created>
  <dcterms:modified xsi:type="dcterms:W3CDTF">2008-04-28T05:09:00Z</dcterms:modified>
</cp:coreProperties>
</file>