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FC" w:rsidRDefault="00F4648C" w:rsidP="008F43FC">
      <w:pPr>
        <w:spacing w:after="0" w:line="360" w:lineRule="auto"/>
        <w:contextualSpacing/>
        <w:jc w:val="center"/>
        <w:rPr>
          <w:rFonts w:ascii="Times New Roman" w:hAnsi="Times New Roman" w:cs="Times New Roman"/>
          <w:b/>
          <w:sz w:val="28"/>
          <w:szCs w:val="28"/>
        </w:rPr>
      </w:pPr>
      <w:bookmarkStart w:id="0" w:name="_Hlk179813421"/>
      <w:r w:rsidRPr="00F4648C">
        <w:rPr>
          <w:rFonts w:ascii="Times New Roman" w:hAnsi="Times New Roman" w:cs="Times New Roman"/>
          <w:b/>
          <w:sz w:val="28"/>
          <w:szCs w:val="28"/>
        </w:rPr>
        <w:t>ИСПОЛЬЗОВАНИЕ ИКТ И МУЛЬТИМЕДИЙНЫХ ТЕХНОЛОГИЙ В ЛОГОПЕДИЧЕСКОЙ РАБОТЕ С ДЕТЬМИ ДОШКОЛЬНОГО ВОЗРАСТА</w:t>
      </w:r>
    </w:p>
    <w:bookmarkEnd w:id="0"/>
    <w:p w:rsidR="00F4648C" w:rsidRDefault="00F4648C" w:rsidP="008F43FC">
      <w:pPr>
        <w:spacing w:after="0" w:line="360" w:lineRule="auto"/>
        <w:contextualSpacing/>
        <w:jc w:val="center"/>
        <w:rPr>
          <w:rFonts w:ascii="Times New Roman" w:hAnsi="Times New Roman" w:cs="Times New Roman"/>
          <w:b/>
          <w:sz w:val="28"/>
          <w:szCs w:val="28"/>
        </w:rPr>
      </w:pPr>
    </w:p>
    <w:p w:rsidR="00AE15FA" w:rsidRDefault="00AE15FA" w:rsidP="00AE15FA">
      <w:pPr>
        <w:spacing w:line="360" w:lineRule="auto"/>
        <w:ind w:firstLineChars="125" w:firstLine="350"/>
        <w:jc w:val="right"/>
        <w:rPr>
          <w:rFonts w:ascii="Times New Roman" w:hAnsi="Times New Roman" w:cs="Times New Roman"/>
          <w:sz w:val="28"/>
          <w:szCs w:val="28"/>
        </w:rPr>
      </w:pPr>
      <w:r>
        <w:rPr>
          <w:rFonts w:ascii="Times New Roman" w:hAnsi="Times New Roman" w:cs="Times New Roman"/>
          <w:sz w:val="28"/>
          <w:szCs w:val="28"/>
        </w:rPr>
        <w:t xml:space="preserve">Мороз Елена </w:t>
      </w:r>
      <w:proofErr w:type="gramStart"/>
      <w:r>
        <w:rPr>
          <w:rFonts w:ascii="Times New Roman" w:hAnsi="Times New Roman" w:cs="Times New Roman"/>
          <w:sz w:val="28"/>
          <w:szCs w:val="28"/>
        </w:rPr>
        <w:t>Евгеньевна,  учитель</w:t>
      </w:r>
      <w:proofErr w:type="gramEnd"/>
      <w:r>
        <w:rPr>
          <w:rFonts w:ascii="Times New Roman" w:hAnsi="Times New Roman" w:cs="Times New Roman"/>
          <w:sz w:val="28"/>
          <w:szCs w:val="28"/>
        </w:rPr>
        <w:t xml:space="preserve">-логопед </w:t>
      </w:r>
    </w:p>
    <w:p w:rsidR="00AE15FA" w:rsidRDefault="00AE15FA" w:rsidP="00AE15FA">
      <w:pPr>
        <w:spacing w:line="360" w:lineRule="auto"/>
        <w:ind w:firstLineChars="125" w:firstLine="350"/>
        <w:jc w:val="right"/>
        <w:rPr>
          <w:rFonts w:ascii="Times New Roman" w:hAnsi="Times New Roman" w:cs="Times New Roman"/>
          <w:sz w:val="28"/>
          <w:szCs w:val="28"/>
        </w:rPr>
      </w:pPr>
      <w:r>
        <w:rPr>
          <w:rFonts w:ascii="Times New Roman" w:hAnsi="Times New Roman" w:cs="Times New Roman"/>
          <w:sz w:val="28"/>
          <w:szCs w:val="28"/>
        </w:rPr>
        <w:t>МОУ "Средняя об</w:t>
      </w:r>
      <w:r w:rsidR="00A60453">
        <w:rPr>
          <w:rFonts w:ascii="Times New Roman" w:hAnsi="Times New Roman" w:cs="Times New Roman"/>
          <w:sz w:val="28"/>
          <w:szCs w:val="28"/>
        </w:rPr>
        <w:t>щ</w:t>
      </w:r>
      <w:bookmarkStart w:id="1" w:name="_GoBack"/>
      <w:bookmarkEnd w:id="1"/>
      <w:r>
        <w:rPr>
          <w:rFonts w:ascii="Times New Roman" w:hAnsi="Times New Roman" w:cs="Times New Roman"/>
          <w:sz w:val="28"/>
          <w:szCs w:val="28"/>
        </w:rPr>
        <w:t xml:space="preserve">еобразовательная школа № 34" </w:t>
      </w:r>
    </w:p>
    <w:p w:rsidR="00AE15FA" w:rsidRDefault="00AE15FA" w:rsidP="00AE15FA">
      <w:pPr>
        <w:spacing w:line="360" w:lineRule="auto"/>
        <w:ind w:firstLineChars="125" w:firstLine="350"/>
        <w:jc w:val="right"/>
        <w:rPr>
          <w:rFonts w:ascii="Times New Roman" w:hAnsi="Times New Roman" w:cs="Times New Roman"/>
          <w:sz w:val="28"/>
          <w:szCs w:val="28"/>
        </w:rPr>
      </w:pPr>
      <w:r>
        <w:rPr>
          <w:rFonts w:ascii="Times New Roman" w:hAnsi="Times New Roman" w:cs="Times New Roman"/>
          <w:sz w:val="28"/>
          <w:szCs w:val="28"/>
        </w:rPr>
        <w:t xml:space="preserve"> Дошкольное отделение 1, </w:t>
      </w:r>
      <w:proofErr w:type="spellStart"/>
      <w:r>
        <w:rPr>
          <w:rFonts w:ascii="Times New Roman" w:hAnsi="Times New Roman" w:cs="Times New Roman"/>
          <w:sz w:val="28"/>
          <w:szCs w:val="28"/>
        </w:rPr>
        <w:t>г.Подольск</w:t>
      </w:r>
      <w:proofErr w:type="spellEnd"/>
    </w:p>
    <w:p w:rsidR="00E758F6" w:rsidRPr="00E758F6" w:rsidRDefault="00E758F6" w:rsidP="00E758F6">
      <w:pPr>
        <w:spacing w:after="0" w:line="360" w:lineRule="auto"/>
        <w:contextualSpacing/>
        <w:jc w:val="both"/>
        <w:rPr>
          <w:rFonts w:ascii="Times New Roman" w:hAnsi="Times New Roman" w:cs="Times New Roman"/>
          <w:sz w:val="28"/>
          <w:szCs w:val="28"/>
        </w:rPr>
      </w:pPr>
    </w:p>
    <w:p w:rsidR="00E758F6" w:rsidRPr="00E758F6" w:rsidRDefault="00E758F6" w:rsidP="00E758F6">
      <w:pPr>
        <w:spacing w:after="0" w:line="360" w:lineRule="auto"/>
        <w:ind w:firstLine="708"/>
        <w:contextualSpacing/>
        <w:jc w:val="both"/>
        <w:rPr>
          <w:rFonts w:ascii="Times New Roman" w:hAnsi="Times New Roman" w:cs="Times New Roman"/>
          <w:sz w:val="28"/>
          <w:szCs w:val="28"/>
        </w:rPr>
      </w:pPr>
      <w:r w:rsidRPr="00E758F6">
        <w:rPr>
          <w:rFonts w:ascii="Times New Roman" w:hAnsi="Times New Roman" w:cs="Times New Roman"/>
          <w:sz w:val="28"/>
          <w:szCs w:val="28"/>
        </w:rPr>
        <w:t>Современные образовательные технологии открывают новые возможности для логопедов в работе с детьми дошкольного возраста. Использование информационно-коммуникационных технологий (ИКТ) и мультимедийных средств на логопедических занятиях позволяет сделать процесс коррекции речи более увлекательным и эффективным. Важно понимать, что дошкольники требуют особого подхода: они активны, быстро теряют внимание, и их мотивация к занятиям может снижаться, если задания становятся однообразными и неинтересными. Именно здесь на помощь приходят ИКТ, которые помогают сделать обучение динамичным и игровым, что особенно важно в работе с детьми.</w:t>
      </w:r>
    </w:p>
    <w:p w:rsidR="00E758F6" w:rsidRPr="00E758F6" w:rsidRDefault="00E758F6" w:rsidP="00E758F6">
      <w:pPr>
        <w:spacing w:after="0" w:line="360" w:lineRule="auto"/>
        <w:ind w:firstLine="708"/>
        <w:contextualSpacing/>
        <w:jc w:val="both"/>
        <w:rPr>
          <w:rFonts w:ascii="Times New Roman" w:hAnsi="Times New Roman" w:cs="Times New Roman"/>
          <w:sz w:val="28"/>
          <w:szCs w:val="28"/>
        </w:rPr>
      </w:pPr>
      <w:r w:rsidRPr="00E758F6">
        <w:rPr>
          <w:rFonts w:ascii="Times New Roman" w:hAnsi="Times New Roman" w:cs="Times New Roman"/>
          <w:sz w:val="28"/>
          <w:szCs w:val="28"/>
        </w:rPr>
        <w:t>Одним из главных преимуществ использования ИКТ является возможность индивидуализировать занятия, подстраивая их под уровень и потребности каждого ребенка. Например, специальные программы позволяют корректировать темп работы, степень сложности заданий, а также дают возможность ребенку работать в своем ритме. Это особенно важно при работе с детьми с различными речевыми нарушениями, когда темпы освоения материала могут значительно различаться.</w:t>
      </w:r>
    </w:p>
    <w:p w:rsidR="00E758F6" w:rsidRPr="00E758F6" w:rsidRDefault="00E758F6" w:rsidP="00E758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758F6">
        <w:rPr>
          <w:rFonts w:ascii="Times New Roman" w:hAnsi="Times New Roman" w:cs="Times New Roman"/>
          <w:sz w:val="28"/>
          <w:szCs w:val="28"/>
        </w:rPr>
        <w:t xml:space="preserve">Кроме того, мультимедийные технологии открывают доступ к огромному количеству интерактивных материалов, которые могут использоваться для развития разных аспектов речи: фонематического слуха, артикуляционной моторики, расширения словарного запаса, правильного </w:t>
      </w:r>
      <w:r w:rsidRPr="00E758F6">
        <w:rPr>
          <w:rFonts w:ascii="Times New Roman" w:hAnsi="Times New Roman" w:cs="Times New Roman"/>
          <w:sz w:val="28"/>
          <w:szCs w:val="28"/>
        </w:rPr>
        <w:lastRenderedPageBreak/>
        <w:t>звукопроизношения. Визуальные и аудиоматериалы, яркие анимации, звуковое сопровождение позволяют стимулировать у ребенка интерес к занятиям и поддерживать его внимание на протяжении всей сессии.</w:t>
      </w:r>
    </w:p>
    <w:p w:rsidR="00E758F6" w:rsidRPr="00E758F6" w:rsidRDefault="00E758F6" w:rsidP="00E758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758F6">
        <w:rPr>
          <w:rFonts w:ascii="Times New Roman" w:hAnsi="Times New Roman" w:cs="Times New Roman"/>
          <w:sz w:val="28"/>
          <w:szCs w:val="28"/>
        </w:rPr>
        <w:t>Еще одно преимущество ИКТ – это возможность мгновенной обратной связи. Многие программы автоматически оценивают правильность выполнения заданий, что помогает как ребенку, так и логопеду отслеживать успехи и вовремя корректировать программу занятий. Родители также могут быть вовлечены в этот процесс, получая информацию о том, как проходит обучение, и участвуя в выполнении домашних заданий с помощью тех же программ и приложений.</w:t>
      </w:r>
    </w:p>
    <w:p w:rsidR="00E758F6" w:rsidRPr="00E758F6" w:rsidRDefault="00E758F6" w:rsidP="00E758F6">
      <w:pPr>
        <w:spacing w:after="0" w:line="360" w:lineRule="auto"/>
        <w:ind w:firstLine="708"/>
        <w:contextualSpacing/>
        <w:jc w:val="both"/>
        <w:rPr>
          <w:rFonts w:ascii="Times New Roman" w:hAnsi="Times New Roman" w:cs="Times New Roman"/>
          <w:sz w:val="28"/>
          <w:szCs w:val="28"/>
        </w:rPr>
      </w:pPr>
      <w:r w:rsidRPr="00E758F6">
        <w:rPr>
          <w:rFonts w:ascii="Times New Roman" w:hAnsi="Times New Roman" w:cs="Times New Roman"/>
          <w:sz w:val="28"/>
          <w:szCs w:val="28"/>
        </w:rPr>
        <w:t>Мультимедийные технологии включают в себя разнообразные средства, такие как интерактивные игры, обучающие программы, приложения для планшетов и компьютеров, видеоматериалы и анимации. Эти ресурсы значительно расширяют возможности логопеда в работе с детьми, предлагая множество интересных и полезных упражнений.</w:t>
      </w:r>
    </w:p>
    <w:p w:rsidR="00E758F6" w:rsidRPr="00E758F6" w:rsidRDefault="00E758F6" w:rsidP="00E758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758F6">
        <w:rPr>
          <w:rFonts w:ascii="Times New Roman" w:hAnsi="Times New Roman" w:cs="Times New Roman"/>
          <w:sz w:val="28"/>
          <w:szCs w:val="28"/>
        </w:rPr>
        <w:t>Интерактивные игры – один из самых популярных методов работы с дошкольниками. Они позволяют совмещать игру и обучение, что для детей дошкольного возраста является наиболее эффективным способом освоения новых навыков. Например, игры на развитие фонематического слуха могут включать задания на различение звуков, классификацию слов по звучанию или рифмам. Задания на артикуляцию могут включать упражнения с визуальным сопровождением: ребенок видит на экране, как правильно произносить звук, и повторяет его.</w:t>
      </w:r>
    </w:p>
    <w:p w:rsidR="00E758F6" w:rsidRPr="00E758F6" w:rsidRDefault="00E758F6" w:rsidP="00E758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758F6">
        <w:rPr>
          <w:rFonts w:ascii="Times New Roman" w:hAnsi="Times New Roman" w:cs="Times New Roman"/>
          <w:sz w:val="28"/>
          <w:szCs w:val="28"/>
        </w:rPr>
        <w:t xml:space="preserve">Обучающие программы для компьютеров и планшетов также являются важным инструментом в логопедической практике. Существуют специальные программы, разработанные для развития речи у детей с различными нарушениями: </w:t>
      </w:r>
      <w:proofErr w:type="spellStart"/>
      <w:r w:rsidRPr="00E758F6">
        <w:rPr>
          <w:rFonts w:ascii="Times New Roman" w:hAnsi="Times New Roman" w:cs="Times New Roman"/>
          <w:sz w:val="28"/>
          <w:szCs w:val="28"/>
        </w:rPr>
        <w:t>дислалией</w:t>
      </w:r>
      <w:proofErr w:type="spellEnd"/>
      <w:r w:rsidRPr="00E758F6">
        <w:rPr>
          <w:rFonts w:ascii="Times New Roman" w:hAnsi="Times New Roman" w:cs="Times New Roman"/>
          <w:sz w:val="28"/>
          <w:szCs w:val="28"/>
        </w:rPr>
        <w:t xml:space="preserve">, алалией, заиканием и другими проблемами. Эти программы включают различные виды упражнений на развитие артикуляции, слухового восприятия, правильного произношения и построения предложений. Программы позволяют ребенку в игровой форме </w:t>
      </w:r>
      <w:r w:rsidRPr="00E758F6">
        <w:rPr>
          <w:rFonts w:ascii="Times New Roman" w:hAnsi="Times New Roman" w:cs="Times New Roman"/>
          <w:sz w:val="28"/>
          <w:szCs w:val="28"/>
        </w:rPr>
        <w:lastRenderedPageBreak/>
        <w:t xml:space="preserve">выполнять упражнения, слушать правильное произношение звуков, повторять за героями мультфильмов или </w:t>
      </w:r>
      <w:proofErr w:type="spellStart"/>
      <w:r w:rsidRPr="00E758F6">
        <w:rPr>
          <w:rFonts w:ascii="Times New Roman" w:hAnsi="Times New Roman" w:cs="Times New Roman"/>
          <w:sz w:val="28"/>
          <w:szCs w:val="28"/>
        </w:rPr>
        <w:t>анимаций</w:t>
      </w:r>
      <w:proofErr w:type="spellEnd"/>
      <w:r w:rsidRPr="00E758F6">
        <w:rPr>
          <w:rFonts w:ascii="Times New Roman" w:hAnsi="Times New Roman" w:cs="Times New Roman"/>
          <w:sz w:val="28"/>
          <w:szCs w:val="28"/>
        </w:rPr>
        <w:t>.</w:t>
      </w:r>
    </w:p>
    <w:p w:rsidR="00E758F6" w:rsidRPr="00E758F6" w:rsidRDefault="00E758F6" w:rsidP="00E758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758F6">
        <w:rPr>
          <w:rFonts w:ascii="Times New Roman" w:hAnsi="Times New Roman" w:cs="Times New Roman"/>
          <w:sz w:val="28"/>
          <w:szCs w:val="28"/>
        </w:rPr>
        <w:t>Мультимедийные приложения для планшетов и смартфонов также активно используются в логопедической работе. Они удобны для занятий как в детском саду, так и дома. Приложения предлагают ребенку интерактивные задания, игры и упражнения на развитие речи. Например, в одном из приложений ребенку может быть предложено правильно расставить слова в предложении или выбрать правильное изображение по описанию. Это помогает не только развивать речевые навыки, но и формировать логическое мышление.</w:t>
      </w:r>
    </w:p>
    <w:p w:rsidR="00E758F6" w:rsidRPr="00E758F6" w:rsidRDefault="00E758F6" w:rsidP="00E758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758F6">
        <w:rPr>
          <w:rFonts w:ascii="Times New Roman" w:hAnsi="Times New Roman" w:cs="Times New Roman"/>
          <w:sz w:val="28"/>
          <w:szCs w:val="28"/>
        </w:rPr>
        <w:t>Видео и анимации также занимают важное место в логопедической практике. С их помощью можно показать ребенку, как правильно артикулировать звуки, как работают органы речи. Яркие и интересные видео помогают ребенку лучше понимать, как нужно выполнять артикуляционные упражнения, и делают этот процесс менее скучным.</w:t>
      </w:r>
    </w:p>
    <w:p w:rsidR="00E758F6" w:rsidRPr="00E758F6" w:rsidRDefault="00E758F6" w:rsidP="00E758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758F6">
        <w:rPr>
          <w:rFonts w:ascii="Times New Roman" w:hAnsi="Times New Roman" w:cs="Times New Roman"/>
          <w:sz w:val="28"/>
          <w:szCs w:val="28"/>
        </w:rPr>
        <w:t>Для эффективного использования ИКТ в логопедической работе необходимо правильно организовать занятия. Логопед должен четко понимать, какие цели преследуют те или иные программы и игры, и как они могут быть полезны для каждого конкретного ребенка.</w:t>
      </w:r>
    </w:p>
    <w:p w:rsidR="00E758F6" w:rsidRPr="00E758F6" w:rsidRDefault="00E758F6" w:rsidP="00E758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758F6">
        <w:rPr>
          <w:rFonts w:ascii="Times New Roman" w:hAnsi="Times New Roman" w:cs="Times New Roman"/>
          <w:sz w:val="28"/>
          <w:szCs w:val="28"/>
        </w:rPr>
        <w:t xml:space="preserve">Важным аспектом является постепенность и </w:t>
      </w:r>
      <w:proofErr w:type="spellStart"/>
      <w:r w:rsidRPr="00E758F6">
        <w:rPr>
          <w:rFonts w:ascii="Times New Roman" w:hAnsi="Times New Roman" w:cs="Times New Roman"/>
          <w:sz w:val="28"/>
          <w:szCs w:val="28"/>
        </w:rPr>
        <w:t>дозированность</w:t>
      </w:r>
      <w:proofErr w:type="spellEnd"/>
      <w:r w:rsidRPr="00E758F6">
        <w:rPr>
          <w:rFonts w:ascii="Times New Roman" w:hAnsi="Times New Roman" w:cs="Times New Roman"/>
          <w:sz w:val="28"/>
          <w:szCs w:val="28"/>
        </w:rPr>
        <w:t xml:space="preserve"> применения ИКТ. Важно, чтобы ребенок не перегружался цифровыми технологиями, а занятия с их использованием чередовались с традиционными логопедическими упражнениями. Например, можно начать занятие с интерактивной игры, затем перейти к работе над артикуляцией, и завершить просмотром обучающего видео.</w:t>
      </w:r>
    </w:p>
    <w:p w:rsidR="00E758F6" w:rsidRPr="00E758F6" w:rsidRDefault="00E758F6" w:rsidP="00E758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758F6">
        <w:rPr>
          <w:rFonts w:ascii="Times New Roman" w:hAnsi="Times New Roman" w:cs="Times New Roman"/>
          <w:sz w:val="28"/>
          <w:szCs w:val="28"/>
        </w:rPr>
        <w:t>Также стоит учитывать индивидуальные особенности ребенка. Некоторые дети могут лучше реагировать на визуальные стимулы, в то время как для других более важными являются слуховые задания. Логопед должен учитывать эти особенности при выборе программ и приложений для занятий.</w:t>
      </w:r>
    </w:p>
    <w:p w:rsidR="008F43FC" w:rsidRDefault="00E758F6" w:rsidP="00E758F6">
      <w:pPr>
        <w:spacing w:after="0" w:line="360" w:lineRule="auto"/>
        <w:ind w:firstLine="708"/>
        <w:contextualSpacing/>
        <w:jc w:val="both"/>
        <w:rPr>
          <w:rFonts w:ascii="Times New Roman" w:hAnsi="Times New Roman" w:cs="Times New Roman"/>
          <w:sz w:val="28"/>
          <w:szCs w:val="28"/>
        </w:rPr>
      </w:pPr>
      <w:r w:rsidRPr="00E758F6">
        <w:rPr>
          <w:rFonts w:ascii="Times New Roman" w:hAnsi="Times New Roman" w:cs="Times New Roman"/>
          <w:sz w:val="28"/>
          <w:szCs w:val="28"/>
        </w:rPr>
        <w:lastRenderedPageBreak/>
        <w:t>Использование ИКТ и мультимедийных технологий в логопедической работе с дошкольниками открывает перед специалистами новые возможности для коррекции речевых нарушений. Интерактивные игры, обучающие программы и мультимедийные приложения помогают разнообразить занятия, делают их более интересными и эффективными. При этом важно соблюдать баланс между цифровыми и традиционными методами работы, чтобы ребенок получал всестороннее развитие и не терял интерес к процессу обучения.</w:t>
      </w:r>
    </w:p>
    <w:p w:rsidR="008F43FC" w:rsidRDefault="008F43FC" w:rsidP="008F43FC">
      <w:pPr>
        <w:spacing w:after="0" w:line="360" w:lineRule="auto"/>
        <w:contextualSpacing/>
        <w:jc w:val="right"/>
        <w:rPr>
          <w:rFonts w:ascii="Times New Roman" w:hAnsi="Times New Roman" w:cs="Times New Roman"/>
          <w:sz w:val="28"/>
          <w:szCs w:val="28"/>
        </w:rPr>
      </w:pPr>
    </w:p>
    <w:p w:rsidR="00762399" w:rsidRDefault="00762399" w:rsidP="008F43FC">
      <w:pPr>
        <w:spacing w:after="0" w:line="360" w:lineRule="auto"/>
        <w:contextualSpacing/>
        <w:jc w:val="center"/>
        <w:rPr>
          <w:rFonts w:ascii="Times New Roman" w:hAnsi="Times New Roman" w:cs="Times New Roman"/>
          <w:b/>
          <w:sz w:val="28"/>
          <w:szCs w:val="28"/>
        </w:rPr>
      </w:pPr>
      <w:r w:rsidRPr="00762399">
        <w:rPr>
          <w:rFonts w:ascii="Times New Roman" w:hAnsi="Times New Roman" w:cs="Times New Roman"/>
          <w:b/>
          <w:sz w:val="28"/>
          <w:szCs w:val="28"/>
        </w:rPr>
        <w:t>Список литературы</w:t>
      </w:r>
    </w:p>
    <w:p w:rsidR="00E758F6" w:rsidRPr="00762399" w:rsidRDefault="00E758F6" w:rsidP="008F43FC">
      <w:pPr>
        <w:spacing w:after="0" w:line="360" w:lineRule="auto"/>
        <w:contextualSpacing/>
        <w:jc w:val="center"/>
        <w:rPr>
          <w:rFonts w:ascii="Times New Roman" w:hAnsi="Times New Roman" w:cs="Times New Roman"/>
          <w:b/>
          <w:sz w:val="28"/>
          <w:szCs w:val="28"/>
        </w:rPr>
      </w:pPr>
    </w:p>
    <w:p w:rsidR="00E758F6" w:rsidRPr="00E758F6" w:rsidRDefault="00E758F6" w:rsidP="00E758F6">
      <w:pPr>
        <w:pStyle w:val="a3"/>
        <w:numPr>
          <w:ilvl w:val="0"/>
          <w:numId w:val="1"/>
        </w:numPr>
        <w:spacing w:after="0" w:line="360" w:lineRule="auto"/>
        <w:jc w:val="both"/>
        <w:rPr>
          <w:rFonts w:ascii="Times New Roman" w:hAnsi="Times New Roman" w:cs="Times New Roman"/>
          <w:sz w:val="28"/>
          <w:szCs w:val="28"/>
        </w:rPr>
      </w:pPr>
      <w:bookmarkStart w:id="2" w:name="_Hlk179814252"/>
      <w:proofErr w:type="spellStart"/>
      <w:r w:rsidRPr="00E758F6">
        <w:rPr>
          <w:rFonts w:ascii="Times New Roman" w:hAnsi="Times New Roman" w:cs="Times New Roman"/>
          <w:sz w:val="28"/>
          <w:szCs w:val="28"/>
        </w:rPr>
        <w:t>Двуреченская</w:t>
      </w:r>
      <w:proofErr w:type="spellEnd"/>
      <w:r w:rsidRPr="00E758F6">
        <w:rPr>
          <w:rFonts w:ascii="Times New Roman" w:hAnsi="Times New Roman" w:cs="Times New Roman"/>
          <w:sz w:val="28"/>
          <w:szCs w:val="28"/>
        </w:rPr>
        <w:t xml:space="preserve"> О.Н. Использование информационно-коммуникационных технологий в логопедической работе // Вестник </w:t>
      </w:r>
      <w:proofErr w:type="spellStart"/>
      <w:r w:rsidRPr="00E758F6">
        <w:rPr>
          <w:rFonts w:ascii="Times New Roman" w:hAnsi="Times New Roman" w:cs="Times New Roman"/>
          <w:sz w:val="28"/>
          <w:szCs w:val="28"/>
        </w:rPr>
        <w:t>Мининского</w:t>
      </w:r>
      <w:proofErr w:type="spellEnd"/>
      <w:r w:rsidRPr="00E758F6">
        <w:rPr>
          <w:rFonts w:ascii="Times New Roman" w:hAnsi="Times New Roman" w:cs="Times New Roman"/>
          <w:sz w:val="28"/>
          <w:szCs w:val="28"/>
        </w:rPr>
        <w:t xml:space="preserve"> университета. 2014. №3 (7). URL: https://cyberleninka.ru/article/n/ispolzovanie-informatsionno-kommunikatsionnyh-tehnologiy-v-logopedicheskoy-rabote (дата обращения: 14.10.2024).</w:t>
      </w:r>
    </w:p>
    <w:p w:rsidR="00E758F6" w:rsidRPr="00E758F6" w:rsidRDefault="00E758F6" w:rsidP="00E758F6">
      <w:pPr>
        <w:pStyle w:val="a3"/>
        <w:numPr>
          <w:ilvl w:val="0"/>
          <w:numId w:val="1"/>
        </w:numPr>
        <w:spacing w:after="0" w:line="360" w:lineRule="auto"/>
        <w:jc w:val="both"/>
        <w:rPr>
          <w:rFonts w:ascii="Times New Roman" w:hAnsi="Times New Roman" w:cs="Times New Roman"/>
          <w:sz w:val="28"/>
          <w:szCs w:val="28"/>
        </w:rPr>
      </w:pPr>
      <w:r w:rsidRPr="00E758F6">
        <w:rPr>
          <w:rFonts w:ascii="Times New Roman" w:hAnsi="Times New Roman" w:cs="Times New Roman"/>
          <w:sz w:val="28"/>
          <w:szCs w:val="28"/>
        </w:rPr>
        <w:t>Коробченко Т.В., Розова Ю.Е. Использование интерактивной доски на логопедических занятиях с детьми с ограниченными возможностями здоровья // Концепт. 2015. №S23. URL: https://cyberleninka.ru/article/n/ispolzovanie-interaktivnoy-doski-na-logopedicheskih-zanyatiyah-s-detmi-s-ogranichennymi-vozmozhnostyami-zdorovya (дата обращения: 14.10.2024).</w:t>
      </w:r>
    </w:p>
    <w:p w:rsidR="00E758F6" w:rsidRPr="00E758F6" w:rsidRDefault="00E758F6" w:rsidP="00E758F6">
      <w:pPr>
        <w:pStyle w:val="a3"/>
        <w:numPr>
          <w:ilvl w:val="0"/>
          <w:numId w:val="1"/>
        </w:numPr>
        <w:spacing w:after="0" w:line="360" w:lineRule="auto"/>
        <w:jc w:val="both"/>
        <w:rPr>
          <w:rFonts w:ascii="Times New Roman" w:hAnsi="Times New Roman" w:cs="Times New Roman"/>
          <w:sz w:val="28"/>
          <w:szCs w:val="28"/>
        </w:rPr>
      </w:pPr>
      <w:r w:rsidRPr="00E758F6">
        <w:rPr>
          <w:rFonts w:ascii="Times New Roman" w:hAnsi="Times New Roman" w:cs="Times New Roman"/>
          <w:sz w:val="28"/>
          <w:szCs w:val="28"/>
        </w:rPr>
        <w:t>Медведева Е.Ю., Силантьева А.А. Формирование лексической стороны речи у дошкольников с ОНР посредством использования компьютерных игр // БГЖ. 2019. №3 (28). URL: https://cyberleninka.ru/article/n/formirovanie-leksicheskoy-storony-rechi-u-doshkolnikov-s-onr-posredstvom-ispolzovaniya-kompyuternyh-igr (дата обращения: 14.10.2024).</w:t>
      </w:r>
    </w:p>
    <w:p w:rsidR="00E758F6" w:rsidRPr="00E758F6" w:rsidRDefault="00E758F6" w:rsidP="00E758F6">
      <w:pPr>
        <w:pStyle w:val="a3"/>
        <w:numPr>
          <w:ilvl w:val="0"/>
          <w:numId w:val="1"/>
        </w:numPr>
        <w:spacing w:after="0" w:line="360" w:lineRule="auto"/>
        <w:jc w:val="both"/>
        <w:rPr>
          <w:rFonts w:ascii="Times New Roman" w:hAnsi="Times New Roman" w:cs="Times New Roman"/>
          <w:sz w:val="28"/>
          <w:szCs w:val="28"/>
        </w:rPr>
      </w:pPr>
      <w:proofErr w:type="spellStart"/>
      <w:r w:rsidRPr="00E758F6">
        <w:rPr>
          <w:rFonts w:ascii="Times New Roman" w:hAnsi="Times New Roman" w:cs="Times New Roman"/>
          <w:sz w:val="28"/>
          <w:szCs w:val="28"/>
        </w:rPr>
        <w:lastRenderedPageBreak/>
        <w:t>Чибрикова</w:t>
      </w:r>
      <w:proofErr w:type="spellEnd"/>
      <w:r w:rsidRPr="00E758F6">
        <w:rPr>
          <w:rFonts w:ascii="Times New Roman" w:hAnsi="Times New Roman" w:cs="Times New Roman"/>
          <w:sz w:val="28"/>
          <w:szCs w:val="28"/>
        </w:rPr>
        <w:t xml:space="preserve"> М.Э., </w:t>
      </w:r>
      <w:proofErr w:type="spellStart"/>
      <w:r w:rsidRPr="00E758F6">
        <w:rPr>
          <w:rFonts w:ascii="Times New Roman" w:hAnsi="Times New Roman" w:cs="Times New Roman"/>
          <w:sz w:val="28"/>
          <w:szCs w:val="28"/>
        </w:rPr>
        <w:t>Гомзякова</w:t>
      </w:r>
      <w:proofErr w:type="spellEnd"/>
      <w:r w:rsidRPr="00E758F6">
        <w:rPr>
          <w:rFonts w:ascii="Times New Roman" w:hAnsi="Times New Roman" w:cs="Times New Roman"/>
          <w:sz w:val="28"/>
          <w:szCs w:val="28"/>
        </w:rPr>
        <w:t xml:space="preserve"> Н.Ю. Применение компьютерных технологий в логопедической практике // Вестник Курганского государственного университета. 2018. №4 (51). URL: https://cyberleninka.ru/article/n/primenenie-kompyuternyh-tehnologiy-v-logopedicheskoy-praktike (дата обращения: 14.10.2024).</w:t>
      </w:r>
      <w:bookmarkEnd w:id="2"/>
    </w:p>
    <w:sectPr w:rsidR="00E758F6" w:rsidRPr="00E75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F352F"/>
    <w:multiLevelType w:val="hybridMultilevel"/>
    <w:tmpl w:val="2A4E6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1C"/>
    <w:rsid w:val="004C1E1C"/>
    <w:rsid w:val="00762399"/>
    <w:rsid w:val="008F43FC"/>
    <w:rsid w:val="00A60453"/>
    <w:rsid w:val="00AE15FA"/>
    <w:rsid w:val="00B74C54"/>
    <w:rsid w:val="00E758F6"/>
    <w:rsid w:val="00F4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9C3E1-E76A-41A8-A438-F21FC6AE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ПОИПКРО</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m39 .В. Потебня Каб. 301</dc:creator>
  <cp:keywords/>
  <dc:description/>
  <cp:lastModifiedBy>Интернет</cp:lastModifiedBy>
  <cp:revision>6</cp:revision>
  <dcterms:created xsi:type="dcterms:W3CDTF">2024-09-19T07:02:00Z</dcterms:created>
  <dcterms:modified xsi:type="dcterms:W3CDTF">2024-10-29T13:33:00Z</dcterms:modified>
</cp:coreProperties>
</file>