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02D" w:rsidRDefault="00D0402D">
      <w:pPr>
        <w:shd w:val="clear" w:color="auto" w:fill="FFFFFF"/>
        <w:spacing w:after="160" w:line="240" w:lineRule="auto"/>
        <w:jc w:val="center"/>
        <w:rPr>
          <w:rFonts w:ascii="Times New Roman" w:eastAsia="Calibri" w:hAnsi="Times New Roman" w:cs="Times New Roman"/>
          <w:b/>
          <w:bCs/>
          <w:sz w:val="28"/>
          <w:szCs w:val="28"/>
          <w:lang w:eastAsia="zh-CN"/>
        </w:rPr>
      </w:pPr>
    </w:p>
    <w:p w:rsidR="00D0402D" w:rsidRDefault="002A6771" w:rsidP="002A6771">
      <w:pPr>
        <w:shd w:val="clear" w:color="auto" w:fill="FFFFFF"/>
        <w:spacing w:after="160" w:line="240" w:lineRule="auto"/>
        <w:jc w:val="center"/>
        <w:rPr>
          <w:rFonts w:ascii="Times New Roman" w:eastAsia="Calibri" w:hAnsi="Times New Roman" w:cs="Times New Roman"/>
          <w:b/>
          <w:bCs/>
          <w:sz w:val="28"/>
          <w:szCs w:val="28"/>
          <w:lang w:eastAsia="zh-CN"/>
        </w:rPr>
      </w:pPr>
      <w:r>
        <w:rPr>
          <w:rFonts w:ascii="Times New Roman" w:eastAsia="Calibri" w:hAnsi="Times New Roman" w:cs="Times New Roman"/>
          <w:b/>
          <w:bCs/>
          <w:sz w:val="28"/>
          <w:szCs w:val="28"/>
          <w:lang w:eastAsia="zh-CN"/>
        </w:rPr>
        <w:t>Проект «</w:t>
      </w:r>
      <w:r w:rsidR="0072106D">
        <w:rPr>
          <w:rFonts w:ascii="Times New Roman" w:eastAsia="Calibri" w:hAnsi="Times New Roman" w:cs="Times New Roman"/>
          <w:b/>
          <w:bCs/>
          <w:sz w:val="28"/>
          <w:szCs w:val="28"/>
          <w:lang w:eastAsia="zh-CN"/>
        </w:rPr>
        <w:t>ТВОРЧЕСКАЯ ИНДИ</w:t>
      </w:r>
      <w:r>
        <w:rPr>
          <w:rFonts w:ascii="Times New Roman" w:eastAsia="Calibri" w:hAnsi="Times New Roman" w:cs="Times New Roman"/>
          <w:b/>
          <w:bCs/>
          <w:sz w:val="28"/>
          <w:szCs w:val="28"/>
          <w:lang w:eastAsia="zh-CN"/>
        </w:rPr>
        <w:t xml:space="preserve">ВИДУАЛЬНОСТЬ ДЕТСКОГО ПИСАТЕЛЯ </w:t>
      </w:r>
      <w:r w:rsidR="0072106D">
        <w:rPr>
          <w:rFonts w:ascii="Times New Roman" w:eastAsia="Calibri" w:hAnsi="Times New Roman" w:cs="Times New Roman"/>
          <w:b/>
          <w:bCs/>
          <w:sz w:val="28"/>
          <w:szCs w:val="28"/>
          <w:lang w:eastAsia="zh-CN"/>
        </w:rPr>
        <w:t>М. ЗОЩЕНКО</w:t>
      </w:r>
      <w:r>
        <w:rPr>
          <w:rFonts w:ascii="Times New Roman" w:eastAsia="Calibri" w:hAnsi="Times New Roman" w:cs="Times New Roman"/>
          <w:b/>
          <w:bCs/>
          <w:sz w:val="28"/>
          <w:szCs w:val="28"/>
          <w:lang w:eastAsia="zh-CN"/>
        </w:rPr>
        <w:t>»</w:t>
      </w:r>
      <w:bookmarkStart w:id="0" w:name="_GoBack"/>
      <w:bookmarkEnd w:id="0"/>
    </w:p>
    <w:p w:rsidR="00D0402D" w:rsidRDefault="00D0402D" w:rsidP="00081108">
      <w:pPr>
        <w:pStyle w:val="1"/>
        <w:tabs>
          <w:tab w:val="left" w:pos="3036"/>
        </w:tabs>
        <w:spacing w:after="0" w:line="100" w:lineRule="atLeast"/>
      </w:pPr>
    </w:p>
    <w:p w:rsidR="00EC0782" w:rsidRDefault="00EC0782">
      <w:pPr>
        <w:pStyle w:val="1"/>
        <w:tabs>
          <w:tab w:val="left" w:pos="3036"/>
        </w:tabs>
        <w:spacing w:after="0" w:line="100" w:lineRule="atLeast"/>
        <w:jc w:val="center"/>
      </w:pPr>
    </w:p>
    <w:p w:rsidR="00D0402D" w:rsidRDefault="0072106D">
      <w:pPr>
        <w:spacing w:line="360" w:lineRule="auto"/>
        <w:ind w:firstLine="709"/>
        <w:jc w:val="both"/>
        <w:rPr>
          <w:rFonts w:ascii="Times New Roman" w:eastAsia="Calibri" w:hAnsi="Times New Roman" w:cs="Times New Roman"/>
          <w:sz w:val="28"/>
          <w:szCs w:val="28"/>
          <w:lang w:eastAsia="zh-CN"/>
        </w:rPr>
      </w:pPr>
      <w:r>
        <w:rPr>
          <w:rFonts w:ascii="Times New Roman" w:hAnsi="Times New Roman" w:cs="Times New Roman"/>
          <w:b/>
          <w:sz w:val="28"/>
          <w:szCs w:val="28"/>
        </w:rPr>
        <w:t xml:space="preserve">Введение.  </w:t>
      </w:r>
      <w:r>
        <w:rPr>
          <w:rFonts w:ascii="Times New Roman" w:eastAsia="Calibri" w:hAnsi="Times New Roman" w:cs="Times New Roman"/>
          <w:sz w:val="28"/>
          <w:szCs w:val="28"/>
          <w:lang w:eastAsia="zh-CN"/>
        </w:rPr>
        <w:t xml:space="preserve">Главной целью современного литературного образования является формирование читательской компетентности младших школьников. Ребенок к первому классу уже готов к серьезной и осмысленной читательской деятельности, поскольку в это время неосознанное восприятие художественного текста у дошкольников заменяется художественно- аналитическим. </w:t>
      </w:r>
    </w:p>
    <w:p w:rsidR="00D0402D" w:rsidRDefault="0072106D">
      <w:pPr>
        <w:pStyle w:val="1"/>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 последнее десятилетие методисты, литературоведы, психологи предложили целый ряд интересных концепций и программ литературного образования младших школьников. Программы начального школьного образования построены на разных основаниях, но объединены общей идеей развития личности и формирования познавательной деятельности.</w:t>
      </w:r>
    </w:p>
    <w:p w:rsidR="00D0402D" w:rsidRDefault="0072106D">
      <w:pPr>
        <w:spacing w:line="36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b/>
          <w:i/>
          <w:iCs/>
          <w:sz w:val="28"/>
          <w:szCs w:val="28"/>
          <w:lang w:eastAsia="zh-CN"/>
        </w:rPr>
        <w:t>Актуальность</w:t>
      </w:r>
      <w:r>
        <w:rPr>
          <w:rFonts w:ascii="Times New Roman" w:eastAsia="Calibri" w:hAnsi="Times New Roman" w:cs="Times New Roman"/>
          <w:sz w:val="28"/>
          <w:szCs w:val="28"/>
          <w:lang w:eastAsia="zh-CN"/>
        </w:rPr>
        <w:t xml:space="preserve"> данной работы состоит в необходимости стимулирования активизации познавательной деятельности у младших школьников через проявление интереса не только к чтению и анализу литературного произведения, но и </w:t>
      </w:r>
      <w:r>
        <w:rPr>
          <w:rFonts w:ascii="Times New Roman" w:eastAsia="Calibri" w:hAnsi="Times New Roman" w:cs="Times New Roman"/>
          <w:b/>
          <w:bCs/>
          <w:i/>
          <w:iCs/>
          <w:sz w:val="28"/>
          <w:szCs w:val="28"/>
          <w:lang w:eastAsia="zh-CN"/>
        </w:rPr>
        <w:t>к личности детского писателя</w:t>
      </w:r>
      <w:r>
        <w:rPr>
          <w:rFonts w:ascii="Times New Roman" w:eastAsia="Calibri" w:hAnsi="Times New Roman" w:cs="Times New Roman"/>
          <w:sz w:val="28"/>
          <w:szCs w:val="28"/>
          <w:lang w:eastAsia="zh-CN"/>
        </w:rPr>
        <w:t>. Сознательное и прочное усвоение знаний происходит в процессе активной умственной деятельности. Поэтому работу следует организовать так, чтобы учебный материал становился предметом активных умственных действий ученика, а этому, на наш взгляд способствует изучение творчества М. Зощенко.</w:t>
      </w:r>
    </w:p>
    <w:p w:rsidR="00D0402D" w:rsidRDefault="0072106D">
      <w:pPr>
        <w:spacing w:line="36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Жанровое своеобразие произведений писателя, узнаваемые особенности его тематики и стиля обусловили наш выбор фигуры М.М. Зощенко для рассмотрения проблемы выпускной квалификационной работы: «Творческая индивидуальность писателя на уроке литературного чтения».</w:t>
      </w:r>
    </w:p>
    <w:p w:rsidR="00D0402D" w:rsidRDefault="0072106D">
      <w:pPr>
        <w:spacing w:line="36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lastRenderedPageBreak/>
        <w:t>Рассказы для детей Михаил Зощенко создавал в период своей «перестройки», с 1937 по 1945 годы. Некоторые из них независимы друг от друга («Глупая история», «Показательный ребенок», «Самое главное», «Бедный Федя», «Приключения обезьяны» и др.). Остальные составили циклы: «Умные животные» и «Храбрые и умные» (1939 г.), «Леля и Минька», (1939-1940 гг.); «Рассказы о Ленине» (1939-1940 гг.).</w:t>
      </w:r>
    </w:p>
    <w:p w:rsidR="00D0402D" w:rsidRDefault="0072106D">
      <w:pPr>
        <w:spacing w:line="36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Все эти рассказы М. М. Зощенко для детей объединяет ряд общих признаков. Поскольку они адресованы ребятам младшего возраста, язык их должен быть предельно простым. Выполнение этого условия для М. М. Зощенко не было проблемой. Он всегда стремился к тому, чтобы язык его произведений был доступен «бедным», т.е. малоподготовленному читателю. Отсюда короткие предложения, минимум описаний, система повторов, характерные для живой разговорной речи.</w:t>
      </w:r>
    </w:p>
    <w:p w:rsidR="00D0402D" w:rsidRDefault="0072106D">
      <w:pPr>
        <w:spacing w:line="36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Другой особенностью рассказов Михаила Зощенко для детей была их сознательная дидактичность. Иной раз мораль провозглашается прямо в заглавии («Не надо врать»). Но обычно она формулируется или самим автором, или кем-либо из персонажей. В рассказе «Самое главное» функцию «резонера» выполняет мама Андрюши Рыженького, в большинстве рассказов цикла «Леля и Минька» – отец детей, а в «Глупой истории» самым умным оказывается «маленький мальчик Коля»: «А я всегда сам одеваюсь, и у меня таких глупостей с ногами не бывает». </w:t>
      </w:r>
    </w:p>
    <w:p w:rsidR="00D0402D" w:rsidRDefault="0072106D">
      <w:pPr>
        <w:spacing w:line="36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Однако </w:t>
      </w:r>
      <w:proofErr w:type="spellStart"/>
      <w:r>
        <w:rPr>
          <w:rFonts w:ascii="Times New Roman" w:eastAsia="Calibri" w:hAnsi="Times New Roman" w:cs="Times New Roman"/>
          <w:sz w:val="28"/>
          <w:szCs w:val="28"/>
          <w:lang w:eastAsia="zh-CN"/>
        </w:rPr>
        <w:t>зощенковская</w:t>
      </w:r>
      <w:proofErr w:type="spellEnd"/>
      <w:r>
        <w:rPr>
          <w:rFonts w:ascii="Times New Roman" w:eastAsia="Calibri" w:hAnsi="Times New Roman" w:cs="Times New Roman"/>
          <w:sz w:val="28"/>
          <w:szCs w:val="28"/>
          <w:lang w:eastAsia="zh-CN"/>
        </w:rPr>
        <w:t xml:space="preserve"> дидактичность не выглядит назойливой. Мораль – это естественный итог истории, расцвеченной добрым юмором. С этими стилистическими особенностями творческой манеры писателя предполагается познакомить младших школьников.</w:t>
      </w:r>
    </w:p>
    <w:p w:rsidR="00D0402D" w:rsidRDefault="0072106D">
      <w:pPr>
        <w:spacing w:line="36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b/>
          <w:i/>
          <w:iCs/>
          <w:sz w:val="28"/>
          <w:szCs w:val="28"/>
          <w:lang w:eastAsia="zh-CN"/>
        </w:rPr>
        <w:t>Объект исследования</w:t>
      </w:r>
      <w:r>
        <w:rPr>
          <w:rFonts w:ascii="Times New Roman" w:eastAsia="Calibri" w:hAnsi="Times New Roman" w:cs="Times New Roman"/>
          <w:b/>
          <w:sz w:val="28"/>
          <w:szCs w:val="28"/>
          <w:lang w:eastAsia="zh-CN"/>
        </w:rPr>
        <w:t>:</w:t>
      </w:r>
      <w:r>
        <w:rPr>
          <w:rFonts w:ascii="Times New Roman" w:eastAsia="Calibri" w:hAnsi="Times New Roman" w:cs="Times New Roman"/>
          <w:sz w:val="28"/>
          <w:szCs w:val="28"/>
          <w:lang w:eastAsia="zh-CN"/>
        </w:rPr>
        <w:t xml:space="preserve"> литературное образование детей младшего школьного возраста.</w:t>
      </w:r>
    </w:p>
    <w:p w:rsidR="00D0402D" w:rsidRDefault="0072106D">
      <w:pPr>
        <w:spacing w:line="36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b/>
          <w:i/>
          <w:iCs/>
          <w:sz w:val="28"/>
          <w:szCs w:val="28"/>
          <w:lang w:eastAsia="zh-CN"/>
        </w:rPr>
        <w:lastRenderedPageBreak/>
        <w:t>Предмет исследования</w:t>
      </w:r>
      <w:r>
        <w:rPr>
          <w:rFonts w:ascii="Times New Roman" w:eastAsia="Calibri" w:hAnsi="Times New Roman" w:cs="Times New Roman"/>
          <w:b/>
          <w:sz w:val="28"/>
          <w:szCs w:val="28"/>
          <w:lang w:eastAsia="zh-CN"/>
        </w:rPr>
        <w:t>:</w:t>
      </w:r>
      <w:r>
        <w:rPr>
          <w:rFonts w:ascii="Times New Roman" w:eastAsia="Calibri" w:hAnsi="Times New Roman" w:cs="Times New Roman"/>
          <w:sz w:val="28"/>
          <w:szCs w:val="28"/>
          <w:lang w:eastAsia="zh-CN"/>
        </w:rPr>
        <w:t xml:space="preserve"> раскрытие творческой индивидуальности писателя Михаила Зощенко как фактор литературного развития младших школьников.</w:t>
      </w:r>
    </w:p>
    <w:p w:rsidR="00D0402D" w:rsidRDefault="0072106D">
      <w:pPr>
        <w:spacing w:line="36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b/>
          <w:i/>
          <w:iCs/>
          <w:sz w:val="28"/>
          <w:szCs w:val="28"/>
          <w:lang w:eastAsia="zh-CN"/>
        </w:rPr>
        <w:t>Цель</w:t>
      </w:r>
      <w:r>
        <w:rPr>
          <w:rFonts w:ascii="Times New Roman" w:eastAsia="Calibri" w:hAnsi="Times New Roman" w:cs="Times New Roman"/>
          <w:b/>
          <w:sz w:val="28"/>
          <w:szCs w:val="28"/>
          <w:lang w:eastAsia="zh-CN"/>
        </w:rPr>
        <w:t xml:space="preserve"> </w:t>
      </w:r>
      <w:r>
        <w:rPr>
          <w:rFonts w:ascii="Times New Roman" w:eastAsia="Calibri" w:hAnsi="Times New Roman" w:cs="Times New Roman"/>
          <w:b/>
          <w:i/>
          <w:sz w:val="28"/>
          <w:szCs w:val="28"/>
          <w:lang w:eastAsia="zh-CN"/>
        </w:rPr>
        <w:t>исследования</w:t>
      </w:r>
      <w:r>
        <w:rPr>
          <w:rFonts w:ascii="Times New Roman" w:eastAsia="Calibri" w:hAnsi="Times New Roman" w:cs="Times New Roman"/>
          <w:b/>
          <w:sz w:val="28"/>
          <w:szCs w:val="28"/>
          <w:lang w:eastAsia="zh-CN"/>
        </w:rPr>
        <w:t>:</w:t>
      </w:r>
      <w:r>
        <w:rPr>
          <w:rFonts w:ascii="Times New Roman" w:eastAsia="Calibri" w:hAnsi="Times New Roman" w:cs="Times New Roman"/>
          <w:sz w:val="28"/>
          <w:szCs w:val="28"/>
          <w:lang w:eastAsia="zh-CN"/>
        </w:rPr>
        <w:t xml:space="preserve"> систематизация приемов раскрытия творческой индивидуальности писателя Михаила Зощенко на уроках литературного чтения.</w:t>
      </w:r>
    </w:p>
    <w:p w:rsidR="00D0402D" w:rsidRDefault="00D0402D">
      <w:pPr>
        <w:spacing w:line="360" w:lineRule="auto"/>
        <w:ind w:firstLine="709"/>
        <w:jc w:val="both"/>
        <w:rPr>
          <w:rFonts w:ascii="Times New Roman" w:eastAsia="Calibri" w:hAnsi="Times New Roman" w:cs="Times New Roman"/>
          <w:i/>
          <w:iCs/>
          <w:sz w:val="28"/>
          <w:szCs w:val="28"/>
          <w:lang w:eastAsia="zh-CN"/>
        </w:rPr>
      </w:pPr>
    </w:p>
    <w:p w:rsidR="00D0402D" w:rsidRDefault="0072106D">
      <w:pPr>
        <w:spacing w:line="360" w:lineRule="auto"/>
        <w:ind w:firstLine="709"/>
        <w:jc w:val="both"/>
        <w:rPr>
          <w:rFonts w:ascii="Times New Roman" w:eastAsia="Calibri" w:hAnsi="Times New Roman" w:cs="Times New Roman"/>
          <w:b/>
          <w:sz w:val="28"/>
          <w:szCs w:val="28"/>
          <w:lang w:eastAsia="zh-CN"/>
        </w:rPr>
      </w:pPr>
      <w:r>
        <w:rPr>
          <w:rFonts w:ascii="Times New Roman" w:eastAsia="Calibri" w:hAnsi="Times New Roman" w:cs="Times New Roman"/>
          <w:b/>
          <w:i/>
          <w:iCs/>
          <w:sz w:val="28"/>
          <w:szCs w:val="28"/>
          <w:lang w:eastAsia="zh-CN"/>
        </w:rPr>
        <w:t>Задачи исследования</w:t>
      </w:r>
      <w:r>
        <w:rPr>
          <w:rFonts w:ascii="Times New Roman" w:eastAsia="Calibri" w:hAnsi="Times New Roman" w:cs="Times New Roman"/>
          <w:b/>
          <w:sz w:val="28"/>
          <w:szCs w:val="28"/>
          <w:lang w:eastAsia="zh-CN"/>
        </w:rPr>
        <w:t>:</w:t>
      </w:r>
    </w:p>
    <w:p w:rsidR="00D0402D" w:rsidRDefault="0072106D">
      <w:pPr>
        <w:spacing w:line="36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сформулировать свое понимание понятия «творческая индивидуальность писателя»;</w:t>
      </w:r>
    </w:p>
    <w:p w:rsidR="00D0402D" w:rsidRDefault="0072106D">
      <w:pPr>
        <w:spacing w:line="36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рассмотреть основные этапы творчества писателя М. Зощенко;</w:t>
      </w:r>
    </w:p>
    <w:p w:rsidR="00D0402D" w:rsidRDefault="0072106D">
      <w:pPr>
        <w:spacing w:line="36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показать своеобразие творческой манеры писателя;</w:t>
      </w:r>
    </w:p>
    <w:p w:rsidR="00D0402D" w:rsidRDefault="0072106D">
      <w:pPr>
        <w:spacing w:line="36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проанализировать специфику творчества М. Зощенко для детей;</w:t>
      </w:r>
    </w:p>
    <w:p w:rsidR="00D0402D" w:rsidRDefault="0072106D">
      <w:pPr>
        <w:spacing w:line="36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обозначить методические аспекты изучения рассказов М. Зощенко в начальной школе;</w:t>
      </w:r>
    </w:p>
    <w:p w:rsidR="00D0402D" w:rsidRDefault="0072106D">
      <w:pPr>
        <w:spacing w:line="36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разработать конспекты уроков по произведениям М. Зощенко, направленные на раскрытие творческой индивидуальности писателя.</w:t>
      </w:r>
    </w:p>
    <w:p w:rsidR="00D0402D" w:rsidRDefault="0072106D">
      <w:pPr>
        <w:spacing w:line="36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b/>
          <w:i/>
          <w:iCs/>
          <w:sz w:val="28"/>
          <w:szCs w:val="28"/>
          <w:lang w:eastAsia="zh-CN"/>
        </w:rPr>
        <w:t>Методы исследования</w:t>
      </w:r>
      <w:r>
        <w:rPr>
          <w:rFonts w:ascii="Times New Roman" w:eastAsia="Calibri" w:hAnsi="Times New Roman" w:cs="Times New Roman"/>
          <w:b/>
          <w:sz w:val="28"/>
          <w:szCs w:val="28"/>
          <w:lang w:eastAsia="zh-CN"/>
        </w:rPr>
        <w:t>:</w:t>
      </w:r>
      <w:r>
        <w:rPr>
          <w:rFonts w:ascii="Times New Roman" w:eastAsia="Calibri" w:hAnsi="Times New Roman" w:cs="Times New Roman"/>
          <w:sz w:val="28"/>
          <w:szCs w:val="28"/>
          <w:lang w:eastAsia="zh-CN"/>
        </w:rPr>
        <w:t xml:space="preserve"> анализ психолого-педагогической литературы, обобщение, моделирование.</w:t>
      </w:r>
    </w:p>
    <w:p w:rsidR="00D0402D" w:rsidRDefault="0072106D">
      <w:pPr>
        <w:spacing w:line="36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Практическая значимость исследования заключается в том, что  разработки уроков по творчеству М. Зощенко, подчиненные сквозной цели знакомства с творческой индивидуальностью писателя, могут использоваться учителями начальных классов.</w:t>
      </w:r>
    </w:p>
    <w:p w:rsidR="00D0402D" w:rsidRDefault="0072106D">
      <w:pPr>
        <w:spacing w:line="36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b/>
          <w:i/>
          <w:iCs/>
          <w:sz w:val="28"/>
          <w:szCs w:val="28"/>
          <w:lang w:eastAsia="zh-CN"/>
        </w:rPr>
        <w:t>Структура работы.</w:t>
      </w:r>
      <w:r>
        <w:rPr>
          <w:rFonts w:ascii="Times New Roman" w:eastAsia="Calibri" w:hAnsi="Times New Roman" w:cs="Times New Roman"/>
          <w:sz w:val="28"/>
          <w:szCs w:val="28"/>
          <w:lang w:eastAsia="zh-CN"/>
        </w:rPr>
        <w:t xml:space="preserve"> Работа состоит из введения, двух разделов, заключения, списка использованных источников, приложения.</w:t>
      </w:r>
    </w:p>
    <w:p w:rsidR="00D0402D" w:rsidRDefault="0072106D">
      <w:pPr>
        <w:pStyle w:val="10"/>
        <w:shd w:val="clear" w:color="auto" w:fill="FFFFFF"/>
        <w:spacing w:before="0" w:after="0" w:line="360" w:lineRule="auto"/>
        <w:ind w:firstLine="709"/>
        <w:jc w:val="center"/>
        <w:rPr>
          <w:b/>
          <w:sz w:val="28"/>
          <w:szCs w:val="28"/>
        </w:rPr>
      </w:pPr>
      <w:r>
        <w:rPr>
          <w:b/>
          <w:sz w:val="28"/>
          <w:szCs w:val="28"/>
        </w:rPr>
        <w:t>Основное содержание работы</w:t>
      </w:r>
    </w:p>
    <w:p w:rsidR="00D0402D" w:rsidRDefault="0072106D">
      <w:pPr>
        <w:pStyle w:val="1"/>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w:t>
      </w:r>
      <w:r>
        <w:rPr>
          <w:rFonts w:ascii="Times New Roman" w:hAnsi="Times New Roman" w:cs="Times New Roman"/>
          <w:b/>
          <w:bCs/>
          <w:sz w:val="28"/>
          <w:szCs w:val="28"/>
        </w:rPr>
        <w:t xml:space="preserve">введении </w:t>
      </w:r>
      <w:r>
        <w:rPr>
          <w:rFonts w:ascii="Times New Roman" w:hAnsi="Times New Roman" w:cs="Times New Roman"/>
          <w:sz w:val="28"/>
          <w:szCs w:val="28"/>
        </w:rPr>
        <w:t xml:space="preserve">обосновывается выбор темы и актуальность проблемы исследования, формулируются цели и задачи исследования, раскрываются </w:t>
      </w:r>
      <w:r>
        <w:rPr>
          <w:rFonts w:ascii="Times New Roman" w:hAnsi="Times New Roman" w:cs="Times New Roman"/>
          <w:sz w:val="28"/>
          <w:szCs w:val="28"/>
        </w:rPr>
        <w:lastRenderedPageBreak/>
        <w:t>практическая значимость работы, определяются объект, предмет и методы исследования, описывается структура выпускной квалификационной работы.</w:t>
      </w:r>
    </w:p>
    <w:p w:rsidR="00D0402D" w:rsidRDefault="0072106D">
      <w:pPr>
        <w:pStyle w:val="1"/>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b/>
          <w:sz w:val="28"/>
          <w:szCs w:val="28"/>
        </w:rPr>
        <w:t xml:space="preserve">первом разделе </w:t>
      </w:r>
      <w:r>
        <w:rPr>
          <w:rFonts w:ascii="Times New Roman" w:hAnsi="Times New Roman" w:cs="Times New Roman"/>
          <w:sz w:val="28"/>
          <w:szCs w:val="28"/>
        </w:rPr>
        <w:t xml:space="preserve">«Творческая индивидуальность М.М. Зощенко» </w:t>
      </w:r>
      <w:r>
        <w:rPr>
          <w:rFonts w:ascii="Times New Roman" w:eastAsia="Times New Roman" w:hAnsi="Times New Roman" w:cs="Times New Roman"/>
          <w:sz w:val="28"/>
          <w:szCs w:val="28"/>
        </w:rPr>
        <w:t xml:space="preserve"> на основе анализа значительного объема научной литературы рассматривается теоретическая проблема творческой индивидуальности, освещается жизненный путь М. Зощенко и особенности его авторского стиля.</w:t>
      </w:r>
    </w:p>
    <w:p w:rsidR="00D0402D" w:rsidRDefault="0072106D">
      <w:pPr>
        <w:widowControl w:val="0"/>
        <w:spacing w:line="36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Актуальность термина «творческая индивидуальность» социокультурно обусловлена тем, что стремление к оригинальности – определяющая черта современной культуры. Желание быть неповторимым, самобытным, уникальным – массовое явление. Его общераспространенность порождает, во-первых, ощущение естественности, «природности» самого феномена; во-вторых, иллюзию его изученности и </w:t>
      </w:r>
      <w:proofErr w:type="spellStart"/>
      <w:r>
        <w:rPr>
          <w:rFonts w:ascii="Times New Roman" w:eastAsia="Calibri" w:hAnsi="Times New Roman" w:cs="Times New Roman"/>
          <w:sz w:val="28"/>
          <w:szCs w:val="28"/>
          <w:lang w:eastAsia="zh-CN"/>
        </w:rPr>
        <w:t>познанности</w:t>
      </w:r>
      <w:proofErr w:type="spellEnd"/>
      <w:r>
        <w:rPr>
          <w:rFonts w:ascii="Times New Roman" w:eastAsia="Calibri" w:hAnsi="Times New Roman" w:cs="Times New Roman"/>
          <w:sz w:val="28"/>
          <w:szCs w:val="28"/>
          <w:lang w:eastAsia="zh-CN"/>
        </w:rPr>
        <w:t>.</w:t>
      </w:r>
    </w:p>
    <w:p w:rsidR="00D0402D" w:rsidRDefault="0072106D">
      <w:pPr>
        <w:widowControl w:val="0"/>
        <w:spacing w:line="36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Однако нельзя не замечать другой данности современного мира – стремления к предельной унификации. Стандартизация захватывает все сфере социальной, экономической, культурной жизни, в том числе – и сферу оригинального художественного творчества. Следовательно, в условиях стандартизации оригинальности проблема творческой индивидуальности должна оставаться предметом активной научной рефлексии.</w:t>
      </w:r>
    </w:p>
    <w:p w:rsidR="00D0402D" w:rsidRDefault="0072106D">
      <w:pPr>
        <w:pStyle w:val="1"/>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следующих параграфах понятие творческой индивидуальности демонстрируется на примере феномена Михаила Зощенко. В центре нашего внимания такие составляющие индивидуальности, как творческое становление писателя, жанровый спектр его произведений, тематика, стилистические особенности языка.</w:t>
      </w:r>
    </w:p>
    <w:p w:rsidR="00D0402D" w:rsidRDefault="0072106D">
      <w:pPr>
        <w:spacing w:line="36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Сюжеты большинства рассказов М. Зощенко очень просты и всегда актуальны. Очень вовремя писатель умел заговорить о жилищном кризисе, о равнодушии лиц, в чьи обязанности входила забота о благоустройстве людей, о бюрократизме, взяточничестве, с которыми приходилось сталкиваться на каждом шагу. Михаил Зощенко писал о том, что каждый человек должен </w:t>
      </w:r>
      <w:r>
        <w:rPr>
          <w:rFonts w:ascii="Times New Roman" w:eastAsia="Calibri" w:hAnsi="Times New Roman" w:cs="Times New Roman"/>
          <w:sz w:val="28"/>
          <w:szCs w:val="28"/>
          <w:lang w:eastAsia="zh-CN"/>
        </w:rPr>
        <w:lastRenderedPageBreak/>
        <w:t xml:space="preserve">начинать построение новой жизни, прежде всего с себя, потому что никакая власть не может заменить совесть («Собачий нюх»). Он писал о том, что одних слов мало для изменения действительности — нужны смелые и решительные действия («Любовь»); о том, что истинное счастье — совсем не в обмане других людей с целью личной наживы («Счастье»). </w:t>
      </w:r>
    </w:p>
    <w:p w:rsidR="00D0402D" w:rsidRDefault="0072106D">
      <w:pPr>
        <w:spacing w:line="36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За внешней непритязательностью коротких рассказов Зощенко, которые на первый взгляд могут показаться пустяковыми по мысли, за всеми его шуточками и курьезами, направленными, казалось бы, на потеху «уважаемых граждан», всегда скрывалась насущная, живая проблема дня. И всегда сатира и ирония писателя были направлены не на высмеивание людей-обывателей (которых, по мнению М. Зощенко, в природе почти не существовало в чистом виде), а на отражение обывательских черт в каждом человеке, заострение внимания на них с целью дальнейшего искоренения.</w:t>
      </w:r>
    </w:p>
    <w:p w:rsidR="00D0402D" w:rsidRDefault="0072106D">
      <w:pPr>
        <w:spacing w:line="36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Удивительный успех рассказов Михаила Зощенко объясняется тем, что писатель никогда не был посторонним наблюдателем, а старался осветить проблему изнутри, веря в будущее своего народа, в его ум, трудолюбие, способности и стремление к самосовершенствованию. Кроме того, немалый успех его рассказов обеспечила неповторимая творческая манера писателя.</w:t>
      </w:r>
    </w:p>
    <w:p w:rsidR="00D0402D" w:rsidRDefault="0072106D">
      <w:pPr>
        <w:spacing w:line="360" w:lineRule="auto"/>
        <w:ind w:firstLine="709"/>
        <w:jc w:val="both"/>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Творчество Михаила Зощенко  – самобытное явление в русской литературе. Писатель по-своему увидел некоторые характерные процессы современной ему действительности, вывел под слепящий свет сатиры галерею персонажей, породивших нарицательное понятие «</w:t>
      </w:r>
      <w:proofErr w:type="spellStart"/>
      <w:r>
        <w:rPr>
          <w:rFonts w:ascii="Times New Roman" w:eastAsia="Calibri" w:hAnsi="Times New Roman" w:cs="Times New Roman"/>
          <w:color w:val="000000"/>
          <w:sz w:val="28"/>
          <w:szCs w:val="28"/>
          <w:lang w:eastAsia="zh-CN"/>
        </w:rPr>
        <w:t>зощенковский</w:t>
      </w:r>
      <w:proofErr w:type="spellEnd"/>
      <w:r>
        <w:rPr>
          <w:rFonts w:ascii="Times New Roman" w:eastAsia="Calibri" w:hAnsi="Times New Roman" w:cs="Times New Roman"/>
          <w:color w:val="000000"/>
          <w:sz w:val="28"/>
          <w:szCs w:val="28"/>
          <w:lang w:eastAsia="zh-CN"/>
        </w:rPr>
        <w:t xml:space="preserve"> герой». </w:t>
      </w:r>
    </w:p>
    <w:p w:rsidR="00D0402D" w:rsidRDefault="0072106D">
      <w:pPr>
        <w:spacing w:line="360" w:lineRule="auto"/>
        <w:ind w:firstLine="709"/>
        <w:jc w:val="both"/>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Находясь у истоков советской сатирико-юмористической прозы, он выступил создателем оригинальной комической новеллы, продолжившей в новых исторических условиях традиции Гоголя, Лескова, раннего Чехова. Наконец, Зощенко создал свой, совершенно неповторимый художественный стиль.</w:t>
      </w:r>
    </w:p>
    <w:p w:rsidR="00D0402D" w:rsidRDefault="0072106D">
      <w:pPr>
        <w:spacing w:line="360" w:lineRule="auto"/>
        <w:ind w:firstLine="709"/>
        <w:jc w:val="both"/>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lastRenderedPageBreak/>
        <w:t>Совокупность этих фактов позволяют говорить о неповторимой творческой индивидуальности М. Зощенко. Считаем, что представление об этой индивидуальности хотя бы отчасти можно создать у читателей младшего школьного возраста.</w:t>
      </w:r>
    </w:p>
    <w:p w:rsidR="00D0402D" w:rsidRDefault="0072106D">
      <w:pPr>
        <w:pStyle w:val="1"/>
        <w:suppressAutoHyphens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 </w:t>
      </w:r>
      <w:r>
        <w:rPr>
          <w:rFonts w:ascii="Times New Roman" w:eastAsia="Times New Roman" w:hAnsi="Times New Roman" w:cs="Times New Roman"/>
          <w:b/>
          <w:sz w:val="28"/>
          <w:szCs w:val="28"/>
          <w:lang w:eastAsia="ru-RU"/>
        </w:rPr>
        <w:t xml:space="preserve">втором разделе </w:t>
      </w:r>
      <w:r>
        <w:rPr>
          <w:rFonts w:ascii="Times New Roman" w:eastAsia="Times New Roman" w:hAnsi="Times New Roman" w:cs="Times New Roman"/>
          <w:sz w:val="28"/>
          <w:szCs w:val="28"/>
          <w:lang w:eastAsia="ru-RU"/>
        </w:rPr>
        <w:t xml:space="preserve">«Методические особенности изучения творчества </w:t>
      </w:r>
      <w:proofErr w:type="spellStart"/>
      <w:r>
        <w:rPr>
          <w:rFonts w:ascii="Times New Roman" w:eastAsia="Times New Roman" w:hAnsi="Times New Roman" w:cs="Times New Roman"/>
          <w:sz w:val="28"/>
          <w:szCs w:val="28"/>
          <w:lang w:eastAsia="ru-RU"/>
        </w:rPr>
        <w:t>М.Зощенко</w:t>
      </w:r>
      <w:proofErr w:type="spellEnd"/>
      <w:r>
        <w:rPr>
          <w:rFonts w:ascii="Times New Roman" w:eastAsia="Times New Roman" w:hAnsi="Times New Roman" w:cs="Times New Roman"/>
          <w:sz w:val="28"/>
          <w:szCs w:val="28"/>
          <w:lang w:eastAsia="ru-RU"/>
        </w:rPr>
        <w:t xml:space="preserve"> в начальной школе» нами был произведен анализ программ литературного чтения, который показал, что произведения Михаила Зощенко начинают изучать со второго класса, и почти во все программы начальной школы включены его рассказы. Их читают не только младшие школьники, но и учащиеся  среднего звена.</w:t>
      </w:r>
    </w:p>
    <w:p w:rsidR="00EC0782" w:rsidRPr="000B3A36" w:rsidRDefault="00EC0782" w:rsidP="00EC0782">
      <w:pPr>
        <w:spacing w:line="360" w:lineRule="auto"/>
        <w:ind w:firstLine="709"/>
        <w:jc w:val="both"/>
        <w:rPr>
          <w:rFonts w:ascii="Times New Roman" w:eastAsia="Times New Roman" w:hAnsi="Times New Roman" w:cs="Times New Roman"/>
          <w:kern w:val="1"/>
          <w:sz w:val="28"/>
          <w:szCs w:val="28"/>
          <w:lang w:eastAsia="zh-CN"/>
        </w:rPr>
      </w:pPr>
      <w:r w:rsidRPr="000B3A36">
        <w:rPr>
          <w:rFonts w:ascii="Times New Roman" w:eastAsia="Times New Roman" w:hAnsi="Times New Roman" w:cs="Times New Roman"/>
          <w:kern w:val="1"/>
          <w:sz w:val="28"/>
          <w:szCs w:val="28"/>
          <w:lang w:eastAsia="zh-CN"/>
        </w:rPr>
        <w:t xml:space="preserve">В программе </w:t>
      </w:r>
      <w:r w:rsidRPr="000B3A36">
        <w:rPr>
          <w:rFonts w:ascii="Times New Roman" w:eastAsia="Times New Roman" w:hAnsi="Times New Roman" w:cs="Times New Roman"/>
          <w:i/>
          <w:iCs/>
          <w:kern w:val="1"/>
          <w:sz w:val="28"/>
          <w:szCs w:val="28"/>
          <w:lang w:eastAsia="zh-CN"/>
        </w:rPr>
        <w:t>«Школа России»</w:t>
      </w:r>
      <w:r w:rsidRPr="000B3A36">
        <w:rPr>
          <w:rFonts w:ascii="Times New Roman" w:eastAsia="Times New Roman" w:hAnsi="Times New Roman" w:cs="Times New Roman"/>
          <w:kern w:val="1"/>
          <w:sz w:val="28"/>
          <w:szCs w:val="28"/>
          <w:lang w:eastAsia="zh-CN"/>
        </w:rPr>
        <w:t xml:space="preserve"> (учебник под редакцией Л.Ф. Климановой)  изучение творчества  М.М. Зощенко предусмотрено с 3 класса. В учебную хрестоматию для 3 класса включены рассказы «Не надо врать», «Золотые слова», «Самое главное»,  4 класса – «Ёлка» и «Великие путешественники». Эти же рассказы изучаются по программе «Школа 2100» (авторы Р. Н. </w:t>
      </w:r>
      <w:proofErr w:type="spellStart"/>
      <w:r w:rsidRPr="000B3A36">
        <w:rPr>
          <w:rFonts w:ascii="Times New Roman" w:eastAsia="Times New Roman" w:hAnsi="Times New Roman" w:cs="Times New Roman"/>
          <w:kern w:val="1"/>
          <w:sz w:val="28"/>
          <w:szCs w:val="28"/>
          <w:lang w:eastAsia="zh-CN"/>
        </w:rPr>
        <w:t>Бунеев</w:t>
      </w:r>
      <w:proofErr w:type="spellEnd"/>
      <w:r w:rsidRPr="000B3A36">
        <w:rPr>
          <w:rFonts w:ascii="Times New Roman" w:eastAsia="Times New Roman" w:hAnsi="Times New Roman" w:cs="Times New Roman"/>
          <w:kern w:val="1"/>
          <w:sz w:val="28"/>
          <w:szCs w:val="28"/>
          <w:lang w:eastAsia="zh-CN"/>
        </w:rPr>
        <w:t xml:space="preserve">, Е.В. </w:t>
      </w:r>
      <w:proofErr w:type="spellStart"/>
      <w:r w:rsidRPr="000B3A36">
        <w:rPr>
          <w:rFonts w:ascii="Times New Roman" w:eastAsia="Times New Roman" w:hAnsi="Times New Roman" w:cs="Times New Roman"/>
          <w:kern w:val="1"/>
          <w:sz w:val="28"/>
          <w:szCs w:val="28"/>
          <w:lang w:eastAsia="zh-CN"/>
        </w:rPr>
        <w:t>Бунеева</w:t>
      </w:r>
      <w:proofErr w:type="spellEnd"/>
      <w:r w:rsidRPr="000B3A36">
        <w:rPr>
          <w:rFonts w:ascii="Times New Roman" w:eastAsia="Times New Roman" w:hAnsi="Times New Roman" w:cs="Times New Roman"/>
          <w:kern w:val="1"/>
          <w:sz w:val="28"/>
          <w:szCs w:val="28"/>
          <w:lang w:eastAsia="zh-CN"/>
        </w:rPr>
        <w:t xml:space="preserve">), «Перспективная начальная школа» (учебник под редакцией Н.А. </w:t>
      </w:r>
      <w:proofErr w:type="spellStart"/>
      <w:r w:rsidRPr="000B3A36">
        <w:rPr>
          <w:rFonts w:ascii="Times New Roman" w:eastAsia="Times New Roman" w:hAnsi="Times New Roman" w:cs="Times New Roman"/>
          <w:kern w:val="1"/>
          <w:sz w:val="28"/>
          <w:szCs w:val="28"/>
          <w:lang w:eastAsia="zh-CN"/>
        </w:rPr>
        <w:t>Чураковой</w:t>
      </w:r>
      <w:proofErr w:type="spellEnd"/>
      <w:proofErr w:type="gramStart"/>
      <w:r w:rsidRPr="000B3A36">
        <w:rPr>
          <w:rFonts w:ascii="Times New Roman" w:eastAsia="Times New Roman" w:hAnsi="Times New Roman" w:cs="Times New Roman"/>
          <w:kern w:val="1"/>
          <w:sz w:val="28"/>
          <w:szCs w:val="28"/>
          <w:lang w:eastAsia="zh-CN"/>
        </w:rPr>
        <w:t xml:space="preserve"> )</w:t>
      </w:r>
      <w:proofErr w:type="gramEnd"/>
      <w:r w:rsidRPr="000B3A36">
        <w:rPr>
          <w:rFonts w:ascii="Times New Roman" w:eastAsia="Times New Roman" w:hAnsi="Times New Roman" w:cs="Times New Roman"/>
          <w:kern w:val="1"/>
          <w:sz w:val="28"/>
          <w:szCs w:val="28"/>
          <w:lang w:eastAsia="zh-CN"/>
        </w:rPr>
        <w:t xml:space="preserve">. </w:t>
      </w:r>
    </w:p>
    <w:p w:rsidR="00EC0782" w:rsidRPr="000B3A36" w:rsidRDefault="00EC0782" w:rsidP="00EC0782">
      <w:pPr>
        <w:spacing w:line="360" w:lineRule="auto"/>
        <w:ind w:firstLine="709"/>
        <w:jc w:val="both"/>
        <w:rPr>
          <w:rFonts w:ascii="Times New Roman" w:eastAsia="Times New Roman" w:hAnsi="Times New Roman" w:cs="Times New Roman"/>
          <w:kern w:val="1"/>
          <w:sz w:val="28"/>
          <w:szCs w:val="28"/>
          <w:lang w:eastAsia="zh-CN"/>
        </w:rPr>
      </w:pPr>
      <w:r w:rsidRPr="000B3A36">
        <w:rPr>
          <w:rFonts w:ascii="Times New Roman" w:eastAsia="Times New Roman" w:hAnsi="Times New Roman" w:cs="Times New Roman"/>
          <w:kern w:val="1"/>
          <w:sz w:val="28"/>
          <w:szCs w:val="28"/>
          <w:lang w:eastAsia="zh-CN"/>
        </w:rPr>
        <w:t>Изучив произведения «Не надо врать», «Золотые слова», «Самое главное» в программе «Школа России» авторы учебника задают вопросы к произведениям, направленные на содержание рассказа и его идею. Однако первый вопрос посвящен поэтике повествования.</w:t>
      </w:r>
    </w:p>
    <w:p w:rsidR="00EC0782" w:rsidRPr="000B3A36" w:rsidRDefault="00EC0782" w:rsidP="00EC0782">
      <w:pPr>
        <w:spacing w:line="360" w:lineRule="auto"/>
        <w:ind w:firstLine="709"/>
        <w:jc w:val="both"/>
        <w:rPr>
          <w:rFonts w:ascii="Times New Roman" w:eastAsia="Times New Roman" w:hAnsi="Times New Roman" w:cs="Times New Roman"/>
          <w:kern w:val="1"/>
          <w:sz w:val="28"/>
          <w:szCs w:val="28"/>
          <w:lang w:eastAsia="zh-CN"/>
        </w:rPr>
      </w:pPr>
      <w:r w:rsidRPr="000B3A36">
        <w:rPr>
          <w:rFonts w:ascii="Times New Roman" w:eastAsia="Times New Roman" w:hAnsi="Times New Roman" w:cs="Times New Roman"/>
          <w:kern w:val="1"/>
          <w:sz w:val="28"/>
          <w:szCs w:val="28"/>
          <w:lang w:eastAsia="zh-CN"/>
        </w:rPr>
        <w:t>После рассказа «Золотые слова» идет перечень вопросов:</w:t>
      </w:r>
    </w:p>
    <w:p w:rsidR="00EC0782" w:rsidRPr="000B3A36" w:rsidRDefault="00EC0782" w:rsidP="00EC0782">
      <w:pPr>
        <w:numPr>
          <w:ilvl w:val="0"/>
          <w:numId w:val="1"/>
        </w:numPr>
        <w:spacing w:after="160" w:line="360" w:lineRule="auto"/>
        <w:jc w:val="both"/>
        <w:rPr>
          <w:rFonts w:ascii="Times New Roman" w:eastAsia="Times New Roman" w:hAnsi="Times New Roman" w:cs="Times New Roman"/>
          <w:kern w:val="1"/>
          <w:sz w:val="28"/>
          <w:szCs w:val="28"/>
          <w:lang w:eastAsia="zh-CN"/>
        </w:rPr>
      </w:pPr>
      <w:r w:rsidRPr="000B3A36">
        <w:rPr>
          <w:rFonts w:ascii="Times New Roman" w:eastAsia="Times New Roman" w:hAnsi="Times New Roman" w:cs="Times New Roman"/>
          <w:kern w:val="1"/>
          <w:sz w:val="28"/>
          <w:szCs w:val="28"/>
          <w:lang w:eastAsia="zh-CN"/>
        </w:rPr>
        <w:t>От чьего имени ведется рассказ?</w:t>
      </w:r>
    </w:p>
    <w:p w:rsidR="00EC0782" w:rsidRPr="000B3A36" w:rsidRDefault="00EC0782" w:rsidP="00EC0782">
      <w:pPr>
        <w:numPr>
          <w:ilvl w:val="0"/>
          <w:numId w:val="1"/>
        </w:numPr>
        <w:spacing w:after="160" w:line="360" w:lineRule="auto"/>
        <w:jc w:val="both"/>
        <w:rPr>
          <w:rFonts w:ascii="Times New Roman" w:eastAsia="Times New Roman" w:hAnsi="Times New Roman" w:cs="Times New Roman"/>
          <w:kern w:val="1"/>
          <w:sz w:val="28"/>
          <w:szCs w:val="28"/>
          <w:lang w:eastAsia="zh-CN"/>
        </w:rPr>
      </w:pPr>
      <w:r w:rsidRPr="000B3A36">
        <w:rPr>
          <w:rFonts w:ascii="Times New Roman" w:eastAsia="Times New Roman" w:hAnsi="Times New Roman" w:cs="Times New Roman"/>
          <w:kern w:val="1"/>
          <w:sz w:val="28"/>
          <w:szCs w:val="28"/>
          <w:lang w:eastAsia="zh-CN"/>
        </w:rPr>
        <w:t>Какие слова папа посоветовал «золотыми буквами вписать в своем сердце»? Как вы их понимаете? Обсудите с другом.</w:t>
      </w:r>
    </w:p>
    <w:p w:rsidR="00EC0782" w:rsidRPr="000B3A36" w:rsidRDefault="00EC0782" w:rsidP="00EC0782">
      <w:pPr>
        <w:numPr>
          <w:ilvl w:val="0"/>
          <w:numId w:val="1"/>
        </w:numPr>
        <w:spacing w:after="160" w:line="360" w:lineRule="auto"/>
        <w:jc w:val="both"/>
        <w:rPr>
          <w:rFonts w:ascii="Times New Roman" w:eastAsia="Times New Roman" w:hAnsi="Times New Roman" w:cs="Times New Roman"/>
          <w:kern w:val="1"/>
          <w:sz w:val="28"/>
          <w:szCs w:val="28"/>
          <w:lang w:eastAsia="zh-CN"/>
        </w:rPr>
      </w:pPr>
      <w:r w:rsidRPr="000B3A36">
        <w:rPr>
          <w:rFonts w:ascii="Times New Roman" w:eastAsia="Times New Roman" w:hAnsi="Times New Roman" w:cs="Times New Roman"/>
          <w:kern w:val="1"/>
          <w:sz w:val="28"/>
          <w:szCs w:val="28"/>
          <w:lang w:eastAsia="zh-CN"/>
        </w:rPr>
        <w:t>Как «золотые слова» помогли автору стать счастливым человеком?</w:t>
      </w:r>
    </w:p>
    <w:p w:rsidR="00EC0782" w:rsidRPr="000B3A36" w:rsidRDefault="00EC0782" w:rsidP="00EC0782">
      <w:pPr>
        <w:spacing w:line="360" w:lineRule="auto"/>
        <w:ind w:firstLine="709"/>
        <w:jc w:val="both"/>
        <w:rPr>
          <w:rFonts w:ascii="Times New Roman" w:eastAsia="Times New Roman" w:hAnsi="Times New Roman" w:cs="Times New Roman"/>
          <w:kern w:val="1"/>
          <w:sz w:val="28"/>
          <w:szCs w:val="28"/>
          <w:lang w:eastAsia="zh-CN"/>
        </w:rPr>
      </w:pPr>
      <w:r w:rsidRPr="000B3A36">
        <w:rPr>
          <w:rFonts w:ascii="Times New Roman" w:eastAsia="Times New Roman" w:hAnsi="Times New Roman" w:cs="Times New Roman"/>
          <w:kern w:val="1"/>
          <w:sz w:val="28"/>
          <w:szCs w:val="28"/>
          <w:lang w:eastAsia="zh-CN"/>
        </w:rPr>
        <w:t>А в учебнике после рассказа «Великие путешественники» идут вопросы, направленные на образ героев (описание и оценка):</w:t>
      </w:r>
    </w:p>
    <w:p w:rsidR="00EC0782" w:rsidRPr="000B3A36" w:rsidRDefault="00EC0782" w:rsidP="00EC0782">
      <w:pPr>
        <w:numPr>
          <w:ilvl w:val="0"/>
          <w:numId w:val="2"/>
        </w:numPr>
        <w:spacing w:after="160" w:line="360" w:lineRule="auto"/>
        <w:ind w:left="709"/>
        <w:jc w:val="both"/>
        <w:rPr>
          <w:rFonts w:ascii="Times New Roman" w:eastAsia="Times New Roman" w:hAnsi="Times New Roman" w:cs="Times New Roman"/>
          <w:kern w:val="1"/>
          <w:sz w:val="28"/>
          <w:szCs w:val="28"/>
          <w:lang w:eastAsia="zh-CN"/>
        </w:rPr>
      </w:pPr>
      <w:r w:rsidRPr="000B3A36">
        <w:rPr>
          <w:rFonts w:ascii="Times New Roman" w:eastAsia="Times New Roman" w:hAnsi="Times New Roman" w:cs="Times New Roman"/>
          <w:kern w:val="1"/>
          <w:sz w:val="28"/>
          <w:szCs w:val="28"/>
          <w:lang w:eastAsia="zh-CN"/>
        </w:rPr>
        <w:lastRenderedPageBreak/>
        <w:t>Опиши главных героев рассказа. Сравни характеры Степки и Миньки.</w:t>
      </w:r>
    </w:p>
    <w:p w:rsidR="00EC0782" w:rsidRPr="000B3A36" w:rsidRDefault="00EC0782" w:rsidP="00EC0782">
      <w:pPr>
        <w:numPr>
          <w:ilvl w:val="0"/>
          <w:numId w:val="2"/>
        </w:numPr>
        <w:spacing w:after="160" w:line="360" w:lineRule="auto"/>
        <w:ind w:left="709"/>
        <w:jc w:val="both"/>
        <w:rPr>
          <w:rFonts w:ascii="Times New Roman" w:eastAsia="Times New Roman" w:hAnsi="Times New Roman" w:cs="Times New Roman"/>
          <w:kern w:val="1"/>
          <w:sz w:val="28"/>
          <w:szCs w:val="28"/>
          <w:lang w:eastAsia="zh-CN"/>
        </w:rPr>
      </w:pPr>
      <w:r w:rsidRPr="000B3A36">
        <w:rPr>
          <w:rFonts w:ascii="Times New Roman" w:eastAsia="Times New Roman" w:hAnsi="Times New Roman" w:cs="Times New Roman"/>
          <w:kern w:val="1"/>
          <w:sz w:val="28"/>
          <w:szCs w:val="28"/>
          <w:lang w:eastAsia="zh-CN"/>
        </w:rPr>
        <w:t>Расскажи, как из героев вел себя в путешествии. Кто из ребят тебе понравился? [15, с. 145].</w:t>
      </w:r>
    </w:p>
    <w:p w:rsidR="00EC0782" w:rsidRPr="000B3A36" w:rsidRDefault="00EC0782" w:rsidP="00EC0782">
      <w:pPr>
        <w:spacing w:line="360" w:lineRule="auto"/>
        <w:ind w:firstLine="709"/>
        <w:jc w:val="both"/>
        <w:rPr>
          <w:rFonts w:ascii="Times New Roman" w:eastAsia="Times New Roman" w:hAnsi="Times New Roman" w:cs="Times New Roman"/>
          <w:kern w:val="1"/>
          <w:sz w:val="28"/>
          <w:szCs w:val="28"/>
          <w:lang w:eastAsia="zh-CN"/>
        </w:rPr>
      </w:pPr>
      <w:r w:rsidRPr="000B3A36">
        <w:rPr>
          <w:rFonts w:ascii="Times New Roman" w:eastAsia="Times New Roman" w:hAnsi="Times New Roman" w:cs="Times New Roman"/>
          <w:kern w:val="1"/>
          <w:sz w:val="28"/>
          <w:szCs w:val="28"/>
          <w:lang w:eastAsia="zh-CN"/>
        </w:rPr>
        <w:t xml:space="preserve">В программе по литературному чтению под редакцией Л.А. </w:t>
      </w:r>
      <w:proofErr w:type="spellStart"/>
      <w:r w:rsidRPr="000B3A36">
        <w:rPr>
          <w:rFonts w:ascii="Times New Roman" w:eastAsia="Times New Roman" w:hAnsi="Times New Roman" w:cs="Times New Roman"/>
          <w:kern w:val="1"/>
          <w:sz w:val="28"/>
          <w:szCs w:val="28"/>
          <w:lang w:eastAsia="zh-CN"/>
        </w:rPr>
        <w:t>Ефросининой</w:t>
      </w:r>
      <w:proofErr w:type="spellEnd"/>
      <w:r w:rsidRPr="000B3A36">
        <w:rPr>
          <w:rFonts w:ascii="Times New Roman" w:eastAsia="Times New Roman" w:hAnsi="Times New Roman" w:cs="Times New Roman"/>
          <w:kern w:val="1"/>
          <w:sz w:val="28"/>
          <w:szCs w:val="28"/>
          <w:lang w:eastAsia="zh-CN"/>
        </w:rPr>
        <w:t xml:space="preserve"> («Начальная школа XXI века») творчество Михаила Зощенко изучается во 2 классе. В раздел «О детях и детям» включен расск</w:t>
      </w:r>
      <w:r>
        <w:rPr>
          <w:rFonts w:ascii="Times New Roman" w:eastAsia="Times New Roman" w:hAnsi="Times New Roman" w:cs="Times New Roman"/>
          <w:kern w:val="1"/>
          <w:sz w:val="28"/>
          <w:szCs w:val="28"/>
          <w:lang w:eastAsia="zh-CN"/>
        </w:rPr>
        <w:t>аз «Самое главное»</w:t>
      </w:r>
      <w:r w:rsidRPr="000B3A36">
        <w:rPr>
          <w:rFonts w:ascii="Times New Roman" w:eastAsia="Times New Roman" w:hAnsi="Times New Roman" w:cs="Times New Roman"/>
          <w:kern w:val="1"/>
          <w:sz w:val="28"/>
          <w:szCs w:val="28"/>
          <w:lang w:eastAsia="zh-CN"/>
        </w:rPr>
        <w:t xml:space="preserve">. </w:t>
      </w:r>
    </w:p>
    <w:p w:rsidR="00EC0782" w:rsidRPr="000B3A36" w:rsidRDefault="00EC0782" w:rsidP="00EC0782">
      <w:pPr>
        <w:spacing w:line="360" w:lineRule="auto"/>
        <w:ind w:firstLine="709"/>
        <w:jc w:val="both"/>
        <w:rPr>
          <w:rFonts w:ascii="Times New Roman" w:eastAsia="Times New Roman" w:hAnsi="Times New Roman" w:cs="Times New Roman"/>
          <w:kern w:val="1"/>
          <w:sz w:val="28"/>
          <w:szCs w:val="28"/>
          <w:lang w:eastAsia="zh-CN"/>
        </w:rPr>
      </w:pPr>
      <w:r w:rsidRPr="000B3A36">
        <w:rPr>
          <w:rFonts w:ascii="Times New Roman" w:eastAsia="Times New Roman" w:hAnsi="Times New Roman" w:cs="Times New Roman"/>
          <w:kern w:val="1"/>
          <w:sz w:val="28"/>
          <w:szCs w:val="28"/>
          <w:lang w:eastAsia="zh-CN"/>
        </w:rPr>
        <w:t>После знакомства с рассказом «Самое главное» в учебнике задается вопрос, направленный на эмоции читателя и анализ  образа героя:</w:t>
      </w:r>
    </w:p>
    <w:p w:rsidR="00EC0782" w:rsidRPr="000B3A36" w:rsidRDefault="00EC0782" w:rsidP="00EC0782">
      <w:pPr>
        <w:spacing w:line="360" w:lineRule="auto"/>
        <w:ind w:firstLine="709"/>
        <w:jc w:val="both"/>
        <w:rPr>
          <w:rFonts w:ascii="Times New Roman" w:eastAsia="Times New Roman" w:hAnsi="Times New Roman" w:cs="Times New Roman"/>
          <w:kern w:val="1"/>
          <w:sz w:val="28"/>
          <w:szCs w:val="28"/>
          <w:lang w:eastAsia="zh-CN"/>
        </w:rPr>
      </w:pPr>
      <w:r w:rsidRPr="000B3A36">
        <w:rPr>
          <w:rFonts w:ascii="Times New Roman" w:eastAsia="Times New Roman" w:hAnsi="Times New Roman" w:cs="Times New Roman"/>
          <w:kern w:val="1"/>
          <w:sz w:val="28"/>
          <w:szCs w:val="28"/>
          <w:lang w:eastAsia="zh-CN"/>
        </w:rPr>
        <w:t>- Понравился ли тебе герой рассказа Михаила Михайловича Зощенко – Андрюша Рыженький? Почему? [13, с. 26]</w:t>
      </w:r>
    </w:p>
    <w:p w:rsidR="00EC0782" w:rsidRPr="000B3A36" w:rsidRDefault="00EC0782" w:rsidP="00EC0782">
      <w:pPr>
        <w:spacing w:line="360" w:lineRule="auto"/>
        <w:ind w:firstLine="709"/>
        <w:jc w:val="both"/>
        <w:rPr>
          <w:rFonts w:ascii="Times New Roman" w:eastAsia="Times New Roman" w:hAnsi="Times New Roman" w:cs="Times New Roman"/>
          <w:kern w:val="1"/>
          <w:sz w:val="28"/>
          <w:szCs w:val="28"/>
          <w:lang w:eastAsia="zh-CN"/>
        </w:rPr>
      </w:pPr>
      <w:r w:rsidRPr="000B3A36">
        <w:rPr>
          <w:rFonts w:ascii="Times New Roman" w:eastAsia="Times New Roman" w:hAnsi="Times New Roman" w:cs="Times New Roman"/>
          <w:kern w:val="1"/>
          <w:sz w:val="28"/>
          <w:szCs w:val="28"/>
          <w:lang w:eastAsia="zh-CN"/>
        </w:rPr>
        <w:t xml:space="preserve">В УМК «Гармония» под редакцией О.В. </w:t>
      </w:r>
      <w:proofErr w:type="spellStart"/>
      <w:r w:rsidRPr="000B3A36">
        <w:rPr>
          <w:rFonts w:ascii="Times New Roman" w:eastAsia="Times New Roman" w:hAnsi="Times New Roman" w:cs="Times New Roman"/>
          <w:kern w:val="1"/>
          <w:sz w:val="28"/>
          <w:szCs w:val="28"/>
          <w:lang w:eastAsia="zh-CN"/>
        </w:rPr>
        <w:t>Кубасовой</w:t>
      </w:r>
      <w:proofErr w:type="spellEnd"/>
      <w:r w:rsidRPr="000B3A36">
        <w:rPr>
          <w:rFonts w:ascii="Times New Roman" w:eastAsia="Times New Roman" w:hAnsi="Times New Roman" w:cs="Times New Roman"/>
          <w:kern w:val="1"/>
          <w:sz w:val="28"/>
          <w:szCs w:val="28"/>
          <w:lang w:eastAsia="zh-CN"/>
        </w:rPr>
        <w:t xml:space="preserve"> произведения М.М. Зощенко изучаются в 3 классе. Рассказ «Золотые слова» находится в разделе «Кто родителей почитает, тот вовек не погибает». </w:t>
      </w:r>
    </w:p>
    <w:p w:rsidR="00EC0782" w:rsidRPr="000B3A36" w:rsidRDefault="00EC0782" w:rsidP="00EC0782">
      <w:pPr>
        <w:spacing w:line="360" w:lineRule="auto"/>
        <w:ind w:firstLine="709"/>
        <w:jc w:val="both"/>
        <w:rPr>
          <w:rFonts w:ascii="Times New Roman" w:eastAsia="Times New Roman" w:hAnsi="Times New Roman" w:cs="Times New Roman"/>
          <w:kern w:val="1"/>
          <w:sz w:val="28"/>
          <w:szCs w:val="28"/>
          <w:lang w:eastAsia="zh-CN"/>
        </w:rPr>
      </w:pPr>
      <w:r w:rsidRPr="000B3A36">
        <w:rPr>
          <w:rFonts w:ascii="Times New Roman" w:eastAsia="Times New Roman" w:hAnsi="Times New Roman" w:cs="Times New Roman"/>
          <w:kern w:val="1"/>
          <w:sz w:val="28"/>
          <w:szCs w:val="28"/>
          <w:lang w:eastAsia="zh-CN"/>
        </w:rPr>
        <w:t>Здесь также вопросы направлены на идейное содержание рассказа «Золотые слова».</w:t>
      </w:r>
    </w:p>
    <w:p w:rsidR="00EC0782" w:rsidRPr="000B3A36" w:rsidRDefault="00EC0782" w:rsidP="00EC0782">
      <w:pPr>
        <w:spacing w:line="360" w:lineRule="auto"/>
        <w:ind w:firstLine="709"/>
        <w:jc w:val="both"/>
        <w:rPr>
          <w:rFonts w:ascii="Times New Roman" w:eastAsia="Times New Roman" w:hAnsi="Times New Roman" w:cs="Times New Roman"/>
          <w:kern w:val="1"/>
          <w:sz w:val="28"/>
          <w:szCs w:val="28"/>
          <w:lang w:eastAsia="zh-CN"/>
        </w:rPr>
      </w:pPr>
      <w:r w:rsidRPr="000B3A36">
        <w:rPr>
          <w:rFonts w:ascii="Times New Roman" w:eastAsia="Times New Roman" w:hAnsi="Times New Roman" w:cs="Times New Roman"/>
          <w:kern w:val="1"/>
          <w:sz w:val="28"/>
          <w:szCs w:val="28"/>
          <w:lang w:eastAsia="zh-CN"/>
        </w:rPr>
        <w:t>Вопросы в учебнике:</w:t>
      </w:r>
    </w:p>
    <w:p w:rsidR="00EC0782" w:rsidRPr="000B3A36" w:rsidRDefault="00EC0782" w:rsidP="00EC0782">
      <w:pPr>
        <w:tabs>
          <w:tab w:val="left" w:pos="5670"/>
        </w:tabs>
        <w:spacing w:line="360" w:lineRule="auto"/>
        <w:ind w:firstLine="709"/>
        <w:jc w:val="both"/>
        <w:rPr>
          <w:rFonts w:ascii="Times New Roman" w:eastAsia="Times New Roman" w:hAnsi="Times New Roman" w:cs="Times New Roman"/>
          <w:kern w:val="1"/>
          <w:sz w:val="28"/>
          <w:szCs w:val="28"/>
          <w:lang w:eastAsia="zh-CN"/>
        </w:rPr>
      </w:pPr>
      <w:r w:rsidRPr="000B3A36">
        <w:rPr>
          <w:rFonts w:ascii="Times New Roman" w:eastAsia="Times New Roman" w:hAnsi="Times New Roman" w:cs="Times New Roman"/>
          <w:kern w:val="1"/>
          <w:sz w:val="28"/>
          <w:szCs w:val="28"/>
          <w:lang w:eastAsia="zh-CN"/>
        </w:rPr>
        <w:t>- Чем тебя заинтересовал рассказ?</w:t>
      </w:r>
      <w:r w:rsidRPr="000B3A36">
        <w:rPr>
          <w:rFonts w:ascii="Times New Roman" w:eastAsia="Times New Roman" w:hAnsi="Times New Roman" w:cs="Times New Roman"/>
          <w:kern w:val="1"/>
          <w:sz w:val="28"/>
          <w:szCs w:val="28"/>
          <w:lang w:eastAsia="zh-CN"/>
        </w:rPr>
        <w:tab/>
      </w:r>
    </w:p>
    <w:p w:rsidR="00EC0782" w:rsidRPr="000B3A36" w:rsidRDefault="00EC0782" w:rsidP="00EC0782">
      <w:pPr>
        <w:spacing w:line="360" w:lineRule="auto"/>
        <w:ind w:firstLine="709"/>
        <w:jc w:val="both"/>
        <w:rPr>
          <w:rFonts w:ascii="Times New Roman" w:eastAsia="Times New Roman" w:hAnsi="Times New Roman" w:cs="Times New Roman"/>
          <w:kern w:val="1"/>
          <w:sz w:val="28"/>
          <w:szCs w:val="28"/>
          <w:lang w:eastAsia="zh-CN"/>
        </w:rPr>
      </w:pPr>
      <w:r w:rsidRPr="000B3A36">
        <w:rPr>
          <w:rFonts w:ascii="Times New Roman" w:eastAsia="Times New Roman" w:hAnsi="Times New Roman" w:cs="Times New Roman"/>
          <w:kern w:val="1"/>
          <w:sz w:val="28"/>
          <w:szCs w:val="28"/>
          <w:lang w:eastAsia="zh-CN"/>
        </w:rPr>
        <w:t>- Что главное ты можешь для себя почерпнуть? Объясни [14, с. 115].</w:t>
      </w:r>
    </w:p>
    <w:p w:rsidR="00EC0782" w:rsidRPr="000B3A36" w:rsidRDefault="00EC0782" w:rsidP="00EC0782">
      <w:pPr>
        <w:spacing w:line="360" w:lineRule="auto"/>
        <w:ind w:firstLine="709"/>
        <w:jc w:val="both"/>
        <w:rPr>
          <w:rFonts w:ascii="Times New Roman" w:eastAsia="Times New Roman" w:hAnsi="Times New Roman" w:cs="Times New Roman"/>
          <w:kern w:val="1"/>
          <w:sz w:val="28"/>
          <w:szCs w:val="28"/>
          <w:lang w:eastAsia="zh-CN"/>
        </w:rPr>
      </w:pPr>
      <w:r w:rsidRPr="000B3A36">
        <w:rPr>
          <w:rFonts w:ascii="Times New Roman" w:eastAsia="Times New Roman" w:hAnsi="Times New Roman" w:cs="Times New Roman"/>
          <w:kern w:val="1"/>
          <w:sz w:val="28"/>
          <w:szCs w:val="28"/>
          <w:lang w:eastAsia="zh-CN"/>
        </w:rPr>
        <w:t>Ни в одной из программ не ставится задача представить творческую индивидуальность писателя через раскрытие общих для его стиля элементов композиции и образного строя рассказов.</w:t>
      </w:r>
    </w:p>
    <w:p w:rsidR="00EC0782" w:rsidRPr="000B3A36" w:rsidRDefault="00EC0782" w:rsidP="00EC0782">
      <w:pPr>
        <w:spacing w:line="360" w:lineRule="auto"/>
        <w:ind w:firstLine="709"/>
        <w:jc w:val="both"/>
        <w:rPr>
          <w:rFonts w:ascii="Times New Roman" w:eastAsia="Times New Roman" w:hAnsi="Times New Roman" w:cs="Times New Roman"/>
          <w:kern w:val="1"/>
          <w:sz w:val="28"/>
          <w:szCs w:val="28"/>
          <w:lang w:eastAsia="zh-CN"/>
        </w:rPr>
      </w:pPr>
      <w:r w:rsidRPr="000B3A36">
        <w:rPr>
          <w:rFonts w:ascii="Times New Roman" w:eastAsia="Times New Roman" w:hAnsi="Times New Roman" w:cs="Times New Roman"/>
          <w:kern w:val="1"/>
          <w:sz w:val="28"/>
          <w:szCs w:val="28"/>
          <w:lang w:eastAsia="zh-CN"/>
        </w:rPr>
        <w:t>В про</w:t>
      </w:r>
      <w:r>
        <w:rPr>
          <w:rFonts w:ascii="Times New Roman" w:eastAsia="Times New Roman" w:hAnsi="Times New Roman" w:cs="Times New Roman"/>
          <w:kern w:val="1"/>
          <w:sz w:val="28"/>
          <w:szCs w:val="28"/>
          <w:lang w:eastAsia="zh-CN"/>
        </w:rPr>
        <w:t>грамме «Перспектива» в 3 классе</w:t>
      </w:r>
      <w:r w:rsidRPr="000B3A36">
        <w:rPr>
          <w:rFonts w:ascii="Times New Roman" w:eastAsia="Times New Roman" w:hAnsi="Times New Roman" w:cs="Times New Roman"/>
          <w:kern w:val="1"/>
          <w:sz w:val="28"/>
          <w:szCs w:val="28"/>
          <w:lang w:eastAsia="zh-CN"/>
        </w:rPr>
        <w:t xml:space="preserve"> представлен в сокращении рассказ «Через тридцать лет».</w:t>
      </w:r>
    </w:p>
    <w:p w:rsidR="00EC0782" w:rsidRPr="000B3A36" w:rsidRDefault="00EC0782" w:rsidP="00EC0782">
      <w:pPr>
        <w:spacing w:line="360" w:lineRule="auto"/>
        <w:ind w:firstLine="709"/>
        <w:jc w:val="both"/>
        <w:rPr>
          <w:rFonts w:ascii="Times New Roman" w:eastAsia="Times New Roman" w:hAnsi="Times New Roman" w:cs="Times New Roman"/>
          <w:kern w:val="1"/>
          <w:sz w:val="28"/>
          <w:szCs w:val="28"/>
          <w:lang w:eastAsia="zh-CN"/>
        </w:rPr>
      </w:pPr>
      <w:r w:rsidRPr="000B3A36">
        <w:rPr>
          <w:rFonts w:ascii="Times New Roman" w:eastAsia="Times New Roman" w:hAnsi="Times New Roman" w:cs="Times New Roman"/>
          <w:kern w:val="1"/>
          <w:sz w:val="28"/>
          <w:szCs w:val="28"/>
          <w:lang w:eastAsia="zh-CN"/>
        </w:rPr>
        <w:t xml:space="preserve">Михаил Зощенко утверждал, что «маленький читатель  – это умный и тонкий читатель, с большим чувством юмора…». Рассказы для детей, которые вошли в программу начальной школы, проникнуты тонким юмором, добротой, пониманием и любовью к детям. Обладают они и несомненной </w:t>
      </w:r>
      <w:r w:rsidRPr="000B3A36">
        <w:rPr>
          <w:rFonts w:ascii="Times New Roman" w:eastAsia="Times New Roman" w:hAnsi="Times New Roman" w:cs="Times New Roman"/>
          <w:kern w:val="1"/>
          <w:sz w:val="28"/>
          <w:szCs w:val="28"/>
          <w:lang w:eastAsia="zh-CN"/>
        </w:rPr>
        <w:lastRenderedPageBreak/>
        <w:t>педагогической ценностью. Включение их в программу литературного чтения  вполне правомерно и обосновано.</w:t>
      </w:r>
    </w:p>
    <w:p w:rsidR="00EC0782" w:rsidRPr="000B3A36" w:rsidRDefault="00EC0782" w:rsidP="00EC0782">
      <w:pPr>
        <w:spacing w:line="360" w:lineRule="auto"/>
        <w:ind w:firstLine="709"/>
        <w:jc w:val="both"/>
        <w:rPr>
          <w:rFonts w:ascii="Times New Roman" w:eastAsia="Times New Roman" w:hAnsi="Times New Roman" w:cs="Times New Roman"/>
          <w:kern w:val="1"/>
          <w:sz w:val="28"/>
          <w:szCs w:val="28"/>
          <w:lang w:eastAsia="zh-CN"/>
        </w:rPr>
      </w:pPr>
      <w:r w:rsidRPr="000B3A36">
        <w:rPr>
          <w:rFonts w:ascii="Times New Roman" w:eastAsia="Times New Roman" w:hAnsi="Times New Roman" w:cs="Times New Roman"/>
          <w:kern w:val="1"/>
          <w:sz w:val="28"/>
          <w:szCs w:val="28"/>
          <w:lang w:eastAsia="zh-CN"/>
        </w:rPr>
        <w:t xml:space="preserve">Считаем, что изучение таких рассказов Михаила Зощенко, как «Через тридцать лет» и «Не надо врать» очень важно именно в начальной школе, когда формируются нравственные ориентиры человека. Читая произведения Зощенко, дети понимают, что  за обман обязательно придется отвечать. </w:t>
      </w:r>
    </w:p>
    <w:p w:rsidR="00EC0782" w:rsidRPr="000B3A36" w:rsidRDefault="00EC0782" w:rsidP="00EC0782">
      <w:pPr>
        <w:spacing w:line="360" w:lineRule="auto"/>
        <w:ind w:firstLine="709"/>
        <w:jc w:val="both"/>
        <w:rPr>
          <w:rFonts w:ascii="Times New Roman" w:eastAsia="Times New Roman" w:hAnsi="Times New Roman" w:cs="Times New Roman"/>
          <w:kern w:val="1"/>
          <w:sz w:val="28"/>
          <w:szCs w:val="28"/>
          <w:lang w:eastAsia="zh-CN"/>
        </w:rPr>
      </w:pPr>
      <w:r w:rsidRPr="000B3A36">
        <w:rPr>
          <w:rFonts w:ascii="Times New Roman" w:eastAsia="Times New Roman" w:hAnsi="Times New Roman" w:cs="Times New Roman"/>
          <w:kern w:val="1"/>
          <w:sz w:val="28"/>
          <w:szCs w:val="28"/>
          <w:lang w:eastAsia="zh-CN"/>
        </w:rPr>
        <w:t xml:space="preserve">Кроме того, автор поднимает тему доброты, призывая читателя быть добрым и искренним человеком. Людей нужно уметь любить и жалеть. Нельзя быть жадным на приятные, даже маленькие подарки для близких нам людей. Автор говорит, что добрые люди проживают счастливую и долгую жизнь. «Будьте добрее друг к другу»,  – таков этический смысл рассказов Зощенко. </w:t>
      </w:r>
    </w:p>
    <w:p w:rsidR="00EC0782" w:rsidRPr="000B3A36" w:rsidRDefault="00EC0782" w:rsidP="00EC0782">
      <w:pPr>
        <w:spacing w:line="360" w:lineRule="auto"/>
        <w:ind w:firstLine="709"/>
        <w:jc w:val="both"/>
        <w:rPr>
          <w:rFonts w:ascii="Times New Roman" w:eastAsia="Times New Roman" w:hAnsi="Times New Roman" w:cs="Times New Roman"/>
          <w:kern w:val="1"/>
          <w:sz w:val="28"/>
          <w:szCs w:val="28"/>
          <w:lang w:eastAsia="zh-CN"/>
        </w:rPr>
      </w:pPr>
      <w:r w:rsidRPr="000B3A36">
        <w:rPr>
          <w:rFonts w:ascii="Times New Roman" w:eastAsia="Times New Roman" w:hAnsi="Times New Roman" w:cs="Times New Roman"/>
          <w:kern w:val="1"/>
          <w:sz w:val="28"/>
          <w:szCs w:val="28"/>
          <w:lang w:eastAsia="zh-CN"/>
        </w:rPr>
        <w:t>Полагаем, что этическая проблематика не менее важна для характеристики творческой индивидуальности писателя, чем его поэтика.</w:t>
      </w:r>
    </w:p>
    <w:p w:rsidR="00D0402D" w:rsidRDefault="0072106D">
      <w:pPr>
        <w:spacing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ru-RU"/>
        </w:rPr>
        <w:t xml:space="preserve">В приложенных конспектах уроков, демонстрируется возможность использования на одном уроке по литературному чтению разноплановые и разнообразные приемы и методы </w:t>
      </w:r>
      <w:r>
        <w:rPr>
          <w:rFonts w:ascii="Times New Roman" w:eastAsia="Times New Roman" w:hAnsi="Times New Roman" w:cs="Times New Roman"/>
          <w:sz w:val="28"/>
          <w:szCs w:val="28"/>
          <w:lang w:eastAsia="zh-CN"/>
        </w:rPr>
        <w:t>(например, проектная работа в группах, игра с отгадыванием фамилии изучаемого и др.)</w:t>
      </w:r>
    </w:p>
    <w:p w:rsidR="00D0402D" w:rsidRDefault="0072106D">
      <w:pPr>
        <w:pStyle w:val="10"/>
        <w:spacing w:before="0" w:after="0" w:line="360" w:lineRule="auto"/>
        <w:ind w:firstLine="709"/>
        <w:jc w:val="both"/>
        <w:rPr>
          <w:b/>
          <w:sz w:val="28"/>
          <w:szCs w:val="28"/>
        </w:rPr>
      </w:pPr>
      <w:r>
        <w:rPr>
          <w:b/>
          <w:sz w:val="28"/>
          <w:szCs w:val="28"/>
        </w:rPr>
        <w:t xml:space="preserve">Заключение. </w:t>
      </w:r>
    </w:p>
    <w:p w:rsidR="000B3A36" w:rsidRPr="000B3A36" w:rsidRDefault="000B3A36" w:rsidP="000B3A36">
      <w:pPr>
        <w:spacing w:line="360" w:lineRule="auto"/>
        <w:ind w:firstLine="709"/>
        <w:jc w:val="both"/>
        <w:rPr>
          <w:rFonts w:ascii="Times New Roman" w:eastAsia="Times New Roman" w:hAnsi="Times New Roman" w:cs="Times New Roman"/>
          <w:kern w:val="1"/>
          <w:sz w:val="28"/>
          <w:szCs w:val="24"/>
          <w:lang w:eastAsia="zh-CN"/>
        </w:rPr>
      </w:pPr>
      <w:r w:rsidRPr="000B3A36">
        <w:rPr>
          <w:rFonts w:ascii="Times New Roman" w:eastAsia="Times New Roman" w:hAnsi="Times New Roman" w:cs="Times New Roman"/>
          <w:kern w:val="1"/>
          <w:sz w:val="28"/>
          <w:szCs w:val="24"/>
          <w:lang w:eastAsia="zh-CN"/>
        </w:rPr>
        <w:t xml:space="preserve">Печать творческой индивидуальности лежит на каждом значительном художественном произведении. Каждый писатель и поэт, знакомство с которым начинается в начальной школе, – индивидуальность. </w:t>
      </w:r>
    </w:p>
    <w:p w:rsidR="000B3A36" w:rsidRPr="000B3A36" w:rsidRDefault="000B3A36" w:rsidP="000B3A36">
      <w:pPr>
        <w:spacing w:line="360" w:lineRule="auto"/>
        <w:ind w:firstLine="709"/>
        <w:jc w:val="both"/>
        <w:rPr>
          <w:rFonts w:ascii="Times New Roman" w:eastAsia="Times New Roman" w:hAnsi="Times New Roman" w:cs="Times New Roman"/>
          <w:kern w:val="1"/>
          <w:sz w:val="28"/>
          <w:szCs w:val="28"/>
          <w:lang w:eastAsia="zh-CN"/>
        </w:rPr>
      </w:pPr>
      <w:r w:rsidRPr="000B3A36">
        <w:rPr>
          <w:rFonts w:ascii="Times New Roman" w:eastAsia="Times New Roman" w:hAnsi="Times New Roman" w:cs="Times New Roman"/>
          <w:kern w:val="1"/>
          <w:sz w:val="28"/>
          <w:szCs w:val="28"/>
          <w:lang w:eastAsia="zh-CN"/>
        </w:rPr>
        <w:t>В результате проведенного исследования мы выяснили, что составляющими творческой индивидуальности писателя являются:</w:t>
      </w:r>
    </w:p>
    <w:p w:rsidR="000B3A36" w:rsidRPr="000B3A36" w:rsidRDefault="000B3A36" w:rsidP="000B3A36">
      <w:pPr>
        <w:numPr>
          <w:ilvl w:val="0"/>
          <w:numId w:val="3"/>
        </w:numPr>
        <w:spacing w:after="160" w:line="360" w:lineRule="auto"/>
        <w:jc w:val="both"/>
        <w:rPr>
          <w:rFonts w:ascii="Times New Roman" w:eastAsia="Times New Roman" w:hAnsi="Times New Roman" w:cs="Times New Roman"/>
          <w:kern w:val="1"/>
          <w:sz w:val="28"/>
          <w:szCs w:val="28"/>
          <w:lang w:eastAsia="zh-CN"/>
        </w:rPr>
      </w:pPr>
      <w:r w:rsidRPr="000B3A36">
        <w:rPr>
          <w:rFonts w:ascii="Times New Roman" w:eastAsia="Times New Roman" w:hAnsi="Times New Roman" w:cs="Times New Roman"/>
          <w:kern w:val="1"/>
          <w:sz w:val="28"/>
          <w:szCs w:val="28"/>
          <w:lang w:eastAsia="zh-CN"/>
        </w:rPr>
        <w:t>стилевая манера;</w:t>
      </w:r>
    </w:p>
    <w:p w:rsidR="000B3A36" w:rsidRPr="000B3A36" w:rsidRDefault="000B3A36" w:rsidP="000B3A36">
      <w:pPr>
        <w:numPr>
          <w:ilvl w:val="0"/>
          <w:numId w:val="3"/>
        </w:numPr>
        <w:spacing w:after="160" w:line="360" w:lineRule="auto"/>
        <w:jc w:val="both"/>
        <w:rPr>
          <w:rFonts w:ascii="Times New Roman" w:eastAsia="Times New Roman" w:hAnsi="Times New Roman" w:cs="Times New Roman"/>
          <w:kern w:val="1"/>
          <w:sz w:val="28"/>
          <w:szCs w:val="24"/>
          <w:lang w:eastAsia="zh-CN"/>
        </w:rPr>
      </w:pPr>
      <w:r w:rsidRPr="000B3A36">
        <w:rPr>
          <w:rFonts w:ascii="Times New Roman" w:eastAsia="Times New Roman" w:hAnsi="Times New Roman" w:cs="Times New Roman"/>
          <w:kern w:val="1"/>
          <w:sz w:val="28"/>
          <w:szCs w:val="28"/>
          <w:lang w:eastAsia="zh-CN"/>
        </w:rPr>
        <w:t>эстетический пафос (в случае детского писателя Зощенко — сочетание комического и дидактического начал);</w:t>
      </w:r>
    </w:p>
    <w:p w:rsidR="000B3A36" w:rsidRPr="000B3A36" w:rsidRDefault="000B3A36" w:rsidP="000B3A36">
      <w:pPr>
        <w:numPr>
          <w:ilvl w:val="0"/>
          <w:numId w:val="3"/>
        </w:numPr>
        <w:suppressAutoHyphens w:val="0"/>
        <w:spacing w:after="280" w:line="360" w:lineRule="auto"/>
        <w:jc w:val="both"/>
        <w:rPr>
          <w:rFonts w:ascii="Times New Roman" w:eastAsia="Times New Roman" w:hAnsi="Times New Roman" w:cs="Times New Roman"/>
          <w:kern w:val="1"/>
          <w:sz w:val="28"/>
          <w:szCs w:val="24"/>
          <w:lang w:eastAsia="zh-CN"/>
        </w:rPr>
      </w:pPr>
      <w:r w:rsidRPr="000B3A36">
        <w:rPr>
          <w:rFonts w:ascii="Times New Roman" w:eastAsia="Times New Roman" w:hAnsi="Times New Roman" w:cs="Times New Roman"/>
          <w:kern w:val="1"/>
          <w:sz w:val="28"/>
          <w:szCs w:val="24"/>
          <w:lang w:eastAsia="zh-CN"/>
        </w:rPr>
        <w:t xml:space="preserve">тематика и </w:t>
      </w:r>
      <w:proofErr w:type="spellStart"/>
      <w:r w:rsidRPr="000B3A36">
        <w:rPr>
          <w:rFonts w:ascii="Times New Roman" w:eastAsia="Times New Roman" w:hAnsi="Times New Roman" w:cs="Times New Roman"/>
          <w:kern w:val="1"/>
          <w:sz w:val="28"/>
          <w:szCs w:val="24"/>
          <w:lang w:eastAsia="zh-CN"/>
        </w:rPr>
        <w:t>мотивика</w:t>
      </w:r>
      <w:proofErr w:type="spellEnd"/>
      <w:r w:rsidRPr="000B3A36">
        <w:rPr>
          <w:rFonts w:ascii="Times New Roman" w:eastAsia="Times New Roman" w:hAnsi="Times New Roman" w:cs="Times New Roman"/>
          <w:kern w:val="1"/>
          <w:sz w:val="28"/>
          <w:szCs w:val="24"/>
          <w:lang w:eastAsia="zh-CN"/>
        </w:rPr>
        <w:t>;</w:t>
      </w:r>
    </w:p>
    <w:p w:rsidR="000B3A36" w:rsidRPr="000B3A36" w:rsidRDefault="000B3A36" w:rsidP="000B3A36">
      <w:pPr>
        <w:numPr>
          <w:ilvl w:val="0"/>
          <w:numId w:val="3"/>
        </w:numPr>
        <w:suppressAutoHyphens w:val="0"/>
        <w:spacing w:after="280" w:line="360" w:lineRule="auto"/>
        <w:jc w:val="both"/>
        <w:rPr>
          <w:rFonts w:ascii="Times New Roman" w:eastAsia="Times New Roman" w:hAnsi="Times New Roman" w:cs="Times New Roman"/>
          <w:kern w:val="1"/>
          <w:sz w:val="28"/>
          <w:szCs w:val="24"/>
          <w:lang w:eastAsia="zh-CN"/>
        </w:rPr>
      </w:pPr>
      <w:r w:rsidRPr="000B3A36">
        <w:rPr>
          <w:rFonts w:ascii="Times New Roman" w:eastAsia="Times New Roman" w:hAnsi="Times New Roman" w:cs="Times New Roman"/>
          <w:kern w:val="1"/>
          <w:sz w:val="28"/>
          <w:szCs w:val="24"/>
          <w:lang w:eastAsia="zh-CN"/>
        </w:rPr>
        <w:lastRenderedPageBreak/>
        <w:t>поэтика жанров;</w:t>
      </w:r>
    </w:p>
    <w:p w:rsidR="000B3A36" w:rsidRPr="000B3A36" w:rsidRDefault="000B3A36" w:rsidP="000B3A36">
      <w:pPr>
        <w:numPr>
          <w:ilvl w:val="0"/>
          <w:numId w:val="3"/>
        </w:numPr>
        <w:suppressAutoHyphens w:val="0"/>
        <w:spacing w:after="280" w:line="360" w:lineRule="auto"/>
        <w:jc w:val="both"/>
        <w:rPr>
          <w:rFonts w:ascii="Times New Roman" w:eastAsia="Times New Roman" w:hAnsi="Times New Roman" w:cs="Times New Roman"/>
          <w:kern w:val="1"/>
          <w:sz w:val="28"/>
          <w:szCs w:val="28"/>
          <w:lang w:eastAsia="zh-CN"/>
        </w:rPr>
      </w:pPr>
      <w:r w:rsidRPr="000B3A36">
        <w:rPr>
          <w:rFonts w:ascii="Times New Roman" w:eastAsia="Times New Roman" w:hAnsi="Times New Roman" w:cs="Times New Roman"/>
          <w:kern w:val="1"/>
          <w:sz w:val="28"/>
          <w:szCs w:val="24"/>
          <w:lang w:eastAsia="zh-CN"/>
        </w:rPr>
        <w:t>проблематика творчества.</w:t>
      </w:r>
    </w:p>
    <w:p w:rsidR="000B3A36" w:rsidRPr="000B3A36" w:rsidRDefault="000B3A36" w:rsidP="000B3A36">
      <w:pPr>
        <w:suppressAutoHyphens w:val="0"/>
        <w:spacing w:before="280" w:after="280" w:line="360" w:lineRule="auto"/>
        <w:ind w:firstLine="709"/>
        <w:jc w:val="both"/>
        <w:rPr>
          <w:rFonts w:ascii="Times New Roman" w:eastAsia="Times New Roman" w:hAnsi="Times New Roman" w:cs="Times New Roman"/>
          <w:kern w:val="1"/>
          <w:sz w:val="32"/>
          <w:szCs w:val="24"/>
          <w:lang w:eastAsia="zh-CN"/>
        </w:rPr>
      </w:pPr>
      <w:r w:rsidRPr="000B3A36">
        <w:rPr>
          <w:rFonts w:ascii="Times New Roman" w:eastAsia="Times New Roman" w:hAnsi="Times New Roman" w:cs="Times New Roman"/>
          <w:kern w:val="1"/>
          <w:sz w:val="28"/>
          <w:szCs w:val="28"/>
          <w:lang w:eastAsia="zh-CN"/>
        </w:rPr>
        <w:t>Творчество М. Зощенко, безусловно, продолжает традиции Гоголя, Салтыкова-Щедрина, Чехова, где смех никогда не был смехом стороннего, где за внешне веселой формой всегда стояло серьезное содержание.</w:t>
      </w:r>
    </w:p>
    <w:p w:rsidR="000B3A36" w:rsidRDefault="000B3A36">
      <w:pPr>
        <w:pStyle w:val="10"/>
        <w:spacing w:before="0" w:after="0" w:line="360" w:lineRule="auto"/>
        <w:ind w:firstLine="709"/>
        <w:jc w:val="both"/>
        <w:rPr>
          <w:b/>
          <w:sz w:val="28"/>
          <w:szCs w:val="28"/>
          <w:shd w:val="clear" w:color="auto" w:fill="FFFF00"/>
        </w:rPr>
      </w:pPr>
    </w:p>
    <w:sectPr w:rsidR="000B3A36">
      <w:footerReference w:type="default" r:id="rId8"/>
      <w:pgSz w:w="11906" w:h="16838"/>
      <w:pgMar w:top="1390" w:right="850" w:bottom="1134" w:left="1701" w:header="0" w:footer="720" w:gutter="0"/>
      <w:pgNumType w:start="2"/>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E44" w:rsidRDefault="00840E44">
      <w:pPr>
        <w:spacing w:line="240" w:lineRule="auto"/>
      </w:pPr>
      <w:r>
        <w:separator/>
      </w:r>
    </w:p>
  </w:endnote>
  <w:endnote w:type="continuationSeparator" w:id="0">
    <w:p w:rsidR="00840E44" w:rsidRDefault="00840E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FreeSans">
    <w:altName w:val="Times New Roman"/>
    <w:charset w:val="01"/>
    <w:family w:val="auto"/>
    <w:pitch w:val="variable"/>
  </w:font>
  <w:font w:name="font188">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02D" w:rsidRDefault="0072106D">
    <w:pPr>
      <w:pStyle w:val="ae"/>
      <w:jc w:val="center"/>
    </w:pPr>
    <w:r>
      <w:fldChar w:fldCharType="begin"/>
    </w:r>
    <w:r>
      <w:instrText>PAGE</w:instrText>
    </w:r>
    <w:r>
      <w:fldChar w:fldCharType="separate"/>
    </w:r>
    <w:r w:rsidR="002A6771">
      <w:rPr>
        <w:noProof/>
      </w:rPr>
      <w:t>2</w:t>
    </w:r>
    <w:r>
      <w:fldChar w:fldCharType="end"/>
    </w:r>
  </w:p>
  <w:p w:rsidR="00D0402D" w:rsidRDefault="00D0402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E44" w:rsidRDefault="00840E44">
      <w:pPr>
        <w:spacing w:line="240" w:lineRule="auto"/>
      </w:pPr>
      <w:r>
        <w:separator/>
      </w:r>
    </w:p>
  </w:footnote>
  <w:footnote w:type="continuationSeparator" w:id="0">
    <w:p w:rsidR="00840E44" w:rsidRDefault="00840E4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lvlText w:val="%1."/>
      <w:lvlJc w:val="left"/>
      <w:pPr>
        <w:tabs>
          <w:tab w:val="num" w:pos="0"/>
        </w:tabs>
        <w:ind w:left="1069" w:hanging="360"/>
      </w:pPr>
    </w:lvl>
  </w:abstractNum>
  <w:abstractNum w:abstractNumId="1">
    <w:nsid w:val="0000000B"/>
    <w:multiLevelType w:val="singleLevel"/>
    <w:tmpl w:val="0000000B"/>
    <w:lvl w:ilvl="0">
      <w:start w:val="1"/>
      <w:numFmt w:val="decimal"/>
      <w:lvlText w:val="%1."/>
      <w:lvlJc w:val="left"/>
      <w:pPr>
        <w:tabs>
          <w:tab w:val="num" w:pos="0"/>
        </w:tabs>
        <w:ind w:left="1069" w:hanging="360"/>
      </w:pPr>
      <w:rPr>
        <w:sz w:val="28"/>
        <w:szCs w:val="28"/>
      </w:rPr>
    </w:lvl>
  </w:abstractNum>
  <w:abstractNum w:abstractNumId="2">
    <w:nsid w:val="0000000C"/>
    <w:multiLevelType w:val="singleLevel"/>
    <w:tmpl w:val="0000000C"/>
    <w:lvl w:ilvl="0">
      <w:start w:val="1"/>
      <w:numFmt w:val="decimal"/>
      <w:lvlText w:val="%1."/>
      <w:lvlJc w:val="left"/>
      <w:pPr>
        <w:tabs>
          <w:tab w:val="num" w:pos="0"/>
        </w:tabs>
        <w:ind w:left="1429" w:hanging="360"/>
      </w:pPr>
      <w:rPr>
        <w:sz w:val="28"/>
        <w:szCs w:val="28"/>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02D"/>
    <w:rsid w:val="00081108"/>
    <w:rsid w:val="000B3A36"/>
    <w:rsid w:val="002A6771"/>
    <w:rsid w:val="0072106D"/>
    <w:rsid w:val="00840E44"/>
    <w:rsid w:val="00D0402D"/>
    <w:rsid w:val="00EC0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Calibr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rsid w:val="005E2857"/>
    <w:rPr>
      <w:rFonts w:ascii="Tahoma" w:eastAsia="Droid Sans Fallback" w:hAnsi="Tahoma" w:cs="Tahoma"/>
      <w:sz w:val="16"/>
      <w:szCs w:val="16"/>
      <w:lang w:eastAsia="zh-CN"/>
    </w:rPr>
  </w:style>
  <w:style w:type="character" w:customStyle="1" w:styleId="a4">
    <w:name w:val="Нижний колонтитул Знак"/>
    <w:basedOn w:val="a0"/>
    <w:uiPriority w:val="99"/>
    <w:rsid w:val="008E10CF"/>
    <w:rPr>
      <w:rFonts w:eastAsia="Calibri" w:cs="Times New Roman"/>
      <w:lang w:eastAsia="zh-CN"/>
    </w:rPr>
  </w:style>
  <w:style w:type="character" w:customStyle="1" w:styleId="WW8Num1z0">
    <w:name w:val="WW8Num1z0"/>
    <w:rsid w:val="008E10CF"/>
  </w:style>
  <w:style w:type="character" w:customStyle="1" w:styleId="a5">
    <w:name w:val="Верхний колонтитул Знак"/>
    <w:basedOn w:val="a0"/>
    <w:uiPriority w:val="99"/>
    <w:rsid w:val="00532E5A"/>
  </w:style>
  <w:style w:type="paragraph" w:customStyle="1" w:styleId="a6">
    <w:name w:val="Заголовок"/>
    <w:basedOn w:val="1"/>
    <w:next w:val="a7"/>
    <w:rsid w:val="00293FC1"/>
    <w:pPr>
      <w:keepNext/>
      <w:spacing w:before="240" w:after="120"/>
    </w:pPr>
    <w:rPr>
      <w:rFonts w:ascii="Liberation Sans" w:hAnsi="Liberation Sans" w:cs="FreeSans"/>
      <w:sz w:val="28"/>
      <w:szCs w:val="28"/>
    </w:rPr>
  </w:style>
  <w:style w:type="paragraph" w:styleId="a7">
    <w:name w:val="Body Text"/>
    <w:basedOn w:val="1"/>
    <w:rsid w:val="00293FC1"/>
    <w:pPr>
      <w:spacing w:after="140" w:line="288" w:lineRule="auto"/>
    </w:pPr>
  </w:style>
  <w:style w:type="paragraph" w:styleId="a8">
    <w:name w:val="List"/>
    <w:basedOn w:val="a7"/>
    <w:rsid w:val="00293FC1"/>
    <w:rPr>
      <w:rFonts w:cs="FreeSans"/>
    </w:rPr>
  </w:style>
  <w:style w:type="paragraph" w:styleId="a9">
    <w:name w:val="Title"/>
    <w:basedOn w:val="a"/>
    <w:pPr>
      <w:suppressLineNumbers/>
      <w:spacing w:before="120" w:after="120"/>
    </w:pPr>
    <w:rPr>
      <w:rFonts w:cs="FreeSans"/>
      <w:i/>
      <w:iCs/>
      <w:sz w:val="24"/>
      <w:szCs w:val="24"/>
    </w:rPr>
  </w:style>
  <w:style w:type="paragraph" w:styleId="aa">
    <w:name w:val="index heading"/>
    <w:basedOn w:val="1"/>
    <w:rsid w:val="00293FC1"/>
    <w:pPr>
      <w:suppressLineNumbers/>
    </w:pPr>
    <w:rPr>
      <w:rFonts w:cs="FreeSans"/>
    </w:rPr>
  </w:style>
  <w:style w:type="paragraph" w:customStyle="1" w:styleId="1">
    <w:name w:val="Обычный1"/>
    <w:rsid w:val="00E46C5A"/>
    <w:pPr>
      <w:tabs>
        <w:tab w:val="left" w:pos="708"/>
      </w:tabs>
      <w:suppressAutoHyphens/>
      <w:spacing w:after="200"/>
    </w:pPr>
    <w:rPr>
      <w:rFonts w:cs="font188"/>
      <w:color w:val="00000A"/>
      <w:lang w:eastAsia="zh-CN"/>
    </w:rPr>
  </w:style>
  <w:style w:type="paragraph" w:customStyle="1" w:styleId="ab">
    <w:name w:val="Заглавие"/>
    <w:basedOn w:val="1"/>
    <w:rsid w:val="00293FC1"/>
    <w:pPr>
      <w:suppressLineNumbers/>
      <w:spacing w:before="120" w:after="120"/>
    </w:pPr>
    <w:rPr>
      <w:rFonts w:cs="FreeSans"/>
      <w:i/>
      <w:iCs/>
      <w:sz w:val="24"/>
      <w:szCs w:val="24"/>
    </w:rPr>
  </w:style>
  <w:style w:type="paragraph" w:customStyle="1" w:styleId="10">
    <w:name w:val="Обычный (веб)1"/>
    <w:basedOn w:val="a"/>
    <w:rsid w:val="00532E5A"/>
    <w:pPr>
      <w:widowControl w:val="0"/>
      <w:spacing w:before="280" w:after="280" w:line="252" w:lineRule="auto"/>
      <w:textAlignment w:val="baseline"/>
    </w:pPr>
    <w:rPr>
      <w:rFonts w:ascii="Times New Roman" w:eastAsia="Times New Roman" w:hAnsi="Times New Roman" w:cs="Times New Roman"/>
      <w:sz w:val="24"/>
      <w:szCs w:val="24"/>
      <w:lang w:eastAsia="ru-RU" w:bidi="hi-IN"/>
    </w:rPr>
  </w:style>
  <w:style w:type="paragraph" w:styleId="ac">
    <w:name w:val="List Paragraph"/>
    <w:basedOn w:val="1"/>
    <w:uiPriority w:val="34"/>
    <w:qFormat/>
    <w:rsid w:val="00C12512"/>
    <w:pPr>
      <w:ind w:left="720"/>
      <w:contextualSpacing/>
    </w:pPr>
  </w:style>
  <w:style w:type="paragraph" w:customStyle="1" w:styleId="11">
    <w:name w:val="Обычный (веб)1"/>
    <w:uiPriority w:val="68"/>
    <w:rsid w:val="009433A3"/>
    <w:pPr>
      <w:widowControl w:val="0"/>
      <w:suppressAutoHyphens/>
      <w:spacing w:before="280" w:after="280" w:line="240" w:lineRule="auto"/>
    </w:pPr>
    <w:rPr>
      <w:rFonts w:ascii="Times New Roman" w:eastAsia="SimSun" w:hAnsi="Times New Roman" w:cs="Times New Roman"/>
      <w:sz w:val="24"/>
      <w:szCs w:val="24"/>
      <w:lang w:val="en-US" w:eastAsia="zh-CN"/>
    </w:rPr>
  </w:style>
  <w:style w:type="paragraph" w:styleId="ad">
    <w:name w:val="Balloon Text"/>
    <w:basedOn w:val="1"/>
    <w:uiPriority w:val="99"/>
    <w:semiHidden/>
    <w:unhideWhenUsed/>
    <w:rsid w:val="005E2857"/>
    <w:pPr>
      <w:spacing w:after="0" w:line="240" w:lineRule="auto"/>
    </w:pPr>
    <w:rPr>
      <w:rFonts w:ascii="Tahoma" w:hAnsi="Tahoma" w:cs="Tahoma"/>
      <w:sz w:val="16"/>
      <w:szCs w:val="16"/>
    </w:rPr>
  </w:style>
  <w:style w:type="paragraph" w:styleId="ae">
    <w:name w:val="footer"/>
    <w:basedOn w:val="a"/>
    <w:uiPriority w:val="99"/>
    <w:rsid w:val="008E10CF"/>
    <w:pPr>
      <w:tabs>
        <w:tab w:val="center" w:pos="4677"/>
        <w:tab w:val="right" w:pos="9355"/>
      </w:tabs>
      <w:spacing w:after="160" w:line="252" w:lineRule="auto"/>
    </w:pPr>
    <w:rPr>
      <w:rFonts w:eastAsia="Calibri" w:cs="Times New Roman"/>
      <w:lang w:eastAsia="zh-CN"/>
    </w:rPr>
  </w:style>
  <w:style w:type="paragraph" w:styleId="af">
    <w:name w:val="header"/>
    <w:basedOn w:val="a"/>
    <w:uiPriority w:val="99"/>
    <w:unhideWhenUsed/>
    <w:rsid w:val="00532E5A"/>
    <w:pPr>
      <w:tabs>
        <w:tab w:val="center" w:pos="4677"/>
        <w:tab w:val="right" w:pos="9355"/>
      </w:tabs>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Calibr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rsid w:val="005E2857"/>
    <w:rPr>
      <w:rFonts w:ascii="Tahoma" w:eastAsia="Droid Sans Fallback" w:hAnsi="Tahoma" w:cs="Tahoma"/>
      <w:sz w:val="16"/>
      <w:szCs w:val="16"/>
      <w:lang w:eastAsia="zh-CN"/>
    </w:rPr>
  </w:style>
  <w:style w:type="character" w:customStyle="1" w:styleId="a4">
    <w:name w:val="Нижний колонтитул Знак"/>
    <w:basedOn w:val="a0"/>
    <w:uiPriority w:val="99"/>
    <w:rsid w:val="008E10CF"/>
    <w:rPr>
      <w:rFonts w:eastAsia="Calibri" w:cs="Times New Roman"/>
      <w:lang w:eastAsia="zh-CN"/>
    </w:rPr>
  </w:style>
  <w:style w:type="character" w:customStyle="1" w:styleId="WW8Num1z0">
    <w:name w:val="WW8Num1z0"/>
    <w:rsid w:val="008E10CF"/>
  </w:style>
  <w:style w:type="character" w:customStyle="1" w:styleId="a5">
    <w:name w:val="Верхний колонтитул Знак"/>
    <w:basedOn w:val="a0"/>
    <w:uiPriority w:val="99"/>
    <w:rsid w:val="00532E5A"/>
  </w:style>
  <w:style w:type="paragraph" w:customStyle="1" w:styleId="a6">
    <w:name w:val="Заголовок"/>
    <w:basedOn w:val="1"/>
    <w:next w:val="a7"/>
    <w:rsid w:val="00293FC1"/>
    <w:pPr>
      <w:keepNext/>
      <w:spacing w:before="240" w:after="120"/>
    </w:pPr>
    <w:rPr>
      <w:rFonts w:ascii="Liberation Sans" w:hAnsi="Liberation Sans" w:cs="FreeSans"/>
      <w:sz w:val="28"/>
      <w:szCs w:val="28"/>
    </w:rPr>
  </w:style>
  <w:style w:type="paragraph" w:styleId="a7">
    <w:name w:val="Body Text"/>
    <w:basedOn w:val="1"/>
    <w:rsid w:val="00293FC1"/>
    <w:pPr>
      <w:spacing w:after="140" w:line="288" w:lineRule="auto"/>
    </w:pPr>
  </w:style>
  <w:style w:type="paragraph" w:styleId="a8">
    <w:name w:val="List"/>
    <w:basedOn w:val="a7"/>
    <w:rsid w:val="00293FC1"/>
    <w:rPr>
      <w:rFonts w:cs="FreeSans"/>
    </w:rPr>
  </w:style>
  <w:style w:type="paragraph" w:styleId="a9">
    <w:name w:val="Title"/>
    <w:basedOn w:val="a"/>
    <w:pPr>
      <w:suppressLineNumbers/>
      <w:spacing w:before="120" w:after="120"/>
    </w:pPr>
    <w:rPr>
      <w:rFonts w:cs="FreeSans"/>
      <w:i/>
      <w:iCs/>
      <w:sz w:val="24"/>
      <w:szCs w:val="24"/>
    </w:rPr>
  </w:style>
  <w:style w:type="paragraph" w:styleId="aa">
    <w:name w:val="index heading"/>
    <w:basedOn w:val="1"/>
    <w:rsid w:val="00293FC1"/>
    <w:pPr>
      <w:suppressLineNumbers/>
    </w:pPr>
    <w:rPr>
      <w:rFonts w:cs="FreeSans"/>
    </w:rPr>
  </w:style>
  <w:style w:type="paragraph" w:customStyle="1" w:styleId="1">
    <w:name w:val="Обычный1"/>
    <w:rsid w:val="00E46C5A"/>
    <w:pPr>
      <w:tabs>
        <w:tab w:val="left" w:pos="708"/>
      </w:tabs>
      <w:suppressAutoHyphens/>
      <w:spacing w:after="200"/>
    </w:pPr>
    <w:rPr>
      <w:rFonts w:cs="font188"/>
      <w:color w:val="00000A"/>
      <w:lang w:eastAsia="zh-CN"/>
    </w:rPr>
  </w:style>
  <w:style w:type="paragraph" w:customStyle="1" w:styleId="ab">
    <w:name w:val="Заглавие"/>
    <w:basedOn w:val="1"/>
    <w:rsid w:val="00293FC1"/>
    <w:pPr>
      <w:suppressLineNumbers/>
      <w:spacing w:before="120" w:after="120"/>
    </w:pPr>
    <w:rPr>
      <w:rFonts w:cs="FreeSans"/>
      <w:i/>
      <w:iCs/>
      <w:sz w:val="24"/>
      <w:szCs w:val="24"/>
    </w:rPr>
  </w:style>
  <w:style w:type="paragraph" w:customStyle="1" w:styleId="10">
    <w:name w:val="Обычный (веб)1"/>
    <w:basedOn w:val="a"/>
    <w:rsid w:val="00532E5A"/>
    <w:pPr>
      <w:widowControl w:val="0"/>
      <w:spacing w:before="280" w:after="280" w:line="252" w:lineRule="auto"/>
      <w:textAlignment w:val="baseline"/>
    </w:pPr>
    <w:rPr>
      <w:rFonts w:ascii="Times New Roman" w:eastAsia="Times New Roman" w:hAnsi="Times New Roman" w:cs="Times New Roman"/>
      <w:sz w:val="24"/>
      <w:szCs w:val="24"/>
      <w:lang w:eastAsia="ru-RU" w:bidi="hi-IN"/>
    </w:rPr>
  </w:style>
  <w:style w:type="paragraph" w:styleId="ac">
    <w:name w:val="List Paragraph"/>
    <w:basedOn w:val="1"/>
    <w:uiPriority w:val="34"/>
    <w:qFormat/>
    <w:rsid w:val="00C12512"/>
    <w:pPr>
      <w:ind w:left="720"/>
      <w:contextualSpacing/>
    </w:pPr>
  </w:style>
  <w:style w:type="paragraph" w:customStyle="1" w:styleId="11">
    <w:name w:val="Обычный (веб)1"/>
    <w:uiPriority w:val="68"/>
    <w:rsid w:val="009433A3"/>
    <w:pPr>
      <w:widowControl w:val="0"/>
      <w:suppressAutoHyphens/>
      <w:spacing w:before="280" w:after="280" w:line="240" w:lineRule="auto"/>
    </w:pPr>
    <w:rPr>
      <w:rFonts w:ascii="Times New Roman" w:eastAsia="SimSun" w:hAnsi="Times New Roman" w:cs="Times New Roman"/>
      <w:sz w:val="24"/>
      <w:szCs w:val="24"/>
      <w:lang w:val="en-US" w:eastAsia="zh-CN"/>
    </w:rPr>
  </w:style>
  <w:style w:type="paragraph" w:styleId="ad">
    <w:name w:val="Balloon Text"/>
    <w:basedOn w:val="1"/>
    <w:uiPriority w:val="99"/>
    <w:semiHidden/>
    <w:unhideWhenUsed/>
    <w:rsid w:val="005E2857"/>
    <w:pPr>
      <w:spacing w:after="0" w:line="240" w:lineRule="auto"/>
    </w:pPr>
    <w:rPr>
      <w:rFonts w:ascii="Tahoma" w:hAnsi="Tahoma" w:cs="Tahoma"/>
      <w:sz w:val="16"/>
      <w:szCs w:val="16"/>
    </w:rPr>
  </w:style>
  <w:style w:type="paragraph" w:styleId="ae">
    <w:name w:val="footer"/>
    <w:basedOn w:val="a"/>
    <w:uiPriority w:val="99"/>
    <w:rsid w:val="008E10CF"/>
    <w:pPr>
      <w:tabs>
        <w:tab w:val="center" w:pos="4677"/>
        <w:tab w:val="right" w:pos="9355"/>
      </w:tabs>
      <w:spacing w:after="160" w:line="252" w:lineRule="auto"/>
    </w:pPr>
    <w:rPr>
      <w:rFonts w:eastAsia="Calibri" w:cs="Times New Roman"/>
      <w:lang w:eastAsia="zh-CN"/>
    </w:rPr>
  </w:style>
  <w:style w:type="paragraph" w:styleId="af">
    <w:name w:val="header"/>
    <w:basedOn w:val="a"/>
    <w:uiPriority w:val="99"/>
    <w:unhideWhenUsed/>
    <w:rsid w:val="00532E5A"/>
    <w:pPr>
      <w:tabs>
        <w:tab w:val="center" w:pos="4677"/>
        <w:tab w:val="right" w:pos="9355"/>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1961</Words>
  <Characters>11180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наталья</cp:lastModifiedBy>
  <cp:revision>4</cp:revision>
  <dcterms:created xsi:type="dcterms:W3CDTF">2022-08-29T14:47:00Z</dcterms:created>
  <dcterms:modified xsi:type="dcterms:W3CDTF">2022-08-29T14:48:00Z</dcterms:modified>
  <dc:language>ru-RU</dc:language>
</cp:coreProperties>
</file>