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Default="00E159BA" w:rsidP="00E159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5D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Взаимодействие специалистов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D55D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решении проблем</w:t>
      </w:r>
    </w:p>
    <w:p w:rsidR="00E159BA" w:rsidRDefault="00E159BA" w:rsidP="00E159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5D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ребёнка 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трудностями в обучении.</w:t>
      </w:r>
      <w:r w:rsidRPr="00D55D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159BA" w:rsidRPr="00D55D7E" w:rsidRDefault="00E159BA" w:rsidP="00E159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59BA" w:rsidRDefault="00E159BA" w:rsidP="00E159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14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E7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мы наблюдаем </w:t>
      </w:r>
      <w:r w:rsidRPr="00E76FC1">
        <w:rPr>
          <w:rFonts w:ascii="Times New Roman" w:hAnsi="Times New Roman" w:cs="Times New Roman"/>
          <w:i/>
          <w:iCs/>
          <w:sz w:val="24"/>
          <w:szCs w:val="24"/>
        </w:rPr>
        <w:t>разнообразие типов отклоняющегося  развития</w:t>
      </w:r>
      <w:r w:rsidRPr="00E76FC1">
        <w:rPr>
          <w:rFonts w:ascii="Times New Roman" w:hAnsi="Times New Roman" w:cs="Times New Roman"/>
          <w:sz w:val="24"/>
          <w:szCs w:val="24"/>
        </w:rPr>
        <w:t xml:space="preserve"> детей и соответственно - их </w:t>
      </w:r>
      <w:r w:rsidRPr="00E76FC1">
        <w:rPr>
          <w:rFonts w:ascii="Times New Roman" w:hAnsi="Times New Roman" w:cs="Times New Roman"/>
          <w:i/>
          <w:iCs/>
          <w:sz w:val="24"/>
          <w:szCs w:val="24"/>
        </w:rPr>
        <w:t>учебной некомпетентности</w:t>
      </w:r>
      <w:r w:rsidRPr="00E76FC1">
        <w:rPr>
          <w:rFonts w:ascii="Times New Roman" w:hAnsi="Times New Roman" w:cs="Times New Roman"/>
          <w:sz w:val="24"/>
          <w:szCs w:val="24"/>
        </w:rPr>
        <w:t>.</w:t>
      </w:r>
      <w:r w:rsidRPr="00E76FC1">
        <w:rPr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E76FC1">
        <w:rPr>
          <w:rFonts w:ascii="Times New Roman" w:hAnsi="Times New Roman" w:cs="Times New Roman"/>
          <w:sz w:val="24"/>
          <w:szCs w:val="24"/>
        </w:rPr>
        <w:t xml:space="preserve">Эта тенденция характерна для всего образовательного  пространства в целом, но особенно  актуальна она в  начальной школе. Поскольку именно здесь </w:t>
      </w:r>
      <w:r w:rsidRPr="00E76FC1">
        <w:rPr>
          <w:rFonts w:ascii="Times New Roman" w:hAnsi="Times New Roman" w:cs="Times New Roman"/>
          <w:iCs/>
          <w:sz w:val="24"/>
          <w:szCs w:val="24"/>
        </w:rPr>
        <w:t>познавательная и эмоционально-личностная некомпетентность ребёнка становится максимально очевидной.</w:t>
      </w:r>
      <w:r w:rsidRPr="00E76FC1">
        <w:rPr>
          <w:rFonts w:ascii="Times New Roman" w:hAnsi="Times New Roman" w:cs="Times New Roman"/>
          <w:sz w:val="24"/>
          <w:szCs w:val="24"/>
        </w:rPr>
        <w:t xml:space="preserve">  </w:t>
      </w:r>
      <w:r w:rsidRPr="00E76FC1">
        <w:rPr>
          <w:rFonts w:ascii="Times New Roman" w:hAnsi="Times New Roman" w:cs="Times New Roman"/>
          <w:bCs/>
          <w:sz w:val="24"/>
          <w:szCs w:val="24"/>
        </w:rPr>
        <w:t>Традиционные общепринятые психолого-педагогические методы во многих</w:t>
      </w:r>
      <w:r w:rsidRPr="00E76FC1">
        <w:rPr>
          <w:rFonts w:ascii="Times New Roman" w:hAnsi="Times New Roman" w:cs="Times New Roman"/>
          <w:sz w:val="24"/>
          <w:szCs w:val="24"/>
        </w:rPr>
        <w:t xml:space="preserve"> случаях перестали </w:t>
      </w:r>
      <w:proofErr w:type="gramStart"/>
      <w:r w:rsidRPr="00E76FC1">
        <w:rPr>
          <w:rFonts w:ascii="Times New Roman" w:hAnsi="Times New Roman" w:cs="Times New Roman"/>
          <w:sz w:val="24"/>
          <w:szCs w:val="24"/>
        </w:rPr>
        <w:t>приносить  результаты</w:t>
      </w:r>
      <w:proofErr w:type="gramEnd"/>
      <w:r w:rsidRPr="00E76FC1">
        <w:rPr>
          <w:rFonts w:ascii="Times New Roman" w:hAnsi="Times New Roman" w:cs="Times New Roman"/>
          <w:sz w:val="24"/>
          <w:szCs w:val="24"/>
        </w:rPr>
        <w:t xml:space="preserve"> и в процессе обучения, и  в процессе направленной коррекции.   </w:t>
      </w:r>
    </w:p>
    <w:p w:rsidR="00E159BA" w:rsidRDefault="00E159BA" w:rsidP="00E159BA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6FC1">
        <w:rPr>
          <w:rFonts w:ascii="Times New Roman" w:hAnsi="Times New Roman" w:cs="Times New Roman"/>
          <w:sz w:val="24"/>
          <w:szCs w:val="24"/>
        </w:rPr>
        <w:t xml:space="preserve">Сегодня школа должна быть  ориентирована на </w:t>
      </w:r>
      <w:r>
        <w:rPr>
          <w:rFonts w:ascii="Times New Roman" w:hAnsi="Times New Roman" w:cs="Times New Roman"/>
          <w:sz w:val="24"/>
          <w:szCs w:val="24"/>
        </w:rPr>
        <w:t>учащих</w:t>
      </w:r>
      <w:r w:rsidRPr="00E76FC1">
        <w:rPr>
          <w:rFonts w:ascii="Times New Roman" w:hAnsi="Times New Roman" w:cs="Times New Roman"/>
          <w:sz w:val="24"/>
          <w:szCs w:val="24"/>
        </w:rPr>
        <w:t>ся с любыми образовательными потребностями, поскольку государство</w:t>
      </w:r>
      <w:r w:rsidRPr="00E76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6FC1">
        <w:rPr>
          <w:rFonts w:ascii="Times New Roman" w:hAnsi="Times New Roman" w:cs="Times New Roman"/>
          <w:sz w:val="24"/>
          <w:szCs w:val="24"/>
        </w:rPr>
        <w:t xml:space="preserve">гарантирует </w:t>
      </w:r>
      <w:r w:rsidRPr="00E76FC1">
        <w:rPr>
          <w:rFonts w:ascii="Times New Roman" w:hAnsi="Times New Roman" w:cs="Times New Roman"/>
          <w:bCs/>
          <w:i/>
          <w:iCs/>
          <w:sz w:val="24"/>
          <w:szCs w:val="24"/>
        </w:rPr>
        <w:t>реализацию права каждого</w:t>
      </w:r>
      <w:r w:rsidRPr="00E76FC1">
        <w:rPr>
          <w:rFonts w:ascii="Times New Roman" w:hAnsi="Times New Roman" w:cs="Times New Roman"/>
          <w:sz w:val="24"/>
          <w:szCs w:val="24"/>
        </w:rPr>
        <w:t xml:space="preserve"> ребенка на образование </w:t>
      </w:r>
      <w:r w:rsidRPr="00E76FC1">
        <w:rPr>
          <w:rFonts w:ascii="Times New Roman" w:hAnsi="Times New Roman" w:cs="Times New Roman"/>
          <w:bCs/>
          <w:sz w:val="24"/>
          <w:szCs w:val="24"/>
        </w:rPr>
        <w:t>соответствующее его возможностям</w:t>
      </w:r>
      <w:r w:rsidRPr="00E76FC1">
        <w:rPr>
          <w:rFonts w:ascii="Times New Roman" w:hAnsi="Times New Roman" w:cs="Times New Roman"/>
          <w:sz w:val="24"/>
          <w:szCs w:val="24"/>
        </w:rPr>
        <w:t>, вне зависимости  от региона проживания, тяжести нарушения психического развития, способности к освоени</w:t>
      </w:r>
      <w:r>
        <w:rPr>
          <w:rFonts w:ascii="Times New Roman" w:hAnsi="Times New Roman" w:cs="Times New Roman"/>
          <w:sz w:val="24"/>
          <w:szCs w:val="24"/>
        </w:rPr>
        <w:t xml:space="preserve">ю цензового уровня образования и </w:t>
      </w:r>
      <w:r w:rsidRPr="00E76FC1">
        <w:rPr>
          <w:rFonts w:ascii="Times New Roman" w:hAnsi="Times New Roman" w:cs="Times New Roman"/>
          <w:sz w:val="24"/>
          <w:szCs w:val="24"/>
        </w:rPr>
        <w:t xml:space="preserve">вида учебного заведения. Поэтому те изменения, которые </w:t>
      </w:r>
      <w:proofErr w:type="gramStart"/>
      <w:r w:rsidRPr="00E76F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6FC1">
        <w:rPr>
          <w:rFonts w:ascii="Times New Roman" w:hAnsi="Times New Roman" w:cs="Times New Roman"/>
          <w:sz w:val="24"/>
          <w:szCs w:val="24"/>
        </w:rPr>
        <w:t xml:space="preserve"> происходят  </w:t>
      </w:r>
      <w:proofErr w:type="gramStart"/>
      <w:r w:rsidRPr="00E76F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6FC1">
        <w:rPr>
          <w:rFonts w:ascii="Times New Roman" w:hAnsi="Times New Roman" w:cs="Times New Roman"/>
          <w:sz w:val="24"/>
          <w:szCs w:val="24"/>
        </w:rPr>
        <w:t xml:space="preserve"> педагогической теории и практике, </w:t>
      </w: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E76FC1">
        <w:rPr>
          <w:rFonts w:ascii="Times New Roman" w:hAnsi="Times New Roman" w:cs="Times New Roman"/>
          <w:bCs/>
          <w:iCs/>
          <w:sz w:val="24"/>
          <w:szCs w:val="24"/>
        </w:rPr>
        <w:t xml:space="preserve">ориентируют </w:t>
      </w:r>
      <w:r>
        <w:rPr>
          <w:rFonts w:ascii="Times New Roman" w:hAnsi="Times New Roman" w:cs="Times New Roman"/>
          <w:bCs/>
          <w:iCs/>
          <w:sz w:val="24"/>
          <w:szCs w:val="24"/>
        </w:rPr>
        <w:t>образование</w:t>
      </w:r>
      <w:r w:rsidRPr="00E76FC1">
        <w:rPr>
          <w:rFonts w:ascii="Times New Roman" w:hAnsi="Times New Roman" w:cs="Times New Roman"/>
          <w:bCs/>
          <w:iCs/>
          <w:sz w:val="24"/>
          <w:szCs w:val="24"/>
        </w:rPr>
        <w:t xml:space="preserve"> на новое качество</w:t>
      </w:r>
      <w:r w:rsidRPr="00E76FC1">
        <w:rPr>
          <w:rFonts w:ascii="Times New Roman" w:hAnsi="Times New Roman" w:cs="Times New Roman"/>
          <w:sz w:val="24"/>
          <w:szCs w:val="24"/>
        </w:rPr>
        <w:t>,</w:t>
      </w:r>
      <w:r w:rsidRPr="00E76FC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E7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которое достигается </w:t>
      </w:r>
      <w:r w:rsidRPr="00E76FC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путем </w:t>
      </w:r>
      <w:r w:rsidRPr="00E7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использования наиболее </w:t>
      </w:r>
      <w:r w:rsidRPr="00E76FC1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эффективных методик и образовательных технологий</w:t>
      </w:r>
      <w:r w:rsidRPr="00E76FC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E159BA" w:rsidRPr="00E333AC" w:rsidRDefault="00E159BA" w:rsidP="00E159BA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</w:t>
      </w:r>
      <w:r w:rsidRPr="007E5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6FC1">
        <w:rPr>
          <w:rFonts w:ascii="Times New Roman" w:hAnsi="Times New Roman" w:cs="Times New Roman"/>
          <w:iCs/>
          <w:sz w:val="24"/>
          <w:szCs w:val="24"/>
        </w:rPr>
        <w:t>режние формы преподавания и коррекции перестали в огромном числе случаев быть эффективными,</w:t>
      </w:r>
      <w:r w:rsidRPr="00E76FC1">
        <w:rPr>
          <w:rFonts w:ascii="Times New Roman" w:hAnsi="Times New Roman" w:cs="Times New Roman"/>
          <w:sz w:val="24"/>
          <w:szCs w:val="24"/>
        </w:rPr>
        <w:t xml:space="preserve"> поскольку</w:t>
      </w:r>
      <w:r w:rsidRPr="00E3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современных детей</w:t>
      </w:r>
      <w:r w:rsidRPr="00E7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FC1">
        <w:rPr>
          <w:rFonts w:ascii="Times New Roman" w:hAnsi="Times New Roman" w:cs="Times New Roman"/>
          <w:sz w:val="24"/>
          <w:szCs w:val="24"/>
        </w:rPr>
        <w:t>дефицитарно</w:t>
      </w:r>
      <w:proofErr w:type="spellEnd"/>
      <w:r w:rsidRPr="00E76FC1">
        <w:rPr>
          <w:rFonts w:ascii="Times New Roman" w:hAnsi="Times New Roman" w:cs="Times New Roman"/>
          <w:sz w:val="24"/>
          <w:szCs w:val="24"/>
        </w:rPr>
        <w:t xml:space="preserve"> и искаженно формируются все высшие психические функции.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E76FC1">
        <w:rPr>
          <w:rFonts w:ascii="Times New Roman" w:hAnsi="Times New Roman" w:cs="Times New Roman"/>
          <w:sz w:val="24"/>
          <w:szCs w:val="24"/>
        </w:rPr>
        <w:t xml:space="preserve">Нынешняя ситуация характеризуется тем, что вне зависимости от наличия или отсутствия у ребёнка диагноза, у большинства детей с трудностями в обучении  на первый план выступает </w:t>
      </w:r>
      <w:proofErr w:type="spellStart"/>
      <w:r w:rsidRPr="00E76FC1">
        <w:rPr>
          <w:rFonts w:ascii="Times New Roman" w:hAnsi="Times New Roman" w:cs="Times New Roman"/>
          <w:bCs/>
          <w:sz w:val="24"/>
          <w:szCs w:val="24"/>
        </w:rPr>
        <w:t>препатологическое</w:t>
      </w:r>
      <w:proofErr w:type="spellEnd"/>
      <w:r w:rsidRPr="00E76FC1">
        <w:rPr>
          <w:rFonts w:ascii="Times New Roman" w:hAnsi="Times New Roman" w:cs="Times New Roman"/>
          <w:sz w:val="24"/>
          <w:szCs w:val="24"/>
        </w:rPr>
        <w:t xml:space="preserve"> состояние наиболее  рано созревающих подкорковых систем головного мозга. </w:t>
      </w:r>
      <w:r w:rsidRPr="00E76FC1">
        <w:rPr>
          <w:rFonts w:ascii="Times New Roman" w:hAnsi="Times New Roman" w:cs="Times New Roman"/>
          <w:bCs/>
          <w:sz w:val="24"/>
          <w:szCs w:val="24"/>
        </w:rPr>
        <w:t>Тех систем</w:t>
      </w:r>
      <w:r w:rsidRPr="00E76FC1">
        <w:rPr>
          <w:rFonts w:ascii="Times New Roman" w:hAnsi="Times New Roman" w:cs="Times New Roman"/>
          <w:sz w:val="24"/>
          <w:szCs w:val="24"/>
        </w:rPr>
        <w:t xml:space="preserve">, которые по большей части формируются </w:t>
      </w:r>
      <w:proofErr w:type="spellStart"/>
      <w:r w:rsidRPr="00E76FC1">
        <w:rPr>
          <w:rFonts w:ascii="Times New Roman" w:hAnsi="Times New Roman" w:cs="Times New Roman"/>
          <w:sz w:val="24"/>
          <w:szCs w:val="24"/>
        </w:rPr>
        <w:t>внутриутробно</w:t>
      </w:r>
      <w:proofErr w:type="spellEnd"/>
      <w:r w:rsidRPr="00E76FC1">
        <w:rPr>
          <w:rFonts w:ascii="Times New Roman" w:hAnsi="Times New Roman" w:cs="Times New Roman"/>
          <w:sz w:val="24"/>
          <w:szCs w:val="24"/>
        </w:rPr>
        <w:t xml:space="preserve"> и предопределяют течение всего последующего онтогенеза.  </w:t>
      </w:r>
      <w:r w:rsidRPr="00E76FC1">
        <w:rPr>
          <w:rFonts w:ascii="Times New Roman" w:hAnsi="Times New Roman" w:cs="Times New Roman"/>
          <w:sz w:val="24"/>
          <w:szCs w:val="24"/>
          <w:shd w:val="clear" w:color="auto" w:fill="FFFFFF"/>
        </w:rPr>
        <w:t>У современных детей стало</w:t>
      </w:r>
      <w:r w:rsidRPr="00E76FC1">
        <w:rPr>
          <w:rFonts w:ascii="Times New Roman" w:hAnsi="Times New Roman" w:cs="Times New Roman"/>
          <w:sz w:val="24"/>
          <w:szCs w:val="24"/>
        </w:rPr>
        <w:t xml:space="preserve"> уязвимо</w:t>
      </w:r>
      <w:r>
        <w:rPr>
          <w:rFonts w:ascii="Times New Roman" w:hAnsi="Times New Roman" w:cs="Times New Roman"/>
          <w:sz w:val="24"/>
          <w:szCs w:val="24"/>
        </w:rPr>
        <w:t xml:space="preserve"> именно </w:t>
      </w:r>
      <w:r w:rsidRPr="00E76F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мозговое обеспечение, </w:t>
      </w:r>
      <w:r w:rsidRPr="00E76FC1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является</w:t>
      </w:r>
      <w:r w:rsidRPr="00E76F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E7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центральным условием оптимального психологического развития.  Примерно 65% детей рождается с тем или иным (скрытым или явным) недоразвитием нервной системы. Последствия мы все и наблюдаем сегодня в виде всё </w:t>
      </w:r>
      <w:proofErr w:type="gramStart"/>
      <w:r w:rsidRPr="00E76FC1">
        <w:rPr>
          <w:rFonts w:ascii="Times New Roman" w:hAnsi="Times New Roman" w:cs="Times New Roman"/>
          <w:sz w:val="24"/>
          <w:szCs w:val="24"/>
          <w:shd w:val="clear" w:color="auto" w:fill="FFFFFF"/>
        </w:rPr>
        <w:t>нарастающей</w:t>
      </w:r>
      <w:proofErr w:type="gramEnd"/>
      <w:r w:rsidRPr="00E7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FC1">
        <w:rPr>
          <w:rFonts w:ascii="Times New Roman" w:hAnsi="Times New Roman" w:cs="Times New Roman"/>
          <w:sz w:val="24"/>
          <w:szCs w:val="24"/>
          <w:shd w:val="clear" w:color="auto" w:fill="FFFFFF"/>
        </w:rPr>
        <w:t>дезадаптации</w:t>
      </w:r>
      <w:proofErr w:type="spellEnd"/>
      <w:r w:rsidRPr="00E7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детей.</w:t>
      </w:r>
      <w:r w:rsidRPr="00E76FC1">
        <w:rPr>
          <w:rFonts w:ascii="Times New Roman" w:hAnsi="Times New Roman" w:cs="Times New Roman"/>
          <w:sz w:val="24"/>
          <w:szCs w:val="24"/>
        </w:rPr>
        <w:t xml:space="preserve">  </w:t>
      </w:r>
      <w:r w:rsidRPr="00E76FC1">
        <w:rPr>
          <w:rFonts w:ascii="Times New Roman" w:hAnsi="Times New Roman" w:cs="Times New Roman"/>
          <w:bCs/>
          <w:sz w:val="24"/>
          <w:szCs w:val="24"/>
        </w:rPr>
        <w:t xml:space="preserve">Коррекция таких детей требует специально организованного  долговременного сопровождения, постоянной профилактике зон риска ребёнка. </w:t>
      </w:r>
      <w:r w:rsidRPr="00E76FC1">
        <w:rPr>
          <w:rFonts w:ascii="Times New Roman" w:hAnsi="Times New Roman" w:cs="Times New Roman"/>
          <w:sz w:val="24"/>
          <w:szCs w:val="24"/>
        </w:rPr>
        <w:t>Это обстоятельство и  опред</w:t>
      </w:r>
      <w:r>
        <w:rPr>
          <w:rFonts w:ascii="Times New Roman" w:hAnsi="Times New Roman" w:cs="Times New Roman"/>
          <w:sz w:val="24"/>
          <w:szCs w:val="24"/>
        </w:rPr>
        <w:t xml:space="preserve">еляет необходимость объединения </w:t>
      </w:r>
      <w:r w:rsidRPr="00E76FC1">
        <w:rPr>
          <w:rFonts w:ascii="Times New Roman" w:hAnsi="Times New Roman" w:cs="Times New Roman"/>
          <w:sz w:val="24"/>
          <w:szCs w:val="24"/>
        </w:rPr>
        <w:t xml:space="preserve"> усилий специалистов разного профиля. Требуется комплексный подход и поиск эффективных моделей сотрудничества специалистов в рамках службы помощи детям с трудностями адаптации, в том числе и с ограниченными возможностями здоровья.</w:t>
      </w:r>
    </w:p>
    <w:p w:rsidR="00E159BA" w:rsidRPr="00E76FC1" w:rsidRDefault="00E159BA" w:rsidP="00E15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Для этого </w:t>
      </w:r>
      <w:r w:rsidRPr="00E333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необходима консолидация  усилий всех специалистов в области психологии, педагогики,  медицины, которая  </w:t>
      </w:r>
      <w:r w:rsidRPr="00E333A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обеспечит </w:t>
      </w:r>
      <w:r w:rsidRPr="00E333A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систему</w:t>
      </w:r>
      <w:r w:rsidRPr="00E76FC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к</w:t>
      </w:r>
      <w:r w:rsidRPr="00E76FC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омплексного психолого-педагогического сопровождения</w:t>
      </w:r>
      <w:r w:rsidRPr="00E76F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позволит эффективно решить проблемы ребенка и его окружения, наполнив новым содержанием психолого-педагогический процесс соответствующих  современным  реалиям.</w:t>
      </w:r>
    </w:p>
    <w:p w:rsidR="00E159BA" w:rsidRPr="00E333AC" w:rsidRDefault="00E159BA" w:rsidP="00E159B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76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FC1">
        <w:rPr>
          <w:rFonts w:ascii="Times New Roman" w:hAnsi="Times New Roman" w:cs="Times New Roman"/>
          <w:sz w:val="24"/>
          <w:szCs w:val="24"/>
        </w:rPr>
        <w:t xml:space="preserve">Наиболее распространенными и эффективными </w:t>
      </w:r>
      <w:r w:rsidRPr="00E76FC1">
        <w:rPr>
          <w:rFonts w:ascii="Times New Roman" w:hAnsi="Times New Roman" w:cs="Times New Roman"/>
          <w:i/>
          <w:sz w:val="24"/>
          <w:szCs w:val="24"/>
        </w:rPr>
        <w:t>формами организованного взаимодействия</w:t>
      </w:r>
      <w:r w:rsidRPr="00E76FC1">
        <w:rPr>
          <w:rFonts w:ascii="Times New Roman" w:hAnsi="Times New Roman" w:cs="Times New Roman"/>
          <w:sz w:val="24"/>
          <w:szCs w:val="24"/>
        </w:rPr>
        <w:t xml:space="preserve"> специалисто</w:t>
      </w:r>
      <w:r>
        <w:rPr>
          <w:rFonts w:ascii="Times New Roman" w:hAnsi="Times New Roman" w:cs="Times New Roman"/>
          <w:sz w:val="24"/>
          <w:szCs w:val="24"/>
        </w:rPr>
        <w:t xml:space="preserve">в в настоящий момент являются психолого-педагогические консилиумы </w:t>
      </w:r>
      <w:r w:rsidRPr="00E76FC1">
        <w:rPr>
          <w:rFonts w:ascii="Times New Roman" w:hAnsi="Times New Roman" w:cs="Times New Roman"/>
          <w:sz w:val="24"/>
          <w:szCs w:val="24"/>
        </w:rPr>
        <w:t>и службы сопровождения образовательного учреждения, которые предоставляют многопрофильную помощь ребенку и его родителям, а также образовательному учреждению в решении вопросов, связанных с адаптацией, обучением, воспитанием, развитием, социализацией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6FC1">
        <w:rPr>
          <w:rFonts w:ascii="Times New Roman" w:hAnsi="Times New Roman" w:cs="Times New Roman"/>
          <w:sz w:val="24"/>
          <w:szCs w:val="24"/>
        </w:rPr>
        <w:t>Комплексная работа специа</w:t>
      </w:r>
      <w:r>
        <w:rPr>
          <w:rFonts w:ascii="Times New Roman" w:hAnsi="Times New Roman" w:cs="Times New Roman"/>
          <w:sz w:val="24"/>
          <w:szCs w:val="24"/>
        </w:rPr>
        <w:t xml:space="preserve">листов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76FC1">
        <w:rPr>
          <w:rFonts w:ascii="Times New Roman" w:hAnsi="Times New Roman" w:cs="Times New Roman"/>
          <w:sz w:val="24"/>
          <w:szCs w:val="24"/>
        </w:rPr>
        <w:t xml:space="preserve"> основана </w:t>
      </w:r>
      <w:r w:rsidRPr="00E76FC1">
        <w:rPr>
          <w:rFonts w:ascii="Times New Roman" w:hAnsi="Times New Roman" w:cs="Times New Roman"/>
          <w:b/>
          <w:sz w:val="24"/>
          <w:szCs w:val="24"/>
        </w:rPr>
        <w:t>на принципе междисциплинарного взаимодействия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76FC1">
        <w:rPr>
          <w:rFonts w:ascii="Times New Roman" w:hAnsi="Times New Roman" w:cs="Times New Roman"/>
          <w:sz w:val="24"/>
          <w:szCs w:val="24"/>
        </w:rPr>
        <w:t xml:space="preserve"> Мы рассматриваем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E76FC1">
        <w:rPr>
          <w:rFonts w:ascii="Times New Roman" w:hAnsi="Times New Roman" w:cs="Times New Roman"/>
          <w:sz w:val="24"/>
          <w:szCs w:val="24"/>
        </w:rPr>
        <w:t xml:space="preserve"> взаимодействие как профессиональное общение специалистов, в ходе которого происходит не только обмен информацией, но и организация совместных действий, позволяющее  реализовать общую деятельность, ориентированную на единый результат. Организация взаимодействия обеспечивается постановкой единых целей и задач, направленных на определение путей помощи ребенку и их реализацию</w:t>
      </w:r>
      <w:r w:rsidRPr="00E76FC1">
        <w:rPr>
          <w:rFonts w:ascii="Times New Roman" w:hAnsi="Times New Roman" w:cs="Times New Roman"/>
          <w:color w:val="2F3030"/>
          <w:sz w:val="24"/>
          <w:szCs w:val="24"/>
        </w:rPr>
        <w:t xml:space="preserve">. </w:t>
      </w:r>
    </w:p>
    <w:p w:rsidR="00E159BA" w:rsidRPr="00E159BA" w:rsidRDefault="00E159BA" w:rsidP="00E159B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F3030"/>
          <w:sz w:val="24"/>
          <w:szCs w:val="24"/>
        </w:rPr>
      </w:pPr>
      <w:r>
        <w:rPr>
          <w:rFonts w:ascii="Times New Roman" w:hAnsi="Times New Roman" w:cs="Times New Roman"/>
          <w:color w:val="2F3030"/>
          <w:sz w:val="24"/>
          <w:szCs w:val="24"/>
        </w:rPr>
        <w:t xml:space="preserve">   </w:t>
      </w:r>
      <w:r w:rsidRPr="00E76FC1">
        <w:rPr>
          <w:rFonts w:ascii="Times New Roman" w:hAnsi="Times New Roman" w:cs="Times New Roman"/>
          <w:color w:val="2F3030"/>
          <w:sz w:val="24"/>
          <w:szCs w:val="24"/>
        </w:rPr>
        <w:t xml:space="preserve"> </w:t>
      </w:r>
      <w:r w:rsidRPr="00E76FC1">
        <w:rPr>
          <w:rFonts w:ascii="Times New Roman" w:hAnsi="Times New Roman" w:cs="Times New Roman"/>
          <w:sz w:val="24"/>
          <w:szCs w:val="24"/>
        </w:rPr>
        <w:t>Организационное поле взаимодействия включает в себя педагогическую, социально-педагогическую, психолого-педагогическую и медико-педагогическую составляющие и объединяет усилия педагогов, логопедов, психологов, социальных педагогов, медицинских работников в решении проблем ребенка.</w:t>
      </w:r>
      <w:r>
        <w:rPr>
          <w:rFonts w:ascii="Times New Roman" w:hAnsi="Times New Roman" w:cs="Times New Roman"/>
          <w:color w:val="2F3030"/>
          <w:sz w:val="24"/>
          <w:szCs w:val="24"/>
        </w:rPr>
        <w:t xml:space="preserve"> </w:t>
      </w:r>
      <w:r w:rsidRPr="00E159BA">
        <w:rPr>
          <w:rFonts w:ascii="Times New Roman" w:hAnsi="Times New Roman" w:cs="Times New Roman"/>
          <w:iCs/>
          <w:sz w:val="24"/>
          <w:szCs w:val="24"/>
        </w:rPr>
        <w:t>Адресатом</w:t>
      </w:r>
      <w:r w:rsidRPr="00E159BA">
        <w:rPr>
          <w:rFonts w:ascii="Times New Roman" w:hAnsi="Times New Roman" w:cs="Times New Roman"/>
          <w:sz w:val="24"/>
          <w:szCs w:val="24"/>
        </w:rPr>
        <w:t> </w:t>
      </w:r>
      <w:r w:rsidRPr="002D2143">
        <w:rPr>
          <w:rFonts w:ascii="Times New Roman" w:hAnsi="Times New Roman" w:cs="Times New Roman"/>
          <w:sz w:val="24"/>
          <w:szCs w:val="24"/>
        </w:rPr>
        <w:t xml:space="preserve"> комплексной помощи сп</w:t>
      </w:r>
      <w:r>
        <w:rPr>
          <w:rFonts w:ascii="Times New Roman" w:hAnsi="Times New Roman" w:cs="Times New Roman"/>
          <w:sz w:val="24"/>
          <w:szCs w:val="24"/>
        </w:rPr>
        <w:t xml:space="preserve">ециалистов </w:t>
      </w:r>
      <w:r w:rsidRPr="002D2143">
        <w:rPr>
          <w:rFonts w:ascii="Times New Roman" w:hAnsi="Times New Roman" w:cs="Times New Roman"/>
          <w:sz w:val="24"/>
          <w:szCs w:val="24"/>
        </w:rPr>
        <w:t>являются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9BA">
        <w:rPr>
          <w:rFonts w:ascii="Times New Roman" w:hAnsi="Times New Roman" w:cs="Times New Roman"/>
          <w:iCs/>
          <w:sz w:val="24"/>
          <w:szCs w:val="24"/>
        </w:rPr>
        <w:t>дети с трудностями адаптации и обучения.</w:t>
      </w:r>
      <w:r w:rsidRPr="00E159BA">
        <w:rPr>
          <w:rFonts w:ascii="Times New Roman" w:hAnsi="Times New Roman" w:cs="Times New Roman"/>
          <w:sz w:val="24"/>
          <w:szCs w:val="24"/>
        </w:rPr>
        <w:t> </w:t>
      </w:r>
      <w:r w:rsidRPr="002D2143">
        <w:rPr>
          <w:rFonts w:ascii="Times New Roman" w:hAnsi="Times New Roman" w:cs="Times New Roman"/>
          <w:sz w:val="24"/>
          <w:szCs w:val="24"/>
        </w:rPr>
        <w:t xml:space="preserve"> Основной их контингент составляют дети с</w:t>
      </w:r>
      <w:r>
        <w:rPr>
          <w:rFonts w:ascii="Times New Roman" w:hAnsi="Times New Roman" w:cs="Times New Roman"/>
          <w:sz w:val="24"/>
          <w:szCs w:val="24"/>
        </w:rPr>
        <w:t xml:space="preserve"> особыми образовательными потребностями.</w:t>
      </w:r>
      <w:r w:rsidRPr="002D2143">
        <w:rPr>
          <w:rFonts w:ascii="Times New Roman" w:hAnsi="Times New Roman" w:cs="Times New Roman"/>
          <w:sz w:val="24"/>
          <w:szCs w:val="24"/>
        </w:rPr>
        <w:t xml:space="preserve"> К этой категории относятся дети, имеющие разные по характеру и степени выраженности нарушения в физическом или психическом развитии в диапазоне от временных и легко устранимых трудностей до постоянных отклонений, требующих индивидуальной </w:t>
      </w:r>
      <w:r w:rsidRPr="002D2143">
        <w:rPr>
          <w:rFonts w:ascii="Times New Roman" w:hAnsi="Times New Roman" w:cs="Times New Roman"/>
          <w:sz w:val="24"/>
          <w:szCs w:val="24"/>
        </w:rPr>
        <w:lastRenderedPageBreak/>
        <w:t>программы обучения или использования специальных образовательных программ.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2143">
        <w:rPr>
          <w:rFonts w:ascii="Times New Roman" w:hAnsi="Times New Roman" w:cs="Times New Roman"/>
          <w:sz w:val="24"/>
          <w:szCs w:val="24"/>
        </w:rPr>
        <w:t>В зависимости от особых потребностей ребенка определяется общая логика построения учебного процесса и состав специалистов, усилия которых консолидируются и направляются на решение текущих проблем ребенка и профилактику возникновения новых.</w:t>
      </w:r>
    </w:p>
    <w:p w:rsidR="00E159BA" w:rsidRPr="00E333AC" w:rsidRDefault="00E159BA" w:rsidP="00E15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Заседания </w:t>
      </w:r>
      <w:proofErr w:type="spellStart"/>
      <w:r>
        <w:rPr>
          <w:rFonts w:ascii="Times New Roman" w:hAnsi="Times New Roman" w:cs="Times New Roman"/>
        </w:rPr>
        <w:t>П</w:t>
      </w:r>
      <w:r w:rsidRPr="00E333AC">
        <w:rPr>
          <w:rFonts w:ascii="Times New Roman" w:hAnsi="Times New Roman" w:cs="Times New Roman"/>
        </w:rPr>
        <w:t>Пк</w:t>
      </w:r>
      <w:proofErr w:type="spellEnd"/>
      <w:r w:rsidRPr="00E333AC">
        <w:rPr>
          <w:rFonts w:ascii="Times New Roman" w:hAnsi="Times New Roman" w:cs="Times New Roman"/>
        </w:rPr>
        <w:t xml:space="preserve"> обеспечивают координацию взаимодействия,</w:t>
      </w:r>
      <w:r>
        <w:rPr>
          <w:rFonts w:ascii="Times New Roman" w:hAnsi="Times New Roman" w:cs="Times New Roman"/>
        </w:rPr>
        <w:t xml:space="preserve"> </w:t>
      </w:r>
      <w:r w:rsidRPr="00E333AC">
        <w:rPr>
          <w:rFonts w:ascii="Times New Roman" w:hAnsi="Times New Roman" w:cs="Times New Roman"/>
        </w:rPr>
        <w:t>на которых происходит</w:t>
      </w:r>
      <w:r w:rsidRPr="00E333AC">
        <w:rPr>
          <w:rFonts w:ascii="Times New Roman" w:hAnsi="Times New Roman" w:cs="Times New Roman"/>
          <w:sz w:val="24"/>
          <w:szCs w:val="24"/>
        </w:rPr>
        <w:t xml:space="preserve"> всестороннее изучение и оценка деятельности ребёнка различными специалистами, обмен диагности</w:t>
      </w:r>
      <w:r>
        <w:rPr>
          <w:rFonts w:ascii="Times New Roman" w:hAnsi="Times New Roman" w:cs="Times New Roman"/>
          <w:sz w:val="24"/>
          <w:szCs w:val="24"/>
        </w:rPr>
        <w:t>ческой информацией</w:t>
      </w:r>
      <w:r w:rsidRPr="00E333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 в свою очередь</w:t>
      </w:r>
      <w:r w:rsidRPr="00E333AC">
        <w:rPr>
          <w:rFonts w:ascii="Times New Roman" w:hAnsi="Times New Roman" w:cs="Times New Roman"/>
          <w:sz w:val="24"/>
          <w:szCs w:val="24"/>
        </w:rPr>
        <w:t xml:space="preserve"> помогает выработать оптимальные приёмы профессионального взаимодействия, уточнить заключение, обосновать и разработать коррекционный маршрут для каждого ребёнка.</w:t>
      </w:r>
    </w:p>
    <w:p w:rsidR="00E159BA" w:rsidRDefault="00E159BA" w:rsidP="00E159BA">
      <w:pPr>
        <w:pStyle w:val="a3"/>
        <w:spacing w:before="0" w:beforeAutospacing="0" w:after="0" w:afterAutospacing="0"/>
        <w:ind w:firstLine="289"/>
        <w:contextualSpacing/>
        <w:jc w:val="both"/>
        <w:textAlignment w:val="baseline"/>
      </w:pPr>
      <w:r w:rsidRPr="002D2143">
        <w:t>Принцип междисциплинарн</w:t>
      </w:r>
      <w:r>
        <w:t xml:space="preserve">ого взаимодействия обеспечивает не только </w:t>
      </w:r>
      <w:proofErr w:type="spellStart"/>
      <w:r w:rsidRPr="002D2143">
        <w:t>многоаспектное</w:t>
      </w:r>
      <w:proofErr w:type="spellEnd"/>
      <w:r w:rsidRPr="002D2143">
        <w:t xml:space="preserve"> рассмотрение причин трудностей</w:t>
      </w:r>
      <w:r>
        <w:t xml:space="preserve"> в обучении и адаптации к школе, но и </w:t>
      </w:r>
      <w:r w:rsidRPr="002D2143">
        <w:t>согласованное воздействие на учебно-познавательную деятельность и эмоционально-личностную сферу учащихся.</w:t>
      </w:r>
    </w:p>
    <w:p w:rsidR="00E159BA" w:rsidRPr="00E65190" w:rsidRDefault="00E159BA" w:rsidP="00E159BA">
      <w:pPr>
        <w:tabs>
          <w:tab w:val="num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E65190">
        <w:rPr>
          <w:rFonts w:ascii="Times New Roman" w:hAnsi="Times New Roman" w:cs="Times New Roman"/>
          <w:bCs/>
          <w:iCs/>
          <w:sz w:val="24"/>
          <w:szCs w:val="24"/>
        </w:rPr>
        <w:t>Эффективность сопровождения</w:t>
      </w:r>
      <w:r w:rsidRPr="00E65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детей  с ООП</w:t>
      </w:r>
      <w:r w:rsidRPr="00E65190">
        <w:rPr>
          <w:rFonts w:ascii="Times New Roman" w:hAnsi="Times New Roman" w:cs="Times New Roman"/>
          <w:bCs/>
          <w:sz w:val="24"/>
          <w:szCs w:val="24"/>
        </w:rPr>
        <w:t xml:space="preserve">  определяется </w:t>
      </w:r>
      <w:r w:rsidRPr="00E65190">
        <w:rPr>
          <w:rFonts w:ascii="Times New Roman" w:hAnsi="Times New Roman" w:cs="Times New Roman"/>
          <w:bCs/>
          <w:iCs/>
          <w:sz w:val="24"/>
          <w:szCs w:val="24"/>
        </w:rPr>
        <w:t>поддержанием равновесной ситуации</w:t>
      </w:r>
      <w:r w:rsidRPr="00E65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5190">
        <w:rPr>
          <w:rFonts w:ascii="Times New Roman" w:hAnsi="Times New Roman" w:cs="Times New Roman"/>
          <w:bCs/>
          <w:iCs/>
          <w:sz w:val="24"/>
          <w:szCs w:val="24"/>
        </w:rPr>
        <w:t xml:space="preserve">между </w:t>
      </w:r>
      <w:r w:rsidRPr="00E65190">
        <w:rPr>
          <w:rFonts w:ascii="Times New Roman" w:hAnsi="Times New Roman" w:cs="Times New Roman"/>
          <w:bCs/>
          <w:i/>
          <w:iCs/>
          <w:sz w:val="24"/>
          <w:szCs w:val="24"/>
        </w:rPr>
        <w:t>реальными возможностями</w:t>
      </w:r>
      <w:r w:rsidRPr="00E65190">
        <w:rPr>
          <w:rFonts w:ascii="Times New Roman" w:hAnsi="Times New Roman" w:cs="Times New Roman"/>
          <w:sz w:val="24"/>
          <w:szCs w:val="24"/>
        </w:rPr>
        <w:t xml:space="preserve"> ребенка по присвоению образовательных воздействий и </w:t>
      </w:r>
      <w:r w:rsidRPr="00E65190">
        <w:rPr>
          <w:rFonts w:ascii="Times New Roman" w:hAnsi="Times New Roman" w:cs="Times New Roman"/>
          <w:bCs/>
          <w:i/>
          <w:iCs/>
          <w:sz w:val="24"/>
          <w:szCs w:val="24"/>
        </w:rPr>
        <w:t>объемом этих образовательных воздействий</w:t>
      </w:r>
      <w:r w:rsidRPr="00E65190">
        <w:rPr>
          <w:rFonts w:ascii="Times New Roman" w:hAnsi="Times New Roman" w:cs="Times New Roman"/>
          <w:sz w:val="24"/>
          <w:szCs w:val="24"/>
        </w:rPr>
        <w:t xml:space="preserve"> со стороны педагогов, родителей, позволяя своевременно выявить, оперативно и максимально полноценно сгладить или устранить проблемы учебной и социальной адаптации максимально развивая природную одарённость и способность ребёнка.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90">
        <w:rPr>
          <w:rFonts w:ascii="Times New Roman" w:hAnsi="Times New Roman" w:cs="Times New Roman"/>
          <w:iCs/>
          <w:sz w:val="24"/>
          <w:szCs w:val="24"/>
        </w:rPr>
        <w:t xml:space="preserve">Только </w:t>
      </w:r>
      <w:r w:rsidRPr="00E65190">
        <w:rPr>
          <w:rFonts w:ascii="Times New Roman" w:hAnsi="Times New Roman" w:cs="Times New Roman"/>
          <w:bCs/>
          <w:iCs/>
          <w:sz w:val="24"/>
          <w:szCs w:val="24"/>
        </w:rPr>
        <w:t>выстроенная система</w:t>
      </w:r>
      <w:r>
        <w:rPr>
          <w:rFonts w:ascii="Times New Roman" w:hAnsi="Times New Roman" w:cs="Times New Roman"/>
          <w:sz w:val="24"/>
          <w:szCs w:val="24"/>
        </w:rPr>
        <w:t xml:space="preserve"> позволи</w:t>
      </w:r>
      <w:r w:rsidRPr="00E65190">
        <w:rPr>
          <w:rFonts w:ascii="Times New Roman" w:hAnsi="Times New Roman" w:cs="Times New Roman"/>
          <w:sz w:val="24"/>
          <w:szCs w:val="24"/>
        </w:rPr>
        <w:t xml:space="preserve">т </w:t>
      </w:r>
      <w:r w:rsidRPr="00E65190">
        <w:rPr>
          <w:rFonts w:ascii="Times New Roman" w:hAnsi="Times New Roman" w:cs="Times New Roman"/>
          <w:iCs/>
          <w:sz w:val="24"/>
          <w:szCs w:val="24"/>
        </w:rPr>
        <w:t>педагогическому коллективу</w:t>
      </w:r>
      <w:r w:rsidRPr="00E65190">
        <w:rPr>
          <w:rFonts w:ascii="Times New Roman" w:hAnsi="Times New Roman" w:cs="Times New Roman"/>
          <w:sz w:val="24"/>
          <w:szCs w:val="24"/>
        </w:rPr>
        <w:t xml:space="preserve"> проводить адресную, практически  точечную работу по организации сопровождения  ребенка в образовательном пространстве.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Оказывать</w:t>
      </w:r>
      <w:r w:rsidRPr="00E65190">
        <w:rPr>
          <w:rFonts w:ascii="Times New Roman" w:hAnsi="Times New Roman" w:cs="Times New Roman"/>
          <w:sz w:val="24"/>
          <w:szCs w:val="24"/>
        </w:rPr>
        <w:t xml:space="preserve"> ему </w:t>
      </w:r>
      <w:r w:rsidRPr="00E65190">
        <w:rPr>
          <w:rFonts w:ascii="Times New Roman" w:hAnsi="Times New Roman" w:cs="Times New Roman"/>
          <w:bCs/>
          <w:sz w:val="24"/>
          <w:szCs w:val="24"/>
        </w:rPr>
        <w:t>превентивную и оперативную помощь</w:t>
      </w:r>
      <w:r w:rsidRPr="00E65190">
        <w:rPr>
          <w:rFonts w:ascii="Times New Roman" w:hAnsi="Times New Roman" w:cs="Times New Roman"/>
          <w:sz w:val="24"/>
          <w:szCs w:val="24"/>
        </w:rPr>
        <w:t xml:space="preserve"> в решении его индивидуальных проблем, успешным продвижением в обучении, воспитании и развитии, формируя образовательную культуру, ориентированную не на предметную </w:t>
      </w:r>
      <w:proofErr w:type="spellStart"/>
      <w:r w:rsidRPr="00E65190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E65190">
        <w:rPr>
          <w:rFonts w:ascii="Times New Roman" w:hAnsi="Times New Roman" w:cs="Times New Roman"/>
          <w:sz w:val="24"/>
          <w:szCs w:val="24"/>
        </w:rPr>
        <w:t xml:space="preserve"> ребенка, а на его право развиваться по индивидуальной траектории развития, независимо от его особенностей и способностей. </w:t>
      </w:r>
      <w:proofErr w:type="gramEnd"/>
    </w:p>
    <w:p w:rsidR="00E159BA" w:rsidRDefault="00E159BA" w:rsidP="00E159BA">
      <w:pPr>
        <w:tabs>
          <w:tab w:val="num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59BA" w:rsidRDefault="00E159BA" w:rsidP="00E159BA">
      <w:pPr>
        <w:pStyle w:val="a3"/>
        <w:spacing w:before="0" w:beforeAutospacing="0" w:after="0" w:afterAutospacing="0"/>
        <w:ind w:firstLine="289"/>
        <w:contextualSpacing/>
        <w:jc w:val="both"/>
        <w:textAlignment w:val="baseline"/>
      </w:pPr>
    </w:p>
    <w:p w:rsidR="00E00979" w:rsidRPr="00E159BA" w:rsidRDefault="00E159BA">
      <w:pPr>
        <w:rPr>
          <w:rFonts w:ascii="Times New Roman" w:hAnsi="Times New Roman" w:cs="Times New Roman"/>
          <w:sz w:val="24"/>
          <w:szCs w:val="24"/>
        </w:rPr>
      </w:pPr>
    </w:p>
    <w:sectPr w:rsidR="00E00979" w:rsidRPr="00E159BA" w:rsidSect="00E15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9BA"/>
    <w:rsid w:val="0049269F"/>
    <w:rsid w:val="00A10C6D"/>
    <w:rsid w:val="00A16888"/>
    <w:rsid w:val="00E1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2022-03-29T17:29:00Z</dcterms:created>
  <dcterms:modified xsi:type="dcterms:W3CDTF">2022-03-29T17:38:00Z</dcterms:modified>
</cp:coreProperties>
</file>