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7D" w:rsidRDefault="00BF3C7D" w:rsidP="00BF3C7D">
      <w:pPr>
        <w:spacing w:after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F3C7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Использование картографических онлайн сервисов на уроке географии</w:t>
      </w:r>
    </w:p>
    <w:p w:rsidR="007D7A9E" w:rsidRDefault="007D7A9E" w:rsidP="00BF3C7D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D7A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330DE" w:rsidRPr="00B33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 представление о разнообразии</w:t>
      </w:r>
      <w:r w:rsidR="00C60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стран</w:t>
      </w:r>
      <w:r w:rsidR="00B330DE" w:rsidRPr="00B33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современного мира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с помощью электронных карт</w:t>
      </w:r>
      <w:bookmarkStart w:id="0" w:name="_GoBack"/>
      <w:bookmarkEnd w:id="0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ографических онлайн и офлайн сервисов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53A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акрепить знание номенклатуры, продолжить формирование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пространственного мышления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закрепление навыков работы с различными электронными картографическими источниками географической информации.</w:t>
      </w:r>
    </w:p>
    <w:p w:rsidR="007D7A9E" w:rsidRDefault="007D7A9E" w:rsidP="00BF3C7D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7A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3040E8" w:rsidRPr="003040E8" w:rsidRDefault="00B330DE" w:rsidP="00BF3C7D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30DE">
        <w:rPr>
          <w:rFonts w:ascii="Times New Roman" w:hAnsi="Times New Roman"/>
          <w:sz w:val="28"/>
          <w:szCs w:val="28"/>
        </w:rPr>
        <w:t>ознакомить учащихся с современной политической картой мира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335E4">
        <w:rPr>
          <w:rFonts w:ascii="Times New Roman" w:hAnsi="Times New Roman"/>
          <w:sz w:val="28"/>
          <w:szCs w:val="28"/>
        </w:rPr>
        <w:t>странами изображённых на ней</w:t>
      </w:r>
      <w:r>
        <w:rPr>
          <w:rFonts w:ascii="Times New Roman" w:hAnsi="Times New Roman"/>
          <w:sz w:val="28"/>
          <w:szCs w:val="28"/>
        </w:rPr>
        <w:t>, условными знаками</w:t>
      </w:r>
    </w:p>
    <w:p w:rsidR="00BC5995" w:rsidRPr="007D7A9E" w:rsidRDefault="00BC5995" w:rsidP="00BF3C7D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учащихся со способами работы в интерактивной системе поиска географической информации </w:t>
      </w:r>
      <w:proofErr w:type="spellStart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Maps</w:t>
      </w:r>
      <w:proofErr w:type="spellEnd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Yandex</w:t>
      </w:r>
      <w:proofErr w:type="spellEnd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Maps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D7A9E" w:rsidRPr="007B4022" w:rsidRDefault="007D7A9E" w:rsidP="00BF3C7D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Показать разнообразие стран </w:t>
      </w:r>
      <w:r w:rsidR="00BC59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мира 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их размерам и положению на материк</w:t>
      </w:r>
      <w:r w:rsidR="00553A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помощью электронны</w:t>
      </w:r>
      <w:r w:rsidR="00D476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 онлайн сервисов, </w:t>
      </w:r>
      <w:r w:rsidR="00D47654" w:rsidRPr="00D476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возможности использования картографических сервисов и программ для поиска и визуализации географической и других видов информации.</w:t>
      </w:r>
    </w:p>
    <w:p w:rsidR="007B4022" w:rsidRDefault="007B4022" w:rsidP="00BF3C7D">
      <w:pPr>
        <w:pStyle w:val="a4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Содержание этого курса рассматривает работу с различными источниками географической информации</w:t>
      </w:r>
    </w:p>
    <w:p w:rsidR="00342DAD" w:rsidRDefault="00342DAD" w:rsidP="00BF3C7D">
      <w:pPr>
        <w:pStyle w:val="a4"/>
        <w:spacing w:after="0"/>
        <w:ind w:left="0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4022" w:rsidRPr="007B4022" w:rsidRDefault="007B4022" w:rsidP="00BF3C7D">
      <w:pPr>
        <w:pStyle w:val="a4"/>
        <w:spacing w:after="0"/>
        <w:ind w:left="0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Планируемые образовательные результаты:</w:t>
      </w:r>
    </w:p>
    <w:p w:rsidR="007B4022" w:rsidRPr="007B4022" w:rsidRDefault="007B4022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Личностные:</w:t>
      </w:r>
    </w:p>
    <w:p w:rsidR="007B4022" w:rsidRPr="007B4022" w:rsidRDefault="007B4022" w:rsidP="00BF3C7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осознания единства географического пространства мира</w:t>
      </w:r>
    </w:p>
    <w:p w:rsidR="007B4022" w:rsidRPr="007B4022" w:rsidRDefault="007B4022" w:rsidP="00BF3C7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</w:t>
      </w:r>
    </w:p>
    <w:p w:rsidR="007B4022" w:rsidRPr="007B4022" w:rsidRDefault="007B4022" w:rsidP="00BF3C7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проявление уверенности в своих силах</w:t>
      </w:r>
    </w:p>
    <w:p w:rsidR="007B4022" w:rsidRPr="007B4022" w:rsidRDefault="007B4022" w:rsidP="00BF3C7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</w:r>
    </w:p>
    <w:p w:rsidR="007B4022" w:rsidRPr="007B4022" w:rsidRDefault="007B4022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Мета предметные:</w:t>
      </w:r>
    </w:p>
    <w:p w:rsidR="007B4022" w:rsidRPr="007B4022" w:rsidRDefault="007B4022" w:rsidP="00BF3C7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развитие познавательного интереса, интеллектуальных и творческих способностей;</w:t>
      </w:r>
    </w:p>
    <w:p w:rsidR="007B4022" w:rsidRPr="007B4022" w:rsidRDefault="007B4022" w:rsidP="00BF3C7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способности к самостоятельному приобретению новых знаний и практических умений,</w:t>
      </w:r>
    </w:p>
    <w:p w:rsidR="007B4022" w:rsidRPr="007B4022" w:rsidRDefault="007B4022" w:rsidP="00BF3C7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 умения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вести самостоятельный поиск, анализ, отбор информации её преобразование, сохранение, передачу и презентацию с помощью технических средств и информационных технологий</w:t>
      </w:r>
    </w:p>
    <w:p w:rsidR="007B4022" w:rsidRPr="007B4022" w:rsidRDefault="007B4022" w:rsidP="00BF3C7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</w:r>
    </w:p>
    <w:p w:rsidR="007B4022" w:rsidRPr="00A51610" w:rsidRDefault="007B4022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A51610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Предметные:</w:t>
      </w:r>
    </w:p>
    <w:p w:rsidR="007B4022" w:rsidRPr="007B4022" w:rsidRDefault="007B4022" w:rsidP="00BF3C7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Формирование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ИКТ-компетентности в плане использования интерактивных карт и моделей;</w:t>
      </w:r>
    </w:p>
    <w:p w:rsidR="007B4022" w:rsidRDefault="007B4022" w:rsidP="00BF3C7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умения и навыка по </w:t>
      </w:r>
      <w:r w:rsidR="00A516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использованию</w:t>
      </w:r>
      <w:r w:rsidRPr="007B4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интерактивных карт и интерактивных моделей;</w:t>
      </w:r>
    </w:p>
    <w:p w:rsidR="00A51610" w:rsidRDefault="00A51610" w:rsidP="00BF3C7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Сформировать пространственное мышление</w:t>
      </w:r>
    </w:p>
    <w:p w:rsidR="00684D86" w:rsidRDefault="00684D86" w:rsidP="00BF3C7D">
      <w:pPr>
        <w:pStyle w:val="a4"/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42DAD" w:rsidRPr="00684D86" w:rsidRDefault="00684D86" w:rsidP="00BF3C7D">
      <w:pPr>
        <w:pStyle w:val="a4"/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84D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Материально-техническое обеспечение образовательного процесса</w:t>
      </w:r>
    </w:p>
    <w:p w:rsidR="00684D86" w:rsidRDefault="00684D86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Настенная политическая карта мира, персональный компьютер с выходом в интернет, рабочая тетрадь, линейка, ручка, карандаш, атлас</w:t>
      </w:r>
    </w:p>
    <w:p w:rsidR="0012078E" w:rsidRDefault="0012078E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84D86" w:rsidRDefault="00684D86" w:rsidP="00BF3C7D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84D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Ход урока</w:t>
      </w:r>
    </w:p>
    <w:p w:rsidR="00342DAD" w:rsidRDefault="00342DAD" w:rsidP="00BF3C7D">
      <w:pPr>
        <w:pStyle w:val="a4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42D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342DAD" w:rsidRPr="00342DAD" w:rsidRDefault="00342DAD" w:rsidP="00BF3C7D">
      <w:pPr>
        <w:pStyle w:val="a4"/>
        <w:spacing w:after="0"/>
        <w:ind w:left="0"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42D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Приветствие, позитивный настрой на работу на уроке</w:t>
      </w:r>
    </w:p>
    <w:p w:rsidR="00342DAD" w:rsidRPr="00342DAD" w:rsidRDefault="00BF3C7D" w:rsidP="00BF3C7D">
      <w:pPr>
        <w:pStyle w:val="a4"/>
        <w:spacing w:after="0"/>
        <w:ind w:left="0"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Постановка целей и задач (3-5</w:t>
      </w:r>
      <w:r w:rsidR="00342DAD" w:rsidRPr="00342D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минут):</w:t>
      </w:r>
    </w:p>
    <w:p w:rsidR="00342DAD" w:rsidRDefault="00342DAD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42D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="00BF3C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Познакомиться</w:t>
      </w:r>
      <w:r w:rsidR="00C60FDE" w:rsidRPr="00C60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разнообразием стран мира, их </w:t>
      </w:r>
      <w:r w:rsidR="00684D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географически</w:t>
      </w:r>
      <w:r w:rsidR="00C60FDE" w:rsidRPr="00C60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="00684D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положением</w:t>
      </w:r>
      <w:r w:rsidR="00C60FDE" w:rsidRPr="00C60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а также получение географической информации о них</w:t>
      </w:r>
      <w:r w:rsidR="008073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с </w:t>
      </w:r>
      <w:r w:rsidR="00C60FDE"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помощью электронных картографических онлайн и офлайн сервисов</w:t>
      </w:r>
    </w:p>
    <w:p w:rsidR="00AD08EB" w:rsidRDefault="00AD08EB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Задачи: </w:t>
      </w:r>
      <w:r w:rsidRPr="00AD08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Ученикам предлагается самим поставить задачи, которые нужно решить для достижения цели урока</w:t>
      </w:r>
    </w:p>
    <w:p w:rsidR="00684D86" w:rsidRDefault="00684D86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F3C7D" w:rsidRDefault="00BF3C7D" w:rsidP="00BF3C7D">
      <w:pPr>
        <w:pStyle w:val="a4"/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84D86" w:rsidRDefault="00684D86" w:rsidP="00BF3C7D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84D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Основное содержание урока</w:t>
      </w:r>
    </w:p>
    <w:p w:rsidR="0012078E" w:rsidRDefault="0012078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Преподаватель у</w:t>
      </w:r>
      <w:r w:rsidRPr="001207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ченикам предлагает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внимательно</w:t>
      </w:r>
      <w:r w:rsidRPr="001207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рассм</w:t>
      </w:r>
      <w:r w:rsidR="00372F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отреть политическую карту мира, рассказать, что границы государств обозначаются линиями, а сами государства выделяются различными цветами</w:t>
      </w:r>
      <w:r w:rsidR="005306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8781E" w:rsidRDefault="0012078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Ученики </w:t>
      </w:r>
      <w:r w:rsidR="00372F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должны</w:t>
      </w:r>
      <w:r w:rsidRPr="001207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визуально сравнить размеры стран,</w:t>
      </w:r>
      <w:r w:rsidR="005306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этот момент преподаватель уточняет, что в мире есть государства достаточно большой площ</w:t>
      </w:r>
      <w:r w:rsidR="00E878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ади (… перечислить: Россия, США, Канада, Бразилия)</w:t>
      </w:r>
      <w:r w:rsidR="005306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что позволяет легко найти его на карте, определить какие населённые пункты, реки, и другие географические объекты оно имеет,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карте данного масштаба</w:t>
      </w:r>
      <w:r w:rsidR="005306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и маленькие государства, которые на этой карте могут быть обозначены небольшим полигоном, или точкой, (</w:t>
      </w:r>
      <w:r w:rsidR="00E878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… перечислить: Того, Кувейт, Бангладеш, и т.д.) эти государства ученик может либо не найти вообще, либо найти, но не сразу, что быстро утомляет, и ученик может потерять интерес к уроку.</w:t>
      </w:r>
    </w:p>
    <w:p w:rsidR="0012078E" w:rsidRDefault="00E8781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этом этапе ученик должен п</w:t>
      </w:r>
      <w:r w:rsidR="001B2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онять, что на карте можн</w:t>
      </w:r>
      <w:r w:rsidR="00B064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определить форму</w:t>
      </w:r>
      <w:r w:rsidR="001B2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государства, с какими соседними государствами оно граничит.</w:t>
      </w:r>
    </w:p>
    <w:p w:rsidR="001B229D" w:rsidRDefault="00E8781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этот момент учитель даёт задание ученикам</w:t>
      </w:r>
      <w:r w:rsidR="001B2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они</w:t>
      </w:r>
      <w:r w:rsidR="001B2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должны выписать в тетрадь сухопутные страны-соседи первого порядка Африканского государства «Мали»,</w:t>
      </w:r>
      <w:r w:rsidR="005306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убедиться в том, что на карте данного масштаба, сделать это легко, т.к. само государство Мали, и его соседи первого порядка, имеют достаточно большую площадь, и все границы чётко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просматриваются</w:t>
      </w:r>
      <w:r w:rsidR="008C30D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2078E" w:rsidRPr="00725FD7" w:rsidRDefault="008C30DC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Вторая часть задания аналогична первому,</w:t>
      </w:r>
      <w:r w:rsid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только в дополнение к странам соседям, ученики</w:t>
      </w: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должны </w:t>
      </w:r>
      <w:r w:rsid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 только</w:t>
      </w: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выписать сос</w:t>
      </w:r>
      <w:r w:rsidR="00876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едей первого порядка государств </w:t>
      </w: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Сьерра-Леоне</w:t>
      </w:r>
      <w:r w:rsidR="00876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Гвинея Бисау, но и определить, есть ли в этих странах водные объекты (реки, озёра)</w:t>
      </w:r>
      <w:r w:rsidR="00F90D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этом этапе, у них возникает </w:t>
      </w:r>
      <w:r w:rsidR="00876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две проблемы. А) Ч</w:t>
      </w:r>
      <w:r w:rsidRPr="00725F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 государства просто так быстро не найти на политической карте</w:t>
      </w:r>
      <w:r w:rsidR="00876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текущего масштаба. Б) Невозможно определить на этой карте, какие водные объекты присутствуют в этих странах.</w:t>
      </w:r>
    </w:p>
    <w:p w:rsidR="0012078E" w:rsidRDefault="00725FD7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этот момент, преподаватель, ученикам дал </w:t>
      </w:r>
      <w:r w:rsidR="0012078E" w:rsidRPr="001207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понять, что на традиционной карте ограниченный географический ресурс, который может предоставить информацию о странах ученикам.</w:t>
      </w:r>
    </w:p>
    <w:p w:rsidR="008D13B7" w:rsidRDefault="008D13B7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Преподаватель в этот момент рассказывает о современных </w:t>
      </w:r>
      <w:r w:rsidRPr="007D7A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электронных картограф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ических онлайн и офлайн сервисах, которые позволяют не только быстро найти любое небольшое государство на политической карте мира, через строку поиска, но и подробно рассмотреть эти государства</w:t>
      </w:r>
      <w:r w:rsidR="00534C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(демонстрируя через проектор)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выявить</w:t>
      </w:r>
      <w:r w:rsid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где оно располагается, т.е. по отношению к материкам, и другим крупным географическим объектам.</w:t>
      </w:r>
      <w:r w:rsidR="00534C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таком случае, при поиске государства, система не только находит его на карте, но и выделяет, используя интерактивный инструмент масштабирование, при изменении масштаба на интерактивной карте, выделенное государство остаётся в поле зрения, и ученик может легко запомнить его географическое положение, т.е. положение объекта, по отношению к другим географическим данностям.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D08EB" w:rsidRDefault="009C340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Ученики, получив инструктаж по работе с сервисом,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должны запустить 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компьютеры, через 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web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-браузер подключиться к онлайн картографическому сервису 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Google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D08EB" w:rsidRPr="009C34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Maps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B4022" w:rsidRPr="00296172" w:rsidRDefault="009C340E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Используя полученные знания по работе с картографическим сервисом, они выполняют задание</w:t>
      </w:r>
      <w:r w:rsidR="00296172"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6E1704"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выписать соседей первого порядка государств Сьерра-Леоне</w:t>
      </w:r>
      <w:r w:rsid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Гвинея Бисау,</w:t>
      </w:r>
      <w:r w:rsidR="006E1704"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определить, есть ли в этих странах водные объекты (реки, озёра)</w:t>
      </w:r>
      <w:r w:rsid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96172" w:rsidRPr="00296172" w:rsidRDefault="00296172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Ученики в первую очередь рассматривают как выглядит карта мира в онлайн сервисе, пробуют изменять масштаб колёсиком мыши, мышкой двигать карту в разные стороны.</w:t>
      </w:r>
    </w:p>
    <w:p w:rsidR="00296172" w:rsidRPr="00CB47EF" w:rsidRDefault="00296172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Затем, для выполнения задания, в строку поиска вписывают название первого небольшого по площади государства </w:t>
      </w:r>
      <w:r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Сьерра-Леоне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которое вызвало у них затруднение на традиционной политической карте, система обрабатывает запрос, и на карте выдаёт результат. В этот момент, учитель ещё раз объясняет, что найденное государство, система выделяет по его границе красным цветом. </w:t>
      </w:r>
    </w:p>
    <w:p w:rsidR="00CB47EF" w:rsidRPr="00CB47EF" w:rsidRDefault="00CB47EF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данном этапе, учителю важно обратить внимание учеников на инструмент масштабирование колёсиком мыши, если, отдалив интерактивную карту от себя, можно увидеть, что данное государство располагается в юго-западной Африке, и имеет выход к Атлантическому океану.</w:t>
      </w:r>
    </w:p>
    <w:p w:rsidR="00272632" w:rsidRPr="00272632" w:rsidRDefault="00CB47EF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Приблизив масштаб, ученики определят, что на карте хорошо видно, что это государство граничит с Гвинеей на севере, Либерией на юге.</w:t>
      </w:r>
      <w:r w:rsidR="00F90D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Полученные данные они записывают в тетрадь.</w:t>
      </w:r>
    </w:p>
    <w:p w:rsidR="00CB47EF" w:rsidRPr="00296172" w:rsidRDefault="00272632" w:rsidP="00BF3C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Для выполнения другой части задания, где</w:t>
      </w:r>
      <w:r w:rsidR="00F90D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нужно определить, есть ли в этих стран</w:t>
      </w:r>
      <w:r w:rsidR="00B064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 водные объекты (реки, озёра)</w:t>
      </w:r>
      <w:r w:rsidR="00C465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учитель рассказывает про дополнительные слои интерактивной карты, что они должны воспользоваться меню «Слои» и перейти из слоя «Схема» в слой «Спутник», который отображает реальн</w:t>
      </w:r>
      <w:r w:rsidR="007705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ую местность. Используя инструмент масштабирование, ученики быстро находят нужный масштаб и</w:t>
      </w:r>
      <w:r w:rsidR="00235E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основе космического изображения определяют, что государство </w:t>
      </w:r>
      <w:r w:rsidR="00235E2E" w:rsidRPr="002961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Сьерра-Леоне</w:t>
      </w:r>
      <w:r w:rsidR="00235E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востоке обладает густой растительностью, имеет реки и озёра.</w:t>
      </w:r>
      <w:r w:rsidR="00E312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Т.е. воспользовавшись картографическим сервисом в режиме «спутник» можно не только определить наличие водных объектов, но определить растительный покров. Ученики делают выводы, что, воспользовавшись таким сервисом, можно получить достаточной географических знаний о какой-либо территории.</w:t>
      </w:r>
    </w:p>
    <w:sectPr w:rsidR="00CB47EF" w:rsidRPr="00296172" w:rsidSect="00201B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1045"/>
    <w:multiLevelType w:val="hybridMultilevel"/>
    <w:tmpl w:val="BF28EE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1B5871"/>
    <w:multiLevelType w:val="hybridMultilevel"/>
    <w:tmpl w:val="4204D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9791CAC"/>
    <w:multiLevelType w:val="hybridMultilevel"/>
    <w:tmpl w:val="72B6428E"/>
    <w:lvl w:ilvl="0" w:tplc="17FC9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B4434"/>
    <w:multiLevelType w:val="hybridMultilevel"/>
    <w:tmpl w:val="A5728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6086892"/>
    <w:multiLevelType w:val="hybridMultilevel"/>
    <w:tmpl w:val="F34E8C62"/>
    <w:lvl w:ilvl="0" w:tplc="CF9E8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790BEA"/>
    <w:multiLevelType w:val="hybridMultilevel"/>
    <w:tmpl w:val="1FDA57A4"/>
    <w:lvl w:ilvl="0" w:tplc="CA1667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E"/>
    <w:rsid w:val="0012078E"/>
    <w:rsid w:val="001B229D"/>
    <w:rsid w:val="00201BA1"/>
    <w:rsid w:val="002335E4"/>
    <w:rsid w:val="00235E2E"/>
    <w:rsid w:val="00272632"/>
    <w:rsid w:val="00296172"/>
    <w:rsid w:val="002F0A34"/>
    <w:rsid w:val="003040E8"/>
    <w:rsid w:val="00342DAD"/>
    <w:rsid w:val="00372FC4"/>
    <w:rsid w:val="0039094E"/>
    <w:rsid w:val="004916EB"/>
    <w:rsid w:val="00505337"/>
    <w:rsid w:val="0053060D"/>
    <w:rsid w:val="00534C9E"/>
    <w:rsid w:val="00553AA2"/>
    <w:rsid w:val="00562B9C"/>
    <w:rsid w:val="00684D86"/>
    <w:rsid w:val="006E1704"/>
    <w:rsid w:val="00725FD7"/>
    <w:rsid w:val="007705C0"/>
    <w:rsid w:val="007B4022"/>
    <w:rsid w:val="007D7A9E"/>
    <w:rsid w:val="0080731D"/>
    <w:rsid w:val="00876BB3"/>
    <w:rsid w:val="008C30DC"/>
    <w:rsid w:val="008D13B7"/>
    <w:rsid w:val="008D28BC"/>
    <w:rsid w:val="008F2F59"/>
    <w:rsid w:val="009C340E"/>
    <w:rsid w:val="009E04E6"/>
    <w:rsid w:val="00A51610"/>
    <w:rsid w:val="00AD08EB"/>
    <w:rsid w:val="00B0640D"/>
    <w:rsid w:val="00B330DE"/>
    <w:rsid w:val="00BC5995"/>
    <w:rsid w:val="00BF3C7D"/>
    <w:rsid w:val="00C465B5"/>
    <w:rsid w:val="00C60FDE"/>
    <w:rsid w:val="00CB47EF"/>
    <w:rsid w:val="00D47654"/>
    <w:rsid w:val="00E31246"/>
    <w:rsid w:val="00E8781E"/>
    <w:rsid w:val="00F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2CB5-ED6B-470C-AB42-4B2958F5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F0A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D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dcterms:created xsi:type="dcterms:W3CDTF">2020-12-08T00:54:00Z</dcterms:created>
  <dcterms:modified xsi:type="dcterms:W3CDTF">2021-09-11T02:54:00Z</dcterms:modified>
</cp:coreProperties>
</file>