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2BC" w:rsidRDefault="00EA2643" w:rsidP="00C43897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="005D0EB5">
        <w:rPr>
          <w:rFonts w:ascii="Times New Roman" w:hAnsi="Times New Roman"/>
          <w:b/>
          <w:sz w:val="24"/>
          <w:szCs w:val="24"/>
        </w:rPr>
        <w:t>Возможности</w:t>
      </w:r>
      <w:r>
        <w:rPr>
          <w:rFonts w:ascii="Times New Roman" w:hAnsi="Times New Roman"/>
          <w:b/>
          <w:sz w:val="24"/>
          <w:szCs w:val="24"/>
        </w:rPr>
        <w:t xml:space="preserve"> системы дистанционного обучения </w:t>
      </w:r>
      <w:proofErr w:type="spellStart"/>
      <w:r w:rsidR="009E6874" w:rsidRPr="009E6874">
        <w:rPr>
          <w:rFonts w:ascii="Times New Roman" w:hAnsi="Times New Roman"/>
          <w:b/>
          <w:sz w:val="24"/>
          <w:szCs w:val="24"/>
        </w:rPr>
        <w:t>Moodle</w:t>
      </w:r>
      <w:proofErr w:type="spellEnd"/>
      <w:r w:rsidR="005D0EB5">
        <w:rPr>
          <w:rFonts w:ascii="Times New Roman" w:hAnsi="Times New Roman"/>
          <w:b/>
          <w:sz w:val="24"/>
          <w:szCs w:val="24"/>
        </w:rPr>
        <w:t xml:space="preserve"> для организации обучения математики в СПО</w:t>
      </w:r>
      <w:bookmarkStart w:id="0" w:name="_GoBack"/>
      <w:bookmarkEnd w:id="0"/>
      <w:r w:rsidR="008772BC" w:rsidRPr="008772BC">
        <w:rPr>
          <w:rFonts w:ascii="Times New Roman" w:hAnsi="Times New Roman"/>
          <w:b/>
          <w:sz w:val="24"/>
          <w:szCs w:val="24"/>
        </w:rPr>
        <w:t>»</w:t>
      </w:r>
    </w:p>
    <w:p w:rsidR="008772BC" w:rsidRDefault="008772BC" w:rsidP="00C43897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772BC" w:rsidRDefault="008772BC" w:rsidP="008772B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сложившейся в 2020 году эпидемической обстановке все учебные заведения были поставлены в условия, в которых все без исключения вынуждены были осваивать новые для многих технологии дистанционного обучения.</w:t>
      </w:r>
    </w:p>
    <w:p w:rsidR="008772BC" w:rsidRDefault="008772BC" w:rsidP="008772B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Весной 2020 года в условиях экстренного перехода на дистанционно</w:t>
      </w:r>
      <w:r w:rsidR="00EA2643">
        <w:rPr>
          <w:rFonts w:ascii="Times New Roman" w:hAnsi="Times New Roman"/>
          <w:sz w:val="28"/>
          <w:szCs w:val="28"/>
        </w:rPr>
        <w:t xml:space="preserve">е обучение в нашем колледже мы </w:t>
      </w:r>
      <w:r>
        <w:rPr>
          <w:rFonts w:ascii="Times New Roman" w:hAnsi="Times New Roman"/>
          <w:sz w:val="28"/>
          <w:szCs w:val="28"/>
        </w:rPr>
        <w:t>смогли организовать дистанционное обучение с использованием социальной сети «</w:t>
      </w:r>
      <w:proofErr w:type="spellStart"/>
      <w:r>
        <w:rPr>
          <w:rFonts w:ascii="Times New Roman" w:hAnsi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/>
          <w:sz w:val="28"/>
          <w:szCs w:val="28"/>
        </w:rPr>
        <w:t>». В нашей официальной группе в ВК были организованы группы для каждой учебной группы, и преподаватели размещали в этих группах задания для студентов. Обратная связь устанавливалась каждым преподавателем индивидуально - это проходило и через ту же социальную сеть, или через электронную почту, или через индивидуальные личные встречи. При этом мы столкнулись с трудностями:</w:t>
      </w:r>
    </w:p>
    <w:p w:rsidR="008772BC" w:rsidRDefault="008772BC" w:rsidP="008772B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отследить получены или не получены задания невозможно;</w:t>
      </w:r>
    </w:p>
    <w:p w:rsidR="008772BC" w:rsidRDefault="008772BC" w:rsidP="008772B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проверка работ затруднительна из-за плохого качества фотографий присылаемых студентами и пр.</w:t>
      </w:r>
    </w:p>
    <w:p w:rsidR="007F5AB9" w:rsidRDefault="008772BC" w:rsidP="008772B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Учитывая все сложности, с которыми столкнулись преподаватели колледжа за период март-июнь 2020 года, </w:t>
      </w:r>
      <w:r w:rsidR="006E3FC7">
        <w:rPr>
          <w:rFonts w:ascii="Times New Roman" w:hAnsi="Times New Roman"/>
          <w:sz w:val="28"/>
          <w:szCs w:val="28"/>
        </w:rPr>
        <w:t xml:space="preserve">методической службой колледжа было принято решение о внедрении на нашем сайте раздела дистанционного обучения с использованием системы дистанционного обучения </w:t>
      </w:r>
      <w:r w:rsidR="006E3FC7">
        <w:rPr>
          <w:rFonts w:ascii="Times New Roman" w:hAnsi="Times New Roman"/>
          <w:sz w:val="28"/>
          <w:szCs w:val="28"/>
          <w:lang w:val="en-US"/>
        </w:rPr>
        <w:t>Moodle</w:t>
      </w:r>
      <w:r w:rsidR="006E3FC7">
        <w:rPr>
          <w:rFonts w:ascii="Times New Roman" w:hAnsi="Times New Roman"/>
          <w:sz w:val="28"/>
          <w:szCs w:val="28"/>
        </w:rPr>
        <w:t xml:space="preserve">. </w:t>
      </w:r>
    </w:p>
    <w:p w:rsidR="007F5AB9" w:rsidRDefault="005D0EB5" w:rsidP="002F4A0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27" style="position:absolute;left:0;text-align:left;margin-left:49.75pt;margin-top:156.2pt;width:58.25pt;height:18.15pt;z-index:251658240" filled="f" strokecolor="red" strokeweight="3pt"/>
        </w:pict>
      </w:r>
      <w:r w:rsidR="007F5AB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5E900D" wp14:editId="4AC9343D">
            <wp:extent cx="4990353" cy="22896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b="13420"/>
                    <a:stretch/>
                  </pic:blipFill>
                  <pic:spPr bwMode="auto">
                    <a:xfrm>
                      <a:off x="0" y="0"/>
                      <a:ext cx="5004952" cy="229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AB9" w:rsidRDefault="007F5AB9" w:rsidP="008C229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62CFF63" wp14:editId="474E4A7D">
            <wp:extent cx="4678326" cy="153844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b="35146"/>
                    <a:stretch/>
                  </pic:blipFill>
                  <pic:spPr bwMode="auto">
                    <a:xfrm>
                      <a:off x="0" y="0"/>
                      <a:ext cx="4693113" cy="154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FC7" w:rsidRDefault="006E3FC7" w:rsidP="008772B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Эта система была выбрана исходя из ее основных возможностей, а именно</w:t>
      </w:r>
    </w:p>
    <w:p w:rsidR="006E3FC7" w:rsidRPr="006E3FC7" w:rsidRDefault="006E3FC7" w:rsidP="006E3FC7">
      <w:pPr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E3FC7">
        <w:rPr>
          <w:rFonts w:ascii="Times New Roman" w:hAnsi="Times New Roman"/>
          <w:sz w:val="28"/>
          <w:szCs w:val="28"/>
        </w:rPr>
        <w:t>на 100% подходит для организации online-классов, а также подходит для организации традиционного обучения;</w:t>
      </w:r>
    </w:p>
    <w:p w:rsidR="006E3FC7" w:rsidRPr="006E3FC7" w:rsidRDefault="006E3FC7" w:rsidP="006E3FC7">
      <w:pPr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E3FC7">
        <w:rPr>
          <w:rFonts w:ascii="Times New Roman" w:hAnsi="Times New Roman"/>
          <w:sz w:val="28"/>
          <w:szCs w:val="28"/>
        </w:rPr>
        <w:t xml:space="preserve">система дистанционного обучения </w:t>
      </w:r>
      <w:proofErr w:type="spellStart"/>
      <w:r w:rsidRPr="006E3FC7">
        <w:rPr>
          <w:rFonts w:ascii="Times New Roman" w:hAnsi="Times New Roman"/>
          <w:sz w:val="28"/>
          <w:szCs w:val="28"/>
        </w:rPr>
        <w:t>Moodle</w:t>
      </w:r>
      <w:proofErr w:type="spellEnd"/>
      <w:r w:rsidRPr="006E3FC7">
        <w:rPr>
          <w:rFonts w:ascii="Times New Roman" w:hAnsi="Times New Roman"/>
          <w:sz w:val="28"/>
          <w:szCs w:val="28"/>
        </w:rPr>
        <w:t xml:space="preserve"> является: простой, легкой, эффективной, совместимой с различными продуктами, предъявляя невысокие требования к браузеру;</w:t>
      </w:r>
    </w:p>
    <w:p w:rsidR="006E3FC7" w:rsidRPr="006E3FC7" w:rsidRDefault="006E3FC7" w:rsidP="006E3FC7">
      <w:pPr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E3FC7">
        <w:rPr>
          <w:rFonts w:ascii="Times New Roman" w:hAnsi="Times New Roman"/>
          <w:sz w:val="28"/>
          <w:szCs w:val="28"/>
        </w:rPr>
        <w:t>система легко устанавливается на большинство платформ, поддерживающих PHP;</w:t>
      </w:r>
    </w:p>
    <w:p w:rsidR="006E3FC7" w:rsidRPr="006E3FC7" w:rsidRDefault="006E3FC7" w:rsidP="006E3FC7">
      <w:pPr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E3FC7">
        <w:rPr>
          <w:rFonts w:ascii="Times New Roman" w:hAnsi="Times New Roman"/>
          <w:sz w:val="28"/>
          <w:szCs w:val="28"/>
        </w:rPr>
        <w:t>система требует только одну базу данных;</w:t>
      </w:r>
    </w:p>
    <w:p w:rsidR="006E3FC7" w:rsidRPr="006E3FC7" w:rsidRDefault="006E3FC7" w:rsidP="006E3FC7">
      <w:pPr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E3FC7">
        <w:rPr>
          <w:rFonts w:ascii="Times New Roman" w:hAnsi="Times New Roman"/>
          <w:sz w:val="28"/>
          <w:szCs w:val="28"/>
        </w:rPr>
        <w:t xml:space="preserve">список курсов, размещенных в системе дистанционного обучения </w:t>
      </w:r>
      <w:proofErr w:type="spellStart"/>
      <w:r w:rsidRPr="006E3FC7">
        <w:rPr>
          <w:rFonts w:ascii="Times New Roman" w:hAnsi="Times New Roman"/>
          <w:sz w:val="28"/>
          <w:szCs w:val="28"/>
        </w:rPr>
        <w:t>Moodle</w:t>
      </w:r>
      <w:proofErr w:type="spellEnd"/>
      <w:r w:rsidRPr="006E3FC7">
        <w:rPr>
          <w:rFonts w:ascii="Times New Roman" w:hAnsi="Times New Roman"/>
          <w:sz w:val="28"/>
          <w:szCs w:val="28"/>
        </w:rPr>
        <w:t>, содержится описание для каждого курса;</w:t>
      </w:r>
    </w:p>
    <w:p w:rsidR="006E3FC7" w:rsidRPr="006E3FC7" w:rsidRDefault="006E3FC7" w:rsidP="006E3FC7">
      <w:pPr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E3FC7">
        <w:rPr>
          <w:rFonts w:ascii="Times New Roman" w:hAnsi="Times New Roman"/>
          <w:sz w:val="28"/>
          <w:szCs w:val="28"/>
        </w:rPr>
        <w:t>возможен поиск по дистанционным курсам;</w:t>
      </w:r>
    </w:p>
    <w:p w:rsidR="006E3FC7" w:rsidRPr="006E3FC7" w:rsidRDefault="006E3FC7" w:rsidP="006E3FC7">
      <w:pPr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E3FC7">
        <w:rPr>
          <w:rFonts w:ascii="Times New Roman" w:hAnsi="Times New Roman"/>
          <w:sz w:val="28"/>
          <w:szCs w:val="28"/>
        </w:rPr>
        <w:t>особое внимание уделено высокому уровню безопасности системы;</w:t>
      </w:r>
    </w:p>
    <w:p w:rsidR="006E3FC7" w:rsidRPr="006E3FC7" w:rsidRDefault="006E3FC7" w:rsidP="006E3FC7">
      <w:pPr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E3FC7">
        <w:rPr>
          <w:rFonts w:ascii="Times New Roman" w:hAnsi="Times New Roman"/>
          <w:sz w:val="28"/>
          <w:szCs w:val="28"/>
        </w:rPr>
        <w:t>большинство страниц могут быть отредактированы с помощью встроенного редактора.</w:t>
      </w:r>
    </w:p>
    <w:p w:rsidR="00C43897" w:rsidRPr="00C65E72" w:rsidRDefault="00C43897" w:rsidP="00C4389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F5AB9">
        <w:rPr>
          <w:rFonts w:ascii="Times New Roman" w:hAnsi="Times New Roman"/>
          <w:sz w:val="28"/>
          <w:szCs w:val="28"/>
        </w:rPr>
        <w:t>Цель дистанционного обучения – предоставить ученикам элементы универсального образования, которые позволят им эффективно адаптироваться к изменяющимся социально-экономическим условиям и успешно интегрироваться в современное общество.</w:t>
      </w:r>
      <w:r w:rsidR="007F5AB9">
        <w:rPr>
          <w:rFonts w:ascii="Times New Roman" w:hAnsi="Times New Roman"/>
          <w:sz w:val="28"/>
          <w:szCs w:val="28"/>
        </w:rPr>
        <w:t xml:space="preserve"> Система дистанционного обучения </w:t>
      </w:r>
      <w:r w:rsidR="007F5AB9">
        <w:rPr>
          <w:rFonts w:ascii="Times New Roman" w:hAnsi="Times New Roman"/>
          <w:sz w:val="28"/>
          <w:szCs w:val="28"/>
          <w:lang w:val="en-US"/>
        </w:rPr>
        <w:t>Moodle</w:t>
      </w:r>
      <w:r w:rsidR="007F5AB9">
        <w:rPr>
          <w:rFonts w:ascii="Times New Roman" w:hAnsi="Times New Roman"/>
          <w:sz w:val="28"/>
          <w:szCs w:val="28"/>
        </w:rPr>
        <w:t xml:space="preserve"> позволяет достигнуть эту цель.</w:t>
      </w:r>
      <w:r w:rsidRPr="00C65E72">
        <w:rPr>
          <w:rFonts w:ascii="Times New Roman" w:hAnsi="Times New Roman"/>
          <w:sz w:val="24"/>
          <w:szCs w:val="24"/>
        </w:rPr>
        <w:t xml:space="preserve"> </w:t>
      </w:r>
    </w:p>
    <w:p w:rsidR="00C43897" w:rsidRPr="005F14AA" w:rsidRDefault="00C43897" w:rsidP="00C438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F14AA">
        <w:rPr>
          <w:rFonts w:ascii="Times New Roman" w:hAnsi="Times New Roman"/>
          <w:sz w:val="28"/>
          <w:szCs w:val="28"/>
        </w:rPr>
        <w:t>С помощью</w:t>
      </w:r>
      <w:r w:rsidR="005F14AA" w:rsidRPr="005F14AA">
        <w:rPr>
          <w:rFonts w:ascii="Times New Roman" w:hAnsi="Times New Roman"/>
          <w:sz w:val="28"/>
          <w:szCs w:val="28"/>
        </w:rPr>
        <w:t xml:space="preserve"> этой системы</w:t>
      </w:r>
      <w:r w:rsidRPr="005F14AA">
        <w:rPr>
          <w:rFonts w:ascii="Times New Roman" w:hAnsi="Times New Roman"/>
          <w:sz w:val="28"/>
          <w:szCs w:val="28"/>
        </w:rPr>
        <w:t xml:space="preserve"> дистанционного обучения удается решать такие </w:t>
      </w:r>
      <w:r w:rsidRPr="005F14AA">
        <w:rPr>
          <w:rFonts w:ascii="Times New Roman" w:hAnsi="Times New Roman"/>
          <w:b/>
          <w:sz w:val="28"/>
          <w:szCs w:val="28"/>
        </w:rPr>
        <w:t>педагогические задачи</w:t>
      </w:r>
      <w:r w:rsidRPr="005F14AA">
        <w:rPr>
          <w:rFonts w:ascii="Times New Roman" w:hAnsi="Times New Roman"/>
          <w:sz w:val="28"/>
          <w:szCs w:val="28"/>
        </w:rPr>
        <w:t>, как:</w:t>
      </w:r>
    </w:p>
    <w:p w:rsidR="00C43897" w:rsidRPr="005F14AA" w:rsidRDefault="00C43897" w:rsidP="00C43897">
      <w:pPr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4AA">
        <w:rPr>
          <w:rFonts w:ascii="Times New Roman" w:hAnsi="Times New Roman"/>
          <w:sz w:val="28"/>
          <w:szCs w:val="28"/>
        </w:rPr>
        <w:t>формирование у учеников познавательной самостоятельности и активности;</w:t>
      </w:r>
    </w:p>
    <w:p w:rsidR="00C43897" w:rsidRPr="005F14AA" w:rsidRDefault="00C43897" w:rsidP="00C43897">
      <w:pPr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4AA">
        <w:rPr>
          <w:rFonts w:ascii="Times New Roman" w:hAnsi="Times New Roman"/>
          <w:sz w:val="28"/>
          <w:szCs w:val="28"/>
        </w:rPr>
        <w:t>создание эффективного образовательного пространства;</w:t>
      </w:r>
    </w:p>
    <w:p w:rsidR="00C43897" w:rsidRPr="005F14AA" w:rsidRDefault="00C43897" w:rsidP="00C43897">
      <w:pPr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4AA">
        <w:rPr>
          <w:rFonts w:ascii="Times New Roman" w:hAnsi="Times New Roman"/>
          <w:sz w:val="28"/>
          <w:szCs w:val="28"/>
        </w:rPr>
        <w:t>развитие у детей критического мышления и способности конструктивно обсуждать различные точки зрения.</w:t>
      </w:r>
    </w:p>
    <w:p w:rsidR="00C43897" w:rsidRPr="00610E16" w:rsidRDefault="00C43897" w:rsidP="00C438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10E16">
        <w:rPr>
          <w:rFonts w:ascii="Times New Roman" w:hAnsi="Times New Roman"/>
          <w:sz w:val="28"/>
          <w:szCs w:val="28"/>
        </w:rPr>
        <w:t>Обучение с применением дистанционных образовательных технологий считается одной из форм электронного обучения, при котором:</w:t>
      </w:r>
    </w:p>
    <w:p w:rsidR="00C43897" w:rsidRPr="00610E16" w:rsidRDefault="00610E16" w:rsidP="00C43897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10E16">
        <w:rPr>
          <w:rFonts w:ascii="Times New Roman" w:hAnsi="Times New Roman"/>
          <w:b/>
          <w:sz w:val="28"/>
          <w:szCs w:val="28"/>
        </w:rPr>
        <w:t>Обучающийся</w:t>
      </w:r>
      <w:r w:rsidR="00C43897" w:rsidRPr="00610E16">
        <w:rPr>
          <w:rFonts w:ascii="Times New Roman" w:hAnsi="Times New Roman"/>
          <w:b/>
          <w:sz w:val="28"/>
          <w:szCs w:val="28"/>
        </w:rPr>
        <w:t>:</w:t>
      </w:r>
    </w:p>
    <w:p w:rsidR="00C43897" w:rsidRPr="00610E16" w:rsidRDefault="00C43897" w:rsidP="00C43897">
      <w:pPr>
        <w:numPr>
          <w:ilvl w:val="0"/>
          <w:numId w:val="23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0E16">
        <w:rPr>
          <w:rFonts w:ascii="Times New Roman" w:hAnsi="Times New Roman"/>
          <w:sz w:val="28"/>
          <w:szCs w:val="28"/>
        </w:rPr>
        <w:t>самостоятельно определяет для себя время и форму обучения;</w:t>
      </w:r>
    </w:p>
    <w:p w:rsidR="00C43897" w:rsidRPr="00610E16" w:rsidRDefault="00C43897" w:rsidP="00C43897">
      <w:pPr>
        <w:numPr>
          <w:ilvl w:val="0"/>
          <w:numId w:val="23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0E16">
        <w:rPr>
          <w:rFonts w:ascii="Times New Roman" w:hAnsi="Times New Roman"/>
          <w:sz w:val="28"/>
          <w:szCs w:val="28"/>
        </w:rPr>
        <w:t>самостоятельно выбирает последовательность изучения материала.</w:t>
      </w:r>
    </w:p>
    <w:p w:rsidR="00C43897" w:rsidRPr="00610E16" w:rsidRDefault="00C43897" w:rsidP="00C438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10E16">
        <w:rPr>
          <w:rFonts w:ascii="Times New Roman" w:hAnsi="Times New Roman"/>
          <w:sz w:val="28"/>
          <w:szCs w:val="28"/>
        </w:rPr>
        <w:t>При этом ученик должен:</w:t>
      </w:r>
    </w:p>
    <w:p w:rsidR="00C43897" w:rsidRPr="00610E16" w:rsidRDefault="00C43897" w:rsidP="00C43897">
      <w:pPr>
        <w:numPr>
          <w:ilvl w:val="0"/>
          <w:numId w:val="24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0E16">
        <w:rPr>
          <w:rFonts w:ascii="Times New Roman" w:hAnsi="Times New Roman"/>
          <w:sz w:val="28"/>
          <w:szCs w:val="28"/>
        </w:rPr>
        <w:t>достичь запланированных результатов обучения;</w:t>
      </w:r>
    </w:p>
    <w:p w:rsidR="00C43897" w:rsidRPr="00610E16" w:rsidRDefault="00C43897" w:rsidP="00C43897">
      <w:pPr>
        <w:numPr>
          <w:ilvl w:val="0"/>
          <w:numId w:val="24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0E16">
        <w:rPr>
          <w:rFonts w:ascii="Times New Roman" w:hAnsi="Times New Roman"/>
          <w:sz w:val="28"/>
          <w:szCs w:val="28"/>
        </w:rPr>
        <w:t>изучить весь материал в соответствии с образовательной программой.</w:t>
      </w:r>
    </w:p>
    <w:p w:rsidR="00C43897" w:rsidRPr="00610E16" w:rsidRDefault="00C43897" w:rsidP="00C43897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10E16">
        <w:rPr>
          <w:rFonts w:ascii="Times New Roman" w:hAnsi="Times New Roman"/>
          <w:b/>
          <w:sz w:val="28"/>
          <w:szCs w:val="28"/>
        </w:rPr>
        <w:t xml:space="preserve">Задачи </w:t>
      </w:r>
      <w:r w:rsidR="00610E16">
        <w:rPr>
          <w:rFonts w:ascii="Times New Roman" w:hAnsi="Times New Roman"/>
          <w:b/>
          <w:sz w:val="28"/>
          <w:szCs w:val="28"/>
        </w:rPr>
        <w:t>преподавателя</w:t>
      </w:r>
      <w:r w:rsidRPr="00610E16">
        <w:rPr>
          <w:rFonts w:ascii="Times New Roman" w:hAnsi="Times New Roman"/>
          <w:b/>
          <w:sz w:val="28"/>
          <w:szCs w:val="28"/>
        </w:rPr>
        <w:t>:</w:t>
      </w:r>
    </w:p>
    <w:p w:rsidR="00C43897" w:rsidRPr="00610E16" w:rsidRDefault="00C43897" w:rsidP="00C43897">
      <w:pPr>
        <w:numPr>
          <w:ilvl w:val="0"/>
          <w:numId w:val="2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0E16">
        <w:rPr>
          <w:rFonts w:ascii="Times New Roman" w:hAnsi="Times New Roman"/>
          <w:sz w:val="28"/>
          <w:szCs w:val="28"/>
        </w:rPr>
        <w:lastRenderedPageBreak/>
        <w:t>организация образовательного процесса с применением дистанционных образовательных технологий;</w:t>
      </w:r>
    </w:p>
    <w:p w:rsidR="00C43897" w:rsidRPr="00610E16" w:rsidRDefault="00C43897" w:rsidP="00C43897">
      <w:pPr>
        <w:numPr>
          <w:ilvl w:val="0"/>
          <w:numId w:val="2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0E16">
        <w:rPr>
          <w:rFonts w:ascii="Times New Roman" w:hAnsi="Times New Roman"/>
          <w:sz w:val="28"/>
          <w:szCs w:val="28"/>
        </w:rPr>
        <w:t>разработка системы и проведение итогового оценивания ученика;</w:t>
      </w:r>
    </w:p>
    <w:p w:rsidR="00C43897" w:rsidRPr="00610E16" w:rsidRDefault="00C43897" w:rsidP="00C43897">
      <w:pPr>
        <w:numPr>
          <w:ilvl w:val="0"/>
          <w:numId w:val="2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0E16">
        <w:rPr>
          <w:rFonts w:ascii="Times New Roman" w:hAnsi="Times New Roman"/>
          <w:sz w:val="28"/>
          <w:szCs w:val="28"/>
        </w:rPr>
        <w:t>оказание консультационной поддержки.</w:t>
      </w:r>
    </w:p>
    <w:p w:rsidR="00C43897" w:rsidRPr="004519D5" w:rsidRDefault="00C43897" w:rsidP="00C438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519D5">
        <w:rPr>
          <w:rFonts w:ascii="Times New Roman" w:hAnsi="Times New Roman"/>
          <w:sz w:val="28"/>
          <w:szCs w:val="28"/>
        </w:rPr>
        <w:t xml:space="preserve">Кроме того, </w:t>
      </w:r>
      <w:r w:rsidR="004519D5" w:rsidRPr="004519D5">
        <w:rPr>
          <w:rFonts w:ascii="Times New Roman" w:hAnsi="Times New Roman"/>
          <w:sz w:val="28"/>
          <w:szCs w:val="28"/>
        </w:rPr>
        <w:t>преподаватель</w:t>
      </w:r>
      <w:r w:rsidRPr="004519D5">
        <w:rPr>
          <w:rFonts w:ascii="Times New Roman" w:hAnsi="Times New Roman"/>
          <w:sz w:val="28"/>
          <w:szCs w:val="28"/>
        </w:rPr>
        <w:t xml:space="preserve"> является ответственным за достижение его учениками запланированных результатов обучения.</w:t>
      </w:r>
    </w:p>
    <w:p w:rsidR="00C43897" w:rsidRDefault="00C43897" w:rsidP="00C438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519D5">
        <w:rPr>
          <w:rFonts w:ascii="Times New Roman" w:hAnsi="Times New Roman"/>
          <w:sz w:val="28"/>
          <w:szCs w:val="28"/>
        </w:rPr>
        <w:t xml:space="preserve">Применение дистанционных образовательных технологий может быть организовано для изучения всего учебного курса или же отдельных разделов. </w:t>
      </w:r>
    </w:p>
    <w:p w:rsidR="005A54F2" w:rsidRPr="005A54F2" w:rsidRDefault="005A54F2" w:rsidP="00C438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Организовать дистанционное обучение математике сложно, но в системе </w:t>
      </w:r>
      <w:r>
        <w:rPr>
          <w:rFonts w:ascii="Times New Roman" w:hAnsi="Times New Roman"/>
          <w:sz w:val="28"/>
          <w:szCs w:val="28"/>
          <w:lang w:val="en-US"/>
        </w:rPr>
        <w:t>Moodle</w:t>
      </w:r>
      <w:r>
        <w:rPr>
          <w:rFonts w:ascii="Times New Roman" w:hAnsi="Times New Roman"/>
          <w:sz w:val="28"/>
          <w:szCs w:val="28"/>
        </w:rPr>
        <w:t xml:space="preserve"> есть инструменты, которые облегчают эту задачу. На данном этапе дистанционное обучение помогает студентам освоить учебную программу даже в случае длительного отсутствия на занятиях.</w:t>
      </w:r>
    </w:p>
    <w:p w:rsidR="00E55D3B" w:rsidRPr="005A54F2" w:rsidRDefault="00E55D3B" w:rsidP="00C438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A54F2">
        <w:rPr>
          <w:rFonts w:ascii="Times New Roman" w:hAnsi="Times New Roman"/>
          <w:sz w:val="28"/>
          <w:szCs w:val="28"/>
        </w:rPr>
        <w:t xml:space="preserve">Показать, как реализуется дистанционное обучение, хочу на примере курса </w:t>
      </w:r>
      <w:r w:rsidR="005A54F2">
        <w:rPr>
          <w:rFonts w:ascii="Times New Roman" w:hAnsi="Times New Roman"/>
          <w:sz w:val="28"/>
          <w:szCs w:val="28"/>
        </w:rPr>
        <w:t xml:space="preserve">ЕН01.Математика для студентов 2 курса специальности </w:t>
      </w:r>
      <w:r w:rsidR="005A54F2" w:rsidRPr="005A54F2">
        <w:rPr>
          <w:rFonts w:ascii="Times New Roman" w:hAnsi="Times New Roman"/>
          <w:sz w:val="28"/>
          <w:szCs w:val="28"/>
        </w:rPr>
        <w:t xml:space="preserve">15.02.12 </w:t>
      </w:r>
      <w:r w:rsidR="005A54F2" w:rsidRPr="005A54F2">
        <w:rPr>
          <w:rFonts w:ascii="Times New Roman" w:hAnsi="Times New Roman"/>
          <w:bCs/>
          <w:sz w:val="28"/>
          <w:szCs w:val="28"/>
        </w:rPr>
        <w:t>Монтаж, техническое обслуживание и ремонт промышленного оборудования (по отраслям)</w:t>
      </w:r>
      <w:r w:rsidRPr="005A54F2">
        <w:rPr>
          <w:rFonts w:ascii="Times New Roman" w:hAnsi="Times New Roman"/>
          <w:sz w:val="28"/>
          <w:szCs w:val="28"/>
        </w:rPr>
        <w:t xml:space="preserve">. </w:t>
      </w:r>
    </w:p>
    <w:p w:rsidR="00E55D3B" w:rsidRDefault="005A54F2" w:rsidP="00C438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Мною был создан соответствующий</w:t>
      </w:r>
      <w:r w:rsidR="00E55D3B" w:rsidRPr="005A54F2">
        <w:rPr>
          <w:rFonts w:ascii="Times New Roman" w:hAnsi="Times New Roman"/>
          <w:sz w:val="28"/>
          <w:szCs w:val="28"/>
        </w:rPr>
        <w:t xml:space="preserve"> курс в системе </w:t>
      </w:r>
      <w:r w:rsidR="00E55D3B" w:rsidRPr="005A54F2">
        <w:rPr>
          <w:rFonts w:ascii="Times New Roman" w:hAnsi="Times New Roman"/>
          <w:sz w:val="28"/>
          <w:szCs w:val="28"/>
          <w:lang w:val="en-US"/>
        </w:rPr>
        <w:t>Moodle</w:t>
      </w:r>
      <w:r>
        <w:rPr>
          <w:rFonts w:ascii="Times New Roman" w:hAnsi="Times New Roman"/>
          <w:sz w:val="28"/>
          <w:szCs w:val="28"/>
        </w:rPr>
        <w:t>.</w:t>
      </w:r>
      <w:r w:rsidR="00805976">
        <w:rPr>
          <w:rFonts w:ascii="Times New Roman" w:hAnsi="Times New Roman"/>
          <w:sz w:val="28"/>
          <w:szCs w:val="28"/>
        </w:rPr>
        <w:t xml:space="preserve"> В качестве участников в роли слушателей были приглашены студенты 21 МО группы. Каждый из них также имеет персональный логин для входа в систему дистанционного обучения. </w:t>
      </w:r>
    </w:p>
    <w:p w:rsidR="00805976" w:rsidRPr="005A54F2" w:rsidRDefault="00805976" w:rsidP="00C438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Этот курс отображается в личном кабинете преподавателя, где есть режим редактирования. В этом режиме происходит наполнение курса материалами.</w:t>
      </w:r>
    </w:p>
    <w:p w:rsidR="00E55D3B" w:rsidRDefault="005D0EB5" w:rsidP="00C438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28" style="position:absolute;left:0;text-align:left;margin-left:32.35pt;margin-top:19.35pt;width:130.25pt;height:18.8pt;z-index:251659264" filled="f" strokecolor="red" strokeweight="2.25pt"/>
        </w:pict>
      </w:r>
      <w:r w:rsidR="005A54F2">
        <w:rPr>
          <w:noProof/>
          <w:lang w:eastAsia="ru-RU"/>
        </w:rPr>
        <w:drawing>
          <wp:inline distT="0" distB="0" distL="0" distR="0" wp14:anchorId="046E76FF" wp14:editId="24663A53">
            <wp:extent cx="4644441" cy="20732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2" t="10378" r="1204" b="11426"/>
                    <a:stretch/>
                  </pic:blipFill>
                  <pic:spPr bwMode="auto">
                    <a:xfrm>
                      <a:off x="0" y="0"/>
                      <a:ext cx="4649586" cy="2075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D3B" w:rsidRDefault="00805976" w:rsidP="00C438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55D3B">
        <w:rPr>
          <w:rFonts w:ascii="Times New Roman" w:hAnsi="Times New Roman"/>
          <w:sz w:val="28"/>
          <w:szCs w:val="28"/>
        </w:rPr>
        <w:t xml:space="preserve">о мере разработки занятий </w:t>
      </w:r>
      <w:r>
        <w:rPr>
          <w:rFonts w:ascii="Times New Roman" w:hAnsi="Times New Roman"/>
          <w:sz w:val="28"/>
          <w:szCs w:val="28"/>
        </w:rPr>
        <w:t>мною</w:t>
      </w:r>
      <w:r w:rsidR="00402D0A">
        <w:rPr>
          <w:rFonts w:ascii="Times New Roman" w:hAnsi="Times New Roman"/>
          <w:sz w:val="28"/>
          <w:szCs w:val="28"/>
        </w:rPr>
        <w:t xml:space="preserve"> загружа</w:t>
      </w:r>
      <w:r>
        <w:rPr>
          <w:rFonts w:ascii="Times New Roman" w:hAnsi="Times New Roman"/>
          <w:sz w:val="28"/>
          <w:szCs w:val="28"/>
        </w:rPr>
        <w:t>ются</w:t>
      </w:r>
      <w:r w:rsidR="00402D0A">
        <w:rPr>
          <w:rFonts w:ascii="Times New Roman" w:hAnsi="Times New Roman"/>
          <w:sz w:val="28"/>
          <w:szCs w:val="28"/>
        </w:rPr>
        <w:t xml:space="preserve"> в систему занятия различных типов: лекции, практические занятия, тесты и пр.</w:t>
      </w:r>
    </w:p>
    <w:p w:rsidR="009E6874" w:rsidRDefault="009E6874" w:rsidP="00C438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Рассмотрим</w:t>
      </w:r>
      <w:r w:rsidR="0080597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как формируется система занятий и проводиться контроль знаний по разделу.</w:t>
      </w:r>
    </w:p>
    <w:p w:rsidR="009E6874" w:rsidRDefault="00805976" w:rsidP="00C438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Согласно перспективно тематическому планированию </w:t>
      </w:r>
      <w:r w:rsidR="009E6874">
        <w:rPr>
          <w:rFonts w:ascii="Times New Roman" w:hAnsi="Times New Roman"/>
          <w:sz w:val="28"/>
          <w:szCs w:val="28"/>
        </w:rPr>
        <w:t xml:space="preserve">создается система лекционных и практических занятий. </w:t>
      </w:r>
    </w:p>
    <w:p w:rsidR="00CB2BF3" w:rsidRDefault="00805976" w:rsidP="00C438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5BF0A2" wp14:editId="394CD701">
            <wp:extent cx="5141381" cy="2438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199" r="499" b="5872"/>
                    <a:stretch/>
                  </pic:blipFill>
                  <pic:spPr bwMode="auto">
                    <a:xfrm>
                      <a:off x="0" y="0"/>
                      <a:ext cx="5145348" cy="2440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C6A" w:rsidRDefault="00805976" w:rsidP="00C438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615427" wp14:editId="5AA4E79C">
            <wp:extent cx="5145742" cy="24922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020" r="1104" b="4791"/>
                    <a:stretch/>
                  </pic:blipFill>
                  <pic:spPr bwMode="auto">
                    <a:xfrm>
                      <a:off x="0" y="0"/>
                      <a:ext cx="5151190" cy="2494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C6A" w:rsidRDefault="00805976" w:rsidP="00C438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следует отметить, что </w:t>
      </w:r>
      <w:r w:rsidR="00561EB2">
        <w:rPr>
          <w:rFonts w:ascii="Times New Roman" w:hAnsi="Times New Roman"/>
          <w:sz w:val="28"/>
          <w:szCs w:val="28"/>
        </w:rPr>
        <w:t xml:space="preserve">теоретический материал лекции можно разбить на несколько отдельных информационных страниц, переход между которыми организован с помощью соответствующего меню. Это облегчает восприятие материала, при необходимости студент может в любой момент вернуться на предыдущую страницу или наоборот – двинуться дальше, если материал ему понятен. В конце лекции есть соответствующая кнопка, нажатие на которую фиксируется </w:t>
      </w:r>
      <w:proofErr w:type="gramStart"/>
      <w:r w:rsidR="00561EB2">
        <w:rPr>
          <w:rFonts w:ascii="Times New Roman" w:hAnsi="Times New Roman"/>
          <w:sz w:val="28"/>
          <w:szCs w:val="28"/>
        </w:rPr>
        <w:t>в системе</w:t>
      </w:r>
      <w:proofErr w:type="gramEnd"/>
      <w:r w:rsidR="00561EB2">
        <w:rPr>
          <w:rFonts w:ascii="Times New Roman" w:hAnsi="Times New Roman"/>
          <w:sz w:val="28"/>
          <w:szCs w:val="28"/>
        </w:rPr>
        <w:t xml:space="preserve"> и студент получает отметку об успешном прохождении лекции. Кроме этого, в настройках лекции можно определить минимальное время, необходимое для работы с материалом.</w:t>
      </w:r>
    </w:p>
    <w:p w:rsidR="00561EB2" w:rsidRDefault="005D0EB5" w:rsidP="00561EB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oval id="_x0000_s1029" style="position:absolute;left:0;text-align:left;margin-left:123.5pt;margin-top:33.9pt;width:71.55pt;height:20.25pt;z-index:251660288" filled="f" strokecolor="red" strokeweight="1.5pt"/>
        </w:pict>
      </w:r>
      <w:r w:rsidR="00561EB2">
        <w:rPr>
          <w:noProof/>
          <w:lang w:eastAsia="ru-RU"/>
        </w:rPr>
        <w:drawing>
          <wp:inline distT="0" distB="0" distL="0" distR="0" wp14:anchorId="4850F6C1" wp14:editId="16F9EA0F">
            <wp:extent cx="5938386" cy="9972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6914" b="13219"/>
                    <a:stretch/>
                  </pic:blipFill>
                  <pic:spPr bwMode="auto">
                    <a:xfrm>
                      <a:off x="0" y="0"/>
                      <a:ext cx="5940425" cy="997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C86" w:rsidRDefault="00561EB2" w:rsidP="00561EB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8C229F">
        <w:rPr>
          <w:rFonts w:ascii="Times New Roman" w:hAnsi="Times New Roman"/>
          <w:sz w:val="28"/>
          <w:szCs w:val="28"/>
        </w:rPr>
        <w:t>содержание</w:t>
      </w:r>
      <w:r>
        <w:rPr>
          <w:rFonts w:ascii="Times New Roman" w:hAnsi="Times New Roman"/>
          <w:sz w:val="28"/>
          <w:szCs w:val="28"/>
        </w:rPr>
        <w:t xml:space="preserve"> самой лекции легко можно добавлять не только текст, но и различные рисунки. Математические формулы также вставляются в виде изображений.</w:t>
      </w:r>
      <w:r w:rsidR="00944C86">
        <w:rPr>
          <w:rFonts w:ascii="Times New Roman" w:hAnsi="Times New Roman"/>
          <w:sz w:val="28"/>
          <w:szCs w:val="28"/>
        </w:rPr>
        <w:t xml:space="preserve"> </w:t>
      </w:r>
    </w:p>
    <w:p w:rsidR="00561EB2" w:rsidRDefault="00944C86" w:rsidP="00561EB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Однако прикрепить свою работу к лекции, например – выполнение заданий из нее, студенты не могут. Поэтому я добавляю элемент типа «Задание» к лекции. </w:t>
      </w:r>
    </w:p>
    <w:p w:rsidR="005C6C6A" w:rsidRDefault="00944C86" w:rsidP="00944C8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44CB57" wp14:editId="4B4FB3CF">
            <wp:extent cx="4886766" cy="230094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379" b="5880"/>
                    <a:stretch/>
                  </pic:blipFill>
                  <pic:spPr bwMode="auto">
                    <a:xfrm>
                      <a:off x="0" y="0"/>
                      <a:ext cx="4890598" cy="230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C86" w:rsidRDefault="00944C86" w:rsidP="00944C8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необходимости к этому элементу можно </w:t>
      </w:r>
      <w:r w:rsidR="008C229F">
        <w:rPr>
          <w:rFonts w:ascii="Times New Roman" w:hAnsi="Times New Roman"/>
          <w:sz w:val="28"/>
          <w:szCs w:val="28"/>
        </w:rPr>
        <w:t>прикрепить</w:t>
      </w:r>
      <w:r>
        <w:rPr>
          <w:rFonts w:ascii="Times New Roman" w:hAnsi="Times New Roman"/>
          <w:sz w:val="28"/>
          <w:szCs w:val="28"/>
        </w:rPr>
        <w:t xml:space="preserve"> дополнительн</w:t>
      </w:r>
      <w:r w:rsidR="008C229F">
        <w:rPr>
          <w:rFonts w:ascii="Times New Roman" w:hAnsi="Times New Roman"/>
          <w:sz w:val="28"/>
          <w:szCs w:val="28"/>
        </w:rPr>
        <w:t>ые файлы. Студенты также могут загружат</w:t>
      </w:r>
      <w:r>
        <w:rPr>
          <w:rFonts w:ascii="Times New Roman" w:hAnsi="Times New Roman"/>
          <w:sz w:val="28"/>
          <w:szCs w:val="28"/>
        </w:rPr>
        <w:t>ь фото тетради или иные файлы с ответами на задания.</w:t>
      </w:r>
    </w:p>
    <w:p w:rsidR="005C6C6A" w:rsidRDefault="00944C86" w:rsidP="00944C8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101539" wp14:editId="0ED8FEA3">
            <wp:extent cx="5940027" cy="17570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6819" b="30571"/>
                    <a:stretch/>
                  </pic:blipFill>
                  <pic:spPr bwMode="auto">
                    <a:xfrm>
                      <a:off x="0" y="0"/>
                      <a:ext cx="5940425" cy="1757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C86" w:rsidRDefault="00944C86" w:rsidP="00944C8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этого, система позволяет ограничить время доступа к выполнению задания и установить максимальный и проходной балл.</w:t>
      </w:r>
    </w:p>
    <w:p w:rsidR="00944C86" w:rsidRDefault="00944C86" w:rsidP="00944C8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Помимо лекционных занятий в курсе математики предусмотрены также практические работы, обязательные для выполнения студентами. В случае присутствия студента на занятии в колледже он выполняет практическую работу в аудитории. Если же на занятии студента нет, то он имеет возможность сделать работу дистанционно и сдать ее преподавателю очно или дистанционно.</w:t>
      </w:r>
    </w:p>
    <w:p w:rsidR="00944C86" w:rsidRDefault="005D0EB5" w:rsidP="00893EF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30" style="position:absolute;left:0;text-align:left;margin-left:142.1pt;margin-top:77.4pt;width:116.4pt;height:42.3pt;z-index:251661312" filled="f" strokecolor="red" strokeweight="1.5pt"/>
        </w:pict>
      </w:r>
      <w:r w:rsidR="00944C86">
        <w:rPr>
          <w:noProof/>
          <w:lang w:eastAsia="ru-RU"/>
        </w:rPr>
        <w:drawing>
          <wp:inline distT="0" distB="0" distL="0" distR="0" wp14:anchorId="74C2271E" wp14:editId="25EA1DE6">
            <wp:extent cx="5695315" cy="145228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3082" r="4086" b="33420"/>
                    <a:stretch/>
                  </pic:blipFill>
                  <pic:spPr bwMode="auto">
                    <a:xfrm>
                      <a:off x="0" y="0"/>
                      <a:ext cx="5697669" cy="1452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874" w:rsidRDefault="009E6874" w:rsidP="00893EF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Данная система дистанционного обучения позволяет</w:t>
      </w:r>
      <w:r w:rsidR="00893EFE">
        <w:rPr>
          <w:rFonts w:ascii="Times New Roman" w:hAnsi="Times New Roman"/>
          <w:sz w:val="28"/>
          <w:szCs w:val="28"/>
        </w:rPr>
        <w:t xml:space="preserve"> добавить тест</w:t>
      </w:r>
      <w:r>
        <w:rPr>
          <w:rFonts w:ascii="Times New Roman" w:hAnsi="Times New Roman"/>
          <w:sz w:val="28"/>
          <w:szCs w:val="28"/>
        </w:rPr>
        <w:t xml:space="preserve"> </w:t>
      </w:r>
      <w:r w:rsidR="00893EFE">
        <w:rPr>
          <w:rFonts w:ascii="Times New Roman" w:hAnsi="Times New Roman"/>
          <w:sz w:val="28"/>
          <w:szCs w:val="28"/>
        </w:rPr>
        <w:t>как к конкретной лекции, так и в качестве контрольной точке по разделу или всему курсу.</w:t>
      </w:r>
    </w:p>
    <w:p w:rsidR="00893EFE" w:rsidRDefault="00893EFE" w:rsidP="00893EF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E235AA" wp14:editId="74F2D49D">
            <wp:extent cx="5940267" cy="145228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6462" b="40057"/>
                    <a:stretch/>
                  </pic:blipFill>
                  <pic:spPr bwMode="auto">
                    <a:xfrm>
                      <a:off x="0" y="0"/>
                      <a:ext cx="5940425" cy="1452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EFE" w:rsidRDefault="00893EFE" w:rsidP="00893EF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есть возможность загрузить тестовые задания различного формата (с выбором ответа, установление соответствия, вводом ответа и т.д.)</w:t>
      </w:r>
    </w:p>
    <w:p w:rsidR="00893EFE" w:rsidRDefault="00893EFE" w:rsidP="00893EF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0686AB7" wp14:editId="30D2CE77">
            <wp:extent cx="2372285" cy="280644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l="30086" t="6751" r="29972"/>
                    <a:stretch/>
                  </pic:blipFill>
                  <pic:spPr bwMode="auto">
                    <a:xfrm>
                      <a:off x="0" y="0"/>
                      <a:ext cx="2372681" cy="280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874" w:rsidRDefault="009E6874" w:rsidP="009E687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каждого вопроса может быть задана система оценивания. После успешного создания теста преподаватель получает возможность протестировать обучающихся. При этом каждый участник тестирования получает свою последовательность вопросов, что позволяет индивидуализировать тестирование.</w:t>
      </w:r>
    </w:p>
    <w:p w:rsidR="00CF0D70" w:rsidRDefault="00CF0D70" w:rsidP="00C438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Добавляя различные ресурсы, преподаватель может постепенно создать полный курс по дисциплине. Это позволит в дальнейшем использовать наработки как в дистанционном и очном формате обучения. </w:t>
      </w:r>
    </w:p>
    <w:p w:rsidR="00CF0D70" w:rsidRDefault="00CF0D70" w:rsidP="00C438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же эта система дистанционного обучения позволяет отследить, кто из обучающихся, входил или не входил в систему, какие задания выполнил студент, оценить его выполненные задания.</w:t>
      </w:r>
    </w:p>
    <w:p w:rsidR="00E242E2" w:rsidRDefault="008C229F" w:rsidP="00C438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Благодаря платформе дистанционного образования </w:t>
      </w:r>
      <w:r>
        <w:rPr>
          <w:rFonts w:ascii="Times New Roman" w:hAnsi="Times New Roman"/>
          <w:sz w:val="28"/>
          <w:szCs w:val="28"/>
          <w:lang w:val="en-US"/>
        </w:rPr>
        <w:t>Moodle</w:t>
      </w:r>
      <w:r>
        <w:rPr>
          <w:rFonts w:ascii="Times New Roman" w:hAnsi="Times New Roman"/>
          <w:sz w:val="28"/>
          <w:szCs w:val="28"/>
        </w:rPr>
        <w:t xml:space="preserve"> можно организовать эффективную работу студентов в удаленном формате. Дополнительным бонусом ко всему сказанному является, на мой взгляд, возможность повторного обращения как к теоретическому, так и к практическому материалу по дисциплине. При появлении вопросов в </w:t>
      </w:r>
      <w:r>
        <w:rPr>
          <w:rFonts w:ascii="Times New Roman" w:hAnsi="Times New Roman"/>
          <w:sz w:val="28"/>
          <w:szCs w:val="28"/>
        </w:rPr>
        <w:lastRenderedPageBreak/>
        <w:t>процессе работы студенты имеют возможность обратиться к преподавателю для консультации в специальный чат.</w:t>
      </w:r>
    </w:p>
    <w:p w:rsidR="008C229F" w:rsidRDefault="005D0EB5" w:rsidP="008C229F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oval id="_x0000_s1032" style="position:absolute;left:0;text-align:left;margin-left:389.35pt;margin-top:64.35pt;width:65.35pt;height:39.55pt;z-index:251663360" filled="f" strokecolor="red" strokeweight="2.25pt"/>
        </w:pict>
      </w:r>
      <w:r>
        <w:rPr>
          <w:noProof/>
          <w:lang w:eastAsia="ru-RU"/>
        </w:rPr>
        <w:pict>
          <v:oval id="_x0000_s1031" style="position:absolute;left:0;text-align:left;margin-left:131.4pt;margin-top:72.2pt;width:102.1pt;height:18.85pt;z-index:251662336" filled="f" strokecolor="red" strokeweight="2.25pt"/>
        </w:pict>
      </w:r>
      <w:r w:rsidR="008C229F">
        <w:rPr>
          <w:noProof/>
          <w:lang w:eastAsia="ru-RU"/>
        </w:rPr>
        <w:drawing>
          <wp:inline distT="0" distB="0" distL="0" distR="0" wp14:anchorId="56C914A1" wp14:editId="7B293BC7">
            <wp:extent cx="5940054" cy="166743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0736" b="39339"/>
                    <a:stretch/>
                  </pic:blipFill>
                  <pic:spPr bwMode="auto">
                    <a:xfrm>
                      <a:off x="0" y="0"/>
                      <a:ext cx="5940425" cy="166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29F" w:rsidRDefault="00651976" w:rsidP="00C438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студент выполняет задания в дистанционном формате, то его достижения наглядно отражаются в курсе предмета. Это позволяет организовать самоконтроль за изучением дисциплины.</w:t>
      </w:r>
    </w:p>
    <w:p w:rsidR="00651976" w:rsidRPr="008C229F" w:rsidRDefault="00651976" w:rsidP="00C438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Конечно, на сегодняшний день, большинство студентов присутствуют и работают на занятиях в очном режиме, но это дистанционный курс поможет им подготовиться к успешной сдаче экзамена. Поэтому, я считаю, что наполнение курса учебными материалами необходимо. </w:t>
      </w:r>
    </w:p>
    <w:sectPr w:rsidR="00651976" w:rsidRPr="008C229F" w:rsidSect="005B18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03B3E"/>
    <w:multiLevelType w:val="hybridMultilevel"/>
    <w:tmpl w:val="DC2659A6"/>
    <w:lvl w:ilvl="0" w:tplc="BB5894A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774A97"/>
    <w:multiLevelType w:val="hybridMultilevel"/>
    <w:tmpl w:val="B1244F7A"/>
    <w:lvl w:ilvl="0" w:tplc="BB5894A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6745046"/>
    <w:multiLevelType w:val="hybridMultilevel"/>
    <w:tmpl w:val="C318E2F2"/>
    <w:lvl w:ilvl="0" w:tplc="BB5894A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46796"/>
    <w:multiLevelType w:val="hybridMultilevel"/>
    <w:tmpl w:val="47588196"/>
    <w:lvl w:ilvl="0" w:tplc="BB5894A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A8004DA"/>
    <w:multiLevelType w:val="hybridMultilevel"/>
    <w:tmpl w:val="B0788A8E"/>
    <w:lvl w:ilvl="0" w:tplc="BB5894A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CD87B08"/>
    <w:multiLevelType w:val="hybridMultilevel"/>
    <w:tmpl w:val="57468A56"/>
    <w:lvl w:ilvl="0" w:tplc="BB5894A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D3F5B"/>
    <w:multiLevelType w:val="hybridMultilevel"/>
    <w:tmpl w:val="6FA21B56"/>
    <w:lvl w:ilvl="0" w:tplc="BB5894A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EE14E29"/>
    <w:multiLevelType w:val="hybridMultilevel"/>
    <w:tmpl w:val="74CE8010"/>
    <w:lvl w:ilvl="0" w:tplc="BB5894A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2431AB0"/>
    <w:multiLevelType w:val="hybridMultilevel"/>
    <w:tmpl w:val="2A32418A"/>
    <w:lvl w:ilvl="0" w:tplc="BB5894A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43A10BD"/>
    <w:multiLevelType w:val="hybridMultilevel"/>
    <w:tmpl w:val="918874AA"/>
    <w:lvl w:ilvl="0" w:tplc="BB5894A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50C6B0C"/>
    <w:multiLevelType w:val="hybridMultilevel"/>
    <w:tmpl w:val="EEE6A9A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5F263CB"/>
    <w:multiLevelType w:val="hybridMultilevel"/>
    <w:tmpl w:val="5726DB34"/>
    <w:lvl w:ilvl="0" w:tplc="BB5894A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7BA3FDF"/>
    <w:multiLevelType w:val="hybridMultilevel"/>
    <w:tmpl w:val="FA123946"/>
    <w:lvl w:ilvl="0" w:tplc="BB5894A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86741CF"/>
    <w:multiLevelType w:val="multilevel"/>
    <w:tmpl w:val="E7809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9966C2"/>
    <w:multiLevelType w:val="hybridMultilevel"/>
    <w:tmpl w:val="DC0415BA"/>
    <w:lvl w:ilvl="0" w:tplc="BB5894A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216B5A"/>
    <w:multiLevelType w:val="hybridMultilevel"/>
    <w:tmpl w:val="5514406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327C0F52"/>
    <w:multiLevelType w:val="hybridMultilevel"/>
    <w:tmpl w:val="AA447BFA"/>
    <w:lvl w:ilvl="0" w:tplc="BB5894A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29C4FF8"/>
    <w:multiLevelType w:val="hybridMultilevel"/>
    <w:tmpl w:val="3EE2BD24"/>
    <w:lvl w:ilvl="0" w:tplc="5F7C6CC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5F7C6CC2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6B160B5"/>
    <w:multiLevelType w:val="hybridMultilevel"/>
    <w:tmpl w:val="88B2BB8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8554CF8"/>
    <w:multiLevelType w:val="hybridMultilevel"/>
    <w:tmpl w:val="089210FC"/>
    <w:lvl w:ilvl="0" w:tplc="BB5894A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B613477"/>
    <w:multiLevelType w:val="hybridMultilevel"/>
    <w:tmpl w:val="F81265FA"/>
    <w:lvl w:ilvl="0" w:tplc="BB5894A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05B1C91"/>
    <w:multiLevelType w:val="hybridMultilevel"/>
    <w:tmpl w:val="43C8BBDC"/>
    <w:lvl w:ilvl="0" w:tplc="BB5894A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4797227"/>
    <w:multiLevelType w:val="hybridMultilevel"/>
    <w:tmpl w:val="3BC6AD90"/>
    <w:lvl w:ilvl="0" w:tplc="BB5894A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6082A83"/>
    <w:multiLevelType w:val="hybridMultilevel"/>
    <w:tmpl w:val="1E983046"/>
    <w:lvl w:ilvl="0" w:tplc="BB5894A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BAD51B0"/>
    <w:multiLevelType w:val="hybridMultilevel"/>
    <w:tmpl w:val="37B0C4D6"/>
    <w:lvl w:ilvl="0" w:tplc="BB5894A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FBE57A3"/>
    <w:multiLevelType w:val="hybridMultilevel"/>
    <w:tmpl w:val="AEE87E30"/>
    <w:lvl w:ilvl="0" w:tplc="BB5894A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7794900"/>
    <w:multiLevelType w:val="hybridMultilevel"/>
    <w:tmpl w:val="E06654A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A752868E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D8C5A1A"/>
    <w:multiLevelType w:val="hybridMultilevel"/>
    <w:tmpl w:val="A7A04756"/>
    <w:lvl w:ilvl="0" w:tplc="BB5894A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DEB100C"/>
    <w:multiLevelType w:val="hybridMultilevel"/>
    <w:tmpl w:val="C2362BD6"/>
    <w:lvl w:ilvl="0" w:tplc="BB5894A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3223184"/>
    <w:multiLevelType w:val="hybridMultilevel"/>
    <w:tmpl w:val="A65EDA78"/>
    <w:lvl w:ilvl="0" w:tplc="BB5894A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3F720B7"/>
    <w:multiLevelType w:val="hybridMultilevel"/>
    <w:tmpl w:val="8C02AD7E"/>
    <w:lvl w:ilvl="0" w:tplc="BB5894A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6492550"/>
    <w:multiLevelType w:val="hybridMultilevel"/>
    <w:tmpl w:val="6D26B640"/>
    <w:lvl w:ilvl="0" w:tplc="BB5894A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6BD7444"/>
    <w:multiLevelType w:val="hybridMultilevel"/>
    <w:tmpl w:val="4AC613F8"/>
    <w:lvl w:ilvl="0" w:tplc="BB5894A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1"/>
  </w:num>
  <w:num w:numId="3">
    <w:abstractNumId w:val="10"/>
  </w:num>
  <w:num w:numId="4">
    <w:abstractNumId w:val="20"/>
  </w:num>
  <w:num w:numId="5">
    <w:abstractNumId w:val="0"/>
  </w:num>
  <w:num w:numId="6">
    <w:abstractNumId w:val="27"/>
  </w:num>
  <w:num w:numId="7">
    <w:abstractNumId w:val="24"/>
  </w:num>
  <w:num w:numId="8">
    <w:abstractNumId w:val="12"/>
  </w:num>
  <w:num w:numId="9">
    <w:abstractNumId w:val="7"/>
  </w:num>
  <w:num w:numId="10">
    <w:abstractNumId w:val="5"/>
  </w:num>
  <w:num w:numId="11">
    <w:abstractNumId w:val="1"/>
  </w:num>
  <w:num w:numId="12">
    <w:abstractNumId w:val="30"/>
  </w:num>
  <w:num w:numId="13">
    <w:abstractNumId w:val="19"/>
  </w:num>
  <w:num w:numId="14">
    <w:abstractNumId w:val="14"/>
  </w:num>
  <w:num w:numId="15">
    <w:abstractNumId w:val="2"/>
  </w:num>
  <w:num w:numId="16">
    <w:abstractNumId w:val="26"/>
  </w:num>
  <w:num w:numId="17">
    <w:abstractNumId w:val="3"/>
  </w:num>
  <w:num w:numId="18">
    <w:abstractNumId w:val="16"/>
  </w:num>
  <w:num w:numId="19">
    <w:abstractNumId w:val="4"/>
  </w:num>
  <w:num w:numId="20">
    <w:abstractNumId w:val="8"/>
  </w:num>
  <w:num w:numId="21">
    <w:abstractNumId w:val="32"/>
  </w:num>
  <w:num w:numId="22">
    <w:abstractNumId w:val="6"/>
  </w:num>
  <w:num w:numId="23">
    <w:abstractNumId w:val="21"/>
  </w:num>
  <w:num w:numId="24">
    <w:abstractNumId w:val="23"/>
  </w:num>
  <w:num w:numId="25">
    <w:abstractNumId w:val="29"/>
  </w:num>
  <w:num w:numId="26">
    <w:abstractNumId w:val="15"/>
  </w:num>
  <w:num w:numId="27">
    <w:abstractNumId w:val="25"/>
  </w:num>
  <w:num w:numId="28">
    <w:abstractNumId w:val="22"/>
  </w:num>
  <w:num w:numId="29">
    <w:abstractNumId w:val="9"/>
  </w:num>
  <w:num w:numId="30">
    <w:abstractNumId w:val="18"/>
  </w:num>
  <w:num w:numId="31">
    <w:abstractNumId w:val="28"/>
  </w:num>
  <w:num w:numId="32">
    <w:abstractNumId w:val="17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85A40"/>
    <w:rsid w:val="00085A40"/>
    <w:rsid w:val="000E2956"/>
    <w:rsid w:val="001B29C9"/>
    <w:rsid w:val="001D7E09"/>
    <w:rsid w:val="0022130A"/>
    <w:rsid w:val="002F4A08"/>
    <w:rsid w:val="0039327F"/>
    <w:rsid w:val="00402D0A"/>
    <w:rsid w:val="004519D5"/>
    <w:rsid w:val="004B49AD"/>
    <w:rsid w:val="00561EB2"/>
    <w:rsid w:val="00597BF0"/>
    <w:rsid w:val="005A54F2"/>
    <w:rsid w:val="005B182D"/>
    <w:rsid w:val="005C6C6A"/>
    <w:rsid w:val="005D0EB5"/>
    <w:rsid w:val="005F14AA"/>
    <w:rsid w:val="00610E16"/>
    <w:rsid w:val="00650139"/>
    <w:rsid w:val="00651976"/>
    <w:rsid w:val="006E3FC7"/>
    <w:rsid w:val="007F5AB9"/>
    <w:rsid w:val="00805976"/>
    <w:rsid w:val="008772BC"/>
    <w:rsid w:val="00893EFE"/>
    <w:rsid w:val="008C229F"/>
    <w:rsid w:val="00944C86"/>
    <w:rsid w:val="009E6874"/>
    <w:rsid w:val="00B40B11"/>
    <w:rsid w:val="00C43897"/>
    <w:rsid w:val="00CB2BF3"/>
    <w:rsid w:val="00CF0D70"/>
    <w:rsid w:val="00E242E2"/>
    <w:rsid w:val="00E55D3B"/>
    <w:rsid w:val="00EA2643"/>
    <w:rsid w:val="00FB00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78BB06EF"/>
  <w15:docId w15:val="{9EE95B39-4B6F-4DB0-81FA-67462211E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389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4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E3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3FC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1200</Words>
  <Characters>6844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НОУТБУК СЕРВИС</cp:lastModifiedBy>
  <cp:revision>2</cp:revision>
  <dcterms:created xsi:type="dcterms:W3CDTF">2021-06-18T06:13:00Z</dcterms:created>
  <dcterms:modified xsi:type="dcterms:W3CDTF">2021-06-18T06:13:00Z</dcterms:modified>
</cp:coreProperties>
</file>