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Тема урока: 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"Зачем люди осваивают космос?"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color w:val="006400"/>
          <w:sz w:val="24"/>
          <w:szCs w:val="24"/>
          <w:lang w:eastAsia="ru-RU"/>
        </w:rPr>
        <w:t>Место занятия в учебном процессе: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раздел "Почему и зачем?"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74EC">
        <w:rPr>
          <w:rFonts w:ascii="Times New Roman" w:hAnsi="Times New Roman" w:cs="Times New Roman"/>
          <w:b/>
          <w:bCs/>
          <w:color w:val="006400"/>
          <w:sz w:val="24"/>
          <w:szCs w:val="24"/>
          <w:lang w:eastAsia="ru-RU"/>
        </w:rPr>
        <w:t>Форма проведения: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урок с применением ИКТ.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74EC">
        <w:rPr>
          <w:rFonts w:ascii="Times New Roman" w:hAnsi="Times New Roman" w:cs="Times New Roman"/>
          <w:b/>
          <w:bCs/>
          <w:color w:val="006400"/>
          <w:sz w:val="24"/>
          <w:szCs w:val="24"/>
          <w:lang w:eastAsia="ru-RU"/>
        </w:rPr>
        <w:t>Тип урока: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комбинированный.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74EC"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  <w:t>Цель урока: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систематизировать и расширить представления детей о космонавтике; познакомить с искусственными спутниками Земли и их ролью в жизни современного человека.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74EC"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  <w:t>Характеристика учебной деятельности: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понимать учебную задачу урока и стремится её выполнить;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рассказывать об освоении человеком космоса, опираясь на иллюстрации учебника;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работать в группе: высказывать предположения по вопросам учебника, осуществлять самопроверку;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моделировать экипировку космонавта;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отвечать на итоговые вопросы и оценивать свои достижения на уроке.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  <w:t>Формируемые УУД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Личностные: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начальные навыки адаптации в динамично изменяющемся мире.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Регулятивные: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ставить новые учебные задачи в сотрудничестве с учителем, стабилизировать эмоциональное состояние для решения различных задач.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Познавательные: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ставить и формулировать проблемы, связанные с темой урока; устанавливать причинно-следственные связи.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Коммуникативные: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определять общую цель и пути её достижения; осуществлять взаимный контроль, адекватно оценивать собственное поведение и поведение окружающих.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Методы и приёмы: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диалогические, наглядные, практические, анализ и обобщение, поисковый и игровой метод.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74EC">
        <w:rPr>
          <w:rFonts w:ascii="Times New Roman" w:hAnsi="Times New Roman" w:cs="Times New Roman"/>
          <w:b/>
          <w:bCs/>
          <w:color w:val="006400"/>
          <w:sz w:val="24"/>
          <w:szCs w:val="24"/>
          <w:lang w:eastAsia="ru-RU"/>
        </w:rPr>
        <w:t>Формы работы: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t> фронтальная, парная, индивидуальная.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Ход работы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 .Организация начала урока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Здравствуйте ребята! Присаживайтесь. Но прежде, чем мы с вами начнем урок, повернитесь друг к другу, посмотрите, улыбнитесь! А вот теперь с хорошим веселым настроением приступим к нашему уроку!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884F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Актуализация знаний</w:t>
      </w:r>
      <w:r w:rsidRPr="004D74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1B39" w:rsidRDefault="005F1B39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-Я скажу вам волшебную фразу, что она обозначает «Каждый охотник желает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где сидит фазан»</w:t>
      </w:r>
      <w:r w:rsidR="00027F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 (о цветах радуги)</w:t>
      </w:r>
    </w:p>
    <w:p w:rsidR="00027F4F" w:rsidRDefault="00027F4F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Почему появляется радуга?</w:t>
      </w:r>
    </w:p>
    <w:p w:rsidR="00027F4F" w:rsidRDefault="00027F4F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небе происходит много других интересных и удивительных явлений. Сейчас всё это объяснимо и понятно. А в древности всё было загадкой для людей. Человек смотрел в небо, ему хот</w:t>
      </w:r>
      <w:r w:rsidR="002775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елось взлететь и узнать что там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 там.</w:t>
      </w:r>
    </w:p>
    <w:p w:rsidR="00884F40" w:rsidRPr="004D74EC" w:rsidRDefault="00884F40" w:rsidP="00884F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884F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4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Самоопределение к деятельности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-Люди с древности мечтали о полете. О них мы читаем в сказках. Назовите сказочных персонажей, которые летают. А на чем летают в современном мире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слайд 2)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-Какой предмет вы бы назвали лишним? Почему? (слайд 3)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-Предположите, о чем мы будем говорить сегодня на уроке.</w:t>
      </w:r>
    </w:p>
    <w:p w:rsidR="00817A87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задачи поставим?</w:t>
      </w:r>
      <w:r w:rsidR="001C7604" w:rsidRP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604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3</w:t>
      </w:r>
      <w:r w:rsidR="001C7604" w:rsidRP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</w:t>
      </w:r>
      <w:r w:rsidR="001C76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1C7604" w:rsidRP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</w:t>
      </w:r>
      <w:r w:rsid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б\</w:t>
      </w:r>
      <w:proofErr w:type="gramStart"/>
      <w:r w:rsid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</w:t>
      </w:r>
      <w:r w:rsidR="001C7604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IV </w:t>
      </w: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Работа по теме урока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-Вначале,  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выясним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такое космос? …Вот как написано в словаре…</w:t>
      </w:r>
      <w:r w:rsidR="001C7604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3</w:t>
      </w:r>
      <w:r w:rsidR="001C7604" w:rsidRP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</w:t>
      </w:r>
      <w:r w:rsidR="001C76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1C7604" w:rsidRP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\</w:t>
      </w:r>
      <w:r w:rsidR="001C7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б\в\</w:t>
      </w:r>
      <w:r w:rsidR="001C7604" w:rsidRPr="001C76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1C7604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Прочитаем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точно звучит тема стр.72 учебника. (Чтение хором)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-Рассмотрите рисунки, что е</w:t>
      </w:r>
      <w:r w:rsidR="002775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 летает в космос? (Космические станции, искусственные спутники)</w:t>
      </w: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знаете ли вы кто или что первым полетел в космос?</w:t>
      </w:r>
    </w:p>
    <w:p w:rsidR="00037AC4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 Прежде,  чем отправить человека   / в космос летали животные: мыши, кролики, насекомые, собаки даже микробы, но и они не первые. Первым в космос полетел спутник. </w:t>
      </w:r>
    </w:p>
    <w:p w:rsidR="00817A87" w:rsidRDefault="0070221D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3A1A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A87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</w:t>
      </w:r>
    </w:p>
    <w:p w:rsidR="0070221D" w:rsidRDefault="003A1AA5" w:rsidP="004D74E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…Этот спутник создали и запустили в космос в нашей стране. Произошло это 4 октября 1957 года, в этот день радиостанции всего мира прервали свои передачи, чтобы сообщить самую главную новость</w:t>
      </w:r>
      <w:r w:rsidR="00D42E47" w:rsidRPr="0070221D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70221D" w:rsidRPr="0070221D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Спутник-1" - первый спутник Земли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в истории человечества, он был запущен с полигона </w:t>
      </w:r>
      <w:proofErr w:type="spellStart"/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Тюра</w:t>
      </w:r>
      <w:proofErr w:type="spellEnd"/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-Там, который впоследствии стал космодромом Байконур.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0221D" w:rsidRPr="0070221D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Первый спутник </w:t>
      </w:r>
      <w:proofErr w:type="gramStart"/>
      <w:r w:rsidR="0070221D" w:rsidRPr="0070221D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Земли</w:t>
      </w:r>
      <w:proofErr w:type="gramEnd"/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также обозначавшийся как ПС-1 (простейший спутник №1) был выведен на орбиту с помощью ракеты-носителя "Спутник"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Полёт первого спутника Земли продолжался 90 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дней, с течение которых он сделал 1440 витков вокруг нашей планеты.</w:t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Над созданием спутника трудился коллектив видных советских учёных во главе с </w:t>
      </w:r>
      <w:proofErr w:type="spellStart"/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spellEnd"/>
      <w:r w:rsidR="0070221D" w:rsidRPr="007022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П. Королёвым</w:t>
      </w:r>
    </w:p>
    <w:p w:rsidR="00034CC9" w:rsidRPr="0070221D" w:rsidRDefault="00034CC9" w:rsidP="004D74E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Размеры спутника –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слайды 4…5…)</w:t>
      </w:r>
    </w:p>
    <w:p w:rsidR="003A1AA5" w:rsidRDefault="00D42E4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Русское слово «спутник» вошло во все языки мира. А сейчас вокруг нашей планеты летают тысячи искусственных спутников</w:t>
      </w:r>
      <w:r w:rsidR="0003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V </w:t>
      </w: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Продолжение работы по теме урока</w:t>
      </w:r>
    </w:p>
    <w:p w:rsidR="00445961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спустя 4 года весь мир потрясла новость – человек в космосе. Это была сенсации.</w:t>
      </w:r>
      <w:r w:rsidR="00445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7A87" w:rsidRPr="004D74EC" w:rsidRDefault="00445961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 апреля 1961 года</w:t>
      </w:r>
    </w:p>
    <w:p w:rsidR="007513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Мало кто знает первого космонавта из Татарстана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лайд 5)</w:t>
      </w:r>
    </w:p>
    <w:p w:rsidR="007513EC" w:rsidRDefault="007513EC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13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Николаевич Рыжиков</w:t>
      </w:r>
      <w:r w:rsidRPr="007513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(род. 19 августа 1974, </w:t>
      </w:r>
      <w:hyperlink r:id="rId6" w:tooltip="" w:history="1">
        <w:r w:rsidRPr="007513E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Бугульма</w:t>
        </w:r>
      </w:hyperlink>
      <w:proofErr w:type="gramEnd"/>
    </w:p>
    <w:p w:rsidR="007513EC" w:rsidRPr="007513EC" w:rsidRDefault="007513EC" w:rsidP="004D74E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13EC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Совершил космический полёт в качестве командира экипажа транспортного пилотируемого корабля «</w:t>
      </w:r>
      <w:hyperlink r:id="rId7" w:tooltip="Союз МС-02" w:history="1">
        <w:r w:rsidRPr="007513EC">
          <w:rPr>
            <w:rStyle w:val="a6"/>
            <w:rFonts w:ascii="Times New Roman" w:hAnsi="Times New Roman" w:cs="Times New Roman"/>
            <w:i/>
            <w:sz w:val="24"/>
            <w:szCs w:val="24"/>
            <w:lang w:eastAsia="ru-RU"/>
          </w:rPr>
          <w:t>Союз МС-02</w:t>
        </w:r>
      </w:hyperlink>
      <w:r w:rsidRPr="007513EC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» и бортинженера экипажа </w:t>
      </w:r>
      <w:hyperlink r:id="rId8" w:tooltip="" w:history="1">
        <w:r w:rsidRPr="007513EC">
          <w:rPr>
            <w:rStyle w:val="a6"/>
            <w:rFonts w:ascii="Times New Roman" w:hAnsi="Times New Roman" w:cs="Times New Roman"/>
            <w:i/>
            <w:sz w:val="24"/>
            <w:szCs w:val="24"/>
            <w:lang w:eastAsia="ru-RU"/>
          </w:rPr>
          <w:t>Международной космической станции</w:t>
        </w:r>
      </w:hyperlink>
      <w:r w:rsidRPr="007513EC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 в октябре 2016 — апреле 2017 года. Участник основных космических экспедиций </w:t>
      </w:r>
      <w:hyperlink r:id="rId9" w:tooltip="МКС-49" w:history="1">
        <w:r w:rsidRPr="007513EC">
          <w:rPr>
            <w:rStyle w:val="a6"/>
            <w:rFonts w:ascii="Times New Roman" w:hAnsi="Times New Roman" w:cs="Times New Roman"/>
            <w:i/>
            <w:sz w:val="24"/>
            <w:szCs w:val="24"/>
            <w:lang w:eastAsia="ru-RU"/>
          </w:rPr>
          <w:t>МКС-49</w:t>
        </w:r>
      </w:hyperlink>
      <w:r w:rsidRPr="007513EC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hyperlink r:id="rId10" w:tooltip="МКС-50" w:history="1">
        <w:r w:rsidRPr="007513EC">
          <w:rPr>
            <w:rStyle w:val="a6"/>
            <w:rFonts w:ascii="Times New Roman" w:hAnsi="Times New Roman" w:cs="Times New Roman"/>
            <w:i/>
            <w:sz w:val="24"/>
            <w:szCs w:val="24"/>
            <w:lang w:eastAsia="ru-RU"/>
          </w:rPr>
          <w:t>50</w:t>
        </w:r>
      </w:hyperlink>
      <w:r w:rsidRPr="007513EC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 Продолжительность полёта составила 173 суток 3 часа 15 минут 21 секунд.</w:t>
      </w:r>
    </w:p>
    <w:p w:rsidR="00884F40" w:rsidRPr="00884F40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- Современные спутники и целые космические станции</w:t>
      </w:r>
      <w:r w:rsidR="008C1497" w:rsidRP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отличаются внешне и оснащены множеством приборов и устройств</w:t>
      </w:r>
      <w:proofErr w:type="gramStart"/>
      <w:r w:rsidR="008C1497" w:rsidRP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gramEnd"/>
      <w:r w:rsidR="00884F4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ассмотреть учебник стр.72)</w:t>
      </w:r>
    </w:p>
    <w:p w:rsidR="00817A87" w:rsidRP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1497"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1497"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Возникает следующий вопрос для чего человек изучает</w:t>
      </w:r>
      <w:proofErr w:type="gramEnd"/>
      <w:r w:rsidR="008C1497"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космос, запускает спутники?</w:t>
      </w:r>
    </w:p>
    <w:p w:rsidR="008C1497" w:rsidRPr="004D74EC" w:rsidRDefault="00310101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Спутники  помогают смотреть телепередачи, вести телефонные переговоры, посылать и получать сообщения, связывать друг с другом людей.  С помощью спутников капитан ведет  корабль по безбрежным водам океана. Летая вокруг Земли, спутники непрерывно посылают радиосигналы. По этим сигналам капитан определяет, куда плыть кораблю. Кружась вокруг Земли, спутник с помощью телекамер наблюдает за нашей планетой. С высоты полета хорошо видны облака, ураганы штормы. Видно, куда и с какой скоростью они перемещаются. Свои наблюдения спутник передает на Землю, и по ним метеорологи составляют прогноз погоды </w:t>
      </w:r>
    </w:p>
    <w:p w:rsidR="00310101" w:rsidRPr="004D74EC" w:rsidRDefault="00310101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люди создали искусственные спутники для того, чтобы они помогали изучать Землю, Солнце, планеты, звезды, разгадывая тайны природы.</w:t>
      </w:r>
    </w:p>
    <w:p w:rsidR="00B8518C" w:rsidRPr="004D74EC" w:rsidRDefault="00B8518C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в ТПО стр.50 №1. Работа в паре.</w:t>
      </w:r>
    </w:p>
    <w:p w:rsidR="00B8518C" w:rsidRPr="004D74EC" w:rsidRDefault="00B8518C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У космонавтов есть второй дом – в космосе. Космический дом особенный. Он называется орбитальная станция. Здесь космонавты живут и работают.</w:t>
      </w:r>
      <w:r w:rsidRPr="004D74EC">
        <w:rPr>
          <w:rFonts w:ascii="Times New Roman" w:hAnsi="Times New Roman" w:cs="Times New Roman"/>
          <w:sz w:val="24"/>
          <w:szCs w:val="24"/>
          <w:lang w:eastAsia="ru-RU"/>
        </w:rPr>
        <w:br/>
        <w:t>Космический дом похож на огромную птицу, которая раскинула крылья и летит над землёй. Но крылья нужны не для полёта – это «домашняя электростанция». Блестящие 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B8518C" w:rsidRPr="004D74EC" w:rsidRDefault="00B8518C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работают космонавты?</w:t>
      </w:r>
    </w:p>
    <w:p w:rsidR="00B8518C" w:rsidRPr="004D74EC" w:rsidRDefault="00B8518C" w:rsidP="004D74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74EC">
        <w:rPr>
          <w:rFonts w:ascii="Times New Roman" w:hAnsi="Times New Roman" w:cs="Times New Roman"/>
          <w:sz w:val="24"/>
          <w:szCs w:val="24"/>
          <w:lang w:eastAsia="ru-RU"/>
        </w:rPr>
        <w:t>Ни на один час не прекращается работа на космической станции. Один экипаж сменяется другим. Космонавты наблюдают за звёздами, планетами, Солнцем, фотографируют и изучают Землю, ухаживают за растениями и животными, которые живут на станции, ремонтируют свой космический дом, проводят много различных научных опытов. За космическим полётом следят с Земли из Центра управления.</w:t>
      </w:r>
    </w:p>
    <w:p w:rsidR="00B8518C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Рефлексия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(Учащиеся отвечают на вопросы учебника стр.73)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884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Оцените свои достижения на уроке.</w:t>
      </w:r>
    </w:p>
    <w:p w:rsid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884F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урока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чем вы узнали сегодня на уроке?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4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Испытываете ли вы чувство гордости за нашу страну?</w:t>
      </w:r>
    </w:p>
    <w:p w:rsidR="00884F40" w:rsidRPr="00884F40" w:rsidRDefault="00884F40" w:rsidP="004D74E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A87" w:rsidRPr="004D74EC" w:rsidRDefault="00817A87" w:rsidP="004D74E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0E84" w:rsidRPr="004D74EC" w:rsidRDefault="00410E84" w:rsidP="004D74E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E84" w:rsidRPr="004D74EC" w:rsidSect="004D7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12"/>
    <w:multiLevelType w:val="multilevel"/>
    <w:tmpl w:val="2EEA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F789D"/>
    <w:multiLevelType w:val="multilevel"/>
    <w:tmpl w:val="D164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A87"/>
    <w:rsid w:val="00027F4F"/>
    <w:rsid w:val="00034CC9"/>
    <w:rsid w:val="00037AC4"/>
    <w:rsid w:val="001C7604"/>
    <w:rsid w:val="00277579"/>
    <w:rsid w:val="00310101"/>
    <w:rsid w:val="003A1AA5"/>
    <w:rsid w:val="00410E84"/>
    <w:rsid w:val="00445961"/>
    <w:rsid w:val="004D74EC"/>
    <w:rsid w:val="005F1B39"/>
    <w:rsid w:val="0070221D"/>
    <w:rsid w:val="007513EC"/>
    <w:rsid w:val="00817A87"/>
    <w:rsid w:val="00884F40"/>
    <w:rsid w:val="008C1497"/>
    <w:rsid w:val="00B5538A"/>
    <w:rsid w:val="00B8518C"/>
    <w:rsid w:val="00D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4EC"/>
    <w:pPr>
      <w:spacing w:after="0" w:line="240" w:lineRule="auto"/>
    </w:pPr>
  </w:style>
  <w:style w:type="character" w:styleId="a4">
    <w:name w:val="Strong"/>
    <w:basedOn w:val="a0"/>
    <w:uiPriority w:val="22"/>
    <w:qFormat/>
    <w:rsid w:val="0070221D"/>
    <w:rPr>
      <w:b/>
      <w:bCs/>
    </w:rPr>
  </w:style>
  <w:style w:type="character" w:styleId="a5">
    <w:name w:val="Emphasis"/>
    <w:basedOn w:val="a0"/>
    <w:uiPriority w:val="20"/>
    <w:qFormat/>
    <w:rsid w:val="0070221D"/>
    <w:rPr>
      <w:i/>
      <w:iCs/>
    </w:rPr>
  </w:style>
  <w:style w:type="character" w:styleId="a6">
    <w:name w:val="Hyperlink"/>
    <w:basedOn w:val="a0"/>
    <w:uiPriority w:val="99"/>
    <w:unhideWhenUsed/>
    <w:rsid w:val="0075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%D0%9C%D0%B5%D0%B6%D0%B4%D1%83%D0%BD%D0%B0%D1%80%D0%BE%D0%B4%D0%BD%D0%B0%D1%8F_%D0%BA%D0%BE%D1%81%D0%BC%D0%B8%D1%87%D0%B5%D1%81%D0%BA%D0%B0%D1%8F_%D1%81%D1%82%D0%B0%D0%BD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ki2.org/ru/%D0%A1%D0%BE%D1%8E%D0%B7_%D0%9C%D0%A1-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2.org/ru/%D0%91%D1%83%D0%B3%D1%83%D0%BB%D1%8C%D0%BC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ki2.org/ru/%D0%9C%D0%9A%D0%A1-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2.org/ru/%D0%9C%D0%9A%D0%A1-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Кира</cp:lastModifiedBy>
  <cp:revision>16</cp:revision>
  <dcterms:created xsi:type="dcterms:W3CDTF">2017-05-17T16:03:00Z</dcterms:created>
  <dcterms:modified xsi:type="dcterms:W3CDTF">2021-04-04T18:02:00Z</dcterms:modified>
</cp:coreProperties>
</file>