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1A" w:rsidRDefault="00057A7C" w:rsidP="004E5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1A">
        <w:rPr>
          <w:rFonts w:ascii="Times New Roman" w:hAnsi="Times New Roman" w:cs="Times New Roman"/>
          <w:b/>
          <w:sz w:val="28"/>
          <w:szCs w:val="28"/>
        </w:rPr>
        <w:t xml:space="preserve">ФОРМИРОВАНИЕ ЧИТАТЕЛЬСКОЙ ГРАМОТНОСТИ </w:t>
      </w:r>
    </w:p>
    <w:p w:rsidR="004E501A" w:rsidRDefault="00057A7C" w:rsidP="004E5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1A">
        <w:rPr>
          <w:rFonts w:ascii="Times New Roman" w:hAnsi="Times New Roman" w:cs="Times New Roman"/>
          <w:b/>
          <w:sz w:val="28"/>
          <w:szCs w:val="28"/>
        </w:rPr>
        <w:t xml:space="preserve">МЛАДШИХ ШКОЛЬНИКОВ НА УРОКАХ ЛИТЕРАТУРНОГО ЧТЕНИЯ </w:t>
      </w:r>
    </w:p>
    <w:p w:rsidR="004E501A" w:rsidRPr="004E501A" w:rsidRDefault="00057A7C" w:rsidP="004E5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1A">
        <w:rPr>
          <w:rFonts w:ascii="Times New Roman" w:hAnsi="Times New Roman" w:cs="Times New Roman"/>
          <w:b/>
          <w:sz w:val="28"/>
          <w:szCs w:val="28"/>
        </w:rPr>
        <w:t>И ВО ВНЕУРОЧНЙ ДЕЯТЕЛЬНОСТИ</w:t>
      </w:r>
    </w:p>
    <w:p w:rsidR="00DD7302" w:rsidRPr="00223E8B" w:rsidRDefault="00DD7302" w:rsidP="00DD7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 w:rsidRPr="00223E8B">
        <w:rPr>
          <w:rFonts w:ascii="Times New Roman" w:hAnsi="Times New Roman" w:cs="Times New Roman"/>
          <w:sz w:val="28"/>
          <w:szCs w:val="28"/>
        </w:rPr>
        <w:t>Большанина</w:t>
      </w:r>
      <w:proofErr w:type="spellEnd"/>
      <w:r w:rsidRPr="00223E8B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</w:p>
    <w:p w:rsidR="00DD7302" w:rsidRPr="00223E8B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223E8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223E8B">
        <w:rPr>
          <w:rFonts w:ascii="Times New Roman" w:hAnsi="Times New Roman" w:cs="Times New Roman"/>
          <w:sz w:val="28"/>
          <w:szCs w:val="28"/>
        </w:rPr>
        <w:t>Танайлова</w:t>
      </w:r>
      <w:proofErr w:type="spellEnd"/>
      <w:r w:rsidRPr="00223E8B">
        <w:rPr>
          <w:rFonts w:ascii="Times New Roman" w:hAnsi="Times New Roman" w:cs="Times New Roman"/>
          <w:sz w:val="28"/>
          <w:szCs w:val="28"/>
        </w:rPr>
        <w:t xml:space="preserve"> </w:t>
      </w:r>
      <w:r w:rsidR="00223E8B" w:rsidRPr="00223E8B">
        <w:rPr>
          <w:rFonts w:ascii="Times New Roman" w:hAnsi="Times New Roman" w:cs="Times New Roman"/>
          <w:sz w:val="28"/>
          <w:szCs w:val="28"/>
        </w:rPr>
        <w:t xml:space="preserve"> </w:t>
      </w:r>
      <w:r w:rsidRPr="00223E8B">
        <w:rPr>
          <w:rFonts w:ascii="Times New Roman" w:hAnsi="Times New Roman" w:cs="Times New Roman"/>
          <w:sz w:val="28"/>
          <w:szCs w:val="28"/>
        </w:rPr>
        <w:t>Ири</w:t>
      </w:r>
      <w:r w:rsidR="00223E8B" w:rsidRPr="00223E8B">
        <w:rPr>
          <w:rFonts w:ascii="Times New Roman" w:hAnsi="Times New Roman" w:cs="Times New Roman"/>
          <w:sz w:val="28"/>
          <w:szCs w:val="28"/>
        </w:rPr>
        <w:t>н</w:t>
      </w:r>
      <w:r w:rsidRPr="00223E8B">
        <w:rPr>
          <w:rFonts w:ascii="Times New Roman" w:hAnsi="Times New Roman" w:cs="Times New Roman"/>
          <w:sz w:val="28"/>
          <w:szCs w:val="28"/>
        </w:rPr>
        <w:t xml:space="preserve">а Алексеевна </w:t>
      </w:r>
    </w:p>
    <w:p w:rsidR="00223E8B" w:rsidRPr="00223E8B" w:rsidRDefault="00223E8B" w:rsidP="00DD7302">
      <w:pPr>
        <w:rPr>
          <w:rFonts w:ascii="Times New Roman" w:hAnsi="Times New Roman" w:cs="Times New Roman"/>
          <w:sz w:val="28"/>
          <w:szCs w:val="28"/>
        </w:rPr>
      </w:pPr>
      <w:r w:rsidRPr="00223E8B">
        <w:rPr>
          <w:rFonts w:ascii="Times New Roman" w:hAnsi="Times New Roman" w:cs="Times New Roman"/>
          <w:sz w:val="28"/>
          <w:szCs w:val="28"/>
        </w:rPr>
        <w:t xml:space="preserve">                 Филимонова Людмила  Ивановна </w:t>
      </w:r>
    </w:p>
    <w:p w:rsidR="00223E8B" w:rsidRPr="00223E8B" w:rsidRDefault="00223E8B" w:rsidP="00DD7302">
      <w:pPr>
        <w:rPr>
          <w:rFonts w:ascii="Times New Roman" w:hAnsi="Times New Roman" w:cs="Times New Roman"/>
          <w:sz w:val="28"/>
          <w:szCs w:val="28"/>
        </w:rPr>
      </w:pPr>
      <w:r w:rsidRPr="00223E8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223E8B">
        <w:rPr>
          <w:rFonts w:ascii="Times New Roman" w:hAnsi="Times New Roman" w:cs="Times New Roman"/>
          <w:sz w:val="28"/>
          <w:szCs w:val="28"/>
        </w:rPr>
        <w:t>Циколина</w:t>
      </w:r>
      <w:proofErr w:type="spellEnd"/>
      <w:r w:rsidRPr="00223E8B">
        <w:rPr>
          <w:rFonts w:ascii="Times New Roman" w:hAnsi="Times New Roman" w:cs="Times New Roman"/>
          <w:sz w:val="28"/>
          <w:szCs w:val="28"/>
        </w:rPr>
        <w:t xml:space="preserve"> Екатерина Валериевна</w:t>
      </w:r>
    </w:p>
    <w:p w:rsidR="00223E8B" w:rsidRDefault="00223E8B" w:rsidP="00DD7302">
      <w:pPr>
        <w:rPr>
          <w:rFonts w:ascii="Times New Roman" w:hAnsi="Times New Roman" w:cs="Times New Roman"/>
          <w:b/>
          <w:sz w:val="28"/>
          <w:szCs w:val="28"/>
        </w:rPr>
      </w:pPr>
    </w:p>
    <w:p w:rsidR="00DD7302" w:rsidRPr="00DD7302" w:rsidRDefault="00DD7302" w:rsidP="004E501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DD7302">
        <w:rPr>
          <w:color w:val="000000"/>
          <w:sz w:val="28"/>
          <w:szCs w:val="28"/>
        </w:rPr>
        <w:t>В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действий. </w:t>
      </w:r>
      <w:r w:rsidRPr="00DD7302">
        <w:rPr>
          <w:rStyle w:val="a7"/>
          <w:color w:val="000000"/>
          <w:sz w:val="28"/>
          <w:szCs w:val="28"/>
        </w:rPr>
        <w:t xml:space="preserve">Особое место среди </w:t>
      </w:r>
      <w:proofErr w:type="spellStart"/>
      <w:r w:rsidRPr="00DD7302">
        <w:rPr>
          <w:rStyle w:val="a7"/>
          <w:color w:val="000000"/>
          <w:sz w:val="28"/>
          <w:szCs w:val="28"/>
        </w:rPr>
        <w:t>метапредметных</w:t>
      </w:r>
      <w:proofErr w:type="spellEnd"/>
      <w:r w:rsidRPr="00DD7302">
        <w:rPr>
          <w:rStyle w:val="a7"/>
          <w:color w:val="000000"/>
          <w:sz w:val="28"/>
          <w:szCs w:val="28"/>
        </w:rPr>
        <w:t xml:space="preserve"> универсальных учебных действий занимает </w:t>
      </w:r>
      <w:r w:rsidRPr="00DD7302">
        <w:rPr>
          <w:rStyle w:val="a7"/>
          <w:b/>
          <w:bCs/>
          <w:color w:val="000000"/>
          <w:sz w:val="28"/>
          <w:szCs w:val="28"/>
        </w:rPr>
        <w:t>чтение и работа с информацией.</w:t>
      </w:r>
      <w:r w:rsidR="004E501A">
        <w:rPr>
          <w:rStyle w:val="a7"/>
          <w:b/>
          <w:bCs/>
          <w:color w:val="000000"/>
          <w:sz w:val="28"/>
          <w:szCs w:val="28"/>
        </w:rPr>
        <w:t xml:space="preserve"> </w:t>
      </w:r>
      <w:r w:rsidRPr="00DD7302">
        <w:rPr>
          <w:rStyle w:val="a7"/>
          <w:color w:val="000000"/>
          <w:sz w:val="28"/>
          <w:szCs w:val="28"/>
        </w:rPr>
        <w:t>В Федеральном государственном образовательном стандарте </w:t>
      </w:r>
      <w:r w:rsidRPr="00DD7302">
        <w:rPr>
          <w:color w:val="000000"/>
          <w:sz w:val="28"/>
          <w:szCs w:val="28"/>
        </w:rPr>
        <w:t>начального общего образования второго поколения в качестве приоритетной цели называется «…формирование </w:t>
      </w:r>
      <w:r w:rsidRPr="00DD7302">
        <w:rPr>
          <w:b/>
          <w:bCs/>
          <w:color w:val="000000"/>
          <w:sz w:val="28"/>
          <w:szCs w:val="28"/>
        </w:rPr>
        <w:t>читательской компетентности</w:t>
      </w:r>
      <w:r w:rsidRPr="00DD7302">
        <w:rPr>
          <w:color w:val="000000"/>
          <w:sz w:val="28"/>
          <w:szCs w:val="28"/>
        </w:rPr>
        <w:t> младшего школьника, осознание себя как </w:t>
      </w:r>
      <w:r w:rsidRPr="00DD7302">
        <w:rPr>
          <w:b/>
          <w:bCs/>
          <w:color w:val="000000"/>
          <w:sz w:val="28"/>
          <w:szCs w:val="28"/>
        </w:rPr>
        <w:t>грамотного читателя</w:t>
      </w:r>
      <w:r w:rsidRPr="00DD7302">
        <w:rPr>
          <w:color w:val="000000"/>
          <w:sz w:val="28"/>
          <w:szCs w:val="28"/>
        </w:rPr>
        <w:t>, способного к использованию читательской деятельности как средства самообразования».</w:t>
      </w:r>
    </w:p>
    <w:p w:rsidR="00DD7302" w:rsidRPr="00DD7302" w:rsidRDefault="004E501A" w:rsidP="004E501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7302" w:rsidRPr="00DD7302">
        <w:rPr>
          <w:color w:val="000000"/>
          <w:sz w:val="28"/>
          <w:szCs w:val="28"/>
        </w:rPr>
        <w:t xml:space="preserve">Базовым гуманитарным предметом для формирования читательской грамотности являются уроки литературного чтения, на которых можно решать не только </w:t>
      </w:r>
      <w:proofErr w:type="spellStart"/>
      <w:r w:rsidR="00DD7302" w:rsidRPr="00DD7302">
        <w:rPr>
          <w:color w:val="000000"/>
          <w:sz w:val="28"/>
          <w:szCs w:val="28"/>
        </w:rPr>
        <w:t>узкопредметные</w:t>
      </w:r>
      <w:proofErr w:type="spellEnd"/>
      <w:r w:rsidR="00DD7302" w:rsidRPr="00DD7302">
        <w:rPr>
          <w:color w:val="000000"/>
          <w:sz w:val="28"/>
          <w:szCs w:val="28"/>
        </w:rPr>
        <w:t xml:space="preserve"> задачи, но и общие для всех предметов задачи развития младшего школьника.</w:t>
      </w:r>
    </w:p>
    <w:p w:rsidR="00DD7302" w:rsidRPr="00DD7302" w:rsidRDefault="004E501A" w:rsidP="004E501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DD7302" w:rsidRPr="00DD7302">
        <w:rPr>
          <w:b/>
          <w:bCs/>
          <w:color w:val="000000"/>
          <w:sz w:val="28"/>
          <w:szCs w:val="28"/>
        </w:rPr>
        <w:t>Читательская грамотность</w:t>
      </w:r>
      <w:r w:rsidR="00DD7302" w:rsidRPr="00DD7302">
        <w:rPr>
          <w:color w:val="000000"/>
          <w:sz w:val="28"/>
          <w:szCs w:val="28"/>
        </w:rPr>
        <w:t> 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57A7C" w:rsidRDefault="00DD7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57A7C">
        <w:rPr>
          <w:rFonts w:ascii="Times New Roman" w:hAnsi="Times New Roman" w:cs="Times New Roman"/>
          <w:sz w:val="28"/>
          <w:szCs w:val="28"/>
        </w:rPr>
        <w:t>итательская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A7C" w:rsidRPr="00057A7C">
        <w:rPr>
          <w:rFonts w:ascii="Times New Roman" w:hAnsi="Times New Roman" w:cs="Times New Roman"/>
          <w:sz w:val="28"/>
          <w:szCs w:val="28"/>
        </w:rPr>
        <w:t xml:space="preserve"> </w:t>
      </w:r>
      <w:r w:rsidR="00490C64">
        <w:rPr>
          <w:rFonts w:ascii="Times New Roman" w:hAnsi="Times New Roman" w:cs="Times New Roman"/>
          <w:sz w:val="28"/>
          <w:szCs w:val="28"/>
        </w:rPr>
        <w:t>преследует две цели</w:t>
      </w:r>
      <w:r w:rsidR="00057A7C">
        <w:rPr>
          <w:rFonts w:ascii="Times New Roman" w:hAnsi="Times New Roman" w:cs="Times New Roman"/>
          <w:sz w:val="28"/>
          <w:szCs w:val="28"/>
        </w:rPr>
        <w:t>:</w:t>
      </w:r>
    </w:p>
    <w:p w:rsidR="00057A7C" w:rsidRDefault="00057A7C" w:rsidP="00057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целью получения опыта эстетического переживания и познания мира при чтении художественной литературы.</w:t>
      </w:r>
    </w:p>
    <w:p w:rsidR="00057A7C" w:rsidRDefault="00057A7C" w:rsidP="00057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целью получения и использования информации.</w:t>
      </w:r>
    </w:p>
    <w:p w:rsidR="00057A7C" w:rsidRDefault="00057A7C" w:rsidP="004E5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идти к этим целям можно только в том случае, если дети читают художественную литературу. </w:t>
      </w:r>
    </w:p>
    <w:p w:rsidR="005766AB" w:rsidRDefault="00057A7C" w:rsidP="004E5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01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Поэтому мы считаем, что начинать нужно с развития читательского интереса. На этом этапе, по нашему мнению, задача учителя рекомендовать, что читать. А читать ребёнок будет то, что ему интересно. В  шести – семилетнем возрасте детей в равной мере привлекают и стихи, и сказки, и рассказы. Но стихи и сказки им читать значительно легче. Поэтому и рекомендуют к первому чтению стихи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современных поэтов, так как пишут они для современных детей. </w:t>
      </w:r>
      <w:r w:rsidR="00223E8B">
        <w:rPr>
          <w:rFonts w:ascii="Times New Roman" w:hAnsi="Times New Roman" w:cs="Times New Roman"/>
          <w:sz w:val="28"/>
          <w:szCs w:val="28"/>
        </w:rPr>
        <w:t>Можно сказать</w:t>
      </w:r>
      <w:r w:rsidR="005766AB">
        <w:rPr>
          <w:rFonts w:ascii="Times New Roman" w:hAnsi="Times New Roman" w:cs="Times New Roman"/>
          <w:sz w:val="28"/>
          <w:szCs w:val="28"/>
        </w:rPr>
        <w:t>, что они с ними «на одной волне».  Затем знакомство с прозой современных писателей. Одновременно</w:t>
      </w:r>
      <w:r w:rsidR="002A4A50">
        <w:rPr>
          <w:rFonts w:ascii="Times New Roman" w:hAnsi="Times New Roman" w:cs="Times New Roman"/>
          <w:sz w:val="28"/>
          <w:szCs w:val="28"/>
        </w:rPr>
        <w:t xml:space="preserve"> с этим начин</w:t>
      </w:r>
      <w:r w:rsidR="005766AB">
        <w:rPr>
          <w:rFonts w:ascii="Times New Roman" w:hAnsi="Times New Roman" w:cs="Times New Roman"/>
          <w:sz w:val="28"/>
          <w:szCs w:val="28"/>
        </w:rPr>
        <w:t xml:space="preserve">аем растить грамотного читателя.  В первом классе эта работа складывается </w:t>
      </w:r>
      <w:proofErr w:type="gramStart"/>
      <w:r w:rsidR="005766A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766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66AB" w:rsidRPr="005766AB" w:rsidRDefault="005766AB" w:rsidP="005766AB">
      <w:pPr>
        <w:rPr>
          <w:rFonts w:ascii="Times New Roman" w:hAnsi="Times New Roman" w:cs="Times New Roman"/>
          <w:sz w:val="28"/>
          <w:szCs w:val="28"/>
        </w:rPr>
      </w:pPr>
      <w:r w:rsidRPr="005766AB">
        <w:rPr>
          <w:rFonts w:ascii="Times New Roman" w:hAnsi="Times New Roman" w:cs="Times New Roman"/>
          <w:b/>
          <w:bCs/>
          <w:sz w:val="28"/>
          <w:szCs w:val="28"/>
        </w:rPr>
        <w:t xml:space="preserve">• работа над словом </w:t>
      </w:r>
    </w:p>
    <w:p w:rsidR="005766AB" w:rsidRPr="005766AB" w:rsidRDefault="005766AB" w:rsidP="005766AB">
      <w:pPr>
        <w:rPr>
          <w:rFonts w:ascii="Times New Roman" w:hAnsi="Times New Roman" w:cs="Times New Roman"/>
          <w:sz w:val="28"/>
          <w:szCs w:val="28"/>
        </w:rPr>
      </w:pPr>
      <w:r w:rsidRPr="005766AB">
        <w:rPr>
          <w:rFonts w:ascii="Times New Roman" w:hAnsi="Times New Roman" w:cs="Times New Roman"/>
          <w:b/>
          <w:bCs/>
          <w:sz w:val="28"/>
          <w:szCs w:val="28"/>
        </w:rPr>
        <w:t xml:space="preserve">• работа над предложением </w:t>
      </w:r>
    </w:p>
    <w:p w:rsidR="005766AB" w:rsidRPr="005766AB" w:rsidRDefault="005766AB" w:rsidP="005766AB">
      <w:pPr>
        <w:rPr>
          <w:rFonts w:ascii="Times New Roman" w:hAnsi="Times New Roman" w:cs="Times New Roman"/>
          <w:sz w:val="28"/>
          <w:szCs w:val="28"/>
        </w:rPr>
      </w:pPr>
      <w:r w:rsidRPr="005766AB">
        <w:rPr>
          <w:rFonts w:ascii="Times New Roman" w:hAnsi="Times New Roman" w:cs="Times New Roman"/>
          <w:b/>
          <w:bCs/>
          <w:sz w:val="28"/>
          <w:szCs w:val="28"/>
        </w:rPr>
        <w:t>• изучение структуры текста</w:t>
      </w:r>
    </w:p>
    <w:p w:rsidR="005766AB" w:rsidRPr="005766AB" w:rsidRDefault="005766AB" w:rsidP="005766AB">
      <w:pPr>
        <w:rPr>
          <w:rFonts w:ascii="Times New Roman" w:hAnsi="Times New Roman" w:cs="Times New Roman"/>
          <w:sz w:val="28"/>
          <w:szCs w:val="28"/>
        </w:rPr>
      </w:pPr>
      <w:r w:rsidRPr="005766AB">
        <w:rPr>
          <w:rFonts w:ascii="Times New Roman" w:hAnsi="Times New Roman" w:cs="Times New Roman"/>
          <w:b/>
          <w:bCs/>
          <w:sz w:val="28"/>
          <w:szCs w:val="28"/>
        </w:rPr>
        <w:t>• формирование выразительной речи</w:t>
      </w:r>
    </w:p>
    <w:p w:rsidR="005766AB" w:rsidRPr="005766AB" w:rsidRDefault="005766AB" w:rsidP="005766AB">
      <w:pPr>
        <w:rPr>
          <w:rFonts w:ascii="Times New Roman" w:hAnsi="Times New Roman" w:cs="Times New Roman"/>
          <w:sz w:val="28"/>
          <w:szCs w:val="28"/>
        </w:rPr>
      </w:pPr>
      <w:r w:rsidRPr="005766AB">
        <w:rPr>
          <w:rFonts w:ascii="Times New Roman" w:hAnsi="Times New Roman" w:cs="Times New Roman"/>
          <w:b/>
          <w:bCs/>
          <w:sz w:val="28"/>
          <w:szCs w:val="28"/>
        </w:rPr>
        <w:t xml:space="preserve">• соблюдение речевого этикета </w:t>
      </w:r>
    </w:p>
    <w:p w:rsidR="005766AB" w:rsidRPr="005766AB" w:rsidRDefault="005766AB" w:rsidP="005766AB">
      <w:pPr>
        <w:rPr>
          <w:rFonts w:ascii="Times New Roman" w:hAnsi="Times New Roman" w:cs="Times New Roman"/>
          <w:sz w:val="28"/>
          <w:szCs w:val="28"/>
        </w:rPr>
      </w:pPr>
      <w:r w:rsidRPr="005766AB">
        <w:rPr>
          <w:rFonts w:ascii="Times New Roman" w:hAnsi="Times New Roman" w:cs="Times New Roman"/>
          <w:b/>
          <w:bCs/>
          <w:sz w:val="28"/>
          <w:szCs w:val="28"/>
        </w:rPr>
        <w:t>• творческих работ</w:t>
      </w:r>
    </w:p>
    <w:p w:rsidR="00057A7C" w:rsidRDefault="005766AB" w:rsidP="00057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используем следующие приёмы и технологии:</w:t>
      </w:r>
    </w:p>
    <w:p w:rsidR="005766AB" w:rsidRPr="002505AC" w:rsidRDefault="005766AB" w:rsidP="005766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505AC">
        <w:rPr>
          <w:rFonts w:ascii="Times New Roman" w:hAnsi="Times New Roman" w:cs="Times New Roman"/>
          <w:b/>
          <w:sz w:val="28"/>
          <w:szCs w:val="28"/>
        </w:rPr>
        <w:t>Игра со словом. Постановка ударения</w:t>
      </w:r>
      <w:r w:rsidR="00223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5AC">
        <w:rPr>
          <w:rFonts w:ascii="Times New Roman" w:hAnsi="Times New Roman" w:cs="Times New Roman"/>
          <w:b/>
          <w:sz w:val="28"/>
          <w:szCs w:val="28"/>
        </w:rPr>
        <w:t>- смена значения слова</w:t>
      </w:r>
    </w:p>
    <w:p w:rsidR="009F34F9" w:rsidRPr="002505AC" w:rsidRDefault="00B349CF" w:rsidP="005766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505AC">
        <w:rPr>
          <w:rFonts w:ascii="Times New Roman" w:hAnsi="Times New Roman" w:cs="Times New Roman"/>
          <w:bCs/>
          <w:sz w:val="28"/>
          <w:szCs w:val="28"/>
        </w:rPr>
        <w:t>крУжки</w:t>
      </w:r>
      <w:proofErr w:type="spellEnd"/>
      <w:r w:rsidRPr="002505A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505AC">
        <w:rPr>
          <w:rFonts w:ascii="Times New Roman" w:hAnsi="Times New Roman" w:cs="Times New Roman"/>
          <w:bCs/>
          <w:sz w:val="28"/>
          <w:szCs w:val="28"/>
        </w:rPr>
        <w:t>кружкИ</w:t>
      </w:r>
      <w:proofErr w:type="spellEnd"/>
    </w:p>
    <w:p w:rsidR="009F34F9" w:rsidRPr="002505AC" w:rsidRDefault="00B349CF" w:rsidP="005766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505AC">
        <w:rPr>
          <w:rFonts w:ascii="Times New Roman" w:hAnsi="Times New Roman" w:cs="Times New Roman"/>
          <w:bCs/>
          <w:sz w:val="28"/>
          <w:szCs w:val="28"/>
        </w:rPr>
        <w:t>зАмки</w:t>
      </w:r>
      <w:proofErr w:type="spellEnd"/>
      <w:r w:rsidRPr="002505A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505AC">
        <w:rPr>
          <w:rFonts w:ascii="Times New Roman" w:hAnsi="Times New Roman" w:cs="Times New Roman"/>
          <w:bCs/>
          <w:sz w:val="28"/>
          <w:szCs w:val="28"/>
        </w:rPr>
        <w:t>замкИ</w:t>
      </w:r>
      <w:proofErr w:type="spellEnd"/>
    </w:p>
    <w:p w:rsidR="009F34F9" w:rsidRPr="002505AC" w:rsidRDefault="00B349CF" w:rsidP="005766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505AC">
        <w:rPr>
          <w:rFonts w:ascii="Times New Roman" w:hAnsi="Times New Roman" w:cs="Times New Roman"/>
          <w:bCs/>
          <w:sz w:val="28"/>
          <w:szCs w:val="28"/>
        </w:rPr>
        <w:t>стрЕлки</w:t>
      </w:r>
      <w:proofErr w:type="spellEnd"/>
      <w:r w:rsidRPr="002505A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505AC">
        <w:rPr>
          <w:rFonts w:ascii="Times New Roman" w:hAnsi="Times New Roman" w:cs="Times New Roman"/>
          <w:bCs/>
          <w:sz w:val="28"/>
          <w:szCs w:val="28"/>
        </w:rPr>
        <w:t>стрелкИ</w:t>
      </w:r>
      <w:proofErr w:type="spellEnd"/>
    </w:p>
    <w:p w:rsidR="009F34F9" w:rsidRPr="002505AC" w:rsidRDefault="00B349CF" w:rsidP="005766A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05AC">
        <w:rPr>
          <w:rFonts w:ascii="Times New Roman" w:hAnsi="Times New Roman" w:cs="Times New Roman"/>
          <w:bCs/>
          <w:sz w:val="28"/>
          <w:szCs w:val="28"/>
        </w:rPr>
        <w:t>гвоОздики</w:t>
      </w:r>
      <w:proofErr w:type="spellEnd"/>
      <w:r w:rsidRPr="00250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6AB" w:rsidRPr="002505AC">
        <w:rPr>
          <w:rFonts w:ascii="Times New Roman" w:hAnsi="Times New Roman" w:cs="Times New Roman"/>
          <w:bCs/>
          <w:sz w:val="28"/>
          <w:szCs w:val="28"/>
        </w:rPr>
        <w:t>–</w:t>
      </w:r>
      <w:r w:rsidRPr="002505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05AC">
        <w:rPr>
          <w:rFonts w:ascii="Times New Roman" w:hAnsi="Times New Roman" w:cs="Times New Roman"/>
          <w:bCs/>
          <w:sz w:val="28"/>
          <w:szCs w:val="28"/>
        </w:rPr>
        <w:t>гвоздИки</w:t>
      </w:r>
      <w:proofErr w:type="spellEnd"/>
    </w:p>
    <w:p w:rsidR="005766AB" w:rsidRPr="005766AB" w:rsidRDefault="005766AB" w:rsidP="00576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Изменение логического ударения в предложении: </w:t>
      </w:r>
    </w:p>
    <w:p w:rsidR="005766AB" w:rsidRPr="005766AB" w:rsidRDefault="005766AB" w:rsidP="00576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6AB">
        <w:rPr>
          <w:rFonts w:ascii="Times New Roman" w:hAnsi="Times New Roman" w:cs="Times New Roman"/>
          <w:bCs/>
          <w:sz w:val="28"/>
          <w:szCs w:val="28"/>
        </w:rPr>
        <w:t>Везёт Сенька с Санькой Соньку на санках.</w:t>
      </w:r>
    </w:p>
    <w:p w:rsidR="005766AB" w:rsidRPr="005766AB" w:rsidRDefault="005766AB" w:rsidP="00576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6AB">
        <w:rPr>
          <w:rFonts w:ascii="Times New Roman" w:hAnsi="Times New Roman" w:cs="Times New Roman"/>
          <w:bCs/>
          <w:color w:val="FF0000"/>
          <w:sz w:val="28"/>
          <w:szCs w:val="28"/>
        </w:rPr>
        <w:t>Везёт</w:t>
      </w:r>
      <w:r w:rsidRPr="005766AB">
        <w:rPr>
          <w:rFonts w:ascii="Times New Roman" w:hAnsi="Times New Roman" w:cs="Times New Roman"/>
          <w:bCs/>
          <w:sz w:val="28"/>
          <w:szCs w:val="28"/>
        </w:rPr>
        <w:t xml:space="preserve"> Сенька с Санькой Соньку на санках?</w:t>
      </w:r>
    </w:p>
    <w:p w:rsidR="005766AB" w:rsidRPr="005766AB" w:rsidRDefault="005766AB" w:rsidP="00576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6AB">
        <w:rPr>
          <w:rFonts w:ascii="Times New Roman" w:hAnsi="Times New Roman" w:cs="Times New Roman"/>
          <w:bCs/>
          <w:sz w:val="28"/>
          <w:szCs w:val="28"/>
        </w:rPr>
        <w:t xml:space="preserve">Везёт Сенька </w:t>
      </w:r>
      <w:r w:rsidRPr="005766A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 Санькой </w:t>
      </w:r>
      <w:r w:rsidRPr="005766AB">
        <w:rPr>
          <w:rFonts w:ascii="Times New Roman" w:hAnsi="Times New Roman" w:cs="Times New Roman"/>
          <w:bCs/>
          <w:sz w:val="28"/>
          <w:szCs w:val="28"/>
        </w:rPr>
        <w:t>Соньку на санках?</w:t>
      </w:r>
    </w:p>
    <w:p w:rsidR="005766AB" w:rsidRDefault="005766AB" w:rsidP="005766A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766AB">
        <w:rPr>
          <w:rFonts w:ascii="Times New Roman" w:hAnsi="Times New Roman" w:cs="Times New Roman"/>
          <w:bCs/>
          <w:sz w:val="28"/>
          <w:szCs w:val="28"/>
        </w:rPr>
        <w:t xml:space="preserve">Везёт Сенька с Санькой </w:t>
      </w:r>
      <w:r w:rsidRPr="005766AB">
        <w:rPr>
          <w:rFonts w:ascii="Times New Roman" w:hAnsi="Times New Roman" w:cs="Times New Roman"/>
          <w:bCs/>
          <w:color w:val="FF0000"/>
          <w:sz w:val="28"/>
          <w:szCs w:val="28"/>
        </w:rPr>
        <w:t>Соньку</w:t>
      </w:r>
      <w:r w:rsidRPr="005766AB">
        <w:rPr>
          <w:rFonts w:ascii="Times New Roman" w:hAnsi="Times New Roman" w:cs="Times New Roman"/>
          <w:bCs/>
          <w:sz w:val="28"/>
          <w:szCs w:val="28"/>
        </w:rPr>
        <w:t xml:space="preserve"> на санках?</w:t>
      </w:r>
    </w:p>
    <w:p w:rsidR="005766AB" w:rsidRDefault="005766AB" w:rsidP="005766A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766AB" w:rsidRDefault="005766AB" w:rsidP="005766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766AB">
        <w:rPr>
          <w:rFonts w:ascii="Times New Roman" w:hAnsi="Times New Roman" w:cs="Times New Roman"/>
          <w:b/>
          <w:sz w:val="28"/>
          <w:szCs w:val="28"/>
        </w:rPr>
        <w:t>Работа с синонимами</w:t>
      </w:r>
      <w:r w:rsidR="002505AC">
        <w:rPr>
          <w:rFonts w:ascii="Times New Roman" w:hAnsi="Times New Roman" w:cs="Times New Roman"/>
          <w:b/>
          <w:sz w:val="28"/>
          <w:szCs w:val="28"/>
        </w:rPr>
        <w:t>, омонимами, антонимами, многозначными слов</w:t>
      </w:r>
      <w:r w:rsidR="002A4A50">
        <w:rPr>
          <w:rFonts w:ascii="Times New Roman" w:hAnsi="Times New Roman" w:cs="Times New Roman"/>
          <w:b/>
          <w:sz w:val="28"/>
          <w:szCs w:val="28"/>
        </w:rPr>
        <w:t>ами. Чтение текстов с секретом:</w:t>
      </w:r>
    </w:p>
    <w:p w:rsidR="005766AB" w:rsidRDefault="005766AB" w:rsidP="005766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80261" cy="2794959"/>
            <wp:effectExtent l="0" t="0" r="6350" b="5715"/>
            <wp:docPr id="4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72" cy="279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E8B" w:rsidRDefault="00223E8B" w:rsidP="005766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05AC" w:rsidRDefault="002505AC" w:rsidP="005766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текстом.</w:t>
      </w:r>
    </w:p>
    <w:p w:rsidR="002505AC" w:rsidRDefault="002505AC" w:rsidP="004E5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5AC">
        <w:rPr>
          <w:rFonts w:ascii="Times New Roman" w:hAnsi="Times New Roman" w:cs="Times New Roman"/>
          <w:sz w:val="28"/>
          <w:szCs w:val="28"/>
        </w:rPr>
        <w:t xml:space="preserve">В задачу букварного и </w:t>
      </w:r>
      <w:r w:rsidR="00223E8B" w:rsidRPr="002505AC">
        <w:rPr>
          <w:rFonts w:ascii="Times New Roman" w:hAnsi="Times New Roman" w:cs="Times New Roman"/>
          <w:sz w:val="28"/>
          <w:szCs w:val="28"/>
        </w:rPr>
        <w:t>после букварного</w:t>
      </w:r>
      <w:r w:rsidRPr="002505AC">
        <w:rPr>
          <w:rFonts w:ascii="Times New Roman" w:hAnsi="Times New Roman" w:cs="Times New Roman"/>
          <w:sz w:val="28"/>
          <w:szCs w:val="28"/>
        </w:rPr>
        <w:t xml:space="preserve"> периода входит приобщен</w:t>
      </w:r>
      <w:r w:rsidR="002A4A50">
        <w:rPr>
          <w:rFonts w:ascii="Times New Roman" w:hAnsi="Times New Roman" w:cs="Times New Roman"/>
          <w:sz w:val="28"/>
          <w:szCs w:val="28"/>
        </w:rPr>
        <w:t>ие к культуре чтения, при</w:t>
      </w:r>
      <w:r w:rsidRPr="002505AC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2A4A50">
        <w:rPr>
          <w:rFonts w:ascii="Times New Roman" w:hAnsi="Times New Roman" w:cs="Times New Roman"/>
          <w:sz w:val="28"/>
          <w:szCs w:val="28"/>
        </w:rPr>
        <w:t xml:space="preserve">используется приём </w:t>
      </w:r>
      <w:r w:rsidRPr="002505AC">
        <w:rPr>
          <w:rFonts w:ascii="Times New Roman" w:hAnsi="Times New Roman" w:cs="Times New Roman"/>
          <w:sz w:val="28"/>
          <w:szCs w:val="28"/>
        </w:rPr>
        <w:t xml:space="preserve"> </w:t>
      </w:r>
      <w:r w:rsidR="002A4A50" w:rsidRPr="002A4A5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="002A4A50" w:rsidRPr="002A4A50">
        <w:rPr>
          <w:rFonts w:ascii="Times New Roman" w:hAnsi="Times New Roman" w:cs="Times New Roman"/>
          <w:b/>
          <w:i/>
          <w:sz w:val="28"/>
          <w:szCs w:val="28"/>
          <w:u w:val="single"/>
        </w:rPr>
        <w:t>вчитывание</w:t>
      </w:r>
      <w:proofErr w:type="spellEnd"/>
      <w:r w:rsidRPr="002A4A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каждое слово</w:t>
      </w:r>
      <w:r w:rsidR="002A4A50" w:rsidRPr="002A4A5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2505AC">
        <w:rPr>
          <w:rFonts w:ascii="Times New Roman" w:hAnsi="Times New Roman" w:cs="Times New Roman"/>
          <w:sz w:val="28"/>
          <w:szCs w:val="28"/>
        </w:rPr>
        <w:t xml:space="preserve">: уметь за словом уловить мысль и чувство автора, искать ответы на авторские вопросы  и самому спрашивать. </w:t>
      </w:r>
      <w:r>
        <w:rPr>
          <w:rFonts w:ascii="Times New Roman" w:hAnsi="Times New Roman" w:cs="Times New Roman"/>
          <w:sz w:val="28"/>
          <w:szCs w:val="28"/>
        </w:rPr>
        <w:t xml:space="preserve">Учить видеть и понимать неявные вопросы и ответы автора. </w:t>
      </w:r>
    </w:p>
    <w:p w:rsidR="002A4A50" w:rsidRDefault="002A4A50" w:rsidP="00576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5AC" w:rsidRDefault="002505AC" w:rsidP="005766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05AC">
        <w:rPr>
          <w:rFonts w:ascii="Times New Roman" w:hAnsi="Times New Roman" w:cs="Times New Roman"/>
          <w:b/>
          <w:sz w:val="28"/>
          <w:szCs w:val="28"/>
        </w:rPr>
        <w:t>Приём «ключевого слова».</w:t>
      </w:r>
    </w:p>
    <w:p w:rsidR="002505AC" w:rsidRDefault="002505AC" w:rsidP="004E5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5AC">
        <w:rPr>
          <w:rFonts w:ascii="Times New Roman" w:hAnsi="Times New Roman" w:cs="Times New Roman"/>
          <w:sz w:val="28"/>
          <w:szCs w:val="28"/>
        </w:rPr>
        <w:t xml:space="preserve">С помощью ключевых слов и иллюстраций к тексту </w:t>
      </w:r>
      <w:r>
        <w:rPr>
          <w:rFonts w:ascii="Times New Roman" w:hAnsi="Times New Roman" w:cs="Times New Roman"/>
          <w:sz w:val="28"/>
          <w:szCs w:val="28"/>
        </w:rPr>
        <w:t>осуществляется прогнозирование содержания текста до его чтения. Здесь мы используем элементы технологии критического мышления. Сначала п</w:t>
      </w:r>
      <w:r w:rsidR="002A4A50">
        <w:rPr>
          <w:rFonts w:ascii="Times New Roman" w:hAnsi="Times New Roman" w:cs="Times New Roman"/>
          <w:sz w:val="28"/>
          <w:szCs w:val="28"/>
        </w:rPr>
        <w:t>рогнозируем содержание до чтени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A4A50">
        <w:rPr>
          <w:rFonts w:ascii="Times New Roman" w:hAnsi="Times New Roman" w:cs="Times New Roman"/>
          <w:sz w:val="28"/>
          <w:szCs w:val="28"/>
        </w:rPr>
        <w:t xml:space="preserve">, затем первичное ознакомление с текстом, в заключении делаем вывод о том, подтвердился ли наш прогноз. После работы  над текстом определяется тема и главная мысль. </w:t>
      </w:r>
    </w:p>
    <w:p w:rsidR="002A4A50" w:rsidRDefault="002A4A50" w:rsidP="004E5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50" w:rsidRPr="002505AC" w:rsidRDefault="002A4A50" w:rsidP="004E5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уроков обобщения можно использовать технологию решения проектных задач. </w:t>
      </w:r>
    </w:p>
    <w:p w:rsidR="00DD7302" w:rsidRPr="00DD7302" w:rsidRDefault="00DD7302" w:rsidP="00DD730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>Проектная задача по литературному чтению</w:t>
      </w:r>
    </w:p>
    <w:p w:rsidR="00DD7302" w:rsidRPr="00DD7302" w:rsidRDefault="00DD7302" w:rsidP="00DD730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>«Сказки, загадки, небылицы»</w:t>
      </w:r>
    </w:p>
    <w:p w:rsidR="00DD7302" w:rsidRPr="00DD7302" w:rsidRDefault="00DD7302" w:rsidP="00DD73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sz w:val="28"/>
          <w:szCs w:val="28"/>
        </w:rPr>
        <w:t>Данная проектная задача рассчитана на учащихся 1 класса и проводится в течение 1 урока в конце изучения раздела “Сказки, загадки, небылицы” по УМК “Школа России”.</w:t>
      </w:r>
    </w:p>
    <w:p w:rsidR="00DD7302" w:rsidRPr="00DD7302" w:rsidRDefault="00DD7302" w:rsidP="00DD730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sz w:val="28"/>
          <w:szCs w:val="28"/>
        </w:rPr>
        <w:t xml:space="preserve"> 1. Паспорт проектной задачи </w:t>
      </w:r>
    </w:p>
    <w:tbl>
      <w:tblPr>
        <w:tblW w:w="1077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698"/>
        <w:gridCol w:w="8079"/>
      </w:tblGrid>
      <w:tr w:rsidR="00DD7302" w:rsidRPr="00DD7302" w:rsidTr="00C7374E">
        <w:trPr>
          <w:trHeight w:val="80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проектной задачи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«Сказки, загадки, небылицы»</w:t>
            </w:r>
          </w:p>
        </w:tc>
      </w:tr>
      <w:tr w:rsidR="00DD7302" w:rsidRPr="00DD7302" w:rsidTr="00C7374E">
        <w:trPr>
          <w:trHeight w:val="50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D7302" w:rsidRPr="00DD7302" w:rsidTr="00C7374E">
        <w:trPr>
          <w:trHeight w:val="50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302" w:rsidRPr="00DD7302" w:rsidTr="00C7374E">
        <w:trPr>
          <w:trHeight w:val="50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Тип задачи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Тематическая, одновозрастная</w:t>
            </w:r>
          </w:p>
        </w:tc>
      </w:tr>
      <w:tr w:rsidR="00DD7302" w:rsidRPr="00DD7302" w:rsidTr="00C7374E">
        <w:trPr>
          <w:trHeight w:val="136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проектной задачи в образовательном процессе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может использоваться в качестве обобщающего урока литературного чтения по теме «Устное народное творчество» в конце изучения соответствующего раздела.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DD7302" w:rsidRPr="00DD7302" w:rsidTr="00C7374E">
        <w:trPr>
          <w:trHeight w:val="134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Комплексное использование освоенных в разных предметах способов действий в </w:t>
            </w:r>
            <w:proofErr w:type="spellStart"/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квазиреальной</w:t>
            </w:r>
            <w:proofErr w:type="spellEnd"/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(модельной) ситуации, требующей их совмещения.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2. Сотрудничество учащихся.</w:t>
            </w:r>
          </w:p>
        </w:tc>
      </w:tr>
      <w:tr w:rsidR="00DD7302" w:rsidRPr="00DD7302" w:rsidTr="00C7374E">
        <w:trPr>
          <w:trHeight w:val="326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Знания, умения и способы действия, на которые опирается задача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чтение: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анализировать художественные произведения разной </w:t>
            </w:r>
            <w:proofErr w:type="spellStart"/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видо-жанровой</w:t>
            </w:r>
            <w:proofErr w:type="spellEnd"/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принадлежности;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сравнивать и ранжировать фольклорные произведения малых форм (сказка, загадка, небылица);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владение приемами ознакомительного, поискового (просмотрового) чтения;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чтение, анализ, классификация, обобщение; умение разгадывать, сочинять загадки; переделывать были в небылицы, восстанавливать тексты незнакомых сказок.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DD7302" w:rsidRPr="00DD7302" w:rsidTr="00C7374E">
        <w:trPr>
          <w:trHeight w:val="152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учащимися: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- степени освоения предметного материала и возможностей применять его в нестандартных условиях;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умения работать в малой группе.</w:t>
            </w:r>
          </w:p>
        </w:tc>
      </w:tr>
      <w:tr w:rsidR="00DD7302" w:rsidRPr="00DD7302" w:rsidTr="00C7374E">
        <w:trPr>
          <w:trHeight w:val="80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Планируемый продукт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справочника для начальной школы «Жанры устного народного творчества»</w:t>
            </w:r>
          </w:p>
        </w:tc>
      </w:tr>
      <w:tr w:rsidR="00DD7302" w:rsidRPr="00DD7302" w:rsidTr="00C7374E">
        <w:trPr>
          <w:trHeight w:val="446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предметным материалом, умение применять его в нестандартной ситуации;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выполнения задания;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на протяжении всего решения задачи удерживать ее специфику;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собственные действия, распределять задания в соответствии с возможностями и желаниями участников группы;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с определениями жанров УСТ,  предложенным текстовым материалом, выделять из него малые формы УНТ, находить информацию, имеющую отношение к решению данной задачи;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умения при работе в малой группе и их влияние на конечный результат.</w:t>
            </w:r>
          </w:p>
        </w:tc>
      </w:tr>
      <w:tr w:rsidR="00DD7302" w:rsidRPr="00DD7302" w:rsidTr="00C7374E">
        <w:trPr>
          <w:trHeight w:val="1303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решения задачи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1. Целеполагание и формулировка задач.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Выполнение задания.</w:t>
            </w:r>
          </w:p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3. Оценка выполнения работы. Рефлексия.</w:t>
            </w:r>
          </w:p>
        </w:tc>
      </w:tr>
      <w:tr w:rsidR="00DD7302" w:rsidRPr="00DD7302" w:rsidTr="00C7374E">
        <w:trPr>
          <w:trHeight w:val="500"/>
        </w:trPr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302" w:rsidRPr="00DD7302" w:rsidRDefault="00DD7302" w:rsidP="00C737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Набор текстовых заданий в нескольких вариантах, листы </w:t>
            </w:r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формата А</w:t>
            </w:r>
            <w:proofErr w:type="gramStart"/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D7302">
              <w:rPr>
                <w:rFonts w:ascii="Times New Roman" w:eastAsia="Times New Roman" w:hAnsi="Times New Roman" w:cs="Times New Roman"/>
                <w:sz w:val="28"/>
                <w:szCs w:val="28"/>
              </w:rPr>
              <w:t>, карандаши, фломастеры, ножницы, клей</w:t>
            </w:r>
          </w:p>
        </w:tc>
      </w:tr>
    </w:tbl>
    <w:p w:rsidR="00DD7302" w:rsidRPr="00DD7302" w:rsidRDefault="00DD7302" w:rsidP="00DD730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302" w:rsidRPr="00DD7302" w:rsidRDefault="00DD7302" w:rsidP="00DD730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>Замысел проектной задачи</w:t>
      </w:r>
    </w:p>
    <w:p w:rsidR="00DD7302" w:rsidRPr="00DD7302" w:rsidRDefault="00DD7302" w:rsidP="00DD73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sz w:val="28"/>
          <w:szCs w:val="28"/>
        </w:rPr>
        <w:t>Детям предлагается приступить к созданию справочника младшего школьника «Жанры устного народного творчества», который впоследствии встанет на полку школьной библиотеки. Каждая группа создаст свою справочную страничку. Данная проектная задача позволяет в модельной ситуации проверить, насколько дети владеют литературными понятиями и определениями «загадка», «сказка», «небылица», умеют анализировать, классифицировать и обобщать; формировать творческое отношение к работе.</w:t>
      </w:r>
    </w:p>
    <w:p w:rsidR="00DD7302" w:rsidRPr="00DD7302" w:rsidRDefault="00DD7302" w:rsidP="00DD73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>Описание проектной задачи</w:t>
      </w:r>
    </w:p>
    <w:p w:rsidR="00DD7302" w:rsidRPr="00DD7302" w:rsidRDefault="00DD7302" w:rsidP="00223E8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>Проблемный блок</w:t>
      </w:r>
    </w:p>
    <w:p w:rsidR="00DD7302" w:rsidRPr="00DD7302" w:rsidRDefault="00DD7302" w:rsidP="00DD730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sz w:val="28"/>
          <w:szCs w:val="28"/>
        </w:rPr>
        <w:t>Ребята, ко мне обратился наш школьный библиотекарь. Она озадачена. Дело в том, что пришел приказ: каждая школьная библиотека должна быть обеспечена различными справочниками по литературному чтению. Но в нашей библиотеке их очень мало. Давайте поможем: создадим справочник для начальной школы «Жанры устного народного творчества». Пока в нем будет только несколько страничек. Но к концу года это будет настоящий справочник. Догадайтесь, какие странички вы сегодня создадите.</w:t>
      </w:r>
    </w:p>
    <w:p w:rsidR="00DD7302" w:rsidRPr="00DD7302" w:rsidRDefault="00DD7302" w:rsidP="00DD73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</w:t>
      </w:r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 xml:space="preserve">    Как не знаешь –  голову сломаешь.</w:t>
      </w:r>
      <w:r w:rsidRPr="00DD7302">
        <w:rPr>
          <w:rFonts w:ascii="Times New Roman" w:eastAsia="Times New Roman" w:hAnsi="Times New Roman" w:cs="Times New Roman"/>
          <w:sz w:val="28"/>
          <w:szCs w:val="28"/>
        </w:rPr>
        <w:t xml:space="preserve"> (Загадка)</w:t>
      </w:r>
    </w:p>
    <w:p w:rsidR="00DD7302" w:rsidRPr="00DD7302" w:rsidRDefault="00DD7302" w:rsidP="00DD73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 xml:space="preserve"> Чепуха, чепуха, это просто </w:t>
      </w:r>
      <w:proofErr w:type="gramStart"/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>враки</w:t>
      </w:r>
      <w:proofErr w:type="gramEnd"/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 xml:space="preserve">! </w:t>
      </w:r>
      <w:r w:rsidRPr="00DD7302">
        <w:rPr>
          <w:rFonts w:ascii="Times New Roman" w:eastAsia="Times New Roman" w:hAnsi="Times New Roman" w:cs="Times New Roman"/>
          <w:sz w:val="28"/>
          <w:szCs w:val="28"/>
        </w:rPr>
        <w:t>(Небылица)</w:t>
      </w:r>
    </w:p>
    <w:p w:rsidR="00DD7302" w:rsidRPr="00DD7302" w:rsidRDefault="00DD7302" w:rsidP="00DD73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>Где добро всегда побеждает зло? (</w:t>
      </w:r>
      <w:r w:rsidRPr="00DD7302">
        <w:rPr>
          <w:rFonts w:ascii="Times New Roman" w:eastAsia="Times New Roman" w:hAnsi="Times New Roman" w:cs="Times New Roman"/>
          <w:sz w:val="28"/>
          <w:szCs w:val="28"/>
        </w:rPr>
        <w:t xml:space="preserve">Сказка)      </w:t>
      </w:r>
    </w:p>
    <w:p w:rsidR="00DD7302" w:rsidRPr="00DD7302" w:rsidRDefault="00DD7302" w:rsidP="00DD7302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302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Информационный блок.</w:t>
      </w:r>
    </w:p>
    <w:p w:rsidR="00DD7302" w:rsidRPr="00DD7302" w:rsidRDefault="00DD7302" w:rsidP="00DD730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>Группы выполняют набор заданий по созданию и оформлению страниц справочника.</w:t>
      </w:r>
    </w:p>
    <w:p w:rsidR="00DD7302" w:rsidRPr="00DD7302" w:rsidRDefault="00DD7302" w:rsidP="00DD730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>1-2  группа.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sz w:val="28"/>
          <w:szCs w:val="28"/>
        </w:rPr>
        <w:t>1</w:t>
      </w:r>
      <w:r w:rsidRPr="00DD7302">
        <w:rPr>
          <w:rFonts w:ascii="Times New Roman" w:hAnsi="Times New Roman" w:cs="Times New Roman"/>
          <w:sz w:val="28"/>
          <w:szCs w:val="28"/>
        </w:rPr>
        <w:t xml:space="preserve">.  Из предложенных определений найти </w:t>
      </w:r>
      <w:proofErr w:type="gramStart"/>
      <w:r w:rsidRPr="00DD7302">
        <w:rPr>
          <w:rFonts w:ascii="Times New Roman" w:hAnsi="Times New Roman" w:cs="Times New Roman"/>
          <w:sz w:val="28"/>
          <w:szCs w:val="28"/>
        </w:rPr>
        <w:t>верное</w:t>
      </w:r>
      <w:proofErr w:type="gramEnd"/>
      <w:r w:rsidRPr="00DD7302">
        <w:rPr>
          <w:rFonts w:ascii="Times New Roman" w:hAnsi="Times New Roman" w:cs="Times New Roman"/>
          <w:sz w:val="28"/>
          <w:szCs w:val="28"/>
        </w:rPr>
        <w:t xml:space="preserve"> и приклеить  под заголовком.  </w:t>
      </w:r>
    </w:p>
    <w:p w:rsidR="00DD7302" w:rsidRPr="00DD7302" w:rsidRDefault="00DD7302" w:rsidP="00DD73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D7302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1     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2. Вспомнить,  на какие группы делятся народные </w:t>
      </w:r>
      <w:proofErr w:type="gramStart"/>
      <w:r w:rsidRPr="00DD7302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DD7302">
        <w:rPr>
          <w:rFonts w:ascii="Times New Roman" w:hAnsi="Times New Roman" w:cs="Times New Roman"/>
          <w:sz w:val="28"/>
          <w:szCs w:val="28"/>
        </w:rPr>
        <w:t xml:space="preserve"> и вклеить названия в овалы жёлтого  цвета на странице.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3. Прочитать краткое содержание предложенных сказок. 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    Определить их название. 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    Приклеить содержание и название сказки напротив соответствующего жанра. 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    Подобрать иллюстрацию и приклеить её справа от содержания. Иллюстрацию   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    разукрасить цветными карандашами. </w:t>
      </w:r>
      <w:r w:rsidRPr="00DD7302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4. Собрать  сказку из частей. 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    Приклеить части в нужной последовательности в рубрике «Думай! </w:t>
      </w:r>
      <w:proofErr w:type="gramStart"/>
      <w:r w:rsidRPr="00DD7302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DD7302">
        <w:rPr>
          <w:rFonts w:ascii="Times New Roman" w:hAnsi="Times New Roman" w:cs="Times New Roman"/>
          <w:sz w:val="28"/>
          <w:szCs w:val="28"/>
        </w:rPr>
        <w:t xml:space="preserve">! Отгадывай!»   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 Устно определить к какому жанру относится сказка.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    </w:t>
      </w:r>
      <w:r w:rsidRPr="00DD7302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DD7302" w:rsidRPr="004E501A" w:rsidRDefault="00DD7302" w:rsidP="004E501A">
      <w:pPr>
        <w:rPr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>5. Подготовить сообщение от группы о проделанной работе</w:t>
      </w:r>
      <w:r w:rsidRPr="00DD7302">
        <w:rPr>
          <w:sz w:val="28"/>
          <w:szCs w:val="28"/>
        </w:rPr>
        <w:t>.</w:t>
      </w:r>
    </w:p>
    <w:p w:rsidR="00DD7302" w:rsidRPr="00DD7302" w:rsidRDefault="00DD7302" w:rsidP="00DD73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>3-4  группа.</w:t>
      </w:r>
    </w:p>
    <w:p w:rsidR="00DD7302" w:rsidRPr="00DD7302" w:rsidRDefault="00DD7302" w:rsidP="00DD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1.Найти в </w:t>
      </w:r>
      <w:r w:rsidRPr="00DD7302">
        <w:rPr>
          <w:rFonts w:ascii="Times New Roman" w:hAnsi="Times New Roman" w:cs="Times New Roman"/>
          <w:b/>
          <w:i/>
          <w:sz w:val="28"/>
          <w:szCs w:val="28"/>
        </w:rPr>
        <w:t>приложении 1</w:t>
      </w:r>
      <w:r w:rsidRPr="00DD7302">
        <w:rPr>
          <w:rFonts w:ascii="Times New Roman" w:hAnsi="Times New Roman" w:cs="Times New Roman"/>
          <w:sz w:val="28"/>
          <w:szCs w:val="28"/>
        </w:rPr>
        <w:t xml:space="preserve"> определение, что такое загадка. Вырезать, приклеить под заголовком странички.</w:t>
      </w:r>
    </w:p>
    <w:p w:rsidR="00DD7302" w:rsidRPr="00DD7302" w:rsidRDefault="00DD7302" w:rsidP="00DD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2.Изучить в </w:t>
      </w:r>
      <w:r w:rsidRPr="00DD7302">
        <w:rPr>
          <w:rFonts w:ascii="Times New Roman" w:hAnsi="Times New Roman" w:cs="Times New Roman"/>
          <w:b/>
          <w:i/>
          <w:sz w:val="28"/>
          <w:szCs w:val="28"/>
        </w:rPr>
        <w:t>приложении 2</w:t>
      </w:r>
      <w:r w:rsidRPr="00DD7302">
        <w:rPr>
          <w:rFonts w:ascii="Times New Roman" w:hAnsi="Times New Roman" w:cs="Times New Roman"/>
          <w:sz w:val="28"/>
          <w:szCs w:val="28"/>
        </w:rPr>
        <w:t xml:space="preserve"> тексты, выбрать загадки. Вырезать и приклеить на страничку в таблицу. На какую тему загадки? Напишите.</w:t>
      </w:r>
    </w:p>
    <w:p w:rsidR="00DD7302" w:rsidRPr="00DD7302" w:rsidRDefault="00DD7302" w:rsidP="00DD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>3.Нарисовать отгадки.</w:t>
      </w:r>
    </w:p>
    <w:p w:rsidR="00DD7302" w:rsidRPr="00DD7302" w:rsidRDefault="00DD7302" w:rsidP="00DD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4.Попробуйте сочинить загадку: объект загадки – расчёска. Работать в </w:t>
      </w:r>
      <w:r w:rsidRPr="00DD7302">
        <w:rPr>
          <w:rFonts w:ascii="Times New Roman" w:hAnsi="Times New Roman" w:cs="Times New Roman"/>
          <w:b/>
          <w:i/>
          <w:sz w:val="28"/>
          <w:szCs w:val="28"/>
        </w:rPr>
        <w:t>Приложении 3</w:t>
      </w:r>
      <w:r w:rsidRPr="00DD7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302" w:rsidRPr="00DD7302" w:rsidRDefault="00DD7302" w:rsidP="00DD73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Записать загадку в разделе «Думай! </w:t>
      </w:r>
      <w:proofErr w:type="gramStart"/>
      <w:r w:rsidRPr="00DD7302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DD7302">
        <w:rPr>
          <w:rFonts w:ascii="Times New Roman" w:hAnsi="Times New Roman" w:cs="Times New Roman"/>
          <w:sz w:val="28"/>
          <w:szCs w:val="28"/>
        </w:rPr>
        <w:t>! Отгадывай»</w:t>
      </w:r>
    </w:p>
    <w:p w:rsidR="00DD7302" w:rsidRPr="00DD7302" w:rsidRDefault="00DD7302" w:rsidP="00DD7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>5. Подготовить сообщение от группы о проделанной работе.</w:t>
      </w:r>
    </w:p>
    <w:p w:rsidR="00DD7302" w:rsidRPr="00DD7302" w:rsidRDefault="00DD7302" w:rsidP="00DD73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>5-6 группа.</w:t>
      </w:r>
    </w:p>
    <w:p w:rsidR="00DD7302" w:rsidRPr="00DD7302" w:rsidRDefault="00DD7302" w:rsidP="00DD7302">
      <w:pPr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>1.</w:t>
      </w:r>
      <w:r w:rsidRPr="00DD7302">
        <w:rPr>
          <w:sz w:val="28"/>
          <w:szCs w:val="28"/>
        </w:rPr>
        <w:t xml:space="preserve"> </w:t>
      </w:r>
      <w:r w:rsidRPr="00DD7302">
        <w:rPr>
          <w:rFonts w:ascii="Times New Roman" w:hAnsi="Times New Roman" w:cs="Times New Roman"/>
          <w:sz w:val="28"/>
          <w:szCs w:val="28"/>
        </w:rPr>
        <w:t xml:space="preserve">Из предложенных определений найти </w:t>
      </w:r>
      <w:proofErr w:type="gramStart"/>
      <w:r w:rsidRPr="00DD7302">
        <w:rPr>
          <w:rFonts w:ascii="Times New Roman" w:hAnsi="Times New Roman" w:cs="Times New Roman"/>
          <w:sz w:val="28"/>
          <w:szCs w:val="28"/>
        </w:rPr>
        <w:t>верное</w:t>
      </w:r>
      <w:proofErr w:type="gramEnd"/>
      <w:r w:rsidRPr="00DD7302">
        <w:rPr>
          <w:rFonts w:ascii="Times New Roman" w:hAnsi="Times New Roman" w:cs="Times New Roman"/>
          <w:sz w:val="28"/>
          <w:szCs w:val="28"/>
        </w:rPr>
        <w:t xml:space="preserve"> и приклеить  под заголовком.  </w:t>
      </w:r>
      <w:r w:rsidRPr="00DD7302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1     </w:t>
      </w:r>
    </w:p>
    <w:p w:rsidR="00DD7302" w:rsidRPr="00DD7302" w:rsidRDefault="00DD7302" w:rsidP="00DD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 xml:space="preserve"> 2.Изучить в </w:t>
      </w:r>
      <w:r w:rsidRPr="00DD7302">
        <w:rPr>
          <w:rFonts w:ascii="Times New Roman" w:hAnsi="Times New Roman" w:cs="Times New Roman"/>
          <w:b/>
          <w:i/>
          <w:sz w:val="28"/>
          <w:szCs w:val="28"/>
        </w:rPr>
        <w:t>Приложении 2</w:t>
      </w:r>
      <w:r w:rsidRPr="00DD7302">
        <w:rPr>
          <w:rFonts w:ascii="Times New Roman" w:hAnsi="Times New Roman" w:cs="Times New Roman"/>
          <w:sz w:val="28"/>
          <w:szCs w:val="28"/>
        </w:rPr>
        <w:t xml:space="preserve"> тексты, выбрать небылицы. Вырезать и приклеить на страничку в таблицу. </w:t>
      </w:r>
    </w:p>
    <w:p w:rsidR="00DD7302" w:rsidRPr="00DD7302" w:rsidRDefault="00DD7302" w:rsidP="00DD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lastRenderedPageBreak/>
        <w:t xml:space="preserve">3.В разделе «Думай! </w:t>
      </w:r>
      <w:proofErr w:type="gramStart"/>
      <w:r w:rsidRPr="00DD7302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DD7302">
        <w:rPr>
          <w:rFonts w:ascii="Times New Roman" w:hAnsi="Times New Roman" w:cs="Times New Roman"/>
          <w:sz w:val="28"/>
          <w:szCs w:val="28"/>
        </w:rPr>
        <w:t xml:space="preserve">! Отгадывай!» восстановить небылицу, в которой потерялись слова. Наклеить их в соответствующие места. </w:t>
      </w:r>
      <w:r w:rsidRPr="00DD7302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DD7302" w:rsidRPr="00DD7302" w:rsidRDefault="00DD7302" w:rsidP="00DD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>4.Красочно оформить свою страницу. Нарисовать иллюстрацию к одной из небылиц.</w:t>
      </w:r>
    </w:p>
    <w:p w:rsidR="00DD7302" w:rsidRPr="00DD7302" w:rsidRDefault="00DD7302" w:rsidP="00DD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D7302">
        <w:rPr>
          <w:rFonts w:ascii="Times New Roman" w:hAnsi="Times New Roman" w:cs="Times New Roman"/>
          <w:sz w:val="28"/>
          <w:szCs w:val="28"/>
        </w:rPr>
        <w:t>5.</w:t>
      </w:r>
      <w:r w:rsidRPr="00DD7302">
        <w:rPr>
          <w:sz w:val="28"/>
          <w:szCs w:val="28"/>
        </w:rPr>
        <w:t xml:space="preserve"> </w:t>
      </w:r>
      <w:r w:rsidRPr="00DD7302">
        <w:rPr>
          <w:rFonts w:ascii="Times New Roman" w:hAnsi="Times New Roman" w:cs="Times New Roman"/>
          <w:sz w:val="28"/>
          <w:szCs w:val="28"/>
        </w:rPr>
        <w:t>Подготовить сообщение от группы о проделанной работе.</w:t>
      </w:r>
    </w:p>
    <w:p w:rsidR="00DD7302" w:rsidRPr="00DD7302" w:rsidRDefault="00DD7302" w:rsidP="00DD73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3.   </w:t>
      </w:r>
      <w:proofErr w:type="spellStart"/>
      <w:r w:rsidRPr="00DD730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Критериально-оценочный</w:t>
      </w:r>
      <w:proofErr w:type="spellEnd"/>
      <w:r w:rsidRPr="00DD730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блок.</w:t>
      </w:r>
    </w:p>
    <w:p w:rsidR="00DD7302" w:rsidRPr="00DD7302" w:rsidRDefault="00DD7302" w:rsidP="00DD7302">
      <w:pPr>
        <w:shd w:val="clear" w:color="auto" w:fill="FFFFFF"/>
        <w:spacing w:before="12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Раскрась смайлик, который оценит:</w:t>
      </w:r>
    </w:p>
    <w:p w:rsidR="00DD7302" w:rsidRPr="00DD7302" w:rsidRDefault="00DD7302" w:rsidP="00DD7302">
      <w:pPr>
        <w:shd w:val="clear" w:color="auto" w:fill="FFFFFF"/>
        <w:spacing w:before="12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>1. Насколько интересной показалась тебе проектная задача:</w:t>
      </w:r>
    </w:p>
    <w:p w:rsidR="00DD7302" w:rsidRPr="00DD7302" w:rsidRDefault="00DD7302" w:rsidP="00DD7302">
      <w:pPr>
        <w:shd w:val="clear" w:color="auto" w:fill="FFFFFF"/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</w:t>
      </w:r>
      <w:r w:rsidRPr="00DD73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7994" cy="511245"/>
            <wp:effectExtent l="0" t="0" r="0" b="3175"/>
            <wp:docPr id="11" name="Рисунок 1" descr="d:\Users\1\Desktop\240_f_77536554_ibnnbpgbzuuvnbhwaznhoy1xbdzk0u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esktop\240_f_77536554_ibnnbpgbzuuvnbhwaznhoy1xbdzk0ug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31" cy="5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02" w:rsidRPr="00DD7302" w:rsidRDefault="00DD7302" w:rsidP="00DD7302">
      <w:pPr>
        <w:shd w:val="clear" w:color="auto" w:fill="FFFFFF"/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2. Насколько сложными для тебя оказались предложенные задания:</w:t>
      </w:r>
    </w:p>
    <w:p w:rsidR="00DD7302" w:rsidRPr="00DD7302" w:rsidRDefault="00DD7302" w:rsidP="00DD7302">
      <w:pPr>
        <w:shd w:val="clear" w:color="auto" w:fill="FFFFFF"/>
        <w:spacing w:before="12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4859" cy="497699"/>
            <wp:effectExtent l="0" t="0" r="0" b="0"/>
            <wp:docPr id="12" name="Рисунок 1" descr="d:\Users\1\Desktop\240_f_77536554_ibnnbpgbzuuvnbhwaznhoy1xbdzk0u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esktop\240_f_77536554_ibnnbpgbzuuvnbhwaznhoy1xbdzk0ug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146" cy="50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02" w:rsidRPr="00DD7302" w:rsidRDefault="00DD7302" w:rsidP="00DD7302">
      <w:pPr>
        <w:shd w:val="clear" w:color="auto" w:fill="FFFFFF"/>
        <w:spacing w:before="12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>3.Твой вклад в решение проектной задачи (насколько ты оказался полезен своей группе при решении заданий):</w:t>
      </w:r>
    </w:p>
    <w:p w:rsidR="00DD7302" w:rsidRDefault="00DD7302" w:rsidP="00DD7302">
      <w:pPr>
        <w:shd w:val="clear" w:color="auto" w:fill="FFFFFF"/>
        <w:spacing w:before="12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DD73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0758" cy="523270"/>
            <wp:effectExtent l="19050" t="0" r="0" b="0"/>
            <wp:docPr id="13" name="Рисунок 1" descr="d:\Users\1\Desktop\240_f_77536554_ibnnbpgbzuuvnbhwaznhoy1xbdzk0u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esktop\240_f_77536554_ibnnbpgbzuuvnbhwaznhoy1xbdzk0ug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97" cy="52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02" w:rsidRPr="00DD7302" w:rsidRDefault="00DD7302" w:rsidP="00DD7302">
      <w:pPr>
        <w:shd w:val="clear" w:color="auto" w:fill="FFFFFF"/>
        <w:spacing w:before="12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D7302">
        <w:rPr>
          <w:rFonts w:ascii="Times New Roman" w:eastAsia="Times New Roman" w:hAnsi="Times New Roman" w:cs="Times New Roman"/>
          <w:sz w:val="28"/>
          <w:szCs w:val="28"/>
          <w:highlight w:val="white"/>
        </w:rPr>
        <w:t>4. Насколько дружно и слаженно работала твоя группа:</w:t>
      </w:r>
    </w:p>
    <w:p w:rsidR="00DD7302" w:rsidRPr="00DD7302" w:rsidRDefault="004E501A" w:rsidP="00DD7302">
      <w:pPr>
        <w:shd w:val="clear" w:color="auto" w:fill="FFFFFF"/>
        <w:spacing w:before="12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D7302" w:rsidRPr="00DD73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7991" cy="511244"/>
            <wp:effectExtent l="0" t="0" r="0" b="3175"/>
            <wp:docPr id="14" name="Рисунок 1" descr="d:\Users\1\Desktop\240_f_77536554_ibnnbpgbzuuvnbhwaznhoy1xbdzk0u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esktop\240_f_77536554_ibnnbpgbzuuvnbhwaznhoy1xbdzk0ug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31" cy="5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02" w:rsidRDefault="00142687" w:rsidP="00DD7302">
      <w:pPr>
        <w:shd w:val="clear" w:color="auto" w:fill="FFFFFF"/>
        <w:spacing w:before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3pt;margin-top:515.1pt;width:468pt;height:26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8WOgIAAFgEAAAOAAAAZHJzL2Uyb0RvYy54bWysVF2O0zAQfkfiDpbfadLf3UZNV0uXIqTl&#10;R1o4gOs4iYXjMbbbpFxmT8ETEmfokRg7bakWeEHkwfJ4xp9nvm8mi5uuUWQnrJOgczocpJQIzaGQ&#10;usrpp4/rF9eUOM90wRRokdO9cPRm+fzZojWZGEENqhCWIIh2WWtyWntvsiRxvBYNcwMwQqOzBNsw&#10;j6atksKyFtEblYzSdJa0YAtjgQvn8PSud9JlxC9Lwf37snTCE5VTzM3H1cZ1E9ZkuWBZZZmpJT+m&#10;wf4hi4ZJjY+eoe6YZ2Rr5W9QjeQWHJR+wKFJoCwlF7EGrGaYPqnmoWZGxFqQHGfONLn/B8vf7T5Y&#10;IoucjinRrEGJDo+HH4fvh29kHNhpjcsw6MFgmO9eQocqx0qduQf+2RENq5rpStxaC20tWIHZDcPN&#10;5OJqj+MCyKZ9CwU+w7YeIlBX2iZQh2QQREeV9mdlROcJx8PpfDKepeji6BtPhuOrWdQuYdnpurHO&#10;vxbQkLDJqUXpIzzb3Tsf0mHZKSS85kDJYi2VioatNitlyY5hm6zjFyt4EqY0aXM6n46mPQN/hUjj&#10;9yeIRnrsdyWbnF6fg1gWeHuli9iNnknV7zFlpY9EBu56Fn236aJio5M+Gyj2yKyFvr1xHHFTg/1K&#10;SYutnVP3ZcusoES90ajOfDiZhFmIxmR6NULDXno2lx6mOULl1FPSb1e+n5+tsbKq8aW+HzTcoqKl&#10;jFwH6fusjulj+0YJjqMW5uPSjlG/fgjLnwAAAP//AwBQSwMEFAAGAAgAAAAhADl2lNzgAAAADgEA&#10;AA8AAABkcnMvZG93bnJldi54bWxMT8tOwzAQvCPxD9YicUGtTQppCHEqhASiN2gRXN14m0T4EWw3&#10;DX/P9gS3mZ3R7Ey1mqxhI4bYeyfhei6AoWu87l0r4X37NCuAxaScVsY7lPCDEVb1+VmlSu2P7g3H&#10;TWoZhbhYKgldSkPJeWw6tCrO/YCOtL0PViWioeU6qCOFW8MzIXJuVe/oQ6cGfOyw+docrITi5mX8&#10;jOvF60eT781dulqOz99BysuL6eEeWMIp/ZnhVJ+qQ02ddv7gdGSGeJbTlkRALEQG7GQReUa3HaHb&#10;fFkAryv+f0b9CwAA//8DAFBLAQItABQABgAIAAAAIQC2gziS/gAAAOEBAAATAAAAAAAAAAAAAAAA&#10;AAAAAABbQ29udGVudF9UeXBlc10ueG1sUEsBAi0AFAAGAAgAAAAhADj9If/WAAAAlAEAAAsAAAAA&#10;AAAAAAAAAAAALwEAAF9yZWxzLy5yZWxzUEsBAi0AFAAGAAgAAAAhAHj8jxY6AgAAWAQAAA4AAAAA&#10;AAAAAAAAAAAALgIAAGRycy9lMm9Eb2MueG1sUEsBAi0AFAAGAAgAAAAhADl2lNzgAAAADgEAAA8A&#10;AAAAAAAAAAAAAAAAlAQAAGRycy9kb3ducmV2LnhtbFBLBQYAAAAABAAEAPMAAAChBQAAAAA=&#10;">
            <v:textbox>
              <w:txbxContent>
                <w:p w:rsidR="00223E8B" w:rsidRDefault="00223E8B" w:rsidP="001F5542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  <w:r w:rsidRPr="00C20A61">
                    <w:rPr>
                      <w:color w:val="0000FF"/>
                      <w:sz w:val="36"/>
                      <w:szCs w:val="36"/>
                    </w:rPr>
                    <w:t>Большое и маленькое</w:t>
                  </w:r>
                </w:p>
                <w:p w:rsidR="00223E8B" w:rsidRPr="00C20A61" w:rsidRDefault="00223E8B" w:rsidP="001F5542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</w:p>
                <w:p w:rsidR="00223E8B" w:rsidRPr="001F5542" w:rsidRDefault="00223E8B" w:rsidP="001F5542">
                  <w:pPr>
                    <w:rPr>
                      <w:sz w:val="32"/>
                      <w:szCs w:val="32"/>
                    </w:rPr>
                  </w:pPr>
                  <w:r w:rsidRPr="001F5542">
                    <w:rPr>
                      <w:sz w:val="32"/>
                      <w:szCs w:val="32"/>
                    </w:rPr>
                    <w:t xml:space="preserve">Однажды муравей тащил сухую травинку. А ёжик ему сказал: </w:t>
                  </w:r>
                </w:p>
                <w:p w:rsidR="00223E8B" w:rsidRPr="001F5542" w:rsidRDefault="00223E8B" w:rsidP="001F5542">
                  <w:pPr>
                    <w:rPr>
                      <w:sz w:val="32"/>
                      <w:szCs w:val="32"/>
                    </w:rPr>
                  </w:pPr>
                  <w:r w:rsidRPr="001F5542">
                    <w:rPr>
                      <w:sz w:val="32"/>
                      <w:szCs w:val="32"/>
                    </w:rPr>
                    <w:t xml:space="preserve">« Что ты пыхтишь, как паровоз?» </w:t>
                  </w:r>
                </w:p>
                <w:p w:rsidR="00223E8B" w:rsidRPr="001F5542" w:rsidRDefault="00223E8B" w:rsidP="001F5542">
                  <w:pPr>
                    <w:rPr>
                      <w:sz w:val="32"/>
                      <w:szCs w:val="32"/>
                    </w:rPr>
                  </w:pPr>
                  <w:r w:rsidRPr="001F5542">
                    <w:rPr>
                      <w:sz w:val="32"/>
                      <w:szCs w:val="32"/>
                    </w:rPr>
                    <w:t xml:space="preserve">Побежал ёжик мимо ели и нашёл гриб, огромный, как зонт. Наколол  ёжик этот  гриб на иголки и еле поплёлся по тропинке. Остановился возле пня отдохнуть. </w:t>
                  </w:r>
                </w:p>
                <w:p w:rsidR="00223E8B" w:rsidRPr="001F5542" w:rsidRDefault="00223E8B" w:rsidP="001F5542">
                  <w:pPr>
                    <w:rPr>
                      <w:sz w:val="32"/>
                      <w:szCs w:val="32"/>
                    </w:rPr>
                  </w:pPr>
                  <w:r w:rsidRPr="001F5542">
                    <w:rPr>
                      <w:sz w:val="32"/>
                      <w:szCs w:val="32"/>
                    </w:rPr>
                    <w:t xml:space="preserve">Навстречу бежит лиса. У нее хвост, как труба. Спрашивает она ёжика: «Ты чего пыхтишь, как пароход?» </w:t>
                  </w:r>
                </w:p>
                <w:p w:rsidR="00223E8B" w:rsidRPr="00676CD8" w:rsidRDefault="00223E8B" w:rsidP="001F5542">
                  <w:pPr>
                    <w:rPr>
                      <w:sz w:val="36"/>
                      <w:szCs w:val="36"/>
                    </w:rPr>
                  </w:pPr>
                  <w:r w:rsidRPr="00676CD8">
                    <w:rPr>
                      <w:sz w:val="36"/>
                      <w:szCs w:val="36"/>
                    </w:rPr>
                    <w:t xml:space="preserve">Обиделся </w:t>
                  </w:r>
                  <w:r>
                    <w:rPr>
                      <w:sz w:val="36"/>
                      <w:szCs w:val="36"/>
                    </w:rPr>
                    <w:t>ёжик</w:t>
                  </w:r>
                  <w:r w:rsidRPr="00676CD8">
                    <w:rPr>
                      <w:sz w:val="36"/>
                      <w:szCs w:val="36"/>
                    </w:rPr>
                    <w:t xml:space="preserve"> и говорит: «Разве не видно, какой огромный </w:t>
                  </w:r>
                  <w:r>
                    <w:rPr>
                      <w:sz w:val="36"/>
                      <w:szCs w:val="36"/>
                    </w:rPr>
                    <w:t>гриб</w:t>
                  </w:r>
                  <w:r w:rsidRPr="00676CD8">
                    <w:rPr>
                      <w:sz w:val="36"/>
                      <w:szCs w:val="36"/>
                    </w:rPr>
                    <w:t xml:space="preserve"> я несу?» А потом вспомнил, как обидел </w:t>
                  </w:r>
                  <w:r>
                    <w:rPr>
                      <w:sz w:val="36"/>
                      <w:szCs w:val="36"/>
                    </w:rPr>
                    <w:t>муравья</w:t>
                  </w:r>
                  <w:r w:rsidRPr="00676CD8">
                    <w:rPr>
                      <w:sz w:val="36"/>
                      <w:szCs w:val="36"/>
                    </w:rPr>
                    <w:t>, и стало ему стыдно.</w:t>
                  </w:r>
                </w:p>
                <w:p w:rsidR="00223E8B" w:rsidRDefault="00223E8B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" o:spid="_x0000_s1027" type="#_x0000_t202" style="position:absolute;left:0;text-align:left;margin-left:63pt;margin-top:515.1pt;width:468pt;height:26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ISOgIAAFgEAAAOAAAAZHJzL2Uyb0RvYy54bWysVF2O0zAQfkfiDpbfadL0Z7dR09XSpQhp&#10;+ZEWDuA4TmPheIztNlkuwyl4QuIMPRJjp9utFnhB5MHyeMafZ75vJsurvlVkL6yToAs6HqWUCM2h&#10;knpb0E8fNy8uKXGe6Yop0KKg98LRq9XzZ8vO5CKDBlQlLEEQ7fLOFLTx3uRJ4ngjWuZGYIRGZw22&#10;ZR5Nu00qyzpEb1WSpek86cBWxgIXzuHpzeCkq4hf14L793XthCeqoJibj6uNaxnWZLVk+dYy00h+&#10;TIP9QxYtkxofPUHdMM/IzsrfoFrJLTio/YhDm0BdSy5iDVjNOH1SzV3DjIi1IDnOnGhy/w+Wv9t/&#10;sERWBc0o0axFiQ7fDj8PPw7fSRbY6YzLMejOYJjvX0KPKsdKnbkF/tkRDeuG6a24tha6RrAKsxuH&#10;m8nZ1QHHBZCyewsVPsN2HiJQX9s2UIdkEERHle5PyojeE46Hs8V0Mk/RxdE3mY4nF/OoXcLyh+vG&#10;Ov9aQEvCpqAWpY/wbH/rfEiH5Q8h4TUHSlYbqVQ07LZcK0v2DNtkE79YwZMwpUlX0MUsmw0M/BUi&#10;jd+fIFrpsd+VbAt6eQpieeDtla5iN3om1bDHlJU+Ehm4G1j0fdlHxSLLgeQSqntk1sLQ3jiOuGnA&#10;fqWkw9YuqPuyY1ZQot5oVGcxnk7DLERjOrvI0LDnnvLcwzRHqIJ6Sobt2g/zszNWbht8aegHDdeo&#10;aC0j149ZHdPH9o0SHEctzMe5HaMefwirXwAAAP//AwBQSwMEFAAGAAgAAAAhADl2lNzgAAAADgEA&#10;AA8AAABkcnMvZG93bnJldi54bWxMT8tOwzAQvCPxD9YicUGtTQppCHEqhASiN2gRXN14m0T4EWw3&#10;DX/P9gS3mZ3R7Ey1mqxhI4bYeyfhei6AoWu87l0r4X37NCuAxaScVsY7lPCDEVb1+VmlSu2P7g3H&#10;TWoZhbhYKgldSkPJeWw6tCrO/YCOtL0PViWioeU6qCOFW8MzIXJuVe/oQ6cGfOyw+docrITi5mX8&#10;jOvF60eT781dulqOz99BysuL6eEeWMIp/ZnhVJ+qQ02ddv7gdGSGeJbTlkRALEQG7GQReUa3HaHb&#10;fFkAryv+f0b9CwAA//8DAFBLAQItABQABgAIAAAAIQC2gziS/gAAAOEBAAATAAAAAAAAAAAAAAAA&#10;AAAAAABbQ29udGVudF9UeXBlc10ueG1sUEsBAi0AFAAGAAgAAAAhADj9If/WAAAAlAEAAAsAAAAA&#10;AAAAAAAAAAAALwEAAF9yZWxzLy5yZWxzUEsBAi0AFAAGAAgAAAAhAFyVghI6AgAAWAQAAA4AAAAA&#10;AAAAAAAAAAAALgIAAGRycy9lMm9Eb2MueG1sUEsBAi0AFAAGAAgAAAAhADl2lNzgAAAADgEAAA8A&#10;AAAAAAAAAAAAAAAAlAQAAGRycy9kb3ducmV2LnhtbFBLBQYAAAAABAAEAPMAAAChBQAAAAA=&#10;">
            <v:textbox>
              <w:txbxContent>
                <w:p w:rsidR="00223E8B" w:rsidRDefault="00223E8B" w:rsidP="001F5542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  <w:r w:rsidRPr="00C20A61">
                    <w:rPr>
                      <w:color w:val="0000FF"/>
                      <w:sz w:val="36"/>
                      <w:szCs w:val="36"/>
                    </w:rPr>
                    <w:t>Большое и маленькое</w:t>
                  </w:r>
                </w:p>
                <w:p w:rsidR="00223E8B" w:rsidRPr="00C20A61" w:rsidRDefault="00223E8B" w:rsidP="001F5542">
                  <w:pPr>
                    <w:jc w:val="center"/>
                    <w:rPr>
                      <w:color w:val="0000FF"/>
                      <w:sz w:val="36"/>
                      <w:szCs w:val="36"/>
                    </w:rPr>
                  </w:pPr>
                </w:p>
                <w:p w:rsidR="00223E8B" w:rsidRPr="001F5542" w:rsidRDefault="00223E8B" w:rsidP="001F5542">
                  <w:pPr>
                    <w:rPr>
                      <w:sz w:val="32"/>
                      <w:szCs w:val="32"/>
                    </w:rPr>
                  </w:pPr>
                  <w:r w:rsidRPr="001F5542">
                    <w:rPr>
                      <w:sz w:val="32"/>
                      <w:szCs w:val="32"/>
                    </w:rPr>
                    <w:t xml:space="preserve">Однажды муравей тащил сухую травинку. А ёжик ему сказал: </w:t>
                  </w:r>
                </w:p>
                <w:p w:rsidR="00223E8B" w:rsidRPr="001F5542" w:rsidRDefault="00223E8B" w:rsidP="001F5542">
                  <w:pPr>
                    <w:rPr>
                      <w:sz w:val="32"/>
                      <w:szCs w:val="32"/>
                    </w:rPr>
                  </w:pPr>
                  <w:r w:rsidRPr="001F5542">
                    <w:rPr>
                      <w:sz w:val="32"/>
                      <w:szCs w:val="32"/>
                    </w:rPr>
                    <w:t xml:space="preserve">« Что ты пыхтишь, как паровоз?» </w:t>
                  </w:r>
                </w:p>
                <w:p w:rsidR="00223E8B" w:rsidRPr="001F5542" w:rsidRDefault="00223E8B" w:rsidP="001F5542">
                  <w:pPr>
                    <w:rPr>
                      <w:sz w:val="32"/>
                      <w:szCs w:val="32"/>
                    </w:rPr>
                  </w:pPr>
                  <w:r w:rsidRPr="001F5542">
                    <w:rPr>
                      <w:sz w:val="32"/>
                      <w:szCs w:val="32"/>
                    </w:rPr>
                    <w:t xml:space="preserve">Побежал ёжик мимо ели и нашёл гриб, огромный, как зонт. Наколол  ёжик этот  гриб на иголки и еле поплёлся по тропинке. Остановился возле пня отдохнуть. </w:t>
                  </w:r>
                </w:p>
                <w:p w:rsidR="00223E8B" w:rsidRPr="001F5542" w:rsidRDefault="00223E8B" w:rsidP="001F5542">
                  <w:pPr>
                    <w:rPr>
                      <w:sz w:val="32"/>
                      <w:szCs w:val="32"/>
                    </w:rPr>
                  </w:pPr>
                  <w:r w:rsidRPr="001F5542">
                    <w:rPr>
                      <w:sz w:val="32"/>
                      <w:szCs w:val="32"/>
                    </w:rPr>
                    <w:t xml:space="preserve">Навстречу бежит лиса. У нее хвост, как труба. Спрашивает она ёжика: «Ты чего пыхтишь, как пароход?» </w:t>
                  </w:r>
                </w:p>
                <w:p w:rsidR="00223E8B" w:rsidRPr="00676CD8" w:rsidRDefault="00223E8B" w:rsidP="001F5542">
                  <w:pPr>
                    <w:rPr>
                      <w:sz w:val="36"/>
                      <w:szCs w:val="36"/>
                    </w:rPr>
                  </w:pPr>
                  <w:r w:rsidRPr="00676CD8">
                    <w:rPr>
                      <w:sz w:val="36"/>
                      <w:szCs w:val="36"/>
                    </w:rPr>
                    <w:t xml:space="preserve">Обиделся </w:t>
                  </w:r>
                  <w:r>
                    <w:rPr>
                      <w:sz w:val="36"/>
                      <w:szCs w:val="36"/>
                    </w:rPr>
                    <w:t>ёжик</w:t>
                  </w:r>
                  <w:r w:rsidRPr="00676CD8">
                    <w:rPr>
                      <w:sz w:val="36"/>
                      <w:szCs w:val="36"/>
                    </w:rPr>
                    <w:t xml:space="preserve"> и говорит: «Разве не видно, какой огромный </w:t>
                  </w:r>
                  <w:r>
                    <w:rPr>
                      <w:sz w:val="36"/>
                      <w:szCs w:val="36"/>
                    </w:rPr>
                    <w:t>гриб</w:t>
                  </w:r>
                  <w:r w:rsidRPr="00676CD8">
                    <w:rPr>
                      <w:sz w:val="36"/>
                      <w:szCs w:val="36"/>
                    </w:rPr>
                    <w:t xml:space="preserve"> я несу?» А потом вспомнил, как обидел </w:t>
                  </w:r>
                  <w:r>
                    <w:rPr>
                      <w:sz w:val="36"/>
                      <w:szCs w:val="36"/>
                    </w:rPr>
                    <w:t>муравья</w:t>
                  </w:r>
                  <w:r w:rsidRPr="00676CD8">
                    <w:rPr>
                      <w:sz w:val="36"/>
                      <w:szCs w:val="36"/>
                    </w:rPr>
                    <w:t>, и стало ему стыдно.</w:t>
                  </w:r>
                </w:p>
                <w:p w:rsidR="00223E8B" w:rsidRDefault="00223E8B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" o:spid="_x0000_s1028" type="#_x0000_t202" style="position:absolute;left:0;text-align:left;margin-left:63pt;margin-top:513.1pt;width:459pt;height:4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31OAIAAFEEAAAOAAAAZHJzL2Uyb0RvYy54bWysVF2O0zAQfkfiDpbfadpu222jpqulSxHS&#10;8iMtHMBxnMTC8RjbbVIus6fgCYkz9EiMnW6JgCdEHiyPZ/x55vtmsr7pGkUOwjoJOqOT0ZgSoTkU&#10;UlcZ/fRx92JJifNMF0yBFhk9CkdvNs+frVuTiinUoAphCYJol7Ymo7X3Jk0Sx2vRMDcCIzQ6S7AN&#10;82jaKiksaxG9Ucl0PF4kLdjCWODCOTy96510E/HLUnD/viyd8ERlFHPzcbVxzcOabNYsrSwzteTn&#10;NNg/ZNEwqfHRC9Qd84zsrfwDqpHcgoPSjzg0CZSl5CLWgNVMxr9V81AzI2ItSI4zF5rc/4Pl7w4f&#10;LJEFakeJZg1KdHo8/Th9P30jk8BOa1yKQQ8Gw3z3EroQGSp15h74Z0c0bGumK3FrLbS1YAVmF28m&#10;g6s9jgsgefsWCnyG7T1EoK60TQBEMgiio0rHizKi84Tj4Xw5XV2N0cXRd7WYXy/QwOwSlj5dN9b5&#10;1wIaEjYZtSh9hGeHe+f70KeQmD4oWeykUtGwVb5VlhwYtskufmd0NwxTmrQZXc2n856Boc8NIcbx&#10;+xtEIz32u5JNRpeXIJYG3l7pInajZ1L1e6xOaSwyEBm461n0Xd6dhcmhOCKlFvq+xjnETQ32KyUt&#10;9nRG3Zc9s4IS9UajLKvJbBaGIBqz+fUUDTv05EMP0xyhMuop6bdb3w/O3lhZ1fhS3wgablHKUkaS&#10;Q6p9Vue8sW+jTOcZC4MxtGPUrz/B5icAAAD//wMAUEsDBBQABgAIAAAAIQD3f61s3wAAAA4BAAAP&#10;AAAAZHJzL2Rvd25yZXYueG1sTE9BTsMwELwj8QdrkbggamMiU0KcCiGB4FYKgqsbu0lEvA62m4bf&#10;sz3BbWZnNDtTrWY/sMnF1AfUcLUQwBw2wfbYanh/e7xcAkvZoDVDQKfhxyVY1acnlSltOOCrmza5&#10;ZRSCqTQaupzHkvPUdM6btAijQ9J2IXqTicaW22gOFO4HLoVQ3Jse6UNnRvfQueZrs/calsXz9Jle&#10;rtcfjdoNt/niZnr6jlqfn833d8Cym/OfGY71qTrU1Gkb9mgTG4hLRVsyASGVBHa0iKKg25aQElIC&#10;ryv+f0b9CwAA//8DAFBLAQItABQABgAIAAAAIQC2gziS/gAAAOEBAAATAAAAAAAAAAAAAAAAAAAA&#10;AABbQ29udGVudF9UeXBlc10ueG1sUEsBAi0AFAAGAAgAAAAhADj9If/WAAAAlAEAAAsAAAAAAAAA&#10;AAAAAAAALwEAAF9yZWxzLy5yZWxzUEsBAi0AFAAGAAgAAAAhANaCLfU4AgAAUQQAAA4AAAAAAAAA&#10;AAAAAAAALgIAAGRycy9lMm9Eb2MueG1sUEsBAi0AFAAGAAgAAAAhAPd/rWzfAAAADgEAAA8AAAAA&#10;AAAAAAAAAAAAkgQAAGRycy9kb3ducmV2LnhtbFBLBQYAAAAABAAEAPMAAACeBQAAAAA=&#10;">
            <v:textbox>
              <w:txbxContent>
                <w:p w:rsidR="00223E8B" w:rsidRPr="00C20A61" w:rsidRDefault="00223E8B" w:rsidP="001F5542">
                  <w:pPr>
                    <w:jc w:val="center"/>
                    <w:rPr>
                      <w:color w:val="0000FF"/>
                      <w:sz w:val="32"/>
                      <w:szCs w:val="32"/>
                    </w:rPr>
                  </w:pPr>
                  <w:r w:rsidRPr="00C20A61">
                    <w:rPr>
                      <w:color w:val="0000FF"/>
                      <w:sz w:val="32"/>
                      <w:szCs w:val="32"/>
                    </w:rPr>
                    <w:t>Добрый лев.</w:t>
                  </w:r>
                </w:p>
                <w:p w:rsidR="00223E8B" w:rsidRPr="00C20A61" w:rsidRDefault="00223E8B" w:rsidP="001F5542">
                  <w:pPr>
                    <w:jc w:val="center"/>
                    <w:rPr>
                      <w:color w:val="0000FF"/>
                      <w:sz w:val="32"/>
                      <w:szCs w:val="32"/>
                    </w:rPr>
                  </w:pPr>
                </w:p>
                <w:p w:rsidR="00223E8B" w:rsidRPr="00676CD8" w:rsidRDefault="00223E8B" w:rsidP="001F5542">
                  <w:pPr>
                    <w:rPr>
                      <w:sz w:val="32"/>
                      <w:szCs w:val="32"/>
                    </w:rPr>
                  </w:pPr>
                  <w:r w:rsidRPr="00676CD8">
                    <w:rPr>
                      <w:sz w:val="32"/>
                      <w:szCs w:val="32"/>
                    </w:rPr>
                    <w:t xml:space="preserve">У входа в </w:t>
                  </w:r>
                  <w:r>
                    <w:rPr>
                      <w:sz w:val="32"/>
                      <w:szCs w:val="32"/>
                    </w:rPr>
                    <w:t>цирк</w:t>
                  </w:r>
                  <w:r w:rsidRPr="00676CD8">
                    <w:rPr>
                      <w:sz w:val="32"/>
                      <w:szCs w:val="32"/>
                    </w:rPr>
                    <w:t xml:space="preserve"> стоит заяц и плачет. Проходит </w:t>
                  </w:r>
                  <w:r>
                    <w:rPr>
                      <w:sz w:val="32"/>
                      <w:szCs w:val="32"/>
                    </w:rPr>
                    <w:t>лев</w:t>
                  </w:r>
                  <w:r w:rsidRPr="00676CD8">
                    <w:rPr>
                      <w:sz w:val="32"/>
                      <w:szCs w:val="32"/>
                    </w:rPr>
                    <w:t xml:space="preserve"> и спрашивает:</w:t>
                  </w:r>
                </w:p>
                <w:p w:rsidR="00223E8B" w:rsidRPr="00676CD8" w:rsidRDefault="00223E8B" w:rsidP="001F5542">
                  <w:pPr>
                    <w:rPr>
                      <w:sz w:val="32"/>
                      <w:szCs w:val="32"/>
                    </w:rPr>
                  </w:pPr>
                  <w:r w:rsidRPr="00676CD8">
                    <w:rPr>
                      <w:sz w:val="32"/>
                      <w:szCs w:val="32"/>
                    </w:rPr>
                    <w:t xml:space="preserve">- Ты что, </w:t>
                  </w:r>
                  <w:r>
                    <w:rPr>
                      <w:sz w:val="32"/>
                      <w:szCs w:val="32"/>
                    </w:rPr>
                    <w:t>заяц</w:t>
                  </w:r>
                  <w:r w:rsidRPr="00676CD8">
                    <w:rPr>
                      <w:sz w:val="32"/>
                      <w:szCs w:val="32"/>
                    </w:rPr>
                    <w:t>, плачешь?</w:t>
                  </w:r>
                </w:p>
                <w:p w:rsidR="00223E8B" w:rsidRDefault="00223E8B" w:rsidP="001F5542">
                  <w:pPr>
                    <w:rPr>
                      <w:sz w:val="32"/>
                      <w:szCs w:val="32"/>
                    </w:rPr>
                  </w:pPr>
                  <w:r w:rsidRPr="00676CD8">
                    <w:rPr>
                      <w:sz w:val="32"/>
                      <w:szCs w:val="32"/>
                    </w:rPr>
                    <w:t xml:space="preserve">- Хочу в </w:t>
                  </w:r>
                  <w:r>
                    <w:rPr>
                      <w:sz w:val="32"/>
                      <w:szCs w:val="32"/>
                    </w:rPr>
                    <w:t>цирк</w:t>
                  </w:r>
                  <w:r w:rsidRPr="00676CD8">
                    <w:rPr>
                      <w:sz w:val="32"/>
                      <w:szCs w:val="32"/>
                    </w:rPr>
                    <w:t xml:space="preserve">, но у </w:t>
                  </w:r>
                  <w:r>
                    <w:rPr>
                      <w:sz w:val="32"/>
                      <w:szCs w:val="32"/>
                    </w:rPr>
                    <w:t>двери</w:t>
                  </w:r>
                  <w:r w:rsidRPr="00676CD8">
                    <w:rPr>
                      <w:sz w:val="32"/>
                      <w:szCs w:val="32"/>
                    </w:rPr>
                    <w:t xml:space="preserve"> стоит  </w:t>
                  </w:r>
                  <w:r>
                    <w:rPr>
                      <w:sz w:val="32"/>
                      <w:szCs w:val="32"/>
                    </w:rPr>
                    <w:t>лиса</w:t>
                  </w:r>
                  <w:r w:rsidRPr="00676CD8">
                    <w:rPr>
                      <w:sz w:val="32"/>
                      <w:szCs w:val="32"/>
                    </w:rPr>
                    <w:t xml:space="preserve">. Я её боюсь, - отвечает </w:t>
                  </w:r>
                  <w:r>
                    <w:rPr>
                      <w:sz w:val="32"/>
                      <w:szCs w:val="32"/>
                    </w:rPr>
                    <w:t>заяц</w:t>
                  </w:r>
                  <w:r w:rsidRPr="00676CD8">
                    <w:rPr>
                      <w:sz w:val="32"/>
                      <w:szCs w:val="32"/>
                    </w:rPr>
                    <w:t xml:space="preserve">. </w:t>
                  </w:r>
                </w:p>
                <w:p w:rsidR="00223E8B" w:rsidRPr="00676CD8" w:rsidRDefault="00223E8B" w:rsidP="001F5542">
                  <w:pPr>
                    <w:rPr>
                      <w:sz w:val="32"/>
                      <w:szCs w:val="32"/>
                    </w:rPr>
                  </w:pPr>
                  <w:r w:rsidRPr="00676CD8">
                    <w:rPr>
                      <w:sz w:val="32"/>
                      <w:szCs w:val="32"/>
                    </w:rPr>
                    <w:t xml:space="preserve">- Ладно,- говорит </w:t>
                  </w:r>
                  <w:r>
                    <w:rPr>
                      <w:sz w:val="32"/>
                      <w:szCs w:val="32"/>
                    </w:rPr>
                    <w:t>лев</w:t>
                  </w:r>
                  <w:r w:rsidRPr="00676CD8">
                    <w:rPr>
                      <w:sz w:val="32"/>
                      <w:szCs w:val="32"/>
                    </w:rPr>
                    <w:t>, - мы что-нибудь придумаем.</w:t>
                  </w:r>
                </w:p>
                <w:p w:rsidR="00223E8B" w:rsidRDefault="00223E8B" w:rsidP="001F5542">
                  <w:pPr>
                    <w:rPr>
                      <w:sz w:val="32"/>
                      <w:szCs w:val="32"/>
                    </w:rPr>
                  </w:pPr>
                  <w:r w:rsidRPr="00676CD8">
                    <w:rPr>
                      <w:sz w:val="32"/>
                      <w:szCs w:val="32"/>
                    </w:rPr>
                    <w:t xml:space="preserve">Он купил у </w:t>
                  </w:r>
                  <w:r>
                    <w:rPr>
                      <w:sz w:val="32"/>
                      <w:szCs w:val="32"/>
                    </w:rPr>
                    <w:t>медведя два больших батона</w:t>
                  </w:r>
                  <w:r w:rsidRPr="00676CD8">
                    <w:rPr>
                      <w:sz w:val="32"/>
                      <w:szCs w:val="32"/>
                    </w:rPr>
                    <w:t xml:space="preserve"> и велел </w:t>
                  </w:r>
                  <w:r>
                    <w:rPr>
                      <w:sz w:val="32"/>
                      <w:szCs w:val="32"/>
                    </w:rPr>
                    <w:t>зайцу</w:t>
                  </w:r>
                  <w:r w:rsidRPr="00676CD8">
                    <w:rPr>
                      <w:sz w:val="32"/>
                      <w:szCs w:val="32"/>
                    </w:rPr>
                    <w:t xml:space="preserve"> взять их подмышки. </w:t>
                  </w:r>
                </w:p>
                <w:p w:rsidR="00223E8B" w:rsidRPr="00676CD8" w:rsidRDefault="00223E8B" w:rsidP="001F554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Лиса</w:t>
                  </w:r>
                  <w:r w:rsidRPr="00676CD8">
                    <w:rPr>
                      <w:sz w:val="32"/>
                      <w:szCs w:val="32"/>
                    </w:rPr>
                    <w:t xml:space="preserve"> пропустила в </w:t>
                  </w:r>
                  <w:r>
                    <w:rPr>
                      <w:sz w:val="32"/>
                      <w:szCs w:val="32"/>
                    </w:rPr>
                    <w:t>цирк льва</w:t>
                  </w:r>
                  <w:r w:rsidRPr="00676CD8">
                    <w:rPr>
                      <w:sz w:val="32"/>
                      <w:szCs w:val="32"/>
                    </w:rPr>
                    <w:t xml:space="preserve">, но, увидев </w:t>
                  </w:r>
                  <w:r>
                    <w:rPr>
                      <w:sz w:val="32"/>
                      <w:szCs w:val="32"/>
                    </w:rPr>
                    <w:t>зайца</w:t>
                  </w:r>
                  <w:r w:rsidRPr="00676CD8">
                    <w:rPr>
                      <w:sz w:val="32"/>
                      <w:szCs w:val="32"/>
                    </w:rPr>
                    <w:t>, закричала:</w:t>
                  </w:r>
                </w:p>
                <w:p w:rsidR="00223E8B" w:rsidRPr="00676CD8" w:rsidRDefault="00223E8B" w:rsidP="001F5542">
                  <w:pPr>
                    <w:rPr>
                      <w:sz w:val="32"/>
                      <w:szCs w:val="32"/>
                    </w:rPr>
                  </w:pPr>
                  <w:r w:rsidRPr="00676CD8">
                    <w:rPr>
                      <w:sz w:val="32"/>
                      <w:szCs w:val="32"/>
                    </w:rPr>
                    <w:t xml:space="preserve">- </w:t>
                  </w:r>
                  <w:r>
                    <w:rPr>
                      <w:sz w:val="32"/>
                      <w:szCs w:val="32"/>
                    </w:rPr>
                    <w:t>Заяц</w:t>
                  </w:r>
                  <w:r w:rsidRPr="00676CD8">
                    <w:rPr>
                      <w:sz w:val="32"/>
                      <w:szCs w:val="32"/>
                    </w:rPr>
                    <w:t xml:space="preserve">, в </w:t>
                  </w:r>
                  <w:r>
                    <w:rPr>
                      <w:sz w:val="32"/>
                      <w:szCs w:val="32"/>
                    </w:rPr>
                    <w:t>цирк</w:t>
                  </w:r>
                  <w:r w:rsidRPr="00676CD8">
                    <w:rPr>
                      <w:sz w:val="32"/>
                      <w:szCs w:val="32"/>
                    </w:rPr>
                    <w:t xml:space="preserve"> не пущу! </w:t>
                  </w:r>
                </w:p>
                <w:p w:rsidR="00223E8B" w:rsidRDefault="00223E8B" w:rsidP="001F5542">
                  <w:pPr>
                    <w:rPr>
                      <w:sz w:val="32"/>
                      <w:szCs w:val="32"/>
                    </w:rPr>
                  </w:pPr>
                  <w:r w:rsidRPr="00676CD8">
                    <w:rPr>
                      <w:sz w:val="32"/>
                      <w:szCs w:val="32"/>
                    </w:rPr>
                    <w:t xml:space="preserve">- Как это не пустишь? Разве нельзя взять с собой бутерброд? - возмутился </w:t>
                  </w:r>
                  <w:r>
                    <w:rPr>
                      <w:sz w:val="32"/>
                      <w:szCs w:val="32"/>
                    </w:rPr>
                    <w:t>лев</w:t>
                  </w:r>
                  <w:r w:rsidRPr="00676CD8">
                    <w:rPr>
                      <w:sz w:val="32"/>
                      <w:szCs w:val="32"/>
                    </w:rPr>
                    <w:t xml:space="preserve">. </w:t>
                  </w:r>
                </w:p>
                <w:p w:rsidR="00223E8B" w:rsidRPr="00676CD8" w:rsidRDefault="00223E8B" w:rsidP="001F554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Лиса</w:t>
                  </w:r>
                  <w:r w:rsidRPr="00676CD8">
                    <w:rPr>
                      <w:sz w:val="32"/>
                      <w:szCs w:val="32"/>
                    </w:rPr>
                    <w:t xml:space="preserve"> ничего не могла возразить. Так добрый </w:t>
                  </w:r>
                  <w:r>
                    <w:rPr>
                      <w:sz w:val="32"/>
                      <w:szCs w:val="32"/>
                    </w:rPr>
                    <w:t>лев</w:t>
                  </w:r>
                  <w:r w:rsidRPr="00676CD8">
                    <w:rPr>
                      <w:sz w:val="32"/>
                      <w:szCs w:val="32"/>
                    </w:rPr>
                    <w:t xml:space="preserve"> помог </w:t>
                  </w:r>
                  <w:r>
                    <w:rPr>
                      <w:sz w:val="32"/>
                      <w:szCs w:val="32"/>
                    </w:rPr>
                    <w:t>зайцу</w:t>
                  </w:r>
                  <w:r w:rsidRPr="00676CD8">
                    <w:rPr>
                      <w:sz w:val="32"/>
                      <w:szCs w:val="32"/>
                    </w:rPr>
                    <w:t xml:space="preserve"> попасть в </w:t>
                  </w:r>
                  <w:r>
                    <w:rPr>
                      <w:sz w:val="32"/>
                      <w:szCs w:val="32"/>
                    </w:rPr>
                    <w:t>цирк</w:t>
                  </w:r>
                  <w:r w:rsidRPr="00676CD8">
                    <w:rPr>
                      <w:sz w:val="32"/>
                      <w:szCs w:val="32"/>
                    </w:rPr>
                    <w:t>.</w:t>
                  </w:r>
                </w:p>
                <w:p w:rsidR="00223E8B" w:rsidRPr="00EB1953" w:rsidRDefault="00223E8B" w:rsidP="00D32A8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D7302" w:rsidRDefault="00DD7302" w:rsidP="00DD7302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DD7302" w:rsidSect="00223E8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2A85"/>
    <w:multiLevelType w:val="multilevel"/>
    <w:tmpl w:val="DEF26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4D35EDB"/>
    <w:multiLevelType w:val="hybridMultilevel"/>
    <w:tmpl w:val="AA9816EE"/>
    <w:lvl w:ilvl="0" w:tplc="27706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A3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48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63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A4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C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A7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A2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5008C4"/>
    <w:multiLevelType w:val="hybridMultilevel"/>
    <w:tmpl w:val="8A7651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21515E"/>
    <w:multiLevelType w:val="hybridMultilevel"/>
    <w:tmpl w:val="152C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06942"/>
    <w:multiLevelType w:val="multilevel"/>
    <w:tmpl w:val="AAD657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55B3C"/>
    <w:rsid w:val="00057A7C"/>
    <w:rsid w:val="00142687"/>
    <w:rsid w:val="00223E8B"/>
    <w:rsid w:val="002505AC"/>
    <w:rsid w:val="00294EA5"/>
    <w:rsid w:val="002A4A50"/>
    <w:rsid w:val="00490C64"/>
    <w:rsid w:val="004E501A"/>
    <w:rsid w:val="005766AB"/>
    <w:rsid w:val="006B6B76"/>
    <w:rsid w:val="008B443D"/>
    <w:rsid w:val="009F34F9"/>
    <w:rsid w:val="00A429E5"/>
    <w:rsid w:val="00AD27C1"/>
    <w:rsid w:val="00B349CF"/>
    <w:rsid w:val="00D55B3C"/>
    <w:rsid w:val="00DD7302"/>
    <w:rsid w:val="00EC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6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D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D73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6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D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D73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26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97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85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19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6</cp:revision>
  <dcterms:created xsi:type="dcterms:W3CDTF">2020-02-19T05:47:00Z</dcterms:created>
  <dcterms:modified xsi:type="dcterms:W3CDTF">2021-05-11T09:11:00Z</dcterms:modified>
</cp:coreProperties>
</file>