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71" w:rsidRDefault="00B04BB7" w:rsidP="00B04B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B7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3E494B" w:rsidRDefault="00B04BB7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04BB7">
        <w:rPr>
          <w:sz w:val="28"/>
          <w:szCs w:val="28"/>
        </w:rPr>
        <w:t xml:space="preserve">Данная рабочая программа разработана на основе Федерального государственного образовательного стандарта образования </w:t>
      </w:r>
      <w:proofErr w:type="gramStart"/>
      <w:r w:rsidRPr="00B04BB7">
        <w:rPr>
          <w:sz w:val="28"/>
          <w:szCs w:val="28"/>
        </w:rPr>
        <w:t>обучающихся</w:t>
      </w:r>
      <w:proofErr w:type="gramEnd"/>
      <w:r w:rsidRPr="00B04BB7">
        <w:rPr>
          <w:sz w:val="28"/>
          <w:szCs w:val="28"/>
        </w:rPr>
        <w:t xml:space="preserve">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>
        <w:rPr>
          <w:sz w:val="28"/>
          <w:szCs w:val="28"/>
        </w:rPr>
        <w:t>.</w:t>
      </w:r>
      <w:r w:rsidRPr="00B04BB7">
        <w:rPr>
          <w:rStyle w:val="c2"/>
          <w:color w:val="000000"/>
          <w:sz w:val="28"/>
          <w:szCs w:val="28"/>
        </w:rPr>
        <w:t xml:space="preserve"> </w:t>
      </w:r>
      <w:r w:rsidR="003E494B">
        <w:rPr>
          <w:rStyle w:val="c2"/>
          <w:color w:val="000000"/>
          <w:sz w:val="28"/>
          <w:szCs w:val="28"/>
        </w:rPr>
        <w:t xml:space="preserve">     </w:t>
      </w:r>
    </w:p>
    <w:p w:rsidR="003E494B" w:rsidRDefault="003E494B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 w:rsidR="00B04BB7">
        <w:rPr>
          <w:rStyle w:val="c2"/>
          <w:color w:val="000000"/>
          <w:sz w:val="28"/>
          <w:szCs w:val="28"/>
        </w:rPr>
        <w:t xml:space="preserve">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</w:t>
      </w:r>
      <w:r>
        <w:rPr>
          <w:rStyle w:val="c2"/>
          <w:color w:val="000000"/>
          <w:sz w:val="28"/>
          <w:szCs w:val="28"/>
        </w:rPr>
        <w:t xml:space="preserve">   </w:t>
      </w:r>
    </w:p>
    <w:p w:rsidR="00B04BB7" w:rsidRDefault="003E494B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B04BB7">
        <w:rPr>
          <w:rStyle w:val="c2"/>
          <w:color w:val="000000"/>
          <w:sz w:val="28"/>
          <w:szCs w:val="28"/>
        </w:rPr>
        <w:t>Специфичность понятия «адаптивная физическая культура» выражается в дополняющем определении «адаптивная», что подчеркивает ее предназначение для детей с нарушениями, и в данном случае для детей с умеренной</w:t>
      </w:r>
      <w:proofErr w:type="gramStart"/>
      <w:r w:rsidR="00B04BB7">
        <w:rPr>
          <w:rStyle w:val="c2"/>
          <w:color w:val="000000"/>
          <w:sz w:val="28"/>
          <w:szCs w:val="28"/>
        </w:rPr>
        <w:t>.</w:t>
      </w:r>
      <w:proofErr w:type="gramEnd"/>
      <w:r w:rsidR="00B04BB7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B04BB7">
        <w:rPr>
          <w:rStyle w:val="c2"/>
          <w:color w:val="000000"/>
          <w:sz w:val="28"/>
          <w:szCs w:val="28"/>
        </w:rPr>
        <w:t>т</w:t>
      </w:r>
      <w:proofErr w:type="gramEnd"/>
      <w:r w:rsidR="00B04BB7">
        <w:rPr>
          <w:rStyle w:val="c2"/>
          <w:color w:val="000000"/>
          <w:sz w:val="28"/>
          <w:szCs w:val="28"/>
        </w:rPr>
        <w:t>яжелой умственной отсталостью, множественными нарушениями. Это предполагает, что 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учащегося.</w:t>
      </w:r>
    </w:p>
    <w:p w:rsidR="003A1FD6" w:rsidRDefault="003A1FD6" w:rsidP="003A1F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</w:pPr>
      <w:r w:rsidRPr="00C02E78">
        <w:rPr>
          <w:rFonts w:ascii="Times New Roman" w:eastAsia="Times New Roman" w:hAnsi="Times New Roman" w:cs="Times New Roman"/>
          <w:b/>
          <w:color w:val="000006"/>
          <w:sz w:val="28"/>
          <w:szCs w:val="28"/>
          <w:lang w:eastAsia="ru-RU"/>
        </w:rPr>
        <w:t xml:space="preserve">Основная цель изучения физической культуры </w:t>
      </w: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3A1FD6" w:rsidRPr="00C02E78" w:rsidRDefault="003A1FD6" w:rsidP="003A1F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 xml:space="preserve"> </w:t>
      </w:r>
      <w:r w:rsidRPr="003A1FD6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>В соответствии с этим </w:t>
      </w:r>
      <w:r w:rsidRPr="003A1FD6">
        <w:rPr>
          <w:rFonts w:ascii="Times New Roman" w:eastAsia="Times New Roman" w:hAnsi="Times New Roman" w:cs="Times New Roman"/>
          <w:b/>
          <w:bCs/>
          <w:color w:val="000006"/>
          <w:sz w:val="28"/>
          <w:szCs w:val="28"/>
          <w:lang w:eastAsia="ru-RU"/>
        </w:rPr>
        <w:t>целью обучения</w:t>
      </w:r>
      <w:r w:rsidRPr="003A1FD6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> данному предмету является повышение двигательной активности детей и обучение использованию полученных навыков в повседневной жизни.</w:t>
      </w:r>
    </w:p>
    <w:p w:rsidR="00B04BB7" w:rsidRDefault="00B04BB7" w:rsidP="00B04BB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04BB7" w:rsidRDefault="00B04BB7" w:rsidP="00B04BB7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Основные задачи:</w:t>
      </w:r>
    </w:p>
    <w:p w:rsidR="003A1FD6" w:rsidRPr="00C02E78" w:rsidRDefault="003A1FD6" w:rsidP="003A1F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>-</w:t>
      </w: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 xml:space="preserve">воспитание интереса к физической культуре и спорту;  </w:t>
      </w:r>
    </w:p>
    <w:p w:rsidR="003A1FD6" w:rsidRPr="00C02E78" w:rsidRDefault="003A1FD6" w:rsidP="003A1F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 xml:space="preserve">-овладение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 </w:t>
      </w:r>
    </w:p>
    <w:p w:rsidR="003A1FD6" w:rsidRPr="00C02E78" w:rsidRDefault="003A1FD6" w:rsidP="003A1F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 xml:space="preserve">-коррекция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 </w:t>
      </w:r>
    </w:p>
    <w:p w:rsidR="003A1FD6" w:rsidRPr="003A1FD6" w:rsidRDefault="003A1FD6" w:rsidP="003A1FD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 xml:space="preserve">-воспитание нравственных качеств и свойств личности; содействие военно-патриотической подготовке. </w:t>
      </w:r>
    </w:p>
    <w:p w:rsidR="00B04BB7" w:rsidRDefault="00B04BB7" w:rsidP="003A1FD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формирование и совершенствование основных и прикладных двигательных навыков;</w:t>
      </w:r>
    </w:p>
    <w:p w:rsidR="00B04BB7" w:rsidRDefault="00B04BB7" w:rsidP="003A1FD6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-формирование умения взаимодействовать.</w:t>
      </w:r>
    </w:p>
    <w:p w:rsidR="003E494B" w:rsidRPr="003E494B" w:rsidRDefault="003E494B" w:rsidP="003E494B">
      <w:pPr>
        <w:pStyle w:val="c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E494B">
        <w:rPr>
          <w:color w:val="000000"/>
          <w:sz w:val="28"/>
          <w:szCs w:val="28"/>
        </w:rPr>
        <w:t xml:space="preserve">Общие задачи получают свое конкретное выражение в каждом классе с учетом возраста, пола, индивидуальных особенностей школьников. В 5—6-х классах   больше развиваются  координационные способности и гибкость, в 7—9-х классах   уделяется больше внимания развитию выносливости у учащихся. Выносливость </w:t>
      </w:r>
      <w:r w:rsidRPr="003E494B">
        <w:rPr>
          <w:color w:val="000000"/>
          <w:sz w:val="28"/>
          <w:szCs w:val="28"/>
        </w:rPr>
        <w:lastRenderedPageBreak/>
        <w:t>развивается путем применения специальных упражнений, степень воздействия которых на организм выше тех, к которым организм школьника с нарушением интеллекта уже адаптировался. Выполнение со средней интенсивностью, а в перерывах между повторениями включать упражнения на восстановление дыхания и внимания.</w:t>
      </w:r>
    </w:p>
    <w:p w:rsidR="00B04BB7" w:rsidRDefault="00B04BB7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</w:t>
      </w:r>
      <w:r w:rsidR="003A1FD6">
        <w:rPr>
          <w:rStyle w:val="c2"/>
          <w:color w:val="000000"/>
          <w:sz w:val="28"/>
          <w:szCs w:val="28"/>
        </w:rPr>
        <w:t xml:space="preserve"> и здоровом образе жизни, о без</w:t>
      </w:r>
      <w:r>
        <w:rPr>
          <w:rStyle w:val="c2"/>
          <w:color w:val="000000"/>
          <w:sz w:val="28"/>
          <w:szCs w:val="28"/>
        </w:rPr>
        <w:t>опасности движений во время занятий физической культу​рой и т. п.</w:t>
      </w:r>
    </w:p>
    <w:p w:rsidR="00B04BB7" w:rsidRDefault="00B04BB7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основу обучения положена система простейших физических упражнений, направленных на коррекцию нарушений физического развития и моторики, укрепление здоровья, выработку жизненно необходимых двигательных умений и навыков </w:t>
      </w:r>
      <w:proofErr w:type="gramStart"/>
      <w:r>
        <w:rPr>
          <w:rStyle w:val="c2"/>
          <w:color w:val="000000"/>
          <w:sz w:val="28"/>
          <w:szCs w:val="28"/>
        </w:rPr>
        <w:t>у</w:t>
      </w:r>
      <w:proofErr w:type="gramEnd"/>
      <w:r>
        <w:rPr>
          <w:rStyle w:val="c2"/>
          <w:color w:val="000000"/>
          <w:sz w:val="28"/>
          <w:szCs w:val="28"/>
        </w:rPr>
        <w:t xml:space="preserve"> обучающихся с умеренной и тяжелой умственной отсталостью. Необходимо отметить,</w:t>
      </w:r>
      <w:r w:rsidR="003A1FD6">
        <w:rPr>
          <w:rStyle w:val="c2"/>
          <w:color w:val="000000"/>
          <w:sz w:val="28"/>
          <w:szCs w:val="28"/>
        </w:rPr>
        <w:t xml:space="preserve"> что обучающиеся этой категории</w:t>
      </w:r>
      <w:r>
        <w:rPr>
          <w:rStyle w:val="c2"/>
          <w:color w:val="000000"/>
          <w:sz w:val="28"/>
          <w:szCs w:val="28"/>
        </w:rPr>
        <w:t xml:space="preserve"> имеют значительные отклонения в физическом и двигательном развитии. Это сказывается на содержании и методике уроков адаптивной физической культуры. За​медленность психических процессов, конкретность мышления, нарушения памяти и внимания обусловливают чрезвычайную медлительность образования у них двигательных навыков.</w:t>
      </w:r>
    </w:p>
    <w:p w:rsidR="00B04BB7" w:rsidRDefault="00B04BB7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развитие и самосовершенствование организма учащегося.</w:t>
      </w:r>
    </w:p>
    <w:p w:rsidR="00B04BB7" w:rsidRDefault="00B04BB7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Адаптивное физическое воспитание продолжаясь в течени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длительного периода жизни, не только оказывает разностороннее влияние на организм детей - инвалидов, но и формирует новое осознание собственного "Я", понимание необходимости самовоспитания, которое выступает как средство саморазвития природных свойств компенсации двигательной недостаточности, укрепления здоровья, расширения психомоторных возможностей для жизнедеятельности.</w:t>
      </w:r>
    </w:p>
    <w:p w:rsidR="00B04BB7" w:rsidRDefault="00B04BB7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B04BB7" w:rsidRDefault="00B04BB7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Одним из ведущих требований к проведению уроков физкультуры является широкое использование дифференцированного и индивидуального подхода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обучающимся.</w:t>
      </w:r>
    </w:p>
    <w:p w:rsidR="003E494B" w:rsidRDefault="003E494B" w:rsidP="00B04BB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3E494B" w:rsidRDefault="003E494B" w:rsidP="003E494B">
      <w:pPr>
        <w:pStyle w:val="c7"/>
        <w:spacing w:before="0" w:beforeAutospacing="0" w:after="0" w:afterAutospacing="0"/>
        <w:ind w:left="786"/>
        <w:jc w:val="center"/>
        <w:rPr>
          <w:b/>
          <w:bCs/>
          <w:color w:val="000000"/>
          <w:sz w:val="28"/>
          <w:szCs w:val="28"/>
        </w:rPr>
      </w:pPr>
      <w:r w:rsidRPr="003E494B">
        <w:rPr>
          <w:b/>
          <w:bCs/>
          <w:color w:val="000000"/>
          <w:sz w:val="28"/>
          <w:szCs w:val="28"/>
        </w:rPr>
        <w:t>2.Общая характеристика учебного предмета.</w:t>
      </w:r>
    </w:p>
    <w:p w:rsidR="003E494B" w:rsidRPr="003E494B" w:rsidRDefault="003E494B" w:rsidP="0099045E">
      <w:pPr>
        <w:pStyle w:val="c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E494B">
        <w:rPr>
          <w:color w:val="000000"/>
          <w:sz w:val="28"/>
          <w:szCs w:val="28"/>
        </w:rPr>
        <w:t>Программа основывается на двух основных принципах: практической направленности материала и его  коррекционной направленности, которая позволяет реализовать индивидуальное и дифференцированное воздействие.</w:t>
      </w:r>
    </w:p>
    <w:p w:rsidR="003E494B" w:rsidRPr="003E494B" w:rsidRDefault="003E494B" w:rsidP="0099045E">
      <w:pPr>
        <w:pStyle w:val="c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E494B">
        <w:rPr>
          <w:color w:val="000000"/>
          <w:sz w:val="28"/>
          <w:szCs w:val="28"/>
        </w:rPr>
        <w:t xml:space="preserve">Коррекционная направленность обучения включает в себя коррекцию различных сторон речи (фонетической, лексической, грамматической, стилистической); коррекцию мышления (умственных операций: логичность, </w:t>
      </w:r>
      <w:r w:rsidRPr="003E494B">
        <w:rPr>
          <w:color w:val="000000"/>
          <w:sz w:val="28"/>
          <w:szCs w:val="28"/>
        </w:rPr>
        <w:lastRenderedPageBreak/>
        <w:t>последовательность); коррекцию речи через знаково-смысловую дифференциацию слова.</w:t>
      </w:r>
    </w:p>
    <w:p w:rsidR="0099045E" w:rsidRDefault="0099045E" w:rsidP="003E494B">
      <w:pPr>
        <w:pStyle w:val="c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494B" w:rsidRPr="003E494B">
        <w:rPr>
          <w:color w:val="000000"/>
          <w:sz w:val="28"/>
          <w:szCs w:val="28"/>
        </w:rPr>
        <w:t>Содержание программы обеспечивает поэтапное формирование физической культуры личности.</w:t>
      </w:r>
    </w:p>
    <w:p w:rsidR="003E494B" w:rsidRPr="003E494B" w:rsidRDefault="003E494B" w:rsidP="003E494B">
      <w:pPr>
        <w:pStyle w:val="c7"/>
        <w:rPr>
          <w:color w:val="000000"/>
          <w:sz w:val="28"/>
          <w:szCs w:val="28"/>
        </w:rPr>
      </w:pPr>
      <w:r w:rsidRPr="003E494B">
        <w:rPr>
          <w:color w:val="000000"/>
          <w:sz w:val="28"/>
          <w:szCs w:val="28"/>
        </w:rPr>
        <w:t xml:space="preserve">Содержание программы отражено в следующих разделах: «Гимнастика», «Легкая атлетика», 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 w:rsidRPr="003E494B">
        <w:rPr>
          <w:color w:val="000000"/>
          <w:sz w:val="28"/>
          <w:szCs w:val="28"/>
        </w:rPr>
        <w:t>возможностей</w:t>
      </w:r>
      <w:proofErr w:type="gramEnd"/>
      <w:r w:rsidRPr="003E494B">
        <w:rPr>
          <w:color w:val="000000"/>
          <w:sz w:val="28"/>
          <w:szCs w:val="28"/>
        </w:rP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3E494B" w:rsidRPr="003E494B" w:rsidRDefault="0099045E" w:rsidP="003E494B">
      <w:pPr>
        <w:pStyle w:val="c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494B" w:rsidRPr="003E494B">
        <w:rPr>
          <w:color w:val="000000"/>
          <w:sz w:val="28"/>
          <w:szCs w:val="28"/>
        </w:rPr>
        <w:t xml:space="preserve">В разделе «Гимнастика» кроме построений и перестроений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добавляется </w:t>
      </w:r>
      <w:proofErr w:type="gramStart"/>
      <w:r w:rsidR="003E494B" w:rsidRPr="003E494B">
        <w:rPr>
          <w:color w:val="000000"/>
          <w:sz w:val="28"/>
          <w:szCs w:val="28"/>
        </w:rPr>
        <w:t>опорный</w:t>
      </w:r>
      <w:proofErr w:type="gramEnd"/>
      <w:r w:rsidR="003E494B" w:rsidRPr="003E494B">
        <w:rPr>
          <w:color w:val="000000"/>
          <w:sz w:val="28"/>
          <w:szCs w:val="28"/>
        </w:rPr>
        <w:t xml:space="preserve"> прыжок; упражнения со скакалками; гантелями и штангой; на преодоление сопротивления; упражнения для корпуса и ног; элементы акробатики.</w:t>
      </w:r>
    </w:p>
    <w:p w:rsidR="003E494B" w:rsidRPr="003E494B" w:rsidRDefault="0099045E" w:rsidP="003E494B">
      <w:pPr>
        <w:pStyle w:val="c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494B" w:rsidRPr="003E494B">
        <w:rPr>
          <w:color w:val="000000"/>
          <w:sz w:val="28"/>
          <w:szCs w:val="28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ловкости, быстроты и т. д.).</w:t>
      </w:r>
    </w:p>
    <w:p w:rsidR="003E494B" w:rsidRDefault="0099045E" w:rsidP="003E494B">
      <w:pPr>
        <w:pStyle w:val="c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494B" w:rsidRPr="003E494B">
        <w:rPr>
          <w:color w:val="000000"/>
          <w:sz w:val="28"/>
          <w:szCs w:val="28"/>
        </w:rPr>
        <w:t>Особое место в системе уроков по физической культуре занимают разделы «Подвижные игры» и «Спортивные игры», которые не только способствуют укреплению здоровья обучающихся и развитию у них необходимых физических качеств, но и формируют навыки коллективного взаимодействия. Начиная с V-го класса, обучающиеся знакомятся с доступными видами спортивных игр: волейболом, баскетболом, настольным теннисом, хоккеем на полу (последнее может использоваться как дополнительный материал).</w:t>
      </w:r>
      <w:r w:rsidR="003E494B" w:rsidRPr="003E494B">
        <w:rPr>
          <w:i/>
          <w:iCs/>
          <w:color w:val="000000"/>
          <w:sz w:val="28"/>
          <w:szCs w:val="28"/>
        </w:rPr>
        <w:t> </w:t>
      </w:r>
      <w:r w:rsidR="003E494B" w:rsidRPr="003E494B">
        <w:rPr>
          <w:color w:val="000000"/>
          <w:sz w:val="28"/>
          <w:szCs w:val="28"/>
        </w:rPr>
        <w:t>В связи с неблагоприятными погодными условиями зимой может быть изменен объем времени на прохождение лыжной подготовки и возможна замена уроков из разделов «Гимнастика» и «Подвижные игры».</w:t>
      </w:r>
    </w:p>
    <w:p w:rsidR="0099045E" w:rsidRDefault="0099045E" w:rsidP="0099045E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Описание места учебного предмета в учебном плане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045E" w:rsidRPr="0099045E" w:rsidRDefault="0099045E" w:rsidP="0099045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 «Физическая культура» </w:t>
      </w: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рассчитан на пять лет  изучения в основной школе. Программа предусматривает следующее количество часов по классам:</w:t>
      </w:r>
    </w:p>
    <w:p w:rsidR="0099045E" w:rsidRPr="0099045E" w:rsidRDefault="0099045E" w:rsidP="0099045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 - по 2</w:t>
      </w: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34 учебных недели – всего 68 часов</w:t>
      </w: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9045E" w:rsidRPr="0099045E" w:rsidRDefault="0099045E" w:rsidP="0099045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 - по 2</w:t>
      </w: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34 учебных недели – всего 68 часов</w:t>
      </w: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9045E" w:rsidRPr="0099045E" w:rsidRDefault="0099045E" w:rsidP="0099045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2</w:t>
      </w: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34 учебных недели – всего 68 часов</w:t>
      </w: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9045E" w:rsidRPr="0099045E" w:rsidRDefault="0099045E" w:rsidP="0099045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 класс  - по 3 часа в неделю, 34 учебных недели – всего 102 часа,</w:t>
      </w:r>
    </w:p>
    <w:p w:rsidR="0099045E" w:rsidRPr="0099045E" w:rsidRDefault="0099045E" w:rsidP="0099045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по 3 часа в неделю, 34</w:t>
      </w: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недели – всего102 часа.</w:t>
      </w:r>
    </w:p>
    <w:p w:rsidR="0099045E" w:rsidRDefault="00A315D1" w:rsidP="0099045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9045E"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процесса обучения в ра</w:t>
      </w:r>
      <w:r w:rsid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9045E"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данной программы  предполагается применением следующих</w:t>
      </w:r>
      <w:r w:rsidR="0099045E" w:rsidRPr="0099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9045E" w:rsidRPr="00A31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технологий обучения</w:t>
      </w:r>
      <w:r w:rsidR="0099045E" w:rsidRPr="0099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9045E"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технологий коррекционно-развивающего обучения, игровой деятельности,  личностно – ориентированного обучения, технологий индивидуализации и дифференциации обучения, технологий здоровьесбережения</w:t>
      </w:r>
      <w:r w:rsidRPr="0099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15D1" w:rsidRDefault="00A315D1" w:rsidP="00A315D1">
      <w:pPr>
        <w:shd w:val="clear" w:color="auto" w:fill="FFFFFF"/>
        <w:spacing w:before="100" w:beforeAutospacing="1" w:after="100" w:afterAutospacing="1" w:line="240" w:lineRule="auto"/>
        <w:ind w:left="1080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1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Планируемые результаты освоения учебного предмета.</w:t>
      </w:r>
    </w:p>
    <w:p w:rsidR="00DD05AB" w:rsidRPr="00DD05AB" w:rsidRDefault="00DD05AB" w:rsidP="00DD05AB">
      <w:pPr>
        <w:shd w:val="clear" w:color="auto" w:fill="FFFFFF"/>
        <w:spacing w:before="100" w:beforeAutospacing="1" w:after="100" w:afterAutospacing="1" w:line="240" w:lineRule="auto"/>
        <w:ind w:left="142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результаты:</w:t>
      </w:r>
    </w:p>
    <w:p w:rsidR="00DD05AB" w:rsidRPr="00DD05AB" w:rsidRDefault="00DD05AB" w:rsidP="00DD0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DD05AB" w:rsidRPr="00DD05AB" w:rsidRDefault="00DD05AB" w:rsidP="00DD0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DD05AB" w:rsidRPr="00DD05AB" w:rsidRDefault="00DD05AB" w:rsidP="00DD0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ценить и принимать базовые ценности, уважительно и бережно относиться к людям труда и результатам их деятельности;</w:t>
      </w:r>
    </w:p>
    <w:p w:rsidR="00DD05AB" w:rsidRPr="00DD05AB" w:rsidRDefault="00DD05AB" w:rsidP="00DD0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роль языка и речи в жизни людей.</w:t>
      </w:r>
    </w:p>
    <w:p w:rsidR="00DD05AB" w:rsidRPr="00DD05AB" w:rsidRDefault="00DD05AB" w:rsidP="00DD0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эмоционально «проживать» текст, выражать свои эмоции; обращать внимание  на   особенности устных  и  письменных высказываний других людей (интонацию, темп, тон речи; выбор слов).</w:t>
      </w:r>
    </w:p>
    <w:p w:rsidR="00DD05AB" w:rsidRPr="00DD05AB" w:rsidRDefault="00DD05AB" w:rsidP="00DD0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Гордиться школьными успехами и достижениями как собственными, так и своих товарищей;</w:t>
      </w:r>
    </w:p>
    <w:p w:rsidR="00DD05AB" w:rsidRPr="00DD05AB" w:rsidRDefault="00DD05AB" w:rsidP="00DD0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эмоционально откликаться на произведения литературы;</w:t>
      </w:r>
    </w:p>
    <w:p w:rsidR="00DD05AB" w:rsidRPr="00DD05AB" w:rsidRDefault="00DD05AB" w:rsidP="00DD0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:rsidR="00DD05AB" w:rsidRPr="00DD05AB" w:rsidRDefault="00DD05AB" w:rsidP="00DD05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культурно-историческому наследию родного края и страны.</w:t>
      </w:r>
    </w:p>
    <w:p w:rsidR="00DD05AB" w:rsidRPr="00F13698" w:rsidRDefault="00DD05AB" w:rsidP="00DD05AB">
      <w:pPr>
        <w:shd w:val="clear" w:color="auto" w:fill="FFFFFF"/>
        <w:spacing w:before="100" w:beforeAutospacing="1" w:after="100" w:afterAutospacing="1" w:line="240" w:lineRule="auto"/>
        <w:ind w:left="142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DD05AB" w:rsidRPr="00DD05AB" w:rsidRDefault="00DD05AB" w:rsidP="00DD05AB">
      <w:pPr>
        <w:shd w:val="clear" w:color="auto" w:fill="FFFFFF"/>
        <w:spacing w:before="100" w:beforeAutospacing="1" w:after="100" w:afterAutospacing="1" w:line="240" w:lineRule="auto"/>
        <w:ind w:left="142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влияния физических упражнений на физическое развитие и развитие физических качеств человека;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занятий физическими упражнениями в режиме дня (под руководством учителя);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 об основных физических качествах человека: сила, быстрота, выносливость, гибкость, координация;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технических действий из базовых видов спорта, применение их в игровой и учебной деятельности;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акробатических и гимнастических комбинаций из числа усвоенных (под руководством учителя);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со сверстниками в подвижных и спортивных играх;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сверстниками по правилам проведения подвижных игр и соревнований;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DD05AB" w:rsidRPr="00DD05AB" w:rsidRDefault="00DD05AB" w:rsidP="00DD05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посильной помощи сверстникам при выполнении учебных заданий;</w:t>
      </w:r>
    </w:p>
    <w:p w:rsidR="00DD05AB" w:rsidRPr="00DD05AB" w:rsidRDefault="00DD05AB" w:rsidP="00DD05AB">
      <w:pPr>
        <w:shd w:val="clear" w:color="auto" w:fill="FFFFFF"/>
        <w:spacing w:before="100" w:beforeAutospacing="1" w:after="100" w:afterAutospacing="1" w:line="240" w:lineRule="auto"/>
        <w:ind w:left="142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состоянии и организации физической культуры и спорта в России, в том числе о Паралимпийских играх и Специальной олимпиаде;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строевых действий в шеренге и колонне;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видов лыжного спорта, демонстрация техники лыжных ходов; знание температурных норм для занятий;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измерение индивидуальных показателей физического развития (длина и масса тела),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акробатических и гимнастических комбинаций на доступном техническом </w:t>
      </w:r>
      <w:proofErr w:type="gramStart"/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разметки спортивной площадки при выполнении физических упражнений;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спортивным инвентарем и тренажерным оборудованием;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ориентировка в пространстве спортивного зала и на стадионе;</w:t>
      </w:r>
    </w:p>
    <w:p w:rsidR="00DD05AB" w:rsidRPr="00DD05AB" w:rsidRDefault="00DD05AB" w:rsidP="00DD05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размещение спортивных снарядов при организации и проведении подвижных и спортивных игр.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3569"/>
        <w:gridCol w:w="6043"/>
      </w:tblGrid>
      <w:tr w:rsidR="00DD05AB" w:rsidRPr="00DD05AB" w:rsidTr="00F13698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должны</w:t>
            </w:r>
            <w:r w:rsidRPr="008E6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знать</w:t>
            </w: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8E6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должны </w:t>
            </w:r>
            <w:r w:rsidRPr="008E6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уметь</w:t>
            </w: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DD05AB" w:rsidRPr="00DD05AB" w:rsidTr="00F13698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выполнении физических упражнений.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выполнять строевые упражнения,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избежать травм при выполнении лазания и опорного прыжка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фазы прыжка в длину с разбега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фазы прыжка в высоту.                              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расстановку игроков на площадке, правила перехода играющих.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 в баскетбол, некоторые правила игры.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выполнении строевых команд, гигиены после занятий  физическими упражнениями; приёмы выполнения команд: «Налево!» «Направо!»      </w:t>
            </w:r>
          </w:p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бежать по прямой и по повороту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разновидности ходьбы; пробегать в медленном темпе 4 мин., бегать на время 60 м.; выполнять прыжок в длину с разбега способом «согнув ноги» из зоны отталкивания не более 1м.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прыгать в высоту способом «перешагивание» с 6-12 шагов разбега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подавать боковую подачу, разыгрывать мяч на три паса.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мяч с различными заданиями; ловить и передавать мяч.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команды: «Налево!», «Направо!», «Кругом!», соблюдать интервал; выполнять исходные положения без контроля зрения; правильно и быстро реагировать на сигнал учителя, выполнять опорный прыжок через козла ноги врозь; сохранять равновесие на наклонной плоскости, выбирать рациональный способ преодоления препятствий; лазать по канату произвольным способом; выбирать наиболее удачный способ переноски груза.</w:t>
            </w:r>
          </w:p>
          <w:p w:rsidR="00DD05AB" w:rsidRPr="00DD05AB" w:rsidRDefault="00DD05AB" w:rsidP="00AB5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координировать движение рук и ног при беге по повороту; бежать в быстром темпе до 100 м.</w:t>
            </w:r>
          </w:p>
        </w:tc>
      </w:tr>
      <w:tr w:rsidR="00DD05AB" w:rsidRPr="00DD05AB" w:rsidTr="00F13698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выполнении физических упражнений.</w:t>
            </w:r>
          </w:p>
          <w:p w:rsidR="00DD05AB" w:rsidRPr="00DD05AB" w:rsidRDefault="00DD05AB" w:rsidP="00DD05AB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части тела.</w:t>
            </w:r>
          </w:p>
          <w:p w:rsidR="00DD05AB" w:rsidRPr="00DD05AB" w:rsidRDefault="00DD05AB" w:rsidP="00DD05AB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укреплять мышцы и кости.</w:t>
            </w:r>
          </w:p>
          <w:p w:rsidR="00DD05AB" w:rsidRPr="00DD05AB" w:rsidRDefault="00DD05AB" w:rsidP="00DD05AB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правильно выполнять строевые упражнения, как </w:t>
            </w: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избежать травм при выполнении лазания и опорного прыжка.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Фазы прыжка в высоту «перешагиванием»;</w:t>
            </w:r>
          </w:p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передачи эстафетной палочки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Подавать команды при выполнении общеразвивающих упражнений,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</w:t>
            </w:r>
            <w:proofErr w:type="gramStart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опорный</w:t>
            </w:r>
            <w:proofErr w:type="gramEnd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прыжок через козла; сохранять равновесие на бревне, преодолевать несколько препятствий: лазать по канату способом в три приема.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Ходить спортивной ходьбой, правильно финишировать в беге 60м;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 отталкиваться в прыжках в длину и в прыжках в высоту;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Метать мяч в цель с места из </w:t>
            </w:r>
            <w:proofErr w:type="gramStart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и на дальность.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перемещаться на площадке, разыгрывать мяч в «</w:t>
            </w: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пионерболе</w:t>
            </w: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передачу от груди, вести мяч одной рукой и попеременно. Бросать в корзину двумя руками с места.</w:t>
            </w:r>
          </w:p>
        </w:tc>
      </w:tr>
      <w:tr w:rsidR="00DD05AB" w:rsidRPr="00DD05AB" w:rsidTr="00F13698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 класс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ходьбы для укрепления здоровья человека, Основы кроссового бега, бег по виражу.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выполняются штрафные броски, сколько раз.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выполнять размыкание уступами,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перестроиться из колонны по одному в колонну по два, три;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осуществлять страховку при выполнении другим учеником упражнения на бревне.</w:t>
            </w:r>
          </w:p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соревнований</w:t>
            </w:r>
            <w:proofErr w:type="gramStart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рава и обязанности игроков; Как предупредить травмы.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68" w:rsidRPr="008E6BB9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Пройти в быстром темпе 20-30 мин; выполнять стартовый разгон с плавным переходом в бег; </w:t>
            </w:r>
          </w:p>
          <w:p w:rsidR="00AB5B68" w:rsidRPr="008E6BB9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бежать с переменной скоростью 5 мин; равномерно в медленном темпе 8 мин; </w:t>
            </w:r>
          </w:p>
          <w:p w:rsidR="00AB5B68" w:rsidRPr="008E6BB9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полёт в группировке, в прыжках в длину с разбега способом «согнув ноги»; 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метание малого мяча на дальность с разбега по коридору 10 м; выполнять толкание набивного мяча с места.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остановку прыжком и поворотом, броски по корзине двумя руками от груди с места.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и правильно выполнять команды: Шире шаг!», «Короче шаг!», «Чаще шаг!», «Реже шаг!»; выполнять опорный прыжок способом  «согнув ноги»  через козла; различать фазы опорного прыжка; удерживать равновесие на гимнаст</w:t>
            </w:r>
            <w:proofErr w:type="gramStart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ревне в усложнённых условиях; лазать по канату в два и три приёма; переносить ученика строем; выполнять простейшие комбинации на гимнаст. бревне.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переход через планку в прыжках в высоту.</w:t>
            </w:r>
          </w:p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верхнюю прямую подачу. Играть в волейбол.</w:t>
            </w:r>
          </w:p>
        </w:tc>
      </w:tr>
      <w:tr w:rsidR="00DD05AB" w:rsidRPr="00DD05AB" w:rsidTr="00F13698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двигательный режим;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 и его основные приемы;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процессе игровой деятельности на роке;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выполнении физических упражнений.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о фигурной маршировке; фазы </w:t>
            </w: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опорного прыжка;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правила судейства на бегу прыжком, метанию, правила передачи эстафетной палочки;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измерять пульс, давление;</w:t>
            </w:r>
          </w:p>
          <w:p w:rsidR="00DD05AB" w:rsidRPr="00DD05AB" w:rsidRDefault="00DD05AB" w:rsidP="00DD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 в волейбол</w:t>
            </w:r>
          </w:p>
          <w:p w:rsidR="00DD05AB" w:rsidRPr="00DD05AB" w:rsidRDefault="00DD05AB" w:rsidP="00DD05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выполнять штрафной бросок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выполнять интервал и держать дистанцию;</w:t>
            </w:r>
          </w:p>
          <w:p w:rsidR="00DD05AB" w:rsidRPr="00DD05AB" w:rsidRDefault="00DD05AB" w:rsidP="00DD05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движения и воспроизводить с заданной амплитудой без контроля зрения  изменять направление движения по команде;</w:t>
            </w:r>
          </w:p>
          <w:p w:rsidR="00DD05AB" w:rsidRPr="00DD05AB" w:rsidRDefault="00DD05AB" w:rsidP="00DD05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опорный прыжок;</w:t>
            </w:r>
          </w:p>
          <w:p w:rsidR="00DD05AB" w:rsidRPr="00DD05AB" w:rsidRDefault="00DD05AB" w:rsidP="00DD05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простейшие комбинации на бревне;</w:t>
            </w:r>
          </w:p>
          <w:p w:rsidR="00DD05AB" w:rsidRPr="00DD05AB" w:rsidRDefault="00DD05AB" w:rsidP="00DD05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анализ выполненного движения.</w:t>
            </w:r>
          </w:p>
          <w:p w:rsidR="00DD05AB" w:rsidRPr="00DD05AB" w:rsidRDefault="00DD05AB" w:rsidP="00DD05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бежать с переменной скоростью в течени</w:t>
            </w:r>
            <w:proofErr w:type="gramStart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мин, в различном темпе;</w:t>
            </w:r>
          </w:p>
          <w:p w:rsidR="00DD05AB" w:rsidRPr="00DD05AB" w:rsidRDefault="00DD05AB" w:rsidP="00DD05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прыжки в длину, высоту.</w:t>
            </w:r>
          </w:p>
          <w:p w:rsidR="00DD05AB" w:rsidRPr="00DD05AB" w:rsidRDefault="00DD05AB" w:rsidP="00DD05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Метать, толкать набивной мяч.</w:t>
            </w:r>
          </w:p>
          <w:p w:rsidR="00DD05AB" w:rsidRPr="00DD05AB" w:rsidRDefault="00AB5B68" w:rsidP="00DD05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D05AB"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ринимать и передавать мяч сверху, снизу в </w:t>
            </w:r>
            <w:r w:rsidR="00DD05AB"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парах после перемещения.</w:t>
            </w:r>
          </w:p>
          <w:p w:rsidR="00DD05AB" w:rsidRPr="00DD05AB" w:rsidRDefault="00DD05AB" w:rsidP="00DD05A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ловлю и передачу мяча в парах в движении шагом. Ведение мяча в беге; выполнение бросков  в движении и на месте с различных положений и расстояния.</w:t>
            </w:r>
          </w:p>
        </w:tc>
      </w:tr>
      <w:tr w:rsidR="00DD05AB" w:rsidRPr="00DD05AB" w:rsidTr="00F13698"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 класс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самостоятельно провести лёгкоатлетическую разминку перед соревнованиями.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значит «тактика игры», роль судьи.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занятий волейболом на трудовую подготовку.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такое строй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выполнять перестроения, как проводятся соревнования по гимнастике.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самостоятельно провести лёгкоатлетическую разминку перед соревнованиями</w:t>
            </w:r>
          </w:p>
          <w:p w:rsidR="00DD05AB" w:rsidRPr="00DD05AB" w:rsidRDefault="00DD05AB" w:rsidP="00DD05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влияние занятий волейболом на трудовую подготовку.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BB9" w:rsidRPr="008E6BB9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пробежать в медленном темпе до 12-15 мин; бегать на короткие дистанции 100-200 м, а средние дистанции 800 м; преодолевать в максимальном темпе полосу препятствий на дистанции до 100 м;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прыгать в длину с полного разбега способом «согну</w:t>
            </w:r>
            <w:r w:rsidR="008E6BB9"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ноги» на результат и в обозначенное место; прыгать в высоту с полного разбега способом перешагивание</w:t>
            </w:r>
            <w:r w:rsidR="008E6BB9"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м</w:t>
            </w: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етать малый мяч с полного разбега на дальность в коридор 10 м и в обозначенное место; толкать набивной мяч весом 3 кг на результат со скачка.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передачу из-за головы при передвижении бегом, ведение мяча с обводкой.</w:t>
            </w:r>
          </w:p>
          <w:p w:rsidR="00DD05AB" w:rsidRPr="00DD05AB" w:rsidRDefault="00DD05AB" w:rsidP="00DD0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все виды подач, выполнять прямой нападающий удар; блокировать нападающие удары.</w:t>
            </w:r>
          </w:p>
          <w:p w:rsidR="008E6BB9" w:rsidRPr="008E6BB9" w:rsidRDefault="00DD05AB" w:rsidP="008E6B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все виды лазания, опорных прыжков, равновесия; составить 5-6 упражнений и показать их выполнение учащимся на </w:t>
            </w:r>
            <w:proofErr w:type="gramStart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уроке</w:t>
            </w:r>
            <w:proofErr w:type="gramEnd"/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D05AB" w:rsidRPr="00DD05AB" w:rsidRDefault="00DD05AB" w:rsidP="008E6BB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прыгать в выс</w:t>
            </w:r>
            <w:r w:rsidR="008E6BB9"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оту с полного разбега способом «</w:t>
            </w:r>
            <w:r w:rsidRPr="008E6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перешагивание» выполнять все виды подач, выполнять прямой нападающий удар; блокировать нападающие удары.</w:t>
            </w:r>
          </w:p>
        </w:tc>
      </w:tr>
    </w:tbl>
    <w:p w:rsidR="00F13698" w:rsidRDefault="00F13698" w:rsidP="00F1369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окончанию обучения учащиеся с умеренной, тяжелой умственной отсталостью, множественными нарушениями овладевают:</w:t>
      </w:r>
    </w:p>
    <w:p w:rsidR="00F13698" w:rsidRDefault="00F13698" w:rsidP="00F13698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способностью доступным способом контролировать положение собственного тела;</w:t>
      </w:r>
    </w:p>
    <w:p w:rsidR="00F13698" w:rsidRDefault="00F13698" w:rsidP="00F13698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согласованными, последовательными движениями,</w:t>
      </w:r>
    </w:p>
    <w:p w:rsidR="00F13698" w:rsidRDefault="00F13698" w:rsidP="00F13698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произвольными движениями;</w:t>
      </w:r>
    </w:p>
    <w:p w:rsidR="00F13698" w:rsidRDefault="00F13698" w:rsidP="00F13698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координацией движениями обеих рук;</w:t>
      </w:r>
    </w:p>
    <w:p w:rsidR="00F13698" w:rsidRDefault="00F13698" w:rsidP="00F13698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зрительно-моторной координацией;</w:t>
      </w:r>
    </w:p>
    <w:p w:rsidR="00F13698" w:rsidRDefault="00F13698" w:rsidP="00F13698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целенаправленными движениями;</w:t>
      </w:r>
    </w:p>
    <w:p w:rsidR="00F13698" w:rsidRDefault="00F13698" w:rsidP="00F13698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активными движениями и получают удовольствие от собственных движений;</w:t>
      </w:r>
    </w:p>
    <w:p w:rsidR="00F13698" w:rsidRDefault="00F13698" w:rsidP="00F13698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игре в мяч: бросками, передачей, киданием;</w:t>
      </w:r>
    </w:p>
    <w:p w:rsidR="00F13698" w:rsidRPr="00F13698" w:rsidRDefault="00F13698" w:rsidP="00F13698">
      <w:p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Метап</w:t>
      </w:r>
      <w:r w:rsidRPr="00F136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редметные результаты:</w:t>
      </w:r>
    </w:p>
    <w:p w:rsidR="00AB5B68" w:rsidRDefault="00AB5B68" w:rsidP="00AB5B68">
      <w:pPr>
        <w:shd w:val="clear" w:color="auto" w:fill="FFFFFF"/>
        <w:spacing w:before="100" w:beforeAutospacing="1" w:after="100" w:afterAutospacing="1" w:line="240" w:lineRule="auto"/>
        <w:ind w:left="-142" w:right="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AB5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</w:t>
      </w:r>
      <w:proofErr w:type="gramEnd"/>
      <w:r w:rsidRPr="00AB5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УД</w:t>
      </w:r>
    </w:p>
    <w:p w:rsidR="0087256F" w:rsidRPr="0087256F" w:rsidRDefault="0087256F" w:rsidP="008725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9C4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AB5B68" w:rsidRPr="0087256F" w:rsidRDefault="00AB5B68" w:rsidP="00AB5B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пользоваться учебниками, словарями; находить ответы на вопросы;</w:t>
      </w:r>
    </w:p>
    <w:p w:rsidR="00AB5B68" w:rsidRPr="0087256F" w:rsidRDefault="00AB5B68" w:rsidP="00AB5B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извлекать информацию, представленную в разных формах (сплошной текст, иллюстрация);</w:t>
      </w:r>
    </w:p>
    <w:p w:rsidR="00AB5B68" w:rsidRPr="0087256F" w:rsidRDefault="00AB5B68" w:rsidP="00AB5B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устанавливать причинно-следственные связи;</w:t>
      </w:r>
    </w:p>
    <w:p w:rsidR="00AB5B68" w:rsidRPr="0087256F" w:rsidRDefault="00AB5B68" w:rsidP="00AB5B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делать выводы в результате совместной работы класса и учителя</w:t>
      </w:r>
      <w:proofErr w:type="gramStart"/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 ;</w:t>
      </w:r>
      <w:proofErr w:type="gramEnd"/>
    </w:p>
    <w:p w:rsidR="00AB5B68" w:rsidRPr="0087256F" w:rsidRDefault="00AB5B68" w:rsidP="00AB5B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дифференцированно воспринимать окружающий мир, его временно-пространственную организацию;</w:t>
      </w:r>
    </w:p>
    <w:p w:rsidR="00AB5B68" w:rsidRPr="0087256F" w:rsidRDefault="00AB5B68" w:rsidP="00AB5B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AB5B68" w:rsidRPr="0087256F" w:rsidRDefault="00AB5B68" w:rsidP="00AB5B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AB5B68" w:rsidRDefault="00AB5B68" w:rsidP="00AB5B68">
      <w:pPr>
        <w:shd w:val="clear" w:color="auto" w:fill="FFFFFF"/>
        <w:spacing w:before="100" w:beforeAutospacing="1" w:after="100" w:afterAutospacing="1" w:line="240" w:lineRule="auto"/>
        <w:ind w:left="-142" w:right="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AB5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</w:t>
      </w:r>
      <w:proofErr w:type="gramEnd"/>
      <w:r w:rsidRPr="00AB5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УД</w:t>
      </w:r>
    </w:p>
    <w:p w:rsidR="0087256F" w:rsidRPr="0087256F" w:rsidRDefault="0087256F" w:rsidP="008725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9C4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AB5B68" w:rsidRPr="0087256F" w:rsidRDefault="00AB5B68" w:rsidP="00AB5B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AB5B68" w:rsidRPr="00FA57E9" w:rsidRDefault="00AB5B68" w:rsidP="00FA57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Слушать собеседника, вступать в диалог и поддерживать его</w:t>
      </w:r>
      <w:proofErr w:type="gramStart"/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FA5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proofErr w:type="gramEnd"/>
    </w:p>
    <w:p w:rsidR="00AB5B68" w:rsidRPr="0087256F" w:rsidRDefault="00AB5B68" w:rsidP="00AB5B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AB5B68" w:rsidRDefault="00AB5B68" w:rsidP="00AB5B68">
      <w:pPr>
        <w:shd w:val="clear" w:color="auto" w:fill="FFFFFF"/>
        <w:spacing w:before="100" w:beforeAutospacing="1" w:after="100" w:afterAutospacing="1" w:line="240" w:lineRule="auto"/>
        <w:ind w:left="-142" w:right="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AB5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</w:t>
      </w:r>
      <w:proofErr w:type="gramEnd"/>
      <w:r w:rsidRPr="00AB5B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УД:</w:t>
      </w:r>
    </w:p>
    <w:p w:rsidR="0087256F" w:rsidRPr="0087256F" w:rsidRDefault="0087256F" w:rsidP="008725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9C4">
        <w:rPr>
          <w:rFonts w:ascii="Times New Roman" w:hAnsi="Times New Roman" w:cs="Times New Roman"/>
          <w:i/>
          <w:sz w:val="28"/>
          <w:szCs w:val="28"/>
        </w:rPr>
        <w:t>Обучающийся сможет:</w:t>
      </w:r>
    </w:p>
    <w:p w:rsidR="00AB5B68" w:rsidRPr="0087256F" w:rsidRDefault="00AB5B68" w:rsidP="00AB5B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AB5B68" w:rsidRPr="0087256F" w:rsidRDefault="00AB5B68" w:rsidP="00AB5B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Осознанно действовать на основе разных видов инструкций для решения практических и учебных задач;</w:t>
      </w:r>
    </w:p>
    <w:p w:rsidR="00AB5B68" w:rsidRPr="0087256F" w:rsidRDefault="00AB5B68" w:rsidP="00AB5B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:rsidR="00AB5B68" w:rsidRPr="0087256F" w:rsidRDefault="00AB5B68" w:rsidP="00AB5B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Обладать готовностью к осуществлению самоконтроля в процессе деятельности;</w:t>
      </w:r>
    </w:p>
    <w:p w:rsidR="00AB5B68" w:rsidRPr="0087256F" w:rsidRDefault="00AB5B68" w:rsidP="00AB5B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2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F13698" w:rsidRDefault="00F13698" w:rsidP="00AB5B68">
      <w:pPr>
        <w:shd w:val="clear" w:color="auto" w:fill="FFFFFF"/>
        <w:spacing w:before="100" w:beforeAutospacing="1" w:after="100" w:afterAutospacing="1" w:line="240" w:lineRule="auto"/>
        <w:ind w:left="-142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5D1" w:rsidRDefault="00AB5B68" w:rsidP="00AB5B68">
      <w:pPr>
        <w:shd w:val="clear" w:color="auto" w:fill="FFFFFF"/>
        <w:spacing w:before="100" w:beforeAutospacing="1" w:after="100" w:afterAutospacing="1" w:line="240" w:lineRule="auto"/>
        <w:ind w:left="-142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</w:t>
      </w:r>
      <w:r w:rsidRPr="00AB5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="00F13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7256F" w:rsidRPr="0087256F" w:rsidRDefault="0087256F" w:rsidP="0087256F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>Содержание программы отражено в следующих разделах: «</w:t>
      </w:r>
      <w:r w:rsidRPr="00C0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 xml:space="preserve">», </w:t>
      </w:r>
      <w:r w:rsidRPr="00C0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«Легкая атлетика</w:t>
      </w: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>», «</w:t>
      </w:r>
      <w:r w:rsidRPr="00C0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</w:t>
      </w: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>», «</w:t>
      </w:r>
      <w:r w:rsidRPr="00C0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игры»</w:t>
      </w:r>
      <w:r w:rsidRPr="00C02E78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 xml:space="preserve">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возможностей,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 </w:t>
      </w:r>
    </w:p>
    <w:p w:rsidR="0087256F" w:rsidRDefault="0087256F" w:rsidP="0087256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1.Физическая культура как область знаний.</w:t>
      </w:r>
    </w:p>
    <w:p w:rsidR="00F94D25" w:rsidRPr="00FC2573" w:rsidRDefault="00F94D25" w:rsidP="00FC257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и техника безопасности на занятиях физической культурой.</w:t>
      </w:r>
    </w:p>
    <w:p w:rsidR="00F94D25" w:rsidRPr="00FC2573" w:rsidRDefault="00F94D25" w:rsidP="00FC257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гигиена, солнечные и воздушные ванны.</w:t>
      </w:r>
    </w:p>
    <w:p w:rsidR="00F94D25" w:rsidRPr="00FC2573" w:rsidRDefault="00F94D25" w:rsidP="00FC2573">
      <w:pPr>
        <w:pStyle w:val="a3"/>
        <w:numPr>
          <w:ilvl w:val="0"/>
          <w:numId w:val="11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физических упражнений в жизни человека.  </w:t>
      </w:r>
    </w:p>
    <w:p w:rsidR="00F94D25" w:rsidRPr="00FC2573" w:rsidRDefault="00F94D25" w:rsidP="00FC257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физкультуры в подготовке к труду. Значение физической культуры в жизни человека.</w:t>
      </w:r>
    </w:p>
    <w:p w:rsidR="00F94D25" w:rsidRPr="00FC2573" w:rsidRDefault="00F94D25" w:rsidP="00FC257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Самостраховка и самоконтроль при выполнении физических упражнений.</w:t>
      </w:r>
    </w:p>
    <w:p w:rsidR="00F94D25" w:rsidRPr="00FC2573" w:rsidRDefault="00F94D25" w:rsidP="00FC2573">
      <w:pPr>
        <w:pStyle w:val="a3"/>
        <w:numPr>
          <w:ilvl w:val="0"/>
          <w:numId w:val="11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при травмах. Способы самостоятельного измерения частоты сердечных сокращений.</w:t>
      </w:r>
    </w:p>
    <w:p w:rsidR="00F94D25" w:rsidRPr="00FC2573" w:rsidRDefault="00F94D25" w:rsidP="00FC2573">
      <w:pPr>
        <w:pStyle w:val="a3"/>
        <w:numPr>
          <w:ilvl w:val="0"/>
          <w:numId w:val="11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 и спорт в России. </w:t>
      </w:r>
    </w:p>
    <w:p w:rsidR="00F94D25" w:rsidRPr="00FC2573" w:rsidRDefault="00F94D25" w:rsidP="00FC2573">
      <w:pPr>
        <w:pStyle w:val="a3"/>
        <w:numPr>
          <w:ilvl w:val="0"/>
          <w:numId w:val="11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олимпийские и Паралимпийские игры.</w:t>
      </w:r>
    </w:p>
    <w:p w:rsidR="00FC2573" w:rsidRPr="00FC2573" w:rsidRDefault="00FC2573" w:rsidP="00FC2573">
      <w:pPr>
        <w:pStyle w:val="a3"/>
        <w:numPr>
          <w:ilvl w:val="0"/>
          <w:numId w:val="11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i/>
          <w:color w:val="000006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и занятия спортом после окончания школы.</w:t>
      </w:r>
      <w:r w:rsidRPr="00FC2573">
        <w:rPr>
          <w:rFonts w:ascii="Times New Roman" w:eastAsia="Times New Roman" w:hAnsi="Times New Roman" w:cs="Times New Roman"/>
          <w:b/>
          <w:i/>
          <w:color w:val="000006"/>
          <w:sz w:val="28"/>
          <w:szCs w:val="28"/>
          <w:lang w:eastAsia="ru-RU"/>
        </w:rPr>
        <w:t xml:space="preserve"> </w:t>
      </w:r>
    </w:p>
    <w:p w:rsidR="00FC2573" w:rsidRPr="00FC2573" w:rsidRDefault="00FC2573" w:rsidP="00FC2573">
      <w:pPr>
        <w:pStyle w:val="a3"/>
        <w:numPr>
          <w:ilvl w:val="0"/>
          <w:numId w:val="11"/>
        </w:num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73">
        <w:rPr>
          <w:rFonts w:ascii="Times New Roman" w:eastAsia="Times New Roman" w:hAnsi="Times New Roman" w:cs="Times New Roman"/>
          <w:color w:val="000006"/>
          <w:sz w:val="28"/>
          <w:szCs w:val="28"/>
          <w:lang w:eastAsia="ru-RU"/>
        </w:rPr>
        <w:t>Правила подвижных и спортивных игр.</w:t>
      </w:r>
    </w:p>
    <w:p w:rsidR="00FC2573" w:rsidRDefault="00FC2573" w:rsidP="00FC2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573" w:rsidRDefault="00FC2573" w:rsidP="00FC2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73">
        <w:rPr>
          <w:rFonts w:ascii="Times New Roman" w:hAnsi="Times New Roman" w:cs="Times New Roman"/>
          <w:b/>
          <w:sz w:val="28"/>
          <w:szCs w:val="28"/>
        </w:rPr>
        <w:t>2. Физическое совершенствование.</w:t>
      </w:r>
    </w:p>
    <w:p w:rsidR="00FC2573" w:rsidRDefault="00FC2573" w:rsidP="00FC2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9C4">
        <w:rPr>
          <w:rFonts w:ascii="Times New Roman" w:hAnsi="Times New Roman" w:cs="Times New Roman"/>
          <w:b/>
          <w:sz w:val="28"/>
          <w:szCs w:val="28"/>
        </w:rPr>
        <w:t>Гимнастика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6205" w:rsidRPr="00CE6205" w:rsidRDefault="00CE6205" w:rsidP="00CE62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205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:rsidR="00FC2573" w:rsidRPr="0067286D" w:rsidRDefault="00FC2573" w:rsidP="00CE62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>Строевые упражнения.</w:t>
      </w:r>
    </w:p>
    <w:p w:rsidR="00FC2573" w:rsidRPr="0067286D" w:rsidRDefault="00FC2573" w:rsidP="00CE62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>Акробатические упражнения.</w:t>
      </w:r>
    </w:p>
    <w:p w:rsidR="00FC2573" w:rsidRPr="0067286D" w:rsidRDefault="00FC2573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>Простые и смешанные висы.</w:t>
      </w:r>
    </w:p>
    <w:p w:rsidR="00FC2573" w:rsidRPr="0067286D" w:rsidRDefault="0067286D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 xml:space="preserve">Равновесие на </w:t>
      </w:r>
      <w:proofErr w:type="spellStart"/>
      <w:r w:rsidRPr="0067286D">
        <w:rPr>
          <w:rFonts w:ascii="Times New Roman" w:hAnsi="Times New Roman" w:cs="Times New Roman"/>
          <w:sz w:val="28"/>
          <w:szCs w:val="28"/>
        </w:rPr>
        <w:t>гимн</w:t>
      </w:r>
      <w:proofErr w:type="gramStart"/>
      <w:r w:rsidRPr="0067286D">
        <w:rPr>
          <w:rFonts w:ascii="Times New Roman" w:hAnsi="Times New Roman" w:cs="Times New Roman"/>
          <w:sz w:val="28"/>
          <w:szCs w:val="28"/>
        </w:rPr>
        <w:t>.</w:t>
      </w:r>
      <w:r w:rsidR="00FC2573" w:rsidRPr="00672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2573" w:rsidRPr="0067286D">
        <w:rPr>
          <w:rFonts w:ascii="Times New Roman" w:hAnsi="Times New Roman" w:cs="Times New Roman"/>
          <w:sz w:val="28"/>
          <w:szCs w:val="28"/>
        </w:rPr>
        <w:t>камейке</w:t>
      </w:r>
      <w:proofErr w:type="spellEnd"/>
      <w:r w:rsidR="00FC2573" w:rsidRPr="0067286D">
        <w:rPr>
          <w:rFonts w:ascii="Times New Roman" w:hAnsi="Times New Roman" w:cs="Times New Roman"/>
          <w:sz w:val="28"/>
          <w:szCs w:val="28"/>
        </w:rPr>
        <w:t>.</w:t>
      </w:r>
    </w:p>
    <w:p w:rsidR="00FC2573" w:rsidRPr="0067286D" w:rsidRDefault="00FC2573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 xml:space="preserve">Лазание и </w:t>
      </w:r>
      <w:r w:rsidR="0067286D" w:rsidRPr="0067286D">
        <w:rPr>
          <w:rFonts w:ascii="Times New Roman" w:hAnsi="Times New Roman" w:cs="Times New Roman"/>
          <w:sz w:val="28"/>
          <w:szCs w:val="28"/>
        </w:rPr>
        <w:t>перелазанье</w:t>
      </w:r>
      <w:r w:rsidRPr="0067286D">
        <w:rPr>
          <w:rFonts w:ascii="Times New Roman" w:hAnsi="Times New Roman" w:cs="Times New Roman"/>
          <w:sz w:val="28"/>
          <w:szCs w:val="28"/>
        </w:rPr>
        <w:t xml:space="preserve"> по гимнастической стенке.</w:t>
      </w:r>
    </w:p>
    <w:p w:rsidR="00FC2573" w:rsidRPr="0067286D" w:rsidRDefault="00FC2573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>Опорный прыжок.</w:t>
      </w:r>
    </w:p>
    <w:p w:rsidR="00FC2573" w:rsidRPr="0067286D" w:rsidRDefault="00FC2573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>Упражнения с набивными мячами.</w:t>
      </w:r>
    </w:p>
    <w:p w:rsidR="00FC2573" w:rsidRPr="0067286D" w:rsidRDefault="00FC2573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>Лазание по канату произвольным способом.</w:t>
      </w:r>
    </w:p>
    <w:p w:rsidR="00FC2573" w:rsidRPr="0067286D" w:rsidRDefault="00FC2573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 xml:space="preserve">Равновесие на гимнастической скамейке с предметами, ходьба и бег различными </w:t>
      </w:r>
      <w:proofErr w:type="spellStart"/>
      <w:r w:rsidRPr="0067286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67286D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67286D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FC2573" w:rsidRPr="0067286D" w:rsidRDefault="00FC2573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>Опорный прыжок через козла.</w:t>
      </w:r>
    </w:p>
    <w:p w:rsidR="00FC2573" w:rsidRPr="0067286D" w:rsidRDefault="00FC2573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>Равновесие: ходьба с подбрасыванием мяча, равновесие на полу</w:t>
      </w:r>
    </w:p>
    <w:p w:rsidR="0067286D" w:rsidRPr="0067286D" w:rsidRDefault="0067286D" w:rsidP="0067286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 xml:space="preserve">Кувырки, стойка на </w:t>
      </w:r>
      <w:proofErr w:type="gramStart"/>
      <w:r w:rsidRPr="0067286D">
        <w:rPr>
          <w:rFonts w:ascii="Times New Roman" w:hAnsi="Times New Roman" w:cs="Times New Roman"/>
          <w:sz w:val="28"/>
          <w:szCs w:val="28"/>
        </w:rPr>
        <w:t>лопатках</w:t>
      </w:r>
      <w:proofErr w:type="gramEnd"/>
      <w:r w:rsidRPr="0067286D">
        <w:rPr>
          <w:rFonts w:ascii="Times New Roman" w:hAnsi="Times New Roman" w:cs="Times New Roman"/>
          <w:sz w:val="28"/>
          <w:szCs w:val="28"/>
        </w:rPr>
        <w:t>, мост, полу-шпагат.</w:t>
      </w:r>
    </w:p>
    <w:p w:rsidR="00FC2573" w:rsidRDefault="0067286D" w:rsidP="00FC25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6D">
        <w:rPr>
          <w:rFonts w:ascii="Times New Roman" w:hAnsi="Times New Roman" w:cs="Times New Roman"/>
          <w:sz w:val="28"/>
          <w:szCs w:val="28"/>
        </w:rPr>
        <w:t>Игры с элементами акробатики.</w:t>
      </w:r>
    </w:p>
    <w:p w:rsidR="0067286D" w:rsidRDefault="0067286D" w:rsidP="00672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86D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286D" w:rsidRPr="004A19C4" w:rsidRDefault="0067286D" w:rsidP="0067286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9C4">
        <w:rPr>
          <w:rFonts w:ascii="Times New Roman" w:hAnsi="Times New Roman"/>
          <w:sz w:val="28"/>
          <w:szCs w:val="28"/>
        </w:rPr>
        <w:t xml:space="preserve">Беговые упражнения. </w:t>
      </w:r>
    </w:p>
    <w:p w:rsidR="0067286D" w:rsidRPr="004A19C4" w:rsidRDefault="0067286D" w:rsidP="0067286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9C4">
        <w:rPr>
          <w:rFonts w:ascii="Times New Roman" w:hAnsi="Times New Roman"/>
          <w:sz w:val="28"/>
          <w:szCs w:val="28"/>
        </w:rPr>
        <w:t xml:space="preserve">Прыжковые упражнения. </w:t>
      </w:r>
    </w:p>
    <w:p w:rsidR="0067286D" w:rsidRDefault="0067286D" w:rsidP="0067286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9C4">
        <w:rPr>
          <w:rFonts w:ascii="Times New Roman" w:hAnsi="Times New Roman"/>
          <w:sz w:val="28"/>
          <w:szCs w:val="28"/>
        </w:rPr>
        <w:t>Упражнения в метании малого мяча.</w:t>
      </w:r>
    </w:p>
    <w:p w:rsidR="0067286D" w:rsidRDefault="0067286D" w:rsidP="00672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86D" w:rsidRDefault="0067286D" w:rsidP="00672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86D">
        <w:rPr>
          <w:rFonts w:ascii="Times New Roman" w:hAnsi="Times New Roman" w:cs="Times New Roman"/>
          <w:b/>
          <w:sz w:val="28"/>
          <w:szCs w:val="28"/>
        </w:rPr>
        <w:t>Спортивные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286D" w:rsidRPr="004A19C4" w:rsidRDefault="0067286D" w:rsidP="0067286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A19C4">
        <w:rPr>
          <w:rFonts w:ascii="Times New Roman" w:hAnsi="Times New Roman"/>
          <w:sz w:val="28"/>
          <w:szCs w:val="28"/>
        </w:rPr>
        <w:t xml:space="preserve">риемы игры в футбол, волейбол, гандбол, баскетбол. </w:t>
      </w:r>
    </w:p>
    <w:p w:rsidR="0067286D" w:rsidRPr="004A19C4" w:rsidRDefault="0067286D" w:rsidP="0067286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9C4">
        <w:rPr>
          <w:rFonts w:ascii="Times New Roman" w:hAnsi="Times New Roman"/>
          <w:sz w:val="28"/>
          <w:szCs w:val="28"/>
        </w:rPr>
        <w:t xml:space="preserve">Правила спортивных игр. </w:t>
      </w:r>
    </w:p>
    <w:p w:rsidR="0067286D" w:rsidRDefault="0067286D" w:rsidP="0067286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9C4">
        <w:rPr>
          <w:rFonts w:ascii="Times New Roman" w:hAnsi="Times New Roman"/>
          <w:sz w:val="28"/>
          <w:szCs w:val="28"/>
        </w:rPr>
        <w:t>Игры по правилам.</w:t>
      </w:r>
    </w:p>
    <w:p w:rsidR="0067286D" w:rsidRPr="004A19C4" w:rsidRDefault="0067286D" w:rsidP="00672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9C4">
        <w:rPr>
          <w:rFonts w:ascii="Times New Roman" w:hAnsi="Times New Roman" w:cs="Times New Roman"/>
          <w:b/>
          <w:sz w:val="28"/>
          <w:szCs w:val="28"/>
        </w:rPr>
        <w:t>Кроссовая подготовка</w:t>
      </w:r>
    </w:p>
    <w:p w:rsidR="0067286D" w:rsidRPr="004A19C4" w:rsidRDefault="0067286D" w:rsidP="0067286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A19C4">
        <w:rPr>
          <w:rFonts w:ascii="Times New Roman" w:hAnsi="Times New Roman"/>
          <w:sz w:val="28"/>
          <w:szCs w:val="28"/>
        </w:rPr>
        <w:t xml:space="preserve">Бег по пересеченной местности. </w:t>
      </w:r>
    </w:p>
    <w:p w:rsidR="006C1733" w:rsidRPr="003F2087" w:rsidRDefault="0067286D" w:rsidP="003F208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A19C4">
        <w:rPr>
          <w:rFonts w:ascii="Times New Roman" w:hAnsi="Times New Roman"/>
          <w:sz w:val="28"/>
          <w:szCs w:val="28"/>
        </w:rPr>
        <w:t>Преодоление полосы препятствий.</w:t>
      </w:r>
    </w:p>
    <w:p w:rsidR="003F2087" w:rsidRDefault="003F2087" w:rsidP="003F208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F2087" w:rsidRPr="003F2087" w:rsidRDefault="003F2087" w:rsidP="003F208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6.</w:t>
      </w:r>
      <w:r w:rsidRPr="003F2087">
        <w:rPr>
          <w:rStyle w:val="c3"/>
          <w:b/>
          <w:bCs/>
          <w:color w:val="000000"/>
          <w:sz w:val="28"/>
          <w:szCs w:val="28"/>
        </w:rPr>
        <w:t xml:space="preserve"> Материально- техническое обеспечение.</w:t>
      </w:r>
    </w:p>
    <w:p w:rsidR="003F2087" w:rsidRPr="003F2087" w:rsidRDefault="003F2087" w:rsidP="003F20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30"/>
          <w:sz w:val="28"/>
          <w:szCs w:val="28"/>
        </w:rPr>
      </w:pPr>
    </w:p>
    <w:p w:rsidR="003F2087" w:rsidRPr="003F2087" w:rsidRDefault="003F2087" w:rsidP="003F208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3F2087">
        <w:rPr>
          <w:rStyle w:val="c30"/>
          <w:sz w:val="28"/>
          <w:szCs w:val="28"/>
        </w:rPr>
        <w:t>Материально- техническое оснащение учебного предмета предусматривает как обычное для спортивных залов школ оборудование и инвентарь, так и специальное адаптированное (ассистивное) оборудование для детей с различными нарушениями развития, инвентарь для подвижных и спортивных игр и др. Материально-техническое оснащение учебного предмета «Адаптивная физкультура» включает: </w:t>
      </w:r>
      <w:r w:rsidRPr="003F2087">
        <w:rPr>
          <w:rStyle w:val="c32"/>
          <w:sz w:val="28"/>
          <w:szCs w:val="28"/>
        </w:rPr>
        <w:t>дидактический материал: изображения (картинки, фото, пиктограммы) спортивного, туристического инвентаря; альбомы с демонстрационным материалом в соответствии с темами занятий;</w:t>
      </w:r>
      <w:r w:rsidRPr="003F2087">
        <w:rPr>
          <w:rStyle w:val="c2"/>
          <w:sz w:val="28"/>
          <w:szCs w:val="28"/>
        </w:rPr>
        <w:t> спортивный инвентарь: гимнастические мячи разного диаметра, мягкие модули различных форм, гимнастические коврики.</w:t>
      </w:r>
    </w:p>
    <w:p w:rsidR="003F2087" w:rsidRPr="003F2087" w:rsidRDefault="003F2087" w:rsidP="003F2087">
      <w:pPr>
        <w:rPr>
          <w:rFonts w:ascii="Times New Roman" w:hAnsi="Times New Roman" w:cs="Times New Roman"/>
          <w:sz w:val="28"/>
          <w:szCs w:val="28"/>
        </w:rPr>
      </w:pPr>
    </w:p>
    <w:p w:rsidR="003F2087" w:rsidRPr="003F2087" w:rsidRDefault="003F2087" w:rsidP="003F2087">
      <w:pPr>
        <w:spacing w:line="240" w:lineRule="auto"/>
        <w:ind w:left="360"/>
        <w:rPr>
          <w:rFonts w:ascii="Times New Roman" w:hAnsi="Times New Roman"/>
          <w:sz w:val="28"/>
          <w:szCs w:val="28"/>
        </w:rPr>
        <w:sectPr w:rsidR="003F2087" w:rsidRPr="003F2087" w:rsidSect="003E494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C1733" w:rsidRPr="003E7BD5" w:rsidRDefault="003F2087" w:rsidP="006C17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7</w:t>
      </w:r>
      <w:r w:rsidR="006C1733" w:rsidRPr="003E7BD5">
        <w:rPr>
          <w:rFonts w:ascii="Times New Roman" w:hAnsi="Times New Roman"/>
          <w:b/>
          <w:sz w:val="32"/>
          <w:szCs w:val="32"/>
        </w:rPr>
        <w:t xml:space="preserve">. </w:t>
      </w:r>
      <w:r w:rsidR="006C1733" w:rsidRPr="003E7BD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Тематическое планирование </w:t>
      </w:r>
      <w:r w:rsidR="006C1733" w:rsidRPr="003E7BD5">
        <w:rPr>
          <w:rFonts w:ascii="Times New Roman" w:hAnsi="Times New Roman" w:cs="Times New Roman"/>
          <w:b/>
          <w:bCs/>
          <w:sz w:val="32"/>
          <w:szCs w:val="32"/>
        </w:rPr>
        <w:t>с указанием количества часов.</w:t>
      </w:r>
    </w:p>
    <w:tbl>
      <w:tblPr>
        <w:tblStyle w:val="a5"/>
        <w:tblW w:w="14992" w:type="dxa"/>
        <w:tblLayout w:type="fixed"/>
        <w:tblLook w:val="04A0"/>
      </w:tblPr>
      <w:tblGrid>
        <w:gridCol w:w="1101"/>
        <w:gridCol w:w="4394"/>
        <w:gridCol w:w="709"/>
        <w:gridCol w:w="708"/>
        <w:gridCol w:w="709"/>
        <w:gridCol w:w="709"/>
        <w:gridCol w:w="710"/>
        <w:gridCol w:w="5952"/>
      </w:tblGrid>
      <w:tr w:rsidR="006C1733" w:rsidRPr="00917044" w:rsidTr="006C1733">
        <w:trPr>
          <w:trHeight w:val="735"/>
        </w:trPr>
        <w:tc>
          <w:tcPr>
            <w:tcW w:w="1101" w:type="dxa"/>
            <w:vMerge w:val="restart"/>
          </w:tcPr>
          <w:p w:rsidR="006C1733" w:rsidRPr="00917044" w:rsidRDefault="006C1733" w:rsidP="006C1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0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vMerge w:val="restart"/>
          </w:tcPr>
          <w:p w:rsidR="006C1733" w:rsidRPr="00917044" w:rsidRDefault="006C1733" w:rsidP="006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545" w:type="dxa"/>
            <w:gridSpan w:val="5"/>
          </w:tcPr>
          <w:p w:rsidR="006C1733" w:rsidRPr="00917044" w:rsidRDefault="006C1733" w:rsidP="006C1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  <w:p w:rsidR="006C1733" w:rsidRPr="00917044" w:rsidRDefault="006C1733" w:rsidP="006C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(уроков</w:t>
            </w:r>
            <w:r w:rsidRPr="00917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52" w:type="dxa"/>
            <w:vMerge w:val="restart"/>
          </w:tcPr>
          <w:p w:rsidR="006C1733" w:rsidRPr="00917044" w:rsidRDefault="006C1733" w:rsidP="006C1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Базовые</w:t>
            </w:r>
            <w:r w:rsidRPr="009170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704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</w:t>
            </w:r>
            <w:r w:rsidRPr="009170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7044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</w:t>
            </w:r>
            <w:r w:rsidRPr="00917044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17044">
              <w:rPr>
                <w:rFonts w:ascii="Times New Roman" w:hAnsi="Times New Roman" w:cs="Times New Roman"/>
                <w:bCs/>
                <w:sz w:val="28"/>
                <w:szCs w:val="28"/>
              </w:rPr>
              <w:t>УД</w:t>
            </w:r>
            <w:r w:rsidRPr="009170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1733" w:rsidRPr="00917044" w:rsidTr="006C1733">
        <w:trPr>
          <w:trHeight w:val="390"/>
        </w:trPr>
        <w:tc>
          <w:tcPr>
            <w:tcW w:w="1101" w:type="dxa"/>
            <w:vMerge/>
          </w:tcPr>
          <w:p w:rsidR="006C1733" w:rsidRPr="00917044" w:rsidRDefault="006C1733" w:rsidP="006C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1733" w:rsidRPr="00917044" w:rsidRDefault="006C1733" w:rsidP="006C1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gridSpan w:val="5"/>
          </w:tcPr>
          <w:p w:rsidR="006C1733" w:rsidRPr="00917044" w:rsidRDefault="006C1733" w:rsidP="006C1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952" w:type="dxa"/>
            <w:vMerge/>
          </w:tcPr>
          <w:p w:rsidR="006C1733" w:rsidRPr="00917044" w:rsidRDefault="006C1733" w:rsidP="006C1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733" w:rsidRPr="00917044" w:rsidTr="006C1733">
        <w:trPr>
          <w:trHeight w:val="279"/>
        </w:trPr>
        <w:tc>
          <w:tcPr>
            <w:tcW w:w="1101" w:type="dxa"/>
            <w:vMerge/>
          </w:tcPr>
          <w:p w:rsidR="006C1733" w:rsidRPr="00917044" w:rsidRDefault="006C1733" w:rsidP="006C1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1733" w:rsidRPr="00917044" w:rsidRDefault="006C1733" w:rsidP="006C17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C1733" w:rsidRPr="002F731A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6C1733" w:rsidRPr="002F731A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6C1733" w:rsidRPr="002F731A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6C1733" w:rsidRPr="002F731A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  <w:vAlign w:val="center"/>
          </w:tcPr>
          <w:p w:rsidR="006C1733" w:rsidRPr="002F731A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6C1733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733" w:rsidRPr="00917044" w:rsidTr="006C1733">
        <w:tc>
          <w:tcPr>
            <w:tcW w:w="1101" w:type="dxa"/>
            <w:vAlign w:val="center"/>
          </w:tcPr>
          <w:p w:rsidR="006C1733" w:rsidRPr="00A51C69" w:rsidRDefault="006C1733" w:rsidP="006C1733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:rsidR="006C1733" w:rsidRPr="00A51C69" w:rsidRDefault="006C1733" w:rsidP="006C1733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Базовая часть</w:t>
            </w:r>
          </w:p>
        </w:tc>
        <w:tc>
          <w:tcPr>
            <w:tcW w:w="709" w:type="dxa"/>
            <w:vAlign w:val="center"/>
          </w:tcPr>
          <w:p w:rsidR="006C1733" w:rsidRPr="00A51C69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" w:type="dxa"/>
            <w:vAlign w:val="center"/>
          </w:tcPr>
          <w:p w:rsidR="006C1733" w:rsidRPr="00A51C69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9" w:type="dxa"/>
            <w:vAlign w:val="center"/>
          </w:tcPr>
          <w:p w:rsidR="006C1733" w:rsidRPr="00A51C69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9" w:type="dxa"/>
            <w:vAlign w:val="center"/>
          </w:tcPr>
          <w:p w:rsidR="006C1733" w:rsidRPr="00A51C69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710" w:type="dxa"/>
            <w:vAlign w:val="center"/>
          </w:tcPr>
          <w:p w:rsidR="006C1733" w:rsidRPr="00A51C69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1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5952" w:type="dxa"/>
          </w:tcPr>
          <w:p w:rsidR="006C1733" w:rsidRPr="00917044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733" w:rsidRPr="00917044" w:rsidTr="006C1733">
        <w:tc>
          <w:tcPr>
            <w:tcW w:w="1101" w:type="dxa"/>
            <w:vAlign w:val="center"/>
          </w:tcPr>
          <w:p w:rsidR="006C1733" w:rsidRPr="002F731A" w:rsidRDefault="006C1733" w:rsidP="006C1733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94" w:type="dxa"/>
            <w:vAlign w:val="center"/>
          </w:tcPr>
          <w:p w:rsidR="006C1733" w:rsidRPr="00917044" w:rsidRDefault="006C1733" w:rsidP="006C1733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709" w:type="dxa"/>
            <w:vAlign w:val="center"/>
          </w:tcPr>
          <w:p w:rsidR="006C1733" w:rsidRPr="00917044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6C1733" w:rsidRPr="00917044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6C1733" w:rsidRPr="00917044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6C1733" w:rsidRPr="00917044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  <w:vAlign w:val="center"/>
          </w:tcPr>
          <w:p w:rsidR="006C1733" w:rsidRPr="00917044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6C1733" w:rsidRPr="00917044" w:rsidRDefault="006C1733" w:rsidP="006C173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733" w:rsidRPr="00917044" w:rsidTr="006C1733">
        <w:tc>
          <w:tcPr>
            <w:tcW w:w="1101" w:type="dxa"/>
          </w:tcPr>
          <w:p w:rsidR="006C1733" w:rsidRDefault="006C1733" w:rsidP="006C1733"/>
        </w:tc>
        <w:tc>
          <w:tcPr>
            <w:tcW w:w="4394" w:type="dxa"/>
            <w:vAlign w:val="center"/>
          </w:tcPr>
          <w:p w:rsidR="006C1733" w:rsidRPr="006C1733" w:rsidRDefault="006C1733" w:rsidP="006C1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и техника безопасности на занятиях физической культурой.</w:t>
            </w:r>
          </w:p>
          <w:p w:rsidR="006C1733" w:rsidRPr="006C1733" w:rsidRDefault="006C1733" w:rsidP="006C1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гигиена, солнечные и воздушные ванны.</w:t>
            </w:r>
          </w:p>
          <w:p w:rsidR="006C1733" w:rsidRPr="006C1733" w:rsidRDefault="006C1733" w:rsidP="006C1733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физических упражнений в жизни человека.  </w:t>
            </w:r>
          </w:p>
          <w:p w:rsidR="006C1733" w:rsidRPr="006C1733" w:rsidRDefault="006C1733" w:rsidP="006C1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физкультуры в подготовке к труду. Значение физической культуры в жизни человека.</w:t>
            </w:r>
          </w:p>
          <w:p w:rsidR="006C1733" w:rsidRPr="006C1733" w:rsidRDefault="006C1733" w:rsidP="006C1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Самостраховка и самоконтроль при выполнении физических упражнений.</w:t>
            </w:r>
          </w:p>
          <w:p w:rsidR="006C1733" w:rsidRPr="006C1733" w:rsidRDefault="006C1733" w:rsidP="006C1733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травмах. Способы самостоятельного измерения частоты сердечных сокращений.</w:t>
            </w:r>
          </w:p>
          <w:p w:rsidR="006C1733" w:rsidRPr="006C1733" w:rsidRDefault="006C1733" w:rsidP="006C1733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и спорт в России. </w:t>
            </w:r>
          </w:p>
          <w:p w:rsidR="006C1733" w:rsidRPr="006C1733" w:rsidRDefault="006C1733" w:rsidP="006C1733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олимпийские и Паралимпийские игры.</w:t>
            </w:r>
          </w:p>
          <w:p w:rsidR="00855A1C" w:rsidRDefault="006C1733" w:rsidP="006C1733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</w:t>
            </w:r>
            <w:r w:rsidR="00855A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1733" w:rsidRPr="006C1733" w:rsidRDefault="00855A1C" w:rsidP="006C1733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i/>
                <w:color w:val="0000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="006C1733" w:rsidRPr="006C1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анятия спортом после окончания школы.</w:t>
            </w:r>
            <w:r w:rsidR="006C1733" w:rsidRPr="006C1733">
              <w:rPr>
                <w:rFonts w:ascii="Times New Roman" w:eastAsia="Times New Roman" w:hAnsi="Times New Roman" w:cs="Times New Roman"/>
                <w:b/>
                <w:i/>
                <w:color w:val="000006"/>
                <w:sz w:val="28"/>
                <w:szCs w:val="28"/>
                <w:lang w:eastAsia="ru-RU"/>
              </w:rPr>
              <w:t xml:space="preserve"> </w:t>
            </w:r>
          </w:p>
          <w:p w:rsidR="006C1733" w:rsidRPr="006C1733" w:rsidRDefault="006C1733" w:rsidP="006C1733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33">
              <w:rPr>
                <w:rFonts w:ascii="Times New Roman" w:eastAsia="Times New Roman" w:hAnsi="Times New Roman" w:cs="Times New Roman"/>
                <w:color w:val="000006"/>
                <w:sz w:val="28"/>
                <w:szCs w:val="28"/>
                <w:lang w:eastAsia="ru-RU"/>
              </w:rPr>
              <w:t>Правила подвижных и спортивных игр.</w:t>
            </w:r>
          </w:p>
          <w:p w:rsidR="006C1733" w:rsidRDefault="006C1733" w:rsidP="006C17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733" w:rsidRPr="00A51C69" w:rsidRDefault="006C1733" w:rsidP="006C1733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855A1C" w:rsidRDefault="00855A1C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3" w:rsidRDefault="006C1733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55A1C" w:rsidRDefault="00855A1C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3" w:rsidRDefault="006C1733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55A1C" w:rsidRDefault="00855A1C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1733" w:rsidRDefault="006C1733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55A1C" w:rsidRDefault="00855A1C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3" w:rsidRDefault="006C1733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855A1C" w:rsidRDefault="00855A1C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33" w:rsidRDefault="006C1733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1C" w:rsidRPr="00855A1C" w:rsidRDefault="00855A1C" w:rsidP="0085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6C1733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  <w:r w:rsidRPr="00E0257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Понимать </w:t>
            </w:r>
            <w:r w:rsidRPr="00E02579">
              <w:rPr>
                <w:rFonts w:ascii="Times New Roman" w:hAnsi="Times New Roman"/>
                <w:iCs/>
                <w:sz w:val="28"/>
                <w:szCs w:val="28"/>
              </w:rPr>
              <w:t>и </w:t>
            </w:r>
            <w:r w:rsidRPr="00E02579">
              <w:rPr>
                <w:rFonts w:ascii="Times New Roman" w:hAnsi="Times New Roman"/>
                <w:bCs/>
                <w:iCs/>
                <w:sz w:val="28"/>
                <w:szCs w:val="28"/>
              </w:rPr>
              <w:t>раскрывать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579">
              <w:rPr>
                <w:rFonts w:ascii="Times New Roman" w:hAnsi="Times New Roman"/>
                <w:sz w:val="28"/>
                <w:szCs w:val="28"/>
              </w:rPr>
              <w:t>связь физической культуры с трудовой и военной деятельностью человека.</w:t>
            </w:r>
          </w:p>
          <w:p w:rsidR="006C1733" w:rsidRPr="004A133B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  <w:r w:rsidRPr="004A133B">
              <w:rPr>
                <w:rFonts w:ascii="Times New Roman" w:hAnsi="Times New Roman"/>
                <w:sz w:val="28"/>
                <w:szCs w:val="28"/>
              </w:rPr>
              <w:t>Формирование умений осознанного построения речевого высказывания в устной форме</w:t>
            </w:r>
          </w:p>
          <w:p w:rsidR="006C1733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  <w:r w:rsidRPr="004A133B">
              <w:rPr>
                <w:rFonts w:ascii="Times New Roman" w:hAnsi="Times New Roman"/>
                <w:sz w:val="28"/>
                <w:szCs w:val="28"/>
              </w:rPr>
              <w:t>Отвечать на простые вопросы учителя, находить нужную информацию в учебнике и дополнительной литературе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1733" w:rsidRDefault="006C1733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70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Освоение</w:t>
            </w:r>
            <w:r w:rsidRPr="009170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170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 здорового и безопасного образа жизни. </w:t>
            </w:r>
          </w:p>
          <w:p w:rsidR="006C1733" w:rsidRDefault="006C1733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70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первоначальных представлений о значении физической культуры для укрепления здоровья человека,</w:t>
            </w:r>
            <w:r w:rsidRPr="0091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0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 ее позитивном влиянии на развитие человека,</w:t>
            </w:r>
            <w:r w:rsidRPr="0091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0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физической культуре и здоровье как факторах успешной учебы и социализации.</w:t>
            </w:r>
          </w:p>
          <w:p w:rsidR="006C1733" w:rsidRDefault="006C1733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C1733" w:rsidRPr="004A133B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733" w:rsidRPr="00917044" w:rsidTr="006C1733">
        <w:tc>
          <w:tcPr>
            <w:tcW w:w="1101" w:type="dxa"/>
          </w:tcPr>
          <w:p w:rsidR="006C1733" w:rsidRPr="00F107C1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292929"/>
                <w:spacing w:val="-19"/>
                <w:sz w:val="28"/>
                <w:szCs w:val="28"/>
              </w:rPr>
            </w:pPr>
            <w:r w:rsidRPr="00F107C1">
              <w:rPr>
                <w:rFonts w:ascii="Times New Roman" w:hAnsi="Times New Roman"/>
                <w:color w:val="292929"/>
                <w:spacing w:val="-19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394" w:type="dxa"/>
          </w:tcPr>
          <w:p w:rsidR="006C1733" w:rsidRPr="00F107C1" w:rsidRDefault="006C1733" w:rsidP="006C1733">
            <w:pPr>
              <w:autoSpaceDE w:val="0"/>
              <w:autoSpaceDN w:val="0"/>
              <w:adjustRightInd w:val="0"/>
              <w:spacing w:before="15" w:after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07C1">
              <w:rPr>
                <w:rFonts w:ascii="Times New Roman" w:hAnsi="Times New Roman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709" w:type="dxa"/>
          </w:tcPr>
          <w:p w:rsidR="006C1733" w:rsidRPr="00F107C1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7C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6C1733" w:rsidRPr="00F107C1" w:rsidRDefault="006C1733" w:rsidP="006C1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7C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6C1733" w:rsidRPr="00F107C1" w:rsidRDefault="006C1733" w:rsidP="006C1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7C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6C1733" w:rsidRPr="00F107C1" w:rsidRDefault="006C1733" w:rsidP="006C1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7C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10" w:type="dxa"/>
          </w:tcPr>
          <w:p w:rsidR="006C1733" w:rsidRPr="00F107C1" w:rsidRDefault="006C1733" w:rsidP="006C1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7C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52" w:type="dxa"/>
          </w:tcPr>
          <w:p w:rsidR="006C1733" w:rsidRPr="005921FC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733" w:rsidRPr="00917044" w:rsidTr="006C1733">
        <w:tc>
          <w:tcPr>
            <w:tcW w:w="1101" w:type="dxa"/>
          </w:tcPr>
          <w:p w:rsidR="006C1733" w:rsidRPr="00F107C1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292929"/>
                <w:spacing w:val="-19"/>
                <w:sz w:val="28"/>
                <w:szCs w:val="28"/>
              </w:rPr>
            </w:pPr>
            <w:r w:rsidRPr="00F107C1">
              <w:rPr>
                <w:rFonts w:ascii="Times New Roman" w:hAnsi="Times New Roman"/>
                <w:color w:val="292929"/>
                <w:spacing w:val="-19"/>
                <w:sz w:val="28"/>
                <w:szCs w:val="28"/>
              </w:rPr>
              <w:t>1.2.1</w:t>
            </w:r>
          </w:p>
        </w:tc>
        <w:tc>
          <w:tcPr>
            <w:tcW w:w="4394" w:type="dxa"/>
          </w:tcPr>
          <w:p w:rsidR="006C1733" w:rsidRPr="00F107C1" w:rsidRDefault="006C1733" w:rsidP="006C1733">
            <w:pPr>
              <w:autoSpaceDE w:val="0"/>
              <w:autoSpaceDN w:val="0"/>
              <w:adjustRightInd w:val="0"/>
              <w:spacing w:before="15" w:after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07C1">
              <w:rPr>
                <w:rFonts w:ascii="Times New Roman" w:hAnsi="Times New Roman"/>
                <w:sz w:val="28"/>
                <w:szCs w:val="28"/>
              </w:rPr>
              <w:t>Физкультурно-оздоровительная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C1733" w:rsidRPr="00F107C1" w:rsidRDefault="006C1733" w:rsidP="006C1733">
            <w:pPr>
              <w:autoSpaceDE w:val="0"/>
              <w:autoSpaceDN w:val="0"/>
              <w:adjustRightInd w:val="0"/>
              <w:spacing w:before="15" w:after="1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F107C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комплексы упражнений из современных оздоровительных систем </w:t>
            </w:r>
            <w:r w:rsidRPr="00F107C1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физического</w:t>
            </w:r>
            <w:r w:rsidRPr="00F107C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воспитания, помогающие коррекции осанки и телосложения, оптимальному развитию систем дыхания и кровообращения,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зрения.</w:t>
            </w:r>
          </w:p>
        </w:tc>
        <w:tc>
          <w:tcPr>
            <w:tcW w:w="709" w:type="dxa"/>
            <w:vAlign w:val="center"/>
          </w:tcPr>
          <w:p w:rsidR="006C1733" w:rsidRPr="00F107C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C1733" w:rsidRPr="00F107C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C1733" w:rsidRPr="00F107C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C1733" w:rsidRPr="00F107C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vAlign w:val="center"/>
          </w:tcPr>
          <w:p w:rsidR="006C1733" w:rsidRPr="00F107C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2" w:type="dxa"/>
          </w:tcPr>
          <w:p w:rsidR="006C1733" w:rsidRPr="00F107C1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07C1">
              <w:rPr>
                <w:rFonts w:ascii="Times New Roman" w:hAnsi="Times New Roman"/>
                <w:sz w:val="28"/>
                <w:szCs w:val="28"/>
              </w:rPr>
              <w:t>Учатся владеть основными приемами самоконтроля: подсчет пульса до, во время и после тренировки; подсчет частоты дыханий; оценка общего самочувствия; длительность сна; аппетит. </w:t>
            </w:r>
          </w:p>
          <w:p w:rsidR="006C1733" w:rsidRPr="005921FC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07C1">
              <w:rPr>
                <w:rFonts w:ascii="Times New Roman" w:hAnsi="Times New Roman"/>
                <w:sz w:val="28"/>
                <w:szCs w:val="28"/>
              </w:rPr>
              <w:t>Узнают о влиянии физических упражнений на системы дыхания, кровообращения и центральную нервную систему. Эти сведения связывают со сведениями о приемах самоконтроля.</w:t>
            </w:r>
            <w:r w:rsidRPr="0017123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AD1E1F" w:rsidRPr="00917044" w:rsidTr="006C1733">
        <w:tc>
          <w:tcPr>
            <w:tcW w:w="1101" w:type="dxa"/>
          </w:tcPr>
          <w:p w:rsidR="00AD1E1F" w:rsidRPr="00F107C1" w:rsidRDefault="00AD1E1F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292929"/>
                <w:spacing w:val="-19"/>
                <w:sz w:val="28"/>
                <w:szCs w:val="28"/>
              </w:rPr>
            </w:pPr>
            <w:r w:rsidRPr="00847CF6">
              <w:rPr>
                <w:rFonts w:ascii="Times New Roman" w:hAnsi="Times New Roman"/>
                <w:color w:val="292929"/>
                <w:spacing w:val="-19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color w:val="292929"/>
                <w:spacing w:val="-19"/>
                <w:sz w:val="24"/>
                <w:szCs w:val="24"/>
              </w:rPr>
              <w:t>.</w:t>
            </w:r>
            <w:r w:rsidRPr="00847CF6">
              <w:rPr>
                <w:rFonts w:ascii="Times New Roman" w:hAnsi="Times New Roman"/>
                <w:color w:val="292929"/>
                <w:spacing w:val="-1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D1E1F" w:rsidRPr="00FD1BB0" w:rsidRDefault="00AD1E1F" w:rsidP="006C1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1BB0">
              <w:rPr>
                <w:rFonts w:ascii="Times New Roman" w:hAnsi="Times New Roman"/>
                <w:sz w:val="28"/>
                <w:szCs w:val="28"/>
              </w:rPr>
              <w:t>Спортивно-оздоровительная деятельность</w:t>
            </w:r>
          </w:p>
          <w:p w:rsidR="00AD1E1F" w:rsidRPr="00F107C1" w:rsidRDefault="00AD1E1F" w:rsidP="00AD1E1F">
            <w:pPr>
              <w:autoSpaceDE w:val="0"/>
              <w:autoSpaceDN w:val="0"/>
              <w:adjustRightInd w:val="0"/>
              <w:spacing w:before="15" w:after="1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1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AD1E1F" w:rsidRPr="00177496" w:rsidRDefault="00AD1E1F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AD1E1F" w:rsidRDefault="00AD1E1F">
            <w:r w:rsidRPr="00CB32B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D1E1F" w:rsidRDefault="00AD1E1F">
            <w:r w:rsidRPr="00CB32B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D1E1F" w:rsidRDefault="00AD1E1F">
            <w:r w:rsidRPr="00CB32B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AD1E1F" w:rsidRDefault="00AD1E1F">
            <w:r w:rsidRPr="00CB32B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52" w:type="dxa"/>
          </w:tcPr>
          <w:p w:rsidR="00AD1E1F" w:rsidRDefault="00AD1E1F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77496">
              <w:rPr>
                <w:rFonts w:ascii="Times New Roman" w:hAnsi="Times New Roman"/>
                <w:sz w:val="28"/>
                <w:szCs w:val="28"/>
              </w:rPr>
              <w:t>онимать и принимать учебную задачу, сформулированную учителем;</w:t>
            </w:r>
          </w:p>
          <w:p w:rsidR="00AD1E1F" w:rsidRDefault="00AD1E1F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77496">
              <w:rPr>
                <w:rFonts w:ascii="Times New Roman" w:hAnsi="Times New Roman"/>
                <w:sz w:val="28"/>
                <w:szCs w:val="28"/>
              </w:rPr>
              <w:t>существлять контроль, коррекцию и оценку результатов своей деятельности;</w:t>
            </w:r>
          </w:p>
          <w:p w:rsidR="00AD1E1F" w:rsidRPr="00177496" w:rsidRDefault="00AD1E1F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7496">
              <w:rPr>
                <w:rFonts w:ascii="Times New Roman" w:hAnsi="Times New Roman" w:cs="Times New Roman"/>
                <w:sz w:val="28"/>
                <w:szCs w:val="28"/>
              </w:rPr>
              <w:t>Проявлять индивидуальные творческие способности.</w:t>
            </w:r>
          </w:p>
          <w:p w:rsidR="00AD1E1F" w:rsidRPr="00177496" w:rsidRDefault="00AD1E1F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7496">
              <w:rPr>
                <w:rFonts w:ascii="Times New Roman" w:hAnsi="Times New Roman" w:cs="Times New Roman"/>
                <w:sz w:val="28"/>
                <w:szCs w:val="28"/>
              </w:rPr>
              <w:t xml:space="preserve">азличать между собой физические качества (силу, быстроту, выносливость, координацию, гибкость); Соблюдать правила поведения и предупреждение травматизма во время занятий; </w:t>
            </w:r>
          </w:p>
          <w:p w:rsidR="00AD1E1F" w:rsidRPr="00F107C1" w:rsidRDefault="00AD1E1F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7496">
              <w:rPr>
                <w:rFonts w:ascii="Times New Roman" w:hAnsi="Times New Roman" w:cs="Times New Roman"/>
                <w:sz w:val="28"/>
                <w:szCs w:val="28"/>
              </w:rPr>
              <w:t>Подбирать упражнения для разминки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1733" w:rsidRPr="00917044" w:rsidTr="006C1733">
        <w:tc>
          <w:tcPr>
            <w:tcW w:w="1101" w:type="dxa"/>
          </w:tcPr>
          <w:p w:rsidR="006C1733" w:rsidRPr="0017749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pacing w:val="-25"/>
                <w:sz w:val="28"/>
                <w:szCs w:val="28"/>
              </w:rPr>
            </w:pPr>
            <w:r w:rsidRPr="00177496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749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</w:tcPr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292929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pacing w:val="-11"/>
                <w:sz w:val="28"/>
                <w:szCs w:val="28"/>
              </w:rPr>
              <w:t>Л</w:t>
            </w:r>
            <w:r w:rsidRPr="00177496">
              <w:rPr>
                <w:rFonts w:ascii="Times New Roman" w:hAnsi="Times New Roman"/>
                <w:color w:val="292929"/>
                <w:spacing w:val="-11"/>
                <w:sz w:val="28"/>
                <w:szCs w:val="28"/>
              </w:rPr>
              <w:t>егкая атлетика</w:t>
            </w:r>
          </w:p>
          <w:p w:rsidR="006C1733" w:rsidRPr="0017749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292929"/>
                <w:spacing w:val="-11"/>
                <w:sz w:val="28"/>
                <w:szCs w:val="28"/>
              </w:rPr>
            </w:pPr>
          </w:p>
          <w:p w:rsidR="006C1733" w:rsidRPr="00177496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177496">
              <w:rPr>
                <w:rFonts w:ascii="Times New Roman" w:hAnsi="Times New Roman"/>
                <w:sz w:val="28"/>
                <w:szCs w:val="28"/>
              </w:rPr>
              <w:t xml:space="preserve">Беговые упражнения. </w:t>
            </w:r>
          </w:p>
          <w:p w:rsidR="006C1733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1733" w:rsidRPr="00177496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7496">
              <w:rPr>
                <w:rFonts w:ascii="Times New Roman" w:hAnsi="Times New Roman"/>
                <w:sz w:val="28"/>
                <w:szCs w:val="28"/>
              </w:rPr>
              <w:t xml:space="preserve">Прыжковые упражнения. </w:t>
            </w:r>
          </w:p>
          <w:p w:rsidR="006C1733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1733" w:rsidRPr="00177496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7496">
              <w:rPr>
                <w:rFonts w:ascii="Times New Roman" w:hAnsi="Times New Roman"/>
                <w:sz w:val="28"/>
                <w:szCs w:val="28"/>
              </w:rPr>
              <w:t>Упражнения в метании малого мяча.</w:t>
            </w:r>
          </w:p>
        </w:tc>
        <w:tc>
          <w:tcPr>
            <w:tcW w:w="709" w:type="dxa"/>
          </w:tcPr>
          <w:p w:rsidR="006C1733" w:rsidRPr="00847CF6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</w:tcPr>
          <w:p w:rsidR="006C1733" w:rsidRPr="00847CF6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C1733" w:rsidRPr="00847CF6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C1733" w:rsidRPr="00847CF6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6C1733" w:rsidRPr="00847CF6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2" w:type="dxa"/>
          </w:tcPr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 xml:space="preserve">отивационная основа на занятия лёгкой атлетикой; </w:t>
            </w:r>
          </w:p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160D">
              <w:rPr>
                <w:rFonts w:ascii="Times New Roman" w:hAnsi="Times New Roman"/>
                <w:sz w:val="28"/>
                <w:szCs w:val="28"/>
              </w:rPr>
              <w:lastRenderedPageBreak/>
              <w:t>учебно-познавательный интерес к занятиям лёгкой атл</w:t>
            </w:r>
            <w:r>
              <w:rPr>
                <w:rFonts w:ascii="Times New Roman" w:hAnsi="Times New Roman"/>
                <w:sz w:val="28"/>
                <w:szCs w:val="28"/>
              </w:rPr>
              <w:t>етикой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 xml:space="preserve"> принимать и сохранять учебную задачу, направленную на формирование и развитие двигательных качеств (скоростно-силовой направленности); </w:t>
            </w:r>
          </w:p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>ланировать свои действия при выполнении ходьбы, разновидностей бега, метании мяча с места, на дальность; прыжков в длину с места, разбега; в высоту;</w:t>
            </w:r>
          </w:p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160D">
              <w:rPr>
                <w:rFonts w:ascii="Times New Roman" w:hAnsi="Times New Roman"/>
                <w:sz w:val="28"/>
                <w:szCs w:val="28"/>
              </w:rPr>
              <w:t>участвовать в коллективном обсуждении легкоатлетических упражнений.</w:t>
            </w:r>
          </w:p>
        </w:tc>
      </w:tr>
      <w:tr w:rsidR="006B7811" w:rsidRPr="00917044" w:rsidTr="006C1733">
        <w:tc>
          <w:tcPr>
            <w:tcW w:w="1101" w:type="dxa"/>
          </w:tcPr>
          <w:p w:rsidR="006B7811" w:rsidRPr="0009160D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60D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94" w:type="dxa"/>
          </w:tcPr>
          <w:p w:rsidR="006B7811" w:rsidRDefault="006B7811" w:rsidP="006C1733">
            <w:pPr>
              <w:autoSpaceDE w:val="0"/>
              <w:autoSpaceDN w:val="0"/>
              <w:adjustRightInd w:val="0"/>
              <w:spacing w:before="15" w:after="1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>портивные игры</w:t>
            </w:r>
          </w:p>
          <w:p w:rsidR="006B7811" w:rsidRPr="00FA322F" w:rsidRDefault="006B7811" w:rsidP="006C1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FA322F">
              <w:rPr>
                <w:rFonts w:ascii="Times New Roman" w:hAnsi="Times New Roman"/>
                <w:sz w:val="28"/>
                <w:szCs w:val="28"/>
              </w:rPr>
              <w:t xml:space="preserve">риемы игры в футбол, волейбол, гандбол, баскетбол. </w:t>
            </w:r>
          </w:p>
          <w:p w:rsidR="006B7811" w:rsidRPr="00FA322F" w:rsidRDefault="006B7811" w:rsidP="006C1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A322F">
              <w:rPr>
                <w:rFonts w:ascii="Times New Roman" w:hAnsi="Times New Roman"/>
                <w:sz w:val="28"/>
                <w:szCs w:val="28"/>
              </w:rPr>
              <w:t xml:space="preserve">Правила спортивных игр. </w:t>
            </w:r>
          </w:p>
          <w:p w:rsidR="006B7811" w:rsidRPr="00FA322F" w:rsidRDefault="006B7811" w:rsidP="006C1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A322F">
              <w:rPr>
                <w:rFonts w:ascii="Times New Roman" w:hAnsi="Times New Roman"/>
                <w:sz w:val="28"/>
                <w:szCs w:val="28"/>
              </w:rPr>
              <w:t>Игры по правилам.</w:t>
            </w:r>
          </w:p>
          <w:p w:rsidR="006B7811" w:rsidRPr="0009160D" w:rsidRDefault="006B7811" w:rsidP="006C1733">
            <w:pPr>
              <w:autoSpaceDE w:val="0"/>
              <w:autoSpaceDN w:val="0"/>
              <w:adjustRightInd w:val="0"/>
              <w:spacing w:before="15" w:after="1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B7811" w:rsidRPr="0009160D" w:rsidRDefault="006B7811" w:rsidP="006C1733">
            <w:pPr>
              <w:autoSpaceDE w:val="0"/>
              <w:autoSpaceDN w:val="0"/>
              <w:adjustRightInd w:val="0"/>
              <w:spacing w:before="15" w:after="1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7811" w:rsidRPr="00FA322F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6B7811" w:rsidRDefault="006B7811">
            <w:r w:rsidRPr="009006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B7811" w:rsidRDefault="006B7811">
            <w:r w:rsidRPr="009006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B7811" w:rsidRDefault="006B7811">
            <w:r w:rsidRPr="009006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6B7811" w:rsidRDefault="006B7811">
            <w:r w:rsidRPr="009006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2" w:type="dxa"/>
          </w:tcPr>
          <w:p w:rsidR="006B7811" w:rsidRPr="00FA322F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322F">
              <w:rPr>
                <w:rFonts w:ascii="Times New Roman" w:hAnsi="Times New Roman" w:cs="Times New Roman"/>
                <w:sz w:val="28"/>
                <w:szCs w:val="28"/>
              </w:rPr>
              <w:t>онимать и принимать учебную задачу, сформулированную учителем;</w:t>
            </w:r>
          </w:p>
          <w:p w:rsidR="006B7811" w:rsidRPr="00FA322F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322F">
              <w:rPr>
                <w:rFonts w:ascii="Times New Roman" w:hAnsi="Times New Roman" w:cs="Times New Roman"/>
                <w:sz w:val="28"/>
                <w:szCs w:val="28"/>
              </w:rPr>
              <w:t>меть планировать и регулировать свои действия во время подвижной игры;</w:t>
            </w:r>
          </w:p>
          <w:p w:rsidR="006B7811" w:rsidRPr="00FA322F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22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знания во время подвижных игр на </w:t>
            </w:r>
            <w:proofErr w:type="gramStart"/>
            <w:r w:rsidRPr="00FA322F">
              <w:rPr>
                <w:rFonts w:ascii="Times New Roman" w:hAnsi="Times New Roman" w:cs="Times New Roman"/>
                <w:sz w:val="28"/>
                <w:szCs w:val="28"/>
              </w:rPr>
              <w:t>досуге</w:t>
            </w:r>
            <w:proofErr w:type="gramEnd"/>
            <w:r w:rsidRPr="00FA32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781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A322F">
              <w:rPr>
                <w:rFonts w:ascii="Times New Roman" w:hAnsi="Times New Roman"/>
                <w:sz w:val="28"/>
                <w:szCs w:val="28"/>
              </w:rPr>
              <w:t>аботать в группе, учитывать мнения партне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ров, отличные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собственных;  О</w:t>
            </w:r>
            <w:r w:rsidRPr="00FA322F">
              <w:rPr>
                <w:rFonts w:ascii="Times New Roman" w:hAnsi="Times New Roman"/>
                <w:sz w:val="28"/>
                <w:szCs w:val="28"/>
              </w:rPr>
              <w:t xml:space="preserve">бращаться за помощью; </w:t>
            </w:r>
          </w:p>
          <w:p w:rsidR="006B781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A322F">
              <w:rPr>
                <w:rFonts w:ascii="Times New Roman" w:hAnsi="Times New Roman"/>
                <w:sz w:val="28"/>
                <w:szCs w:val="28"/>
              </w:rPr>
              <w:t xml:space="preserve">ормулировать свои затруднения; </w:t>
            </w:r>
          </w:p>
          <w:p w:rsidR="006B7811" w:rsidRDefault="006B7811" w:rsidP="00FA57E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A322F">
              <w:rPr>
                <w:rFonts w:ascii="Times New Roman" w:hAnsi="Times New Roman"/>
                <w:sz w:val="28"/>
                <w:szCs w:val="28"/>
              </w:rPr>
              <w:t xml:space="preserve">редлагать помощь и сотрудничество; </w:t>
            </w:r>
            <w:r w:rsidR="00FA57E9">
              <w:rPr>
                <w:rFonts w:ascii="Times New Roman" w:hAnsi="Times New Roman"/>
                <w:sz w:val="28"/>
                <w:szCs w:val="28"/>
              </w:rPr>
              <w:t>Д</w:t>
            </w:r>
            <w:r w:rsidRPr="00FA322F">
              <w:rPr>
                <w:rFonts w:ascii="Times New Roman" w:hAnsi="Times New Roman"/>
                <w:sz w:val="28"/>
                <w:szCs w:val="28"/>
              </w:rPr>
              <w:t>оговариваться и приходить к общему решению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7811" w:rsidRPr="00917044" w:rsidTr="006C1733">
        <w:tc>
          <w:tcPr>
            <w:tcW w:w="1101" w:type="dxa"/>
          </w:tcPr>
          <w:p w:rsidR="006B7811" w:rsidRPr="00931ABB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ABB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31AB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6B7811" w:rsidRDefault="006B7811" w:rsidP="00855A1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292929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292929"/>
                <w:spacing w:val="-11"/>
                <w:sz w:val="28"/>
                <w:szCs w:val="28"/>
              </w:rPr>
              <w:t>Г</w:t>
            </w:r>
            <w:r w:rsidRPr="00931ABB">
              <w:rPr>
                <w:rFonts w:ascii="Times New Roman" w:hAnsi="Times New Roman"/>
                <w:color w:val="292929"/>
                <w:spacing w:val="-11"/>
                <w:sz w:val="28"/>
                <w:szCs w:val="28"/>
              </w:rPr>
              <w:t xml:space="preserve">имнастика 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Простые и смешанные висы.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на </w:t>
            </w:r>
            <w:proofErr w:type="spellStart"/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гимн</w:t>
            </w:r>
            <w:proofErr w:type="gramStart"/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камейке</w:t>
            </w:r>
            <w:proofErr w:type="spellEnd"/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Лазание и перелазанье по гимнастической стенке.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Опорный прыжок.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Упражнения с набивными мячами.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Лазание по канату произвольным способом.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на гимнастической скамейке с предметами, ходьба и бег различными </w:t>
            </w:r>
            <w:proofErr w:type="spellStart"/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855A1C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Опорный прыжок через козла.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Равновесие: ходьба с подбрасыванием мяча, равновесие на полу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 xml:space="preserve">Кувырки, стойка на </w:t>
            </w:r>
            <w:proofErr w:type="gramStart"/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лопатках</w:t>
            </w:r>
            <w:proofErr w:type="gramEnd"/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, мост, полу-шпагат.</w:t>
            </w:r>
          </w:p>
          <w:p w:rsidR="006B7811" w:rsidRPr="00855A1C" w:rsidRDefault="006B7811" w:rsidP="0085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A1C">
              <w:rPr>
                <w:rFonts w:ascii="Times New Roman" w:hAnsi="Times New Roman" w:cs="Times New Roman"/>
                <w:sz w:val="28"/>
                <w:szCs w:val="28"/>
              </w:rPr>
              <w:t>Игры с элементами акробатики.</w:t>
            </w:r>
          </w:p>
        </w:tc>
        <w:tc>
          <w:tcPr>
            <w:tcW w:w="709" w:type="dxa"/>
          </w:tcPr>
          <w:p w:rsidR="006B7811" w:rsidRPr="00847CF6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" w:type="dxa"/>
          </w:tcPr>
          <w:p w:rsidR="006B7811" w:rsidRDefault="006B7811">
            <w:r w:rsidRPr="00455D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B7811" w:rsidRDefault="006B7811">
            <w:r w:rsidRPr="00455D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B7811" w:rsidRDefault="006B7811">
            <w:r w:rsidRPr="00455D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6B7811" w:rsidRDefault="006B7811">
            <w:r w:rsidRPr="00455D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2" w:type="dxa"/>
          </w:tcPr>
          <w:p w:rsidR="006B7811" w:rsidRPr="00931ABB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t>отивационная основа на занятия гимнастикой;</w:t>
            </w:r>
          </w:p>
          <w:p w:rsidR="006B7811" w:rsidRPr="00931ABB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t>чебно-познавательный интерес к занятиям гимнастикой с основами акробатики.</w:t>
            </w:r>
          </w:p>
          <w:p w:rsidR="006B781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t xml:space="preserve">мения принимать и сохранять учебную задачу, направленную на формирование и 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двигательных качеств (гибкости);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t xml:space="preserve">ланировать свои действия при выполнении комплексов упражнений с предметами и без и условиями их реализации; </w:t>
            </w:r>
          </w:p>
          <w:p w:rsidR="006B781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t xml:space="preserve">читывать правило в планировании и контроле способа решения; - адекватно воспринимать оценку учителя; </w:t>
            </w:r>
          </w:p>
          <w:p w:rsidR="006B7811" w:rsidRPr="00931ABB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t>ценивать правильность выполнения двигательных действий.</w:t>
            </w:r>
          </w:p>
          <w:p w:rsidR="006B7811" w:rsidRPr="00931ABB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существлять анализ выполненных действий;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t>ктивно включаться в процесс выполнения заданий по гимнастике с элементами акробатики;</w:t>
            </w:r>
          </w:p>
          <w:p w:rsidR="006B7811" w:rsidRDefault="006B7811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1ABB">
              <w:rPr>
                <w:rFonts w:ascii="Times New Roman" w:hAnsi="Times New Roman" w:cs="Times New Roman"/>
                <w:sz w:val="28"/>
                <w:szCs w:val="28"/>
              </w:rPr>
              <w:t>частвовать в коллективном обсуждении акробатических комбинаций.</w:t>
            </w:r>
          </w:p>
        </w:tc>
      </w:tr>
      <w:tr w:rsidR="006C1733" w:rsidRPr="00917044" w:rsidTr="006C1733">
        <w:tc>
          <w:tcPr>
            <w:tcW w:w="1101" w:type="dxa"/>
          </w:tcPr>
          <w:p w:rsidR="006C1733" w:rsidRPr="00855B1F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1F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5B1F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394" w:type="dxa"/>
          </w:tcPr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55B1F">
              <w:rPr>
                <w:rFonts w:ascii="Times New Roman" w:hAnsi="Times New Roman"/>
                <w:sz w:val="28"/>
                <w:szCs w:val="28"/>
              </w:rPr>
              <w:t>россовая подготовка</w:t>
            </w:r>
          </w:p>
          <w:p w:rsidR="006C1733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1733" w:rsidRPr="00855B1F" w:rsidRDefault="006C1733" w:rsidP="006C17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5B1F">
              <w:rPr>
                <w:rFonts w:ascii="Times New Roman" w:hAnsi="Times New Roman"/>
                <w:sz w:val="28"/>
                <w:szCs w:val="28"/>
              </w:rPr>
              <w:t xml:space="preserve">Бег по пересеченной местности. </w:t>
            </w:r>
          </w:p>
          <w:p w:rsidR="006C1733" w:rsidRPr="00855B1F" w:rsidRDefault="006C1733" w:rsidP="006C17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5B1F">
              <w:rPr>
                <w:rFonts w:ascii="Times New Roman" w:hAnsi="Times New Roman"/>
                <w:sz w:val="28"/>
                <w:szCs w:val="28"/>
              </w:rPr>
              <w:t>Преодоление полосы препятствий.</w:t>
            </w:r>
          </w:p>
          <w:p w:rsidR="006C1733" w:rsidRPr="00855B1F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1733" w:rsidRPr="00847CF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6C1733" w:rsidRPr="00847CF6" w:rsidRDefault="006C1733" w:rsidP="006C1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C1733" w:rsidRPr="00847CF6" w:rsidRDefault="006C1733" w:rsidP="006C1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C1733" w:rsidRPr="00847CF6" w:rsidRDefault="006C1733" w:rsidP="006C1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6C1733" w:rsidRPr="00847CF6" w:rsidRDefault="006C1733" w:rsidP="006C1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C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2" w:type="dxa"/>
          </w:tcPr>
          <w:p w:rsidR="006C1733" w:rsidRPr="00855B1F" w:rsidRDefault="006C1733" w:rsidP="006C173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5B1F">
              <w:rPr>
                <w:rStyle w:val="c4"/>
                <w:color w:val="000000"/>
                <w:sz w:val="28"/>
                <w:szCs w:val="28"/>
              </w:rPr>
              <w:t>Уметь планировать собственную деятельность, распределять нагрузку и отдых в процессе ее выполнения;</w:t>
            </w:r>
          </w:p>
          <w:p w:rsidR="006C1733" w:rsidRPr="00855B1F" w:rsidRDefault="006C1733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B1F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силу мышц,</w:t>
            </w:r>
            <w:r w:rsidRPr="00855B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</w:rPr>
              <w:t xml:space="preserve"> </w:t>
            </w:r>
            <w:r w:rsidRPr="00855B1F">
              <w:rPr>
                <w:rFonts w:ascii="Times New Roman" w:hAnsi="Times New Roman"/>
                <w:color w:val="000000"/>
                <w:sz w:val="28"/>
                <w:szCs w:val="28"/>
              </w:rPr>
              <w:t>сообразительность человека, умение преодолевать препятствия и распределять свои силы;</w:t>
            </w:r>
          </w:p>
          <w:p w:rsidR="006C1733" w:rsidRPr="00855B1F" w:rsidRDefault="006C1733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B1F">
              <w:rPr>
                <w:rFonts w:ascii="Times New Roman" w:hAnsi="Times New Roman"/>
                <w:color w:val="000000"/>
                <w:sz w:val="28"/>
                <w:szCs w:val="28"/>
              </w:rPr>
              <w:t>Укреплять нервную систему, улучшать кровообращение и дыхательную работу. </w:t>
            </w:r>
          </w:p>
          <w:p w:rsidR="006C1733" w:rsidRPr="00855B1F" w:rsidRDefault="006C1733" w:rsidP="006C1733">
            <w:pPr>
              <w:autoSpaceDE w:val="0"/>
              <w:autoSpaceDN w:val="0"/>
              <w:adjustRightInd w:val="0"/>
              <w:spacing w:before="15" w:after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B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Тренировать выносливость; </w:t>
            </w:r>
          </w:p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5B1F">
              <w:rPr>
                <w:rFonts w:ascii="Times New Roman" w:hAnsi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</w:t>
            </w:r>
            <w:r w:rsidRPr="00855B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скорость, силу и ловкость; Воспитывать потребность</w:t>
            </w:r>
            <w:r w:rsidRPr="00855B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самостоятельных физических занятиях.</w:t>
            </w:r>
          </w:p>
        </w:tc>
      </w:tr>
      <w:tr w:rsidR="006C1733" w:rsidRPr="00917044" w:rsidTr="006C1733">
        <w:tc>
          <w:tcPr>
            <w:tcW w:w="1101" w:type="dxa"/>
          </w:tcPr>
          <w:p w:rsidR="006C1733" w:rsidRPr="007C24E8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4E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C1733" w:rsidRPr="007C24E8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C24E8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709" w:type="dxa"/>
          </w:tcPr>
          <w:p w:rsidR="006C1733" w:rsidRPr="00743275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27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6C1733" w:rsidRPr="00743275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27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C1733" w:rsidRPr="00743275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27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C1733" w:rsidRPr="00743275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27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10" w:type="dxa"/>
          </w:tcPr>
          <w:p w:rsidR="006C1733" w:rsidRPr="00743275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27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952" w:type="dxa"/>
          </w:tcPr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733" w:rsidRPr="00917044" w:rsidTr="006C1733">
        <w:tc>
          <w:tcPr>
            <w:tcW w:w="1101" w:type="dxa"/>
          </w:tcPr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050">
              <w:rPr>
                <w:rFonts w:ascii="Times New Roman" w:eastAsia="Calibri" w:hAnsi="Times New Roman" w:cs="Times New Roman"/>
                <w:color w:val="292929"/>
                <w:spacing w:val="-11"/>
                <w:sz w:val="28"/>
                <w:szCs w:val="28"/>
              </w:rPr>
              <w:t>2.1.</w:t>
            </w:r>
          </w:p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050">
              <w:rPr>
                <w:rFonts w:ascii="Times New Roman" w:eastAsia="Calibri" w:hAnsi="Times New Roman" w:cs="Times New Roman"/>
                <w:color w:val="292929"/>
                <w:spacing w:val="-11"/>
                <w:sz w:val="28"/>
                <w:szCs w:val="28"/>
              </w:rPr>
              <w:t xml:space="preserve">Региональный компонент </w:t>
            </w:r>
            <w:r w:rsidRPr="00364050">
              <w:rPr>
                <w:rFonts w:ascii="Times New Roman" w:eastAsia="Calibri" w:hAnsi="Times New Roman" w:cs="Times New Roman"/>
                <w:color w:val="292929"/>
                <w:spacing w:val="-10"/>
                <w:sz w:val="28"/>
                <w:szCs w:val="28"/>
              </w:rPr>
              <w:t xml:space="preserve">(спортивные игры с элементами </w:t>
            </w:r>
            <w:r w:rsidRPr="00364050">
              <w:rPr>
                <w:rFonts w:ascii="Times New Roman" w:eastAsia="Calibri" w:hAnsi="Times New Roman" w:cs="Times New Roman"/>
                <w:color w:val="292929"/>
                <w:spacing w:val="-10"/>
                <w:sz w:val="28"/>
                <w:szCs w:val="28"/>
              </w:rPr>
              <w:lastRenderedPageBreak/>
              <w:t>баскетбола, футбола, гандбола, волейбола, бадминтона, настольного тенниса)</w:t>
            </w:r>
          </w:p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1733" w:rsidRPr="00847CF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</w:tcPr>
          <w:p w:rsidR="006C1733" w:rsidRPr="00847CF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1733" w:rsidRPr="00847CF6" w:rsidRDefault="006C1733" w:rsidP="006C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C1733" w:rsidRPr="00847CF6" w:rsidRDefault="006C1733" w:rsidP="006C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6C1733" w:rsidRPr="00847CF6" w:rsidRDefault="006C1733" w:rsidP="006C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2" w:type="dxa"/>
          </w:tcPr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4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технически правильно выполнять двигательные действия из базовых видов </w:t>
            </w:r>
            <w:r w:rsidRPr="003640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спорта, использовать их в игровой и соревновательной деятельности.</w:t>
            </w:r>
          </w:p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05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способов позитивного взаимодействия со сверстниками в парах и группах при разучивании упражнений.</w:t>
            </w:r>
          </w:p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405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6C1733" w:rsidRPr="00917044" w:rsidTr="006C1733">
        <w:tc>
          <w:tcPr>
            <w:tcW w:w="1101" w:type="dxa"/>
          </w:tcPr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050">
              <w:rPr>
                <w:rFonts w:ascii="Times New Roman" w:eastAsia="Calibri" w:hAnsi="Times New Roman" w:cs="Times New Roman"/>
                <w:color w:val="000000"/>
                <w:spacing w:val="-18"/>
                <w:sz w:val="28"/>
                <w:szCs w:val="28"/>
              </w:rPr>
              <w:lastRenderedPageBreak/>
              <w:t>2.2</w:t>
            </w:r>
          </w:p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050">
              <w:rPr>
                <w:rFonts w:ascii="Times New Roman" w:eastAsia="Calibri" w:hAnsi="Times New Roman" w:cs="Times New Roman"/>
                <w:sz w:val="28"/>
                <w:szCs w:val="28"/>
              </w:rPr>
              <w:t>По выбору учителя, учащихся, определяемый самой школой (легкая атлетика, футбол.)</w:t>
            </w:r>
          </w:p>
        </w:tc>
        <w:tc>
          <w:tcPr>
            <w:tcW w:w="709" w:type="dxa"/>
          </w:tcPr>
          <w:p w:rsidR="006C1733" w:rsidRPr="00847CF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800000"/>
                <w:sz w:val="24"/>
                <w:szCs w:val="24"/>
              </w:rPr>
            </w:pPr>
            <w:r w:rsidRPr="00364050">
              <w:rPr>
                <w:rFonts w:ascii="Times New Roman" w:eastAsia="Calibri" w:hAnsi="Times New Roman" w:cs="Times New Roman"/>
                <w:color w:val="800000"/>
                <w:sz w:val="28"/>
                <w:szCs w:val="24"/>
              </w:rPr>
              <w:t>7</w:t>
            </w:r>
          </w:p>
        </w:tc>
        <w:tc>
          <w:tcPr>
            <w:tcW w:w="708" w:type="dxa"/>
          </w:tcPr>
          <w:p w:rsidR="006C1733" w:rsidRPr="00847CF6" w:rsidRDefault="006C1733" w:rsidP="006C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C1733" w:rsidRPr="00847CF6" w:rsidRDefault="006C1733" w:rsidP="006C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C1733" w:rsidRPr="00847CF6" w:rsidRDefault="006C1733" w:rsidP="006C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6C1733" w:rsidRPr="00847CF6" w:rsidRDefault="006C1733" w:rsidP="006C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2" w:type="dxa"/>
          </w:tcPr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 xml:space="preserve">отивационная основа на занятия лёгкой атлетикой; </w:t>
            </w:r>
          </w:p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>чебно-познавательный интерес к занятиям лёгкой атл</w:t>
            </w:r>
            <w:r>
              <w:rPr>
                <w:rFonts w:ascii="Times New Roman" w:hAnsi="Times New Roman"/>
                <w:sz w:val="28"/>
                <w:szCs w:val="28"/>
              </w:rPr>
              <w:t>етикой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9160D">
              <w:rPr>
                <w:rFonts w:ascii="Times New Roman" w:hAnsi="Times New Roman"/>
                <w:sz w:val="28"/>
                <w:szCs w:val="28"/>
              </w:rPr>
              <w:t>частвовать в коллективном обсуждении легкоатлетических упражнений.</w:t>
            </w:r>
          </w:p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52CCB">
              <w:rPr>
                <w:rFonts w:ascii="Times New Roman" w:hAnsi="Times New Roman"/>
                <w:sz w:val="28"/>
                <w:szCs w:val="28"/>
              </w:rPr>
              <w:t>спользовать знания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время подвижных игр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досуге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52CCB">
              <w:rPr>
                <w:rFonts w:ascii="Times New Roman" w:hAnsi="Times New Roman"/>
                <w:sz w:val="28"/>
                <w:szCs w:val="28"/>
              </w:rPr>
              <w:t>овместно договариваться о правилах общения и поведения в игре и следовать 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1733" w:rsidRPr="00917044" w:rsidTr="006C1733">
        <w:tc>
          <w:tcPr>
            <w:tcW w:w="1101" w:type="dxa"/>
          </w:tcPr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1733" w:rsidRPr="007C24E8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24E8">
              <w:rPr>
                <w:rFonts w:ascii="Times New Roman" w:eastAsia="Calibri" w:hAnsi="Times New Roman" w:cs="Times New Roman"/>
                <w:sz w:val="28"/>
                <w:szCs w:val="28"/>
              </w:rPr>
              <w:t>Итого разделы 2.1. – 2.2.</w:t>
            </w:r>
          </w:p>
        </w:tc>
        <w:tc>
          <w:tcPr>
            <w:tcW w:w="709" w:type="dxa"/>
          </w:tcPr>
          <w:p w:rsidR="006C1733" w:rsidRPr="007C24E8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800000"/>
                <w:sz w:val="24"/>
                <w:szCs w:val="24"/>
              </w:rPr>
            </w:pPr>
            <w:r w:rsidRPr="007C24E8">
              <w:rPr>
                <w:rFonts w:ascii="Times New Roman" w:eastAsia="Calibri" w:hAnsi="Times New Roman" w:cs="Times New Roman"/>
                <w:color w:val="800000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6C1733" w:rsidRPr="007C24E8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E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C1733" w:rsidRPr="007C24E8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E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C1733" w:rsidRPr="007C24E8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E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6C1733" w:rsidRPr="007C24E8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4E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2" w:type="dxa"/>
          </w:tcPr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733" w:rsidRPr="00917044" w:rsidTr="006C1733">
        <w:tc>
          <w:tcPr>
            <w:tcW w:w="1101" w:type="dxa"/>
            <w:vMerge w:val="restart"/>
          </w:tcPr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6C1733" w:rsidRPr="00BD315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3156">
              <w:rPr>
                <w:rFonts w:ascii="Times New Roman" w:eastAsia="Calibri" w:hAnsi="Times New Roman" w:cs="Times New Roman"/>
                <w:b/>
                <w:color w:val="292929"/>
                <w:spacing w:val="-13"/>
                <w:sz w:val="28"/>
                <w:szCs w:val="28"/>
              </w:rPr>
              <w:t>Всего:</w:t>
            </w:r>
          </w:p>
        </w:tc>
        <w:tc>
          <w:tcPr>
            <w:tcW w:w="709" w:type="dxa"/>
          </w:tcPr>
          <w:p w:rsidR="006C1733" w:rsidRPr="00847CF6" w:rsidRDefault="006C1733" w:rsidP="006C17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  <w:p w:rsidR="006C1733" w:rsidRPr="00847CF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C1733" w:rsidRPr="00847CF6" w:rsidRDefault="006C1733" w:rsidP="006C17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  <w:p w:rsidR="006C1733" w:rsidRPr="00847CF6" w:rsidRDefault="006C1733" w:rsidP="006C17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C1733" w:rsidRPr="00847CF6" w:rsidRDefault="006C1733" w:rsidP="006C17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  <w:p w:rsidR="006C1733" w:rsidRPr="00847CF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C1733" w:rsidRPr="00847CF6" w:rsidRDefault="006C1733" w:rsidP="006C17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  <w:p w:rsidR="006C1733" w:rsidRPr="00847CF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6C1733" w:rsidRPr="00847CF6" w:rsidRDefault="006C1733" w:rsidP="006C17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  <w:p w:rsidR="006C1733" w:rsidRPr="00847CF6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2" w:type="dxa"/>
            <w:vMerge w:val="restart"/>
          </w:tcPr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733" w:rsidRPr="00917044" w:rsidTr="006C1733">
        <w:tc>
          <w:tcPr>
            <w:tcW w:w="1101" w:type="dxa"/>
            <w:vMerge/>
          </w:tcPr>
          <w:p w:rsidR="006C1733" w:rsidRPr="00364050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C1733" w:rsidRPr="007C24E8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292929"/>
                <w:spacing w:val="-13"/>
                <w:sz w:val="28"/>
                <w:szCs w:val="28"/>
              </w:rPr>
            </w:pPr>
          </w:p>
        </w:tc>
        <w:tc>
          <w:tcPr>
            <w:tcW w:w="3545" w:type="dxa"/>
            <w:gridSpan w:val="5"/>
          </w:tcPr>
          <w:p w:rsidR="006C1733" w:rsidRPr="00847CF6" w:rsidRDefault="006C1733" w:rsidP="006C17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5952" w:type="dxa"/>
            <w:vMerge/>
          </w:tcPr>
          <w:p w:rsidR="006C1733" w:rsidRDefault="006C1733" w:rsidP="006C17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087" w:rsidRPr="003F2087" w:rsidRDefault="003F2087" w:rsidP="003F2087">
      <w:pPr>
        <w:rPr>
          <w:rFonts w:ascii="Times New Roman" w:eastAsia="Calibri" w:hAnsi="Times New Roman" w:cs="Times New Roman"/>
          <w:sz w:val="28"/>
          <w:szCs w:val="28"/>
        </w:rPr>
      </w:pPr>
      <w:r w:rsidRPr="003F2087">
        <w:rPr>
          <w:rFonts w:ascii="Times New Roman" w:eastAsia="Calibri" w:hAnsi="Times New Roman" w:cs="Times New Roman"/>
          <w:sz w:val="28"/>
          <w:szCs w:val="28"/>
        </w:rPr>
        <w:t xml:space="preserve">             СОГЛАСОВАНО                                                        </w:t>
      </w:r>
      <w:proofErr w:type="spellStart"/>
      <w:proofErr w:type="gramStart"/>
      <w:r w:rsidRPr="003F2087">
        <w:rPr>
          <w:rFonts w:ascii="Times New Roman" w:eastAsia="Calibri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3F2087" w:rsidRPr="003F2087" w:rsidRDefault="003F2087" w:rsidP="003F208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F2087">
        <w:rPr>
          <w:rFonts w:ascii="Times New Roman" w:eastAsia="Calibri" w:hAnsi="Times New Roman" w:cs="Times New Roman"/>
          <w:sz w:val="28"/>
          <w:szCs w:val="28"/>
        </w:rPr>
        <w:t>Протокол заседания                                                    Заместитель директора по УМР</w:t>
      </w:r>
    </w:p>
    <w:p w:rsidR="003F2087" w:rsidRPr="003F2087" w:rsidRDefault="003F2087" w:rsidP="003F208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F2087">
        <w:rPr>
          <w:rFonts w:ascii="Times New Roman" w:eastAsia="Calibri" w:hAnsi="Times New Roman" w:cs="Times New Roman"/>
          <w:sz w:val="28"/>
          <w:szCs w:val="28"/>
        </w:rPr>
        <w:t xml:space="preserve">методического объединения                                     _______________ И.А </w:t>
      </w:r>
      <w:proofErr w:type="spellStart"/>
      <w:r w:rsidRPr="003F2087">
        <w:rPr>
          <w:rFonts w:ascii="Times New Roman" w:eastAsia="Calibri" w:hAnsi="Times New Roman" w:cs="Times New Roman"/>
          <w:sz w:val="28"/>
          <w:szCs w:val="28"/>
        </w:rPr>
        <w:t>Безносова</w:t>
      </w:r>
      <w:proofErr w:type="spellEnd"/>
    </w:p>
    <w:p w:rsidR="003F2087" w:rsidRPr="003F2087" w:rsidRDefault="003F2087" w:rsidP="003F208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F2087">
        <w:rPr>
          <w:rFonts w:ascii="Times New Roman" w:eastAsia="Calibri" w:hAnsi="Times New Roman" w:cs="Times New Roman"/>
          <w:sz w:val="28"/>
          <w:szCs w:val="28"/>
        </w:rPr>
        <w:t xml:space="preserve">учителей начальных классов                    </w:t>
      </w:r>
      <w:r w:rsidRPr="003F2087">
        <w:rPr>
          <w:rFonts w:ascii="Times New Roman" w:hAnsi="Times New Roman"/>
          <w:sz w:val="28"/>
          <w:szCs w:val="28"/>
        </w:rPr>
        <w:t xml:space="preserve">                 28 августа 2020</w:t>
      </w:r>
      <w:r w:rsidRPr="003F208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F2087" w:rsidRPr="003F2087" w:rsidRDefault="003F2087" w:rsidP="003F208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F2087">
        <w:rPr>
          <w:rFonts w:ascii="Times New Roman" w:hAnsi="Times New Roman"/>
          <w:sz w:val="28"/>
          <w:szCs w:val="28"/>
        </w:rPr>
        <w:t>от «28 августа 2020</w:t>
      </w:r>
      <w:r w:rsidRPr="003F2087">
        <w:rPr>
          <w:rFonts w:ascii="Times New Roman" w:eastAsia="Calibri" w:hAnsi="Times New Roman" w:cs="Times New Roman"/>
          <w:sz w:val="28"/>
          <w:szCs w:val="28"/>
        </w:rPr>
        <w:t>г.»  №1</w:t>
      </w:r>
    </w:p>
    <w:p w:rsidR="003F2087" w:rsidRPr="003F2087" w:rsidRDefault="003F2087" w:rsidP="003F208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F2087">
        <w:rPr>
          <w:rFonts w:ascii="Times New Roman" w:eastAsia="Calibri" w:hAnsi="Times New Roman" w:cs="Times New Roman"/>
          <w:sz w:val="28"/>
          <w:szCs w:val="28"/>
        </w:rPr>
        <w:t>Руководитель МО</w:t>
      </w:r>
    </w:p>
    <w:p w:rsidR="003F2087" w:rsidRPr="003F2087" w:rsidRDefault="003F2087" w:rsidP="003F2087">
      <w:pPr>
        <w:spacing w:after="0" w:line="240" w:lineRule="auto"/>
        <w:ind w:left="720"/>
        <w:rPr>
          <w:rStyle w:val="c3"/>
          <w:rFonts w:ascii="Times New Roman" w:eastAsia="Calibri" w:hAnsi="Times New Roman" w:cs="Times New Roman"/>
          <w:sz w:val="28"/>
          <w:szCs w:val="28"/>
        </w:rPr>
        <w:sectPr w:rsidR="003F2087" w:rsidRPr="003F2087" w:rsidSect="006C173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3F2087">
        <w:rPr>
          <w:rFonts w:ascii="Times New Roman" w:eastAsia="Calibri" w:hAnsi="Times New Roman" w:cs="Times New Roman"/>
          <w:sz w:val="28"/>
          <w:szCs w:val="28"/>
        </w:rPr>
        <w:t xml:space="preserve">__________ Н.А. </w:t>
      </w:r>
      <w:proofErr w:type="spellStart"/>
      <w:r w:rsidRPr="003F2087">
        <w:rPr>
          <w:rFonts w:ascii="Times New Roman" w:eastAsia="Calibri" w:hAnsi="Times New Roman" w:cs="Times New Roman"/>
          <w:sz w:val="28"/>
          <w:szCs w:val="28"/>
        </w:rPr>
        <w:t>Радыгин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</w:p>
    <w:p w:rsidR="006C1733" w:rsidRPr="003F2087" w:rsidRDefault="006C1733" w:rsidP="003F2087">
      <w:pPr>
        <w:pStyle w:val="c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</w:p>
    <w:sectPr w:rsidR="006C1733" w:rsidRPr="003F2087" w:rsidSect="003F20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92" w:rsidRDefault="00817692" w:rsidP="003F2087">
      <w:pPr>
        <w:spacing w:after="0" w:line="240" w:lineRule="auto"/>
      </w:pPr>
      <w:r>
        <w:separator/>
      </w:r>
    </w:p>
  </w:endnote>
  <w:endnote w:type="continuationSeparator" w:id="0">
    <w:p w:rsidR="00817692" w:rsidRDefault="00817692" w:rsidP="003F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92" w:rsidRDefault="00817692" w:rsidP="003F2087">
      <w:pPr>
        <w:spacing w:after="0" w:line="240" w:lineRule="auto"/>
      </w:pPr>
      <w:r>
        <w:separator/>
      </w:r>
    </w:p>
  </w:footnote>
  <w:footnote w:type="continuationSeparator" w:id="0">
    <w:p w:rsidR="00817692" w:rsidRDefault="00817692" w:rsidP="003F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5279"/>
    <w:multiLevelType w:val="hybridMultilevel"/>
    <w:tmpl w:val="681EAFF2"/>
    <w:lvl w:ilvl="0" w:tplc="987411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1380"/>
    <w:multiLevelType w:val="hybridMultilevel"/>
    <w:tmpl w:val="85E08C40"/>
    <w:lvl w:ilvl="0" w:tplc="987411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50A0"/>
    <w:multiLevelType w:val="hybridMultilevel"/>
    <w:tmpl w:val="C3DA0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47A5E"/>
    <w:multiLevelType w:val="multilevel"/>
    <w:tmpl w:val="91B2ED8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219D2ABA"/>
    <w:multiLevelType w:val="multilevel"/>
    <w:tmpl w:val="DA8E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228C1"/>
    <w:multiLevelType w:val="multilevel"/>
    <w:tmpl w:val="3A2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93C99"/>
    <w:multiLevelType w:val="multilevel"/>
    <w:tmpl w:val="1320F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17C2E"/>
    <w:multiLevelType w:val="hybridMultilevel"/>
    <w:tmpl w:val="7F6CC1E6"/>
    <w:lvl w:ilvl="0" w:tplc="987411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A2F1A"/>
    <w:multiLevelType w:val="hybridMultilevel"/>
    <w:tmpl w:val="4D5E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54B77"/>
    <w:multiLevelType w:val="hybridMultilevel"/>
    <w:tmpl w:val="9C32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621D2"/>
    <w:multiLevelType w:val="multilevel"/>
    <w:tmpl w:val="758A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279CE"/>
    <w:multiLevelType w:val="hybridMultilevel"/>
    <w:tmpl w:val="3B522E82"/>
    <w:lvl w:ilvl="0" w:tplc="987411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F787A"/>
    <w:multiLevelType w:val="hybridMultilevel"/>
    <w:tmpl w:val="5B789700"/>
    <w:lvl w:ilvl="0" w:tplc="987411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0254C"/>
    <w:multiLevelType w:val="multilevel"/>
    <w:tmpl w:val="1064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97A2B"/>
    <w:multiLevelType w:val="multilevel"/>
    <w:tmpl w:val="2BFA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42A6D"/>
    <w:multiLevelType w:val="multilevel"/>
    <w:tmpl w:val="BEB8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E5507"/>
    <w:multiLevelType w:val="hybridMultilevel"/>
    <w:tmpl w:val="699876D2"/>
    <w:lvl w:ilvl="0" w:tplc="987411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87F8C"/>
    <w:multiLevelType w:val="multilevel"/>
    <w:tmpl w:val="E266F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6539A9"/>
    <w:multiLevelType w:val="hybridMultilevel"/>
    <w:tmpl w:val="833AC868"/>
    <w:lvl w:ilvl="0" w:tplc="987411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0"/>
  </w:num>
  <w:num w:numId="5">
    <w:abstractNumId w:val="4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7"/>
  </w:num>
  <w:num w:numId="11">
    <w:abstractNumId w:val="18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6"/>
  </w:num>
  <w:num w:numId="17">
    <w:abstractNumId w:val="8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BB7"/>
    <w:rsid w:val="003A1FD6"/>
    <w:rsid w:val="003E3471"/>
    <w:rsid w:val="003E494B"/>
    <w:rsid w:val="003F2087"/>
    <w:rsid w:val="0067286D"/>
    <w:rsid w:val="006B370A"/>
    <w:rsid w:val="006B7811"/>
    <w:rsid w:val="006C1733"/>
    <w:rsid w:val="00817692"/>
    <w:rsid w:val="00855A1C"/>
    <w:rsid w:val="0087256F"/>
    <w:rsid w:val="008E6BB9"/>
    <w:rsid w:val="0099045E"/>
    <w:rsid w:val="00A315D1"/>
    <w:rsid w:val="00AB5B68"/>
    <w:rsid w:val="00AD1E1F"/>
    <w:rsid w:val="00B04BB7"/>
    <w:rsid w:val="00CE6205"/>
    <w:rsid w:val="00DD05AB"/>
    <w:rsid w:val="00F13698"/>
    <w:rsid w:val="00F94D25"/>
    <w:rsid w:val="00FA57E9"/>
    <w:rsid w:val="00FC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0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4BB7"/>
  </w:style>
  <w:style w:type="character" w:customStyle="1" w:styleId="c30">
    <w:name w:val="c30"/>
    <w:basedOn w:val="a0"/>
    <w:rsid w:val="00B04BB7"/>
  </w:style>
  <w:style w:type="character" w:customStyle="1" w:styleId="c3">
    <w:name w:val="c3"/>
    <w:basedOn w:val="a0"/>
    <w:rsid w:val="00B04BB7"/>
  </w:style>
  <w:style w:type="paragraph" w:customStyle="1" w:styleId="c6">
    <w:name w:val="c6"/>
    <w:basedOn w:val="a"/>
    <w:rsid w:val="00B0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BB7"/>
  </w:style>
  <w:style w:type="character" w:customStyle="1" w:styleId="c47">
    <w:name w:val="c47"/>
    <w:basedOn w:val="a0"/>
    <w:rsid w:val="0099045E"/>
  </w:style>
  <w:style w:type="character" w:customStyle="1" w:styleId="c19">
    <w:name w:val="c19"/>
    <w:basedOn w:val="a0"/>
    <w:rsid w:val="00DD05AB"/>
  </w:style>
  <w:style w:type="paragraph" w:customStyle="1" w:styleId="c199">
    <w:name w:val="c199"/>
    <w:basedOn w:val="a"/>
    <w:rsid w:val="00DD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05AB"/>
  </w:style>
  <w:style w:type="character" w:customStyle="1" w:styleId="c164">
    <w:name w:val="c164"/>
    <w:basedOn w:val="a0"/>
    <w:rsid w:val="00DD05AB"/>
  </w:style>
  <w:style w:type="paragraph" w:customStyle="1" w:styleId="c16">
    <w:name w:val="c16"/>
    <w:basedOn w:val="a"/>
    <w:rsid w:val="00F1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C2573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7286D"/>
  </w:style>
  <w:style w:type="table" w:styleId="a5">
    <w:name w:val="Table Grid"/>
    <w:basedOn w:val="a1"/>
    <w:uiPriority w:val="59"/>
    <w:rsid w:val="006C1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C1733"/>
  </w:style>
  <w:style w:type="paragraph" w:customStyle="1" w:styleId="c5">
    <w:name w:val="c5"/>
    <w:basedOn w:val="a"/>
    <w:rsid w:val="006B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B370A"/>
  </w:style>
  <w:style w:type="paragraph" w:styleId="a6">
    <w:name w:val="header"/>
    <w:basedOn w:val="a"/>
    <w:link w:val="a7"/>
    <w:uiPriority w:val="99"/>
    <w:semiHidden/>
    <w:unhideWhenUsed/>
    <w:rsid w:val="003F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087"/>
  </w:style>
  <w:style w:type="paragraph" w:styleId="a8">
    <w:name w:val="footer"/>
    <w:basedOn w:val="a"/>
    <w:link w:val="a9"/>
    <w:uiPriority w:val="99"/>
    <w:semiHidden/>
    <w:unhideWhenUsed/>
    <w:rsid w:val="003F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02CE-4297-4F7B-9DD6-A1AC8AF9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17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Lula</dc:creator>
  <cp:keywords/>
  <dc:description/>
  <cp:lastModifiedBy>Lula</cp:lastModifiedBy>
  <cp:revision>5</cp:revision>
  <dcterms:created xsi:type="dcterms:W3CDTF">2021-03-02T15:44:00Z</dcterms:created>
  <dcterms:modified xsi:type="dcterms:W3CDTF">2021-03-03T17:14:00Z</dcterms:modified>
</cp:coreProperties>
</file>