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Физкультурное развлечение для детей 5-6 лет </w:t>
      </w:r>
    </w:p>
    <w:p>
      <w:pPr>
        <w:pStyle w:val="Normal"/>
        <w:jc w:val="center"/>
        <w:rPr>
          <w:b/>
          <w:b/>
          <w:bCs/>
        </w:rPr>
      </w:pPr>
      <w:bookmarkStart w:id="0" w:name="__DdeLink__8_845865605"/>
      <w:bookmarkEnd w:id="0"/>
      <w:r>
        <w:rPr>
          <w:b/>
          <w:bCs/>
        </w:rPr>
        <w:t>«Путешествие к разноцветным планетам».</w:t>
      </w:r>
    </w:p>
    <w:p>
      <w:pPr>
        <w:pStyle w:val="Normal"/>
        <w:rPr/>
      </w:pPr>
      <w:r>
        <w:rPr/>
        <w:br/>
      </w:r>
      <w:r>
        <w:rPr>
          <w:b/>
          <w:bCs/>
        </w:rPr>
        <w:t xml:space="preserve">Интеграция образовательных областей: </w:t>
      </w:r>
      <w:r>
        <w:rPr/>
        <w:t>"Физическая культура", "Познание", "Коммуникация".</w:t>
        <w:br/>
      </w:r>
      <w:r>
        <w:rPr>
          <w:rStyle w:val="Style11"/>
        </w:rPr>
        <w:t xml:space="preserve">Цель: </w:t>
      </w:r>
      <w:r>
        <w:rPr/>
        <w:t>Воспитывать у детей интерес к изучению космоса, способствовать гармоничному физическому развитию.</w:t>
        <w:br/>
      </w:r>
      <w:r>
        <w:rPr>
          <w:rStyle w:val="Style11"/>
        </w:rPr>
        <w:t>Задачи:</w:t>
      </w:r>
      <w:r>
        <w:rPr/>
        <w:br/>
      </w:r>
      <w:r>
        <w:rPr>
          <w:i/>
          <w:iCs/>
        </w:rPr>
        <w:t>Образовательные:</w:t>
      </w:r>
      <w:r>
        <w:rPr/>
        <w:t xml:space="preserve"> Накопление и обогащение двигательного опыта детей, закреплять представления детей о космическом пространстве.</w:t>
        <w:br/>
      </w:r>
      <w:r>
        <w:rPr>
          <w:i/>
          <w:iCs/>
        </w:rPr>
        <w:t xml:space="preserve">Развивающие: </w:t>
      </w:r>
      <w:r>
        <w:rPr>
          <w:i w:val="false"/>
          <w:iCs w:val="false"/>
        </w:rPr>
        <w:t xml:space="preserve">Закрепить представление о Солнечной системе. </w:t>
      </w:r>
      <w:r>
        <w:rPr/>
        <w:t>Совершенствовать двигательные навыки детей. Формировать умение сохранять правильную осанку, содействовать развитию дыхательной мускулатуры, поддержанию положительного эмоционального тонуса.</w:t>
        <w:br/>
      </w:r>
      <w:r>
        <w:rPr>
          <w:i/>
          <w:iCs/>
        </w:rPr>
        <w:t xml:space="preserve">Воспитательные: </w:t>
      </w:r>
      <w:r>
        <w:rPr/>
        <w:t>Развивать координацию, быстроту, выносливость, умение выполнять задание в команде, справедливо оценивать свои результаты и результаты товарищей.</w:t>
        <w:br/>
      </w:r>
      <w:r>
        <w:rPr>
          <w:b/>
          <w:bCs/>
        </w:rPr>
        <w:t xml:space="preserve">Пособия: </w:t>
      </w:r>
      <w:r>
        <w:rPr/>
        <w:t>эмблемы, медали для награждения, 4 обруча, 2 фитбола, детали строительного материала, 4 больших обруча, геометрические фигуры,  дощечки, яркие бумажные лепестки цветов.</w:t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Ход мероприятия: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Под звуки космической музыки дети заходят в зал и перестраиваются в две команды</w:t>
      </w:r>
    </w:p>
    <w:p>
      <w:pPr>
        <w:pStyle w:val="Normal"/>
        <w:rPr/>
      </w:pPr>
      <w:r>
        <w:rPr>
          <w:rStyle w:val="Style11"/>
        </w:rPr>
        <w:t xml:space="preserve">Ведущий: </w:t>
      </w:r>
      <w:r>
        <w:rPr/>
        <w:t>12 апреля в нашей стране отмечается День космонавтики. Люди всегда мечтали узнать о космосе как можно больше, ведь мир звезд огромный и таинственный. В нем много неизвестного и загадочного. 60 лет назад, в 1961 году 12 апреля, нашу планету потрясла неожиданная весть: "Человек в космосе!"</w:t>
        <w:br/>
        <w:t xml:space="preserve">Мгновенная мечта людей о полете в космос сбылась. Солнечным утром мощная ракета вывела на орбиту космический корабль "Восток" с первым космонавтом Земли.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</w:t>
        <w:br/>
      </w:r>
      <w:r>
        <w:rPr>
          <w:rStyle w:val="Style11"/>
        </w:rPr>
        <w:t xml:space="preserve">Ведущий: </w:t>
      </w:r>
      <w:r>
        <w:rPr/>
        <w:t>Ребята, из Центра управления полетами поступило указание набрать команду сильных, храбрых, дружных ребят в звездный десант! Вы сильные? Дружные? Храбрые? Смелые?</w:t>
        <w:br/>
      </w:r>
      <w:r>
        <w:rPr>
          <w:b/>
          <w:bCs/>
        </w:rPr>
        <w:t>Дети:</w:t>
      </w:r>
      <w:r>
        <w:rPr/>
        <w:t xml:space="preserve"> – Да!   </w:t>
      </w:r>
    </w:p>
    <w:p>
      <w:pPr>
        <w:pStyle w:val="Normal"/>
        <w:rPr/>
      </w:pPr>
      <w:r>
        <w:rPr>
          <w:rStyle w:val="Style11"/>
        </w:rPr>
        <w:t>Ведущий: С</w:t>
      </w:r>
      <w:r>
        <w:rPr/>
        <w:t>егодня наши команды - это космические экипажи, и я предлагаю отправиться в путешествие к разноцветным планетам. На этих планетах вас ждут разные испытания и неожиданные задания. Предлагаю вам взять с собой быстроту, смелость, находчивость и смекалку. Вы согласны?</w:t>
        <w:br/>
      </w:r>
      <w:r>
        <w:rPr>
          <w:rStyle w:val="Style11"/>
        </w:rPr>
        <w:t>Дети: Д</w:t>
      </w:r>
      <w:r>
        <w:rPr/>
        <w:t>а!</w:t>
        <w:br/>
      </w:r>
      <w:r>
        <w:rPr>
          <w:rStyle w:val="Style11"/>
        </w:rPr>
        <w:t xml:space="preserve">Ведущий: </w:t>
      </w:r>
      <w:r>
        <w:rPr>
          <w:rStyle w:val="Style11"/>
          <w:b w:val="false"/>
          <w:bCs w:val="false"/>
        </w:rPr>
        <w:t xml:space="preserve">Каждый будущий космонавт должен знать, какие планеты существуют в нашей Солнечной системе. Я предлагаю вам посчитать эти планеты. </w:t>
      </w:r>
      <w:r>
        <w:rPr>
          <w:rStyle w:val="Style11"/>
        </w:rPr>
        <w:t xml:space="preserve"> </w:t>
      </w:r>
    </w:p>
    <w:p>
      <w:pPr>
        <w:pStyle w:val="Normal"/>
        <w:rPr/>
      </w:pP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В пространстве космическом воздуха нет,</w:t>
        <w:br/>
        <w:t>И кружат там девять различных планет.</w:t>
        <w:br/>
        <w:t>А Солнце - звезда в самом центре системы,</w:t>
        <w:br/>
        <w:t>И притяжением связаны все мы.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Солнце -звезда, приогромнейший шар</w:t>
        <w:br/>
        <w:t>Свет излучает, как будто пожар.</w:t>
        <w:br/>
        <w:t>Ну, а планеты тот свет отражают,</w:t>
        <w:br/>
        <w:t>Солнце-светило они обожают!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Встречает первым солнечные бури</w:t>
        <w:br/>
        <w:t>Неуловимый, маленький Меркурий.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Второй, за ним, летит Венера</w:t>
        <w:br/>
        <w:t>С тяжёлой, плотной атмосферой.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А третьей, кружит карусель,</w:t>
        <w:br/>
        <w:t>Земная наша колыбель.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Четвёртый – Марс, планета ржавая,</w:t>
        <w:br/>
        <w:t>Красно-оранжевая самая.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А дальше мчат, пчелиным роем,</w:t>
        <w:br/>
        <w:t>Своей орбитой астероиды.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t xml:space="preserve"> </w:t>
      </w:r>
    </w:p>
    <w:p>
      <w:pPr>
        <w:pStyle w:val="Normal"/>
        <w:rPr/>
      </w:pPr>
      <w:r>
        <w:rPr>
          <w:rStyle w:val="Style11"/>
          <w:b w:val="false"/>
          <w:bCs w:val="false"/>
        </w:rPr>
        <w:t>Пятый - Юпитер, он очень  большой</w:t>
        <w:br/>
        <w:t>На звёздном небе виден хорошо.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Шестой – Сатурн, в шикарных кольцах,</w:t>
        <w:br/>
        <w:t>Прекрасен под лучами солнца.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Седьмой – Уран, прилёг как лежебока,</w:t>
        <w:br/>
        <w:t>Ведь труден путь его далекий.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Восьмой – Нептун, четвёртый газовый гигант</w:t>
        <w:br/>
        <w:t>В красивой голубой рубашке франт.</w:t>
        <w:br/>
      </w:r>
      <w:r>
        <w:rPr>
          <w:rStyle w:val="Style11"/>
          <w:b/>
          <w:bCs/>
        </w:rPr>
        <w:t>Ребёнок:</w:t>
      </w:r>
      <w:r>
        <w:rPr>
          <w:rStyle w:val="Style11"/>
          <w:b w:val="false"/>
          <w:bCs w:val="false"/>
        </w:rPr>
        <w:br/>
        <w:t>Плутон девятый в системе,</w:t>
        <w:br/>
        <w:t xml:space="preserve">Во тьме коротает время. </w:t>
      </w:r>
    </w:p>
    <w:p>
      <w:pPr>
        <w:pStyle w:val="Normal"/>
        <w:rPr>
          <w:rStyle w:val="Style11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Style w:val="Style11"/>
        </w:rPr>
        <w:t>Стихотворение А. Хайта «Посчитаем все планеты»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1"/>
        </w:rPr>
        <w:t>Дети:</w:t>
      </w:r>
      <w:r>
        <w:rPr>
          <w:rStyle w:val="Style11"/>
          <w:b/>
          <w:bCs/>
          <w:i/>
          <w:iCs/>
        </w:rPr>
        <w:t xml:space="preserve"> </w:t>
      </w:r>
      <w:r>
        <w:rPr>
          <w:b/>
          <w:bCs/>
          <w:i/>
          <w:iCs/>
        </w:rPr>
        <w:t>Команда «Плутончики»</w:t>
      </w:r>
      <w:r>
        <w:rPr/>
        <w:br/>
        <w:t>Ждут нас быстрые ракеты,</w:t>
        <w:br/>
        <w:t>Для прогулок по планетам.</w:t>
        <w:br/>
        <w:t>На какую захотим -</w:t>
        <w:br/>
        <w:t>На такую полетим!</w:t>
      </w:r>
    </w:p>
    <w:p>
      <w:pPr>
        <w:pStyle w:val="Normal"/>
        <w:rPr/>
      </w:pPr>
      <w:r>
        <w:rPr/>
        <w:br/>
      </w:r>
      <w:r>
        <w:rPr>
          <w:rStyle w:val="Style11"/>
        </w:rPr>
        <w:t xml:space="preserve">Дети: </w:t>
      </w:r>
      <w:r>
        <w:rPr>
          <w:b/>
          <w:bCs/>
          <w:i/>
          <w:iCs/>
        </w:rPr>
        <w:t>Команда «Уранчики»</w:t>
      </w:r>
      <w:r>
        <w:rPr/>
        <w:br/>
        <w:t>Далёкие звезды в небе горят</w:t>
        <w:br/>
        <w:t>Зовут они в гости смелых ребят.</w:t>
        <w:br/>
        <w:t>Собраться в дорогу не долго для нас,</w:t>
        <w:br/>
        <w:t>И вот, мы к полёту готовы сейчас!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1"/>
        </w:rPr>
        <w:t xml:space="preserve">Ведущий: </w:t>
      </w:r>
      <w:r>
        <w:rPr/>
        <w:t>Прежде, чем отправиться в путешествие по космической вселенной, вы должны доказать, что ваши команды дружные и внимательные, а также в космосе нужно быть ответственным, дисциплинированным и организованным. Я предлагаю вам первое испытание.</w:t>
        <w:br/>
        <w:t>«</w:t>
      </w:r>
      <w:r>
        <w:rPr>
          <w:b/>
          <w:bCs/>
          <w:i/>
          <w:iCs/>
        </w:rPr>
        <w:t xml:space="preserve">Чей экипаж построится быстрее». </w:t>
      </w:r>
      <w:r>
        <w:rPr/>
        <w:t>Пока звучит музыка дети свободно двигаются по залу. По сигналу  "В колонну!", "В круг!","В колонну парами!" должны быстро построится.</w:t>
      </w:r>
    </w:p>
    <w:p>
      <w:pPr>
        <w:pStyle w:val="Normal"/>
        <w:rPr/>
      </w:pPr>
      <w:r>
        <w:rPr>
          <w:rStyle w:val="Style11"/>
        </w:rPr>
        <w:t xml:space="preserve">Ведущий: </w:t>
      </w:r>
      <w:r>
        <w:rPr>
          <w:rStyle w:val="Style11"/>
          <w:b w:val="false"/>
          <w:bCs w:val="false"/>
        </w:rPr>
        <w:t xml:space="preserve">Молодцы! Вы отлично справились с первым заданием. Настоящие космонавты должны отлично разбираться в технике, и, конечно же, хорошо знать свой космический корабль. И следующее задание </w:t>
      </w:r>
    </w:p>
    <w:p>
      <w:pPr>
        <w:pStyle w:val="Normal"/>
        <w:rPr/>
      </w:pPr>
      <w:r>
        <w:rPr>
          <w:rStyle w:val="Style11"/>
          <w:b/>
          <w:bCs/>
          <w:i/>
          <w:iCs/>
        </w:rPr>
        <w:t>«Построим ракету»</w:t>
      </w:r>
      <w:r>
        <w:rPr>
          <w:rStyle w:val="Style11"/>
          <w:b w:val="false"/>
          <w:bCs w:val="false"/>
        </w:rPr>
        <w:t>. Играют по 5 участников каждой команды. У каждого игрока в руках по одному строительному элементу. По сигналу первые бегут к условленному месту, ставят кубик и бегом возвращаются обратно. Затем следующий и т.д., пока не построят ракету. Выигрывает та команда, которая построила ракету быстрее, и у которой ракета не упала во время постройки. Вам в помощь есть схема постройки ракеты.</w:t>
      </w:r>
    </w:p>
    <w:p>
      <w:pPr>
        <w:pStyle w:val="Normal"/>
        <w:rPr/>
      </w:pPr>
      <w:r>
        <w:rPr>
          <w:rStyle w:val="Style11"/>
        </w:rPr>
        <w:t xml:space="preserve">Ведущий: </w:t>
      </w:r>
      <w:r>
        <w:rPr>
          <w:rStyle w:val="Style11"/>
          <w:b w:val="false"/>
          <w:bCs w:val="false"/>
        </w:rPr>
        <w:t>Отличные ракеты, вы молодцы! Я думаю, мы можем отправляться в полет!</w:t>
      </w:r>
      <w:r>
        <w:rPr/>
        <w:br/>
        <w:t>Внимание, приготовиться к взлёту! 5-4-3-2-1-Старт! Полетели! звучит космическая музыка, дети приседают, делают глубокий вдох и со звуком "у-у-у-у!" по нарастающей, подскакивают на ноги, руки вверх.</w:t>
        <w:br/>
      </w:r>
      <w:r>
        <w:rPr>
          <w:rStyle w:val="Style11"/>
        </w:rPr>
        <w:t xml:space="preserve">Ведущий: </w:t>
      </w:r>
      <w:r>
        <w:rPr/>
        <w:t>Внимание, внимание, мы подлетаем к Жёлтой планете. Нам предстоит выход в открытый космос, а там, как мы знаем, невесомость, и передвигаться очень тяжело. Нам нужны специальные космические аппараты для передвижения в космосе. Сейчас мы проверим, как вы умеете управлять космическим транспортом.</w:t>
      </w:r>
    </w:p>
    <w:p>
      <w:pPr>
        <w:pStyle w:val="Normal"/>
        <w:rPr/>
      </w:pPr>
      <w:r>
        <w:rPr>
          <w:b/>
          <w:bCs/>
          <w:i/>
          <w:iCs/>
        </w:rPr>
        <w:t xml:space="preserve">«Космический транспорт». </w:t>
      </w:r>
      <w:r>
        <w:rPr>
          <w:b w:val="false"/>
          <w:bCs w:val="false"/>
          <w:i w:val="false"/>
          <w:iCs w:val="false"/>
        </w:rPr>
        <w:t>Участники команд поочередно передвигаются на фитболах до фишки-ракеты и обратно, передают фитбол следующему участнику.</w:t>
      </w:r>
    </w:p>
    <w:p>
      <w:pPr>
        <w:pStyle w:val="Normal"/>
        <w:rPr/>
      </w:pPr>
      <w:r>
        <w:rPr>
          <w:rStyle w:val="Style11"/>
        </w:rPr>
        <w:t xml:space="preserve">Ведущий: </w:t>
      </w:r>
      <w:r>
        <w:rPr/>
        <w:t>Отлично справились с испытанием.  Мы можем отправляться дальше. Наши ракеты быстро домчат нас к следующей планете - Голубой. Это очень сырая планета и, чтобы не промочить ног нужно ходить только по специальным космическим дощечкам.</w:t>
        <w:br/>
        <w:t>«</w:t>
      </w:r>
      <w:r>
        <w:rPr>
          <w:b/>
          <w:bCs/>
          <w:i/>
          <w:iCs/>
        </w:rPr>
        <w:t>Пройди по космическим дощечкам»</w:t>
      </w:r>
      <w:r>
        <w:rPr/>
        <w:t>. Перед каждой командой на разном расстоянии друг от друга и в разном положении разложены от 10 до 15 дощечек. Дети поочередно передвигаются, наступая только с одной дощечки на другую, до фишки-ракеты, обегают её и также возвращаются к своим колоннам.</w:t>
        <w:br/>
      </w:r>
      <w:r>
        <w:rPr>
          <w:rStyle w:val="Style11"/>
        </w:rPr>
        <w:t xml:space="preserve">Ведущий: </w:t>
      </w:r>
      <w:r>
        <w:rPr>
          <w:rStyle w:val="Style11"/>
          <w:i/>
          <w:iCs/>
        </w:rPr>
        <w:t>З</w:t>
      </w:r>
      <w:r>
        <w:rPr>
          <w:i/>
          <w:iCs/>
        </w:rPr>
        <w:t>вучит тревожная музыка.</w:t>
      </w:r>
      <w:r>
        <w:rPr/>
        <w:t xml:space="preserve"> Ребята, я слышу сигнал </w:t>
      </w:r>
      <w:r>
        <w:rPr>
          <w:lang w:val="en-US"/>
        </w:rPr>
        <w:t>SOS</w:t>
      </w:r>
      <w:r>
        <w:rPr/>
        <w:t xml:space="preserve">. Это просит о помощи Зелёная планета. Там была магнитная буря и разбросала во все стороны космические цветы. Давайте поможем обитателям зелёной планеты навести порядок. Внимание! Полетели! </w:t>
      </w:r>
      <w:r>
        <w:rPr>
          <w:i/>
          <w:iCs/>
        </w:rPr>
        <w:t>Звучит космическая музыка, дети приседают, делают глубокий вдох и со звуком "у-у-у-у!" по нарастающей, подскакивают на ноги, руки вверх.</w:t>
      </w:r>
      <w:r>
        <w:rPr/>
        <w:br/>
        <w:t>«</w:t>
      </w:r>
      <w:r>
        <w:rPr>
          <w:b/>
          <w:bCs/>
          <w:i/>
          <w:iCs/>
        </w:rPr>
        <w:t>Собери цветы на клумбу».</w:t>
      </w:r>
      <w:r>
        <w:rPr/>
        <w:t xml:space="preserve"> Перед каждой командой лежит большой обруч и в нем серединки от цветов разного цвета. По сигналу команды двигаясь свободно по залу ищут лепестки такого цвета, как серединки и составляют цветы на клумбе - обруче. Как только все цветы найдены быстро вернуться к месту старта и построиться в команду.</w:t>
        <w:br/>
      </w:r>
      <w:r>
        <w:rPr>
          <w:rStyle w:val="Style11"/>
        </w:rPr>
        <w:t xml:space="preserve">Ведущий: </w:t>
      </w:r>
      <w:r>
        <w:rPr/>
        <w:t xml:space="preserve">Пришла пора нашим космическим путешественникам немного отдохнуть и поиграть. Но поиграем мы с пользой для ума. Я предлагаю вам игру </w:t>
      </w:r>
    </w:p>
    <w:p>
      <w:pPr>
        <w:pStyle w:val="Normal"/>
        <w:rPr/>
      </w:pPr>
      <w:r>
        <w:rPr>
          <w:rStyle w:val="Style11"/>
          <w:i/>
          <w:iCs/>
        </w:rPr>
        <w:t>Игра «Закончи строку»</w:t>
      </w:r>
      <w:r>
        <w:rPr>
          <w:rStyle w:val="Style11"/>
        </w:rPr>
        <w:t xml:space="preserve"> </w:t>
      </w:r>
    </w:p>
    <w:p>
      <w:pPr>
        <w:pStyle w:val="Normal"/>
        <w:rPr/>
      </w:pPr>
      <w:r>
        <w:rPr>
          <w:i/>
          <w:iCs/>
        </w:rPr>
        <w:t>Игра проводится поочередно, для детей разных групп.</w:t>
      </w:r>
      <w:r>
        <w:rPr/>
        <w:br/>
      </w:r>
    </w:p>
    <w:p>
      <w:pPr>
        <w:pStyle w:val="Normal"/>
        <w:rPr/>
      </w:pPr>
      <w:r>
        <w:rPr/>
        <w:t>Чтобы глаз вооружить</w:t>
        <w:br/>
        <w:t>И со звёздами дружить,</w:t>
        <w:br/>
        <w:t>Млечный путь увидеть чтоб,</w:t>
        <w:br/>
        <w:t>Нужен мощный ...(телескоп).</w:t>
        <w:br/>
        <w:br/>
        <w:t>Телескопом сотни лет</w:t>
        <w:br/>
        <w:t>Изучают жизнь планет,</w:t>
        <w:br/>
        <w:t>Нам расскажет обо всём</w:t>
        <w:br/>
        <w:t>Умный дядя - ...(астроном)</w:t>
        <w:br/>
        <w:br/>
        <w:t>Знает этот звездочёт</w:t>
        <w:br/>
        <w:t>Звёзды все наперечёт.</w:t>
        <w:br/>
        <w:t>Дарит Солнце жизнь планетам,</w:t>
        <w:br/>
        <w:t>Нам – тепло, хвосты - ...(кометам)</w:t>
        <w:br/>
        <w:br/>
        <w:t>Только лучше звёзд видна,</w:t>
        <w:br/>
        <w:t>В небе полная..(Луна).</w:t>
        <w:br/>
        <w:br/>
        <w:t>До луны не может птица</w:t>
        <w:br/>
        <w:t>Долететь и прилуниться,</w:t>
        <w:br/>
        <w:t>Но зато умеет это</w:t>
        <w:br/>
        <w:t>Делать быстрая ...(ракета).</w:t>
        <w:br/>
        <w:br/>
        <w:t>У ракеты есть водитель –</w:t>
        <w:br/>
        <w:t>Невесомости любитель.</w:t>
        <w:br/>
        <w:t>По – английски астронавт,</w:t>
        <w:br/>
        <w:t>А по – русски ...(космонавт).</w:t>
        <w:br/>
        <w:br/>
        <w:t>Звездолёт – стальная птица,</w:t>
        <w:br/>
        <w:t>Он быстрее света мчится,</w:t>
        <w:br/>
        <w:t>Познаёт на практике</w:t>
        <w:br/>
        <w:t>Звёздные ….(галактики).</w:t>
        <w:br/>
        <w:br/>
        <w:t>А галактики летят</w:t>
        <w:br/>
        <w:t>Врассыпную, как хотят.</w:t>
        <w:br/>
        <w:t>Очень здоровенная</w:t>
        <w:br/>
        <w:t xml:space="preserve">Вся эта - ...(Вселенная)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вижу к нам приближается маленький зеленый человечек (надеть маску на ребенка). Да это же инопланетянин! Сыграешь с нами в игру?</w:t>
        <w:br/>
      </w:r>
      <w:r>
        <w:rPr>
          <w:b/>
          <w:bCs/>
          <w:i/>
          <w:iCs/>
        </w:rPr>
        <w:t xml:space="preserve">Подвижная игра «Мы весёлые земляне». </w:t>
      </w:r>
      <w:r>
        <w:rPr>
          <w:b w:val="false"/>
          <w:bCs w:val="false"/>
          <w:i/>
          <w:iCs/>
        </w:rPr>
        <w:t>По типу игры «Мы веселые ребята!»</w:t>
      </w:r>
      <w:r>
        <w:rPr/>
        <w:br/>
      </w:r>
      <w:r>
        <w:rPr>
          <w:rStyle w:val="Style11"/>
        </w:rPr>
        <w:t xml:space="preserve">Ведущий: </w:t>
      </w:r>
      <w:r>
        <w:rPr/>
        <w:t>Отлично отдохнули! Дальше наш путь лежит через Красную планету. Она самая опасная. Эту планету захватили космические пираты и, чтобы справиться с ними и пройти незаметно - надо запутать следы.</w:t>
        <w:br/>
        <w:t>«</w:t>
      </w:r>
      <w:r>
        <w:rPr>
          <w:b/>
          <w:bCs/>
          <w:i/>
          <w:iCs/>
        </w:rPr>
        <w:t>Преодолей препятствие»</w:t>
      </w:r>
      <w:r>
        <w:rPr/>
        <w:t>. Каждая команда поточно друг за другом обходит "змейкой" между конусами, расставленными на расстоянии 50 см и проползает в тоннель из обручей.</w:t>
        <w:br/>
      </w:r>
      <w:r>
        <w:rPr>
          <w:rStyle w:val="Style11"/>
        </w:rPr>
        <w:t xml:space="preserve">Ведущий: </w:t>
      </w:r>
      <w:r>
        <w:rPr/>
        <w:t xml:space="preserve">Здорово, мы справились и пираты нас не заметили! Впереди Оранжевая планета. На ней ученые изучают различные метеориты. Предлагаю помочь им. </w:t>
      </w:r>
    </w:p>
    <w:p>
      <w:pPr>
        <w:pStyle w:val="Normal"/>
        <w:rPr/>
      </w:pPr>
      <w:r>
        <w:rPr>
          <w:rStyle w:val="Style11"/>
          <w:b/>
          <w:bCs/>
          <w:i/>
          <w:iCs/>
        </w:rPr>
        <w:t>«Определи метеорит»</w:t>
      </w:r>
      <w:r>
        <w:rPr/>
        <w:br/>
        <w:t xml:space="preserve">На полу лежат обручи – ловушки. В каждый обруч должны попасть метеориты. В красный обруч – квадратные метеориты, в синий обруч – круглые метеориты, в желтый обруч – треугольные метеориты, в зелёный обруч – прямоугольные метеориты. Звучит космическая музыка, команды собирают метеориты, и кладут их в соответствующие обручи. </w:t>
        <w:br/>
      </w:r>
      <w:r>
        <w:rPr>
          <w:rStyle w:val="Style11"/>
        </w:rPr>
        <w:t xml:space="preserve">Ведущий: </w:t>
      </w:r>
      <w:r>
        <w:rPr/>
        <w:t xml:space="preserve">Как много в огромном космическом пространстве планет и звёзд. Но мне, думается, все же самая красивая, самая лучшая из них - это наша планета Земля. Сегодня вы показали себя настоящими космонавтами - смелыми, ловкими, быстрыми, выносливыми. Посмотри, что о нашем путешествии скажет Галактический совет. Внимание! Возвращаемся на Землю! Полетели! </w:t>
      </w:r>
      <w:r>
        <w:rPr>
          <w:i/>
          <w:iCs/>
        </w:rPr>
        <w:t>звучит космическая музыка, дети приседают, делают глубокий вдох и со звуком "у-у-у-у!" по нарастающей, подскакивают на ноги, руки вверх.</w:t>
      </w:r>
      <w:r>
        <w:rPr/>
        <w:br/>
      </w:r>
      <w:r>
        <w:rPr>
          <w:rStyle w:val="Style11"/>
        </w:rPr>
        <w:t xml:space="preserve">Ведущий: </w:t>
      </w:r>
      <w:r>
        <w:rPr/>
        <w:t>Мы с полёта возвратились и на землю приземлились. Сейчас Галактический совет объявит свое решение.</w:t>
        <w:br/>
      </w:r>
      <w:r>
        <w:rPr>
          <w:i/>
          <w:iCs/>
        </w:rPr>
        <w:t xml:space="preserve">Жюри благодарит ребят за пройденные испытания, за их выдержку, умение работать в команде и награждает медалями. Команды под  </w:t>
      </w:r>
      <w:r>
        <w:rPr>
          <w:rFonts w:ascii="Helvetica Neue;Arial;Liberation Sans;FreeSans;sans-serif" w:hAnsi="Helvetica Neue;Arial;Liberation Sans;FreeSans;sans-serif"/>
          <w:b w:val="false"/>
          <w:i/>
          <w:iCs/>
          <w:color w:val="000000"/>
          <w:spacing w:val="0"/>
          <w:sz w:val="23"/>
          <w:highlight w:val="white"/>
        </w:rPr>
        <w:t xml:space="preserve">под песню «Я- Земля» </w:t>
      </w:r>
      <w:r>
        <w:rPr>
          <w:i/>
          <w:iCs/>
        </w:rPr>
        <w:t xml:space="preserve">проходят круг почёта по залу и уходят в группу.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2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Выделение жирным"/>
    <w:rPr>
      <w:b/>
      <w:b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2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Application>LibreOffice/5.0.1.2$Windows_x86 LibreOffice_project/81898c9f5c0d43f3473ba111d7b351050be20261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2021-03-24T09:24:36Z</dcterms:created>
  <dc:language>ru-RU</dc:language>
  <dcterms:modified xsi:type="dcterms:W3CDTF">2021-03-24T14:12:16Z</dcterms:modified>
  <cp:revision>2</cp:revision>
</cp:coreProperties>
</file>