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i w:val="0"/>
          <w:smallCaps w:val="0"/>
          <w:strike w:val="0"/>
          <w:color w:val="ff0000"/>
          <w:sz w:val="34"/>
          <w:szCs w:val="34"/>
          <w:u w:val="none"/>
          <w:shd w:fill="auto" w:val="clear"/>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Тема урока: «</w:t>
      </w:r>
      <w:r w:rsidDel="00000000" w:rsidR="00000000" w:rsidRPr="00000000">
        <w:rPr>
          <w:rFonts w:ascii="Times New Roman" w:cs="Times New Roman" w:eastAsia="Times New Roman" w:hAnsi="Times New Roman"/>
          <w:b w:val="1"/>
          <w:sz w:val="28"/>
          <w:szCs w:val="28"/>
          <w:rtl w:val="0"/>
        </w:rPr>
        <w:t xml:space="preserve">Детская инструментальная деятельность</w:t>
      </w:r>
      <w:r w:rsidDel="00000000" w:rsidR="00000000" w:rsidRPr="00000000">
        <w:rPr>
          <w:rFonts w:ascii="Times New Roman" w:cs="Times New Roman" w:eastAsia="Times New Roman" w:hAnsi="Times New Roman"/>
          <w:b w:val="1"/>
          <w:sz w:val="28"/>
          <w:szCs w:val="28"/>
          <w:vertAlign w:val="baseline"/>
          <w:rtl w:val="0"/>
        </w:rPr>
        <w:t xml:space="preserve">»</w:t>
      </w:r>
      <w:r w:rsidDel="00000000" w:rsidR="00000000" w:rsidRPr="00000000">
        <w:rPr>
          <w:rtl w:val="0"/>
        </w:rPr>
      </w:r>
    </w:p>
    <w:p w:rsidR="00000000" w:rsidDel="00000000" w:rsidP="00000000" w:rsidRDefault="00000000" w:rsidRPr="00000000" w14:paraId="00000002">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rFonts w:ascii="Arial" w:cs="Arial" w:eastAsia="Arial" w:hAnsi="Arial"/>
          <w:b w:val="1"/>
          <w:i w:val="0"/>
          <w:smallCaps w:val="0"/>
          <w:strike w:val="0"/>
          <w:color w:val="ff0000"/>
          <w:sz w:val="28"/>
          <w:szCs w:val="28"/>
          <w:u w:val="none"/>
          <w:shd w:fill="auto" w:val="clear"/>
          <w:vertAlign w:val="baseline"/>
        </w:rPr>
      </w:pPr>
      <w:r w:rsidDel="00000000" w:rsidR="00000000" w:rsidRPr="00000000">
        <w:rPr>
          <w:rtl w:val="0"/>
        </w:rPr>
      </w:r>
    </w:p>
    <w:tbl>
      <w:tblPr>
        <w:tblStyle w:val="Table1"/>
        <w:tblW w:w="147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11"/>
        <w:gridCol w:w="9575"/>
        <w:tblGridChange w:id="0">
          <w:tblGrid>
            <w:gridCol w:w="5211"/>
            <w:gridCol w:w="9575"/>
          </w:tblGrid>
        </w:tblGridChange>
      </w:tblGrid>
      <w:tr>
        <w:tc>
          <w:tcPr>
            <w:gridSpan w:val="2"/>
            <w:tcBorders>
              <w:top w:color="000000" w:space="0" w:sz="4" w:val="single"/>
              <w:left w:color="000000" w:space="0" w:sz="4" w:val="single"/>
              <w:bottom w:color="000000" w:space="0" w:sz="4" w:val="single"/>
              <w:right w:color="000000" w:space="0" w:sz="4" w:val="single"/>
            </w:tcBorders>
            <w:shd w:fill="dbe5f1" w:val="clear"/>
            <w:tcMar>
              <w:top w:w="0.0" w:type="dxa"/>
              <w:left w:w="108.0" w:type="dxa"/>
              <w:bottom w:w="0.0" w:type="dxa"/>
              <w:right w:w="108.0" w:type="dxa"/>
            </w:tcMar>
          </w:tcPr>
          <w:p w:rsidR="00000000" w:rsidDel="00000000" w:rsidP="00000000" w:rsidRDefault="00000000" w:rsidRPr="00000000" w14:paraId="00000003">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Сведения о разработчике (студенте)</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5">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Фамилия, имя, отчество (полностью):</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6">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Понтелеева Ирина Андреевна</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7">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Район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8">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Кстовский район, Нижегородская область, г. Нижний Новгород</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9">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Место прохождения практики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Филиал МБОУ Большемокринской СШ - Вязовская ОШ </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Адрес</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с. Вязовка, ул.Широкая д. 213</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dbe5f1" w:val="clear"/>
            <w:tcMar>
              <w:top w:w="0.0" w:type="dxa"/>
              <w:left w:w="108.0" w:type="dxa"/>
              <w:bottom w:w="0.0" w:type="dxa"/>
              <w:right w:w="108.0" w:type="dxa"/>
            </w:tcMar>
          </w:tcPr>
          <w:p w:rsidR="00000000" w:rsidDel="00000000" w:rsidP="00000000" w:rsidRDefault="00000000" w:rsidRPr="00000000" w14:paraId="0000000C">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Общая информация</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E">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Предмет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F">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Музыка</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0">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Класс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1">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 класс</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2">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Тема урока</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3">
            <w:pPr>
              <w:spacing w:after="0" w:line="240" w:lineRule="auto"/>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«Детская инструментальная деятельность» - Знакомство с детскими музыкальными инструментами</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4">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Тип урока</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5">
            <w:pPr>
              <w:spacing w:after="0" w:line="240" w:lineRule="auto"/>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Изучение нового материала</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6">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3510"/>
              </w:tabs>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Цель</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Ознакомление детей с различными музыкальными инструментами и их звучаниями. </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8">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Задачи</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A">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3510"/>
              </w:tabs>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231f20"/>
                <w:sz w:val="24"/>
                <w:szCs w:val="24"/>
                <w:u w:val="none"/>
                <w:shd w:fill="auto" w:val="clear"/>
                <w:vertAlign w:val="baseline"/>
                <w:rtl w:val="0"/>
              </w:rPr>
              <w:t xml:space="preserve">образовательные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Формировать представление о детских музыкальных инструментах</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C">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3510"/>
              </w:tabs>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231f20"/>
                <w:sz w:val="24"/>
                <w:szCs w:val="24"/>
                <w:u w:val="none"/>
                <w:shd w:fill="auto" w:val="clear"/>
                <w:vertAlign w:val="baseline"/>
                <w:rtl w:val="0"/>
              </w:rPr>
              <w:t xml:space="preserve">развивающие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Обогатить активный и пассивный словарь детей по данной теме; развивать слух, фантазию, мышление и воображение.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E">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3510"/>
              </w:tabs>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231f20"/>
                <w:sz w:val="24"/>
                <w:szCs w:val="24"/>
                <w:u w:val="none"/>
                <w:shd w:fill="auto" w:val="clear"/>
                <w:vertAlign w:val="baseline"/>
                <w:rtl w:val="0"/>
              </w:rPr>
              <w:t xml:space="preserve">воспитательные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widowControl w:val="0"/>
              <w:shd w:fill="ffffff" w:val="clear"/>
              <w:spacing w:after="16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Воспитывать в детях организованность, работоспособность, самостоятельность; расширять музыкальный и жизненный кругозор учащихся, формировать основы музыкальной культуры </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dbe5f1" w:val="clear"/>
            <w:tcMar>
              <w:top w:w="0.0" w:type="dxa"/>
              <w:left w:w="108.0" w:type="dxa"/>
              <w:bottom w:w="0.0" w:type="dxa"/>
              <w:right w:w="108.0" w:type="dxa"/>
            </w:tcMar>
          </w:tcPr>
          <w:p w:rsidR="00000000" w:rsidDel="00000000" w:rsidP="00000000" w:rsidRDefault="00000000" w:rsidRPr="00000000" w14:paraId="00000020">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Планируемые результаты</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3510"/>
              </w:tabs>
              <w:spacing w:after="0" w:before="0" w:line="276" w:lineRule="auto"/>
              <w:ind w:left="720" w:right="0" w:hanging="360"/>
              <w:jc w:val="left"/>
              <w:rPr>
                <w:i w:val="0"/>
                <w:smallCaps w:val="0"/>
                <w:strike w:val="0"/>
                <w:color w:val="231f2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231f20"/>
                <w:sz w:val="24"/>
                <w:szCs w:val="24"/>
                <w:u w:val="none"/>
                <w:shd w:fill="auto" w:val="clear"/>
                <w:vertAlign w:val="baseline"/>
                <w:rtl w:val="0"/>
              </w:rPr>
              <w:t xml:space="preserve">личностные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widowControl w:val="0"/>
              <w:shd w:fill="ffffff" w:val="clea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Пробуждать интерес и любовь к музыке</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4">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3510"/>
              </w:tabs>
              <w:spacing w:after="0" w:before="0" w:line="276" w:lineRule="auto"/>
              <w:ind w:left="720" w:right="0" w:hanging="360"/>
              <w:jc w:val="left"/>
              <w:rPr>
                <w:i w:val="0"/>
                <w:smallCaps w:val="0"/>
                <w:strike w:val="0"/>
                <w:color w:val="231f2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231f20"/>
                <w:sz w:val="24"/>
                <w:szCs w:val="24"/>
                <w:u w:val="none"/>
                <w:shd w:fill="auto" w:val="clear"/>
                <w:vertAlign w:val="baseline"/>
                <w:rtl w:val="0"/>
              </w:rPr>
              <w:t xml:space="preserve">предметные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5">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Различать музыкальные инструменты, уметь делить их на группы</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6">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3510"/>
              </w:tabs>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231f20"/>
                <w:sz w:val="24"/>
                <w:szCs w:val="24"/>
                <w:u w:val="none"/>
                <w:shd w:fill="auto" w:val="clear"/>
                <w:vertAlign w:val="baseline"/>
                <w:rtl w:val="0"/>
              </w:rPr>
              <w:t xml:space="preserve">метапредметные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7">
            <w:pPr>
              <w:widowControl w:val="0"/>
              <w:shd w:fill="ffffff" w:val="clea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Расширять свои представления о музыкальных инструментах и их звучаниях</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8">
            <w:pPr>
              <w:keepNext w:val="0"/>
              <w:keepLines w:val="0"/>
              <w:widowControl w:val="0"/>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3510"/>
              </w:tabs>
              <w:spacing w:after="0" w:before="0" w:line="276" w:lineRule="auto"/>
              <w:ind w:left="144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231f20"/>
                <w:sz w:val="24"/>
                <w:szCs w:val="24"/>
                <w:u w:val="none"/>
                <w:shd w:fill="auto" w:val="clear"/>
                <w:vertAlign w:val="baseline"/>
                <w:rtl w:val="0"/>
              </w:rPr>
              <w:t xml:space="preserve">регулятивные УУД</w:t>
            </w:r>
          </w:p>
          <w:p w:rsidR="00000000" w:rsidDel="00000000" w:rsidP="00000000" w:rsidRDefault="00000000" w:rsidRPr="00000000" w14:paraId="00000029">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3510"/>
              </w:tabs>
              <w:spacing w:after="0" w:before="0" w:line="276" w:lineRule="auto"/>
              <w:ind w:left="0" w:right="0" w:firstLine="0"/>
              <w:jc w:val="left"/>
              <w:rPr>
                <w:rFonts w:ascii="Times New Roman" w:cs="Times New Roman" w:eastAsia="Times New Roman" w:hAnsi="Times New Roman"/>
                <w:color w:val="231f2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A">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Формировать умение овладения логическими действиями сравнения, анализа, синтеза, обобщения, в процессе анализа музыкальных звучаний</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B">
            <w:pPr>
              <w:keepNext w:val="0"/>
              <w:keepLines w:val="0"/>
              <w:widowControl w:val="0"/>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3510"/>
              </w:tabs>
              <w:spacing w:after="0" w:before="0" w:line="276" w:lineRule="auto"/>
              <w:ind w:left="144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231f20"/>
                <w:sz w:val="24"/>
                <w:szCs w:val="24"/>
                <w:u w:val="none"/>
                <w:shd w:fill="auto" w:val="clear"/>
                <w:vertAlign w:val="baseline"/>
                <w:rtl w:val="0"/>
              </w:rPr>
              <w:t xml:space="preserve">познавательные УУД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C">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Формировать у младших школьников умение размышлять о музыке</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D">
            <w:pPr>
              <w:keepNext w:val="0"/>
              <w:keepLines w:val="0"/>
              <w:widowControl w:val="0"/>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3510"/>
              </w:tabs>
              <w:spacing w:after="0" w:before="0" w:line="276" w:lineRule="auto"/>
              <w:ind w:left="144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231f20"/>
                <w:sz w:val="24"/>
                <w:szCs w:val="24"/>
                <w:u w:val="none"/>
                <w:shd w:fill="auto" w:val="clear"/>
                <w:vertAlign w:val="baseline"/>
                <w:rtl w:val="0"/>
              </w:rPr>
              <w:t xml:space="preserve">коммуникативные УУД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E">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Формировать умения планировать сотрудничество с учителем и сверстниками в процессе музыкальной деятельности</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dbe5f1" w:val="clear"/>
            <w:tcMar>
              <w:top w:w="0.0" w:type="dxa"/>
              <w:left w:w="108.0" w:type="dxa"/>
              <w:bottom w:w="0.0" w:type="dxa"/>
              <w:right w:w="108.0" w:type="dxa"/>
            </w:tcMar>
          </w:tcPr>
          <w:p w:rsidR="00000000" w:rsidDel="00000000" w:rsidP="00000000" w:rsidRDefault="00000000" w:rsidRPr="00000000" w14:paraId="0000002F">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Фонды оценочных средств</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1">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Формы контроля и диагностики достижения результатов обучения</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2">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музыкальные загадки , </w:t>
            </w:r>
            <w:r w:rsidDel="00000000" w:rsidR="00000000" w:rsidRPr="00000000">
              <w:rPr>
                <w:rFonts w:ascii="Times New Roman" w:cs="Times New Roman" w:eastAsia="Times New Roman" w:hAnsi="Times New Roman"/>
                <w:sz w:val="24"/>
                <w:szCs w:val="24"/>
                <w:rtl w:val="0"/>
              </w:rPr>
              <w:t xml:space="preserve">филворд </w:t>
            </w:r>
            <w:r w:rsidDel="00000000" w:rsidR="00000000" w:rsidRPr="00000000">
              <w:rPr>
                <w:rFonts w:ascii="Times New Roman" w:cs="Times New Roman" w:eastAsia="Times New Roman" w:hAnsi="Times New Roman"/>
                <w:sz w:val="24"/>
                <w:szCs w:val="24"/>
                <w:highlight w:val="white"/>
                <w:rtl w:val="0"/>
              </w:rPr>
              <w:t xml:space="preserve">«Музыкальный квадрат», видеофрагмент «</w:t>
            </w:r>
            <w:r w:rsidDel="00000000" w:rsidR="00000000" w:rsidRPr="00000000">
              <w:rPr>
                <w:rFonts w:ascii="Times New Roman" w:cs="Times New Roman" w:eastAsia="Times New Roman" w:hAnsi="Times New Roman"/>
                <w:sz w:val="24"/>
                <w:szCs w:val="24"/>
                <w:rtl w:val="0"/>
              </w:rPr>
              <w:t xml:space="preserve">Симфонический оркестр</w:t>
            </w:r>
            <w:r w:rsidDel="00000000" w:rsidR="00000000" w:rsidRPr="00000000">
              <w:rPr>
                <w:rFonts w:ascii="Times New Roman" w:cs="Times New Roman" w:eastAsia="Times New Roman" w:hAnsi="Times New Roman"/>
                <w:sz w:val="24"/>
                <w:szCs w:val="24"/>
                <w:highlight w:val="white"/>
                <w:rtl w:val="0"/>
              </w:rPr>
              <w:t xml:space="preserve">», игра</w:t>
            </w:r>
            <w:r w:rsidDel="00000000" w:rsidR="00000000" w:rsidRPr="00000000">
              <w:rPr>
                <w:rFonts w:ascii="Times New Roman" w:cs="Times New Roman" w:eastAsia="Times New Roman" w:hAnsi="Times New Roman"/>
                <w:sz w:val="24"/>
                <w:szCs w:val="24"/>
                <w:rtl w:val="0"/>
              </w:rPr>
              <w:t xml:space="preserve"> «На чем играю?»</w:t>
            </w:r>
          </w:p>
          <w:p w:rsidR="00000000" w:rsidDel="00000000" w:rsidP="00000000" w:rsidRDefault="00000000" w:rsidRPr="00000000" w14:paraId="00000033">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b w:val="1"/>
                <w:color w:val="333333"/>
                <w:sz w:val="24"/>
                <w:szCs w:val="24"/>
                <w:highlight w:val="whit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4">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3510"/>
              </w:tabs>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обучения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(очная, заочная, очно-заочная)</w:t>
            </w:r>
          </w:p>
          <w:p w:rsidR="00000000" w:rsidDel="00000000" w:rsidP="00000000" w:rsidRDefault="00000000" w:rsidRPr="00000000" w14:paraId="00000035">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6">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Очная</w:t>
            </w:r>
          </w:p>
        </w:tc>
      </w:tr>
      <w:tr>
        <w:trPr>
          <w:trHeight w:val="745"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7">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3510"/>
              </w:tabs>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Педагогические технологии организации учебной деятельности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(«перевернутое обучение», проектное обучение, исследовательское обучение, проблемное обучение, обучение в малых группах, ТРИЗ, ТРКМ и др.)</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8">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здоровьесберегающая, игровая, </w:t>
            </w:r>
            <w:r w:rsidDel="00000000" w:rsidR="00000000" w:rsidRPr="00000000">
              <w:rPr>
                <w:rFonts w:ascii="Times New Roman" w:cs="Times New Roman" w:eastAsia="Times New Roman" w:hAnsi="Times New Roman"/>
                <w:sz w:val="24"/>
                <w:szCs w:val="24"/>
                <w:highlight w:val="white"/>
                <w:rtl w:val="0"/>
              </w:rPr>
              <w:t xml:space="preserve">информационно-коммуникационная, </w:t>
            </w:r>
            <w:r w:rsidDel="00000000" w:rsidR="00000000" w:rsidRPr="00000000">
              <w:rPr>
                <w:rFonts w:ascii="Times New Roman" w:cs="Times New Roman" w:eastAsia="Times New Roman" w:hAnsi="Times New Roman"/>
                <w:sz w:val="24"/>
                <w:szCs w:val="24"/>
                <w:rtl w:val="0"/>
              </w:rPr>
              <w:t xml:space="preserve">проблемное обучение</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9">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3510"/>
              </w:tabs>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Технология взаимодействия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синхронное обучение, асинхронное обучение)</w:t>
              <w:tab/>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A">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Синхронное обучение</w:t>
            </w:r>
          </w:p>
        </w:tc>
      </w:tr>
      <w:tr>
        <w:tc>
          <w:tcPr>
            <w:gridSpan w:val="2"/>
            <w:tcBorders>
              <w:top w:color="000000" w:space="0" w:sz="4" w:val="single"/>
              <w:left w:color="000000" w:space="0" w:sz="4" w:val="single"/>
              <w:bottom w:color="000000" w:space="0" w:sz="4" w:val="single"/>
              <w:right w:color="000000" w:space="0" w:sz="4" w:val="single"/>
            </w:tcBorders>
            <w:shd w:fill="dbe5f1" w:val="clear"/>
            <w:tcMar>
              <w:top w:w="0.0" w:type="dxa"/>
              <w:left w:w="108.0" w:type="dxa"/>
              <w:bottom w:w="0.0" w:type="dxa"/>
              <w:right w:w="108.0" w:type="dxa"/>
            </w:tcMar>
          </w:tcPr>
          <w:p w:rsidR="00000000" w:rsidDel="00000000" w:rsidP="00000000" w:rsidRDefault="00000000" w:rsidRPr="00000000" w14:paraId="0000003B">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Программно-техническое и дидактическое обеспечение</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D">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3510"/>
              </w:tabs>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Используемая образовательная платформа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E">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sz w:val="24"/>
                  <w:szCs w:val="24"/>
                  <w:rtl w:val="0"/>
                </w:rPr>
                <w:t xml:space="preserve">https://uchi.ru/teachers/stats/main</w:t>
              </w:r>
            </w:hyperlink>
            <w:r w:rsidDel="00000000" w:rsidR="00000000" w:rsidRPr="00000000">
              <w:rPr>
                <w:rtl w:val="0"/>
              </w:rPr>
            </w:r>
          </w:p>
          <w:p w:rsidR="00000000" w:rsidDel="00000000" w:rsidP="00000000" w:rsidRDefault="00000000" w:rsidRPr="00000000" w14:paraId="0000003F">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Учи.ру</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0">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3510"/>
              </w:tabs>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Необходимое оборудование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Компьютер для просмотра слайдов, компьютерная презентация,музыкальные инструменты: тамбурин,барабан, трещотка, вертушка,ложки, бубен, маракасы,свистульки,румба,кастаньеты,треугольник,балалайка,металлофон,ксилофон</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2">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3510"/>
              </w:tabs>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Программное обеспечение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3">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Savefrom.net</w:t>
            </w:r>
          </w:p>
          <w:p w:rsidR="00000000" w:rsidDel="00000000" w:rsidP="00000000" w:rsidRDefault="00000000" w:rsidRPr="00000000" w14:paraId="00000044">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Microsoft PowerPoint </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5">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3510"/>
              </w:tabs>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Дидактическое обеспечение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6">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электронный учебник Э. Л. Емельянова - Расскажите детям о музыкальных инструментах,учебная презентация</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7">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3510"/>
              </w:tabs>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231f20"/>
                <w:sz w:val="24"/>
                <w:szCs w:val="24"/>
                <w:u w:val="none"/>
                <w:shd w:fill="auto" w:val="clear"/>
                <w:vertAlign w:val="baseline"/>
                <w:rtl w:val="0"/>
              </w:rPr>
              <w:t xml:space="preserve">Дополнительная литература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8">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ЛитРес: книга Еня и Еля. Музыкальные инструменты Автор: Анна Гончарова</w:t>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9">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3510"/>
              </w:tabs>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231f20"/>
                <w:sz w:val="24"/>
                <w:szCs w:val="24"/>
                <w:u w:val="none"/>
                <w:shd w:fill="auto" w:val="clear"/>
                <w:vertAlign w:val="baseline"/>
                <w:rtl w:val="0"/>
              </w:rPr>
              <w:t xml:space="preserve">Интернет-ресурсы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sz w:val="24"/>
                  <w:szCs w:val="24"/>
                  <w:u w:val="single"/>
                  <w:rtl w:val="0"/>
                </w:rPr>
                <w:t xml:space="preserve">https://ogubanova-dmouer.edumsko.ru/folders/post/1680394</w:t>
              </w:r>
            </w:hyperlink>
            <w:r w:rsidDel="00000000" w:rsidR="00000000" w:rsidRPr="00000000">
              <w:rPr>
                <w:rFonts w:ascii="Times New Roman" w:cs="Times New Roman" w:eastAsia="Times New Roman" w:hAnsi="Times New Roman"/>
                <w:sz w:val="24"/>
                <w:szCs w:val="24"/>
                <w:rtl w:val="0"/>
              </w:rPr>
              <w:t xml:space="preserve"> - Методический материал. « Применение физкультминуток на уроке музыки»</w:t>
            </w:r>
          </w:p>
          <w:p w:rsidR="00000000" w:rsidDel="00000000" w:rsidP="00000000" w:rsidRDefault="00000000" w:rsidRPr="00000000" w14:paraId="0000004B">
            <w:pPr>
              <w:keepNext w:val="0"/>
              <w:keepLines w:val="0"/>
              <w:widowControl w:val="0"/>
              <w:pBdr>
                <w:right w:color="000000" w:space="90" w:sz="0" w:val="none"/>
              </w:pBdr>
              <w:shd w:fill="ffffff" w:val="clear"/>
              <w:spacing w:after="300" w:before="160"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Детские музыкальные инструменты. Описание. Руководство по обучению. Детский ансамбль -https://dynatone.ru/detskie-muzykalnye-instrumenty-opisanie-rukovodstvo-po-obucheniyu-detskij-ansambl</w:t>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C">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3510"/>
              </w:tabs>
              <w:spacing w:after="0" w:before="0" w:line="276" w:lineRule="auto"/>
              <w:ind w:left="0" w:right="0" w:firstLine="0"/>
              <w:jc w:val="left"/>
              <w:rPr>
                <w:rFonts w:ascii="Times New Roman" w:cs="Times New Roman" w:eastAsia="Times New Roman" w:hAnsi="Times New Roman"/>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231f20"/>
                <w:sz w:val="24"/>
                <w:szCs w:val="24"/>
                <w:u w:val="none"/>
                <w:shd w:fill="auto" w:val="clear"/>
                <w:vertAlign w:val="baseline"/>
                <w:rtl w:val="0"/>
              </w:rPr>
              <w:t xml:space="preserve">Электронные образовательные ресурсы</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электронный сборник загадок (</w:t>
            </w:r>
            <w:r w:rsidDel="00000000" w:rsidR="00000000" w:rsidRPr="00000000">
              <w:rPr>
                <w:rFonts w:ascii="Times New Roman" w:cs="Times New Roman" w:eastAsia="Times New Roman" w:hAnsi="Times New Roman"/>
                <w:sz w:val="24"/>
                <w:szCs w:val="24"/>
                <w:highlight w:val="white"/>
                <w:rtl w:val="0"/>
              </w:rPr>
              <w:t xml:space="preserve">Наталия Мурычева: песенки-загадки о муз. инструментах</w:t>
            </w:r>
            <w:r w:rsidDel="00000000" w:rsidR="00000000" w:rsidRPr="00000000">
              <w:rPr>
                <w:rFonts w:ascii="Times New Roman" w:cs="Times New Roman" w:eastAsia="Times New Roman" w:hAnsi="Times New Roman"/>
                <w:sz w:val="24"/>
                <w:szCs w:val="24"/>
                <w:rtl w:val="0"/>
              </w:rPr>
              <w:t xml:space="preserve">), видеофрагмент - </w:t>
            </w:r>
            <w:r w:rsidDel="00000000" w:rsidR="00000000" w:rsidRPr="00000000">
              <w:rPr>
                <w:rFonts w:ascii="Times New Roman" w:cs="Times New Roman" w:eastAsia="Times New Roman" w:hAnsi="Times New Roman"/>
                <w:sz w:val="24"/>
                <w:szCs w:val="24"/>
                <w:highlight w:val="white"/>
                <w:rtl w:val="0"/>
              </w:rPr>
              <w:t xml:space="preserve">Звуки музыкальных инструментов для детей</w:t>
            </w:r>
            <w:r w:rsidDel="00000000" w:rsidR="00000000" w:rsidRPr="00000000">
              <w:rPr>
                <w:rtl w:val="0"/>
              </w:rPr>
            </w:r>
          </w:p>
        </w:tc>
      </w:tr>
    </w:tbl>
    <w:p w:rsidR="00000000" w:rsidDel="00000000" w:rsidP="00000000" w:rsidRDefault="00000000" w:rsidRPr="00000000" w14:paraId="0000004E">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0">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1">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2">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3">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4">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5">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6">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ТЕХНОЛОГИЧЕСКАЯ КАРТА ЗАНЯТИЯ</w:t>
      </w:r>
    </w:p>
    <w:p w:rsidR="00000000" w:rsidDel="00000000" w:rsidP="00000000" w:rsidRDefault="00000000" w:rsidRPr="00000000" w14:paraId="00000057">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2"/>
        <w:tblW w:w="147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0"/>
        <w:gridCol w:w="2660"/>
        <w:gridCol w:w="3750"/>
        <w:gridCol w:w="1920"/>
        <w:gridCol w:w="1935"/>
        <w:gridCol w:w="1845"/>
        <w:gridCol w:w="1545"/>
        <w:tblGridChange w:id="0">
          <w:tblGrid>
            <w:gridCol w:w="1120"/>
            <w:gridCol w:w="2660"/>
            <w:gridCol w:w="3750"/>
            <w:gridCol w:w="1920"/>
            <w:gridCol w:w="1935"/>
            <w:gridCol w:w="1845"/>
            <w:gridCol w:w="1545"/>
          </w:tblGrid>
        </w:tblGridChange>
      </w:tblGrid>
      <w:tr>
        <w:trPr>
          <w:trHeight w:val="449" w:hRule="atLeast"/>
        </w:trPr>
        <w:tc>
          <w:tcPr>
            <w:vMerge w:val="restart"/>
            <w:tcBorders>
              <w:top w:color="000000" w:space="0" w:sz="4" w:val="single"/>
              <w:left w:color="000000" w:space="0" w:sz="4" w:val="single"/>
              <w:bottom w:color="000000" w:space="0" w:sz="4" w:val="single"/>
              <w:right w:color="000000" w:space="0" w:sz="4" w:val="single"/>
            </w:tcBorders>
            <w:shd w:fill="dbe5f1" w:val="clear"/>
            <w:tcMar>
              <w:top w:w="0.0" w:type="dxa"/>
              <w:left w:w="108.0" w:type="dxa"/>
              <w:bottom w:w="0.0" w:type="dxa"/>
              <w:right w:w="108.0" w:type="dxa"/>
            </w:tcMar>
            <w:vAlign w:val="center"/>
          </w:tcPr>
          <w:p w:rsidR="00000000" w:rsidDel="00000000" w:rsidP="00000000" w:rsidRDefault="00000000" w:rsidRPr="00000000" w14:paraId="00000058">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Этап урока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be5f1" w:val="clear"/>
            <w:tcMar>
              <w:top w:w="0.0" w:type="dxa"/>
              <w:left w:w="108.0" w:type="dxa"/>
              <w:bottom w:w="0.0" w:type="dxa"/>
              <w:right w:w="108.0" w:type="dxa"/>
            </w:tcMar>
            <w:vAlign w:val="center"/>
          </w:tcPr>
          <w:p w:rsidR="00000000" w:rsidDel="00000000" w:rsidP="00000000" w:rsidRDefault="00000000" w:rsidRPr="00000000" w14:paraId="00000059">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Цель этапа</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be5f1" w:val="clear"/>
            <w:tcMar>
              <w:top w:w="0.0" w:type="dxa"/>
              <w:left w:w="108.0" w:type="dxa"/>
              <w:bottom w:w="0.0" w:type="dxa"/>
              <w:right w:w="108.0" w:type="dxa"/>
            </w:tcMar>
            <w:vAlign w:val="center"/>
          </w:tcPr>
          <w:p w:rsidR="00000000" w:rsidDel="00000000" w:rsidP="00000000" w:rsidRDefault="00000000" w:rsidRPr="00000000" w14:paraId="0000005A">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Деятельность педагога</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dbe5f1" w:val="clear"/>
            <w:tcMar>
              <w:top w:w="0.0" w:type="dxa"/>
              <w:left w:w="108.0" w:type="dxa"/>
              <w:bottom w:w="0.0" w:type="dxa"/>
              <w:right w:w="108.0" w:type="dxa"/>
            </w:tcMar>
            <w:vAlign w:val="center"/>
          </w:tcPr>
          <w:p w:rsidR="00000000" w:rsidDel="00000000" w:rsidP="00000000" w:rsidRDefault="00000000" w:rsidRPr="00000000" w14:paraId="0000005B">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Деятельность учащихся</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be5f1" w:val="clear"/>
            <w:tcMar>
              <w:top w:w="0.0" w:type="dxa"/>
              <w:left w:w="108.0" w:type="dxa"/>
              <w:bottom w:w="0.0" w:type="dxa"/>
              <w:right w:w="108.0" w:type="dxa"/>
            </w:tcMar>
            <w:vAlign w:val="center"/>
          </w:tcPr>
          <w:p w:rsidR="00000000" w:rsidDel="00000000" w:rsidP="00000000" w:rsidRDefault="00000000" w:rsidRPr="00000000" w14:paraId="0000005E">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Результат</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dbe5f1" w:val="clear"/>
            <w:tcMar>
              <w:top w:w="0.0" w:type="dxa"/>
              <w:left w:w="108.0" w:type="dxa"/>
              <w:bottom w:w="0.0" w:type="dxa"/>
              <w:right w:w="108.0" w:type="dxa"/>
            </w:tcMar>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be5f1" w:val="clear"/>
            <w:tcMar>
              <w:top w:w="0.0" w:type="dxa"/>
              <w:left w:w="108.0" w:type="dxa"/>
              <w:bottom w:w="0.0" w:type="dxa"/>
              <w:right w:w="108.0" w:type="dxa"/>
            </w:tcMar>
            <w:vAlign w:val="cente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be5f1" w:val="clear"/>
            <w:tcMar>
              <w:top w:w="0.0" w:type="dxa"/>
              <w:left w:w="108.0" w:type="dxa"/>
              <w:bottom w:w="0.0" w:type="dxa"/>
              <w:right w:w="108.0" w:type="dxa"/>
            </w:tcMar>
            <w:vAlign w:val="cente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tcMar>
              <w:top w:w="0.0" w:type="dxa"/>
              <w:left w:w="108.0" w:type="dxa"/>
              <w:bottom w:w="0.0" w:type="dxa"/>
              <w:right w:w="108.0" w:type="dxa"/>
            </w:tcMar>
            <w:vAlign w:val="center"/>
          </w:tcPr>
          <w:p w:rsidR="00000000" w:rsidDel="00000000" w:rsidP="00000000" w:rsidRDefault="00000000" w:rsidRPr="00000000" w14:paraId="00000062">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Познавательная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tcMar>
              <w:top w:w="0.0" w:type="dxa"/>
              <w:left w:w="108.0" w:type="dxa"/>
              <w:bottom w:w="0.0" w:type="dxa"/>
              <w:right w:w="108.0" w:type="dxa"/>
            </w:tcMar>
            <w:vAlign w:val="center"/>
          </w:tcPr>
          <w:p w:rsidR="00000000" w:rsidDel="00000000" w:rsidP="00000000" w:rsidRDefault="00000000" w:rsidRPr="00000000" w14:paraId="00000063">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Коммуникативная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tcMar>
              <w:top w:w="0.0" w:type="dxa"/>
              <w:left w:w="108.0" w:type="dxa"/>
              <w:bottom w:w="0.0" w:type="dxa"/>
              <w:right w:w="108.0" w:type="dxa"/>
            </w:tcMar>
            <w:vAlign w:val="center"/>
          </w:tcPr>
          <w:p w:rsidR="00000000" w:rsidDel="00000000" w:rsidP="00000000" w:rsidRDefault="00000000" w:rsidRPr="00000000" w14:paraId="00000064">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Регулятивная</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be5f1" w:val="clear"/>
            <w:tcMar>
              <w:top w:w="0.0" w:type="dxa"/>
              <w:left w:w="108.0" w:type="dxa"/>
              <w:bottom w:w="0.0" w:type="dxa"/>
              <w:right w:w="108.0" w:type="dxa"/>
            </w:tcMar>
            <w:vAlign w:val="cente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c>
      </w:tr>
      <w:tr>
        <w:trPr>
          <w:trHeight w:val="1134"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6">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113" w:right="11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Организационный момент.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7">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38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38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Включить обучающихся в учебную деятельность;</w:t>
            </w:r>
          </w:p>
          <w:p w:rsidR="00000000" w:rsidDel="00000000" w:rsidP="00000000" w:rsidRDefault="00000000" w:rsidRPr="00000000" w14:paraId="00000069">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38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организовать деятельность учащихся</w:t>
            </w:r>
          </w:p>
          <w:p w:rsidR="00000000" w:rsidDel="00000000" w:rsidP="00000000" w:rsidRDefault="00000000" w:rsidRPr="00000000" w14:paraId="0000006A">
            <w:pPr>
              <w:widowControl w:val="0"/>
              <w:shd w:fill="ffffff" w:val="clear"/>
              <w:spacing w:after="160" w:line="276" w:lineRule="auto"/>
              <w:ind w:left="1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Здравствуйте дети, здравствуйте родители, с вами Ирина Андреевна. Сегодня у нас с вами музыкальное занятие. Сегодня мы поговорим о детских музыкальных инструментах и узнаем звучание каждого инструмента. Также мы узнаем, на какие группы можно поделить детские музыкальные инструменты. </w:t>
            </w:r>
          </w:p>
          <w:p w:rsidR="00000000" w:rsidDel="00000000" w:rsidP="00000000" w:rsidRDefault="00000000" w:rsidRPr="00000000" w14:paraId="0000006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hd w:fill="ffffff" w:val="clear"/>
              <w:spacing w:after="160"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Ребята, а какие вы уже знаете музыкальные инструменты?</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F">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0">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Настроиться на работу, мысленно представить  музыкальные инструменты,вспомнить уже пройденный материал</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1">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2">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Планирование учебного сотрудничества с учителем и со сверстниками</w:t>
            </w:r>
          </w:p>
          <w:p w:rsidR="00000000" w:rsidDel="00000000" w:rsidP="00000000" w:rsidRDefault="00000000" w:rsidRPr="00000000" w14:paraId="00000073">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Формировать уважительное отношение друг к другу</w:t>
            </w:r>
            <w:r w:rsidDel="00000000" w:rsidR="00000000" w:rsidRPr="00000000">
              <w:rPr>
                <w:rtl w:val="0"/>
              </w:rPr>
            </w:r>
          </w:p>
          <w:p w:rsidR="00000000" w:rsidDel="00000000" w:rsidP="00000000" w:rsidRDefault="00000000" w:rsidRPr="00000000" w14:paraId="00000075">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6">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Подготовить свое</w:t>
            </w:r>
          </w:p>
          <w:p w:rsidR="00000000" w:rsidDel="00000000" w:rsidP="00000000" w:rsidRDefault="00000000" w:rsidRPr="00000000" w14:paraId="0000007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рабочее место</w:t>
            </w:r>
          </w:p>
          <w:p w:rsidR="00000000" w:rsidDel="00000000" w:rsidP="00000000" w:rsidRDefault="00000000" w:rsidRPr="00000000" w14:paraId="00000079">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A">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Выполнять учебные действия в качестве слушателя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B">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C">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Дети приветствуют учителя.</w:t>
            </w:r>
          </w:p>
          <w:p w:rsidR="00000000" w:rsidDel="00000000" w:rsidP="00000000" w:rsidRDefault="00000000" w:rsidRPr="00000000" w14:paraId="0000007D">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E">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Учитель эмоционально настраивает  школьников на урок.</w:t>
            </w:r>
            <w:r w:rsidDel="00000000" w:rsidR="00000000" w:rsidRPr="00000000">
              <w:rPr>
                <w:rtl w:val="0"/>
              </w:rPr>
            </w:r>
          </w:p>
        </w:tc>
      </w:tr>
      <w:tr>
        <w:trPr>
          <w:trHeight w:val="1134"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F">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113" w:right="113" w:firstLine="0"/>
              <w:jc w:val="center"/>
              <w:rPr>
                <w:rFonts w:ascii="Times New Roman" w:cs="Times New Roman" w:eastAsia="Times New Roman" w:hAnsi="Times New Roman"/>
                <w:b w:val="1"/>
                <w:sz w:val="22"/>
                <w:szCs w:val="22"/>
                <w:highlight w:val="white"/>
              </w:rPr>
            </w:pPr>
            <w:r w:rsidDel="00000000" w:rsidR="00000000" w:rsidRPr="00000000">
              <w:rPr>
                <w:rFonts w:ascii="Times New Roman" w:cs="Times New Roman" w:eastAsia="Times New Roman" w:hAnsi="Times New Roman"/>
                <w:b w:val="1"/>
                <w:sz w:val="22"/>
                <w:szCs w:val="22"/>
                <w:highlight w:val="white"/>
                <w:rtl w:val="0"/>
              </w:rPr>
              <w:t xml:space="preserve">Актуализация знаний.</w:t>
            </w:r>
          </w:p>
          <w:p w:rsidR="00000000" w:rsidDel="00000000" w:rsidP="00000000" w:rsidRDefault="00000000" w:rsidRPr="00000000" w14:paraId="00000080">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113" w:right="113" w:firstLine="0"/>
              <w:jc w:val="center"/>
              <w:rPr>
                <w:rFonts w:ascii="Times New Roman" w:cs="Times New Roman" w:eastAsia="Times New Roman" w:hAnsi="Times New Roman"/>
                <w:b w:val="1"/>
                <w:sz w:val="22"/>
                <w:szCs w:val="22"/>
                <w:highlight w:val="white"/>
              </w:rPr>
            </w:pPr>
            <w:r w:rsidDel="00000000" w:rsidR="00000000" w:rsidRPr="00000000">
              <w:rPr>
                <w:rFonts w:ascii="Times New Roman" w:cs="Times New Roman" w:eastAsia="Times New Roman" w:hAnsi="Times New Roman"/>
                <w:b w:val="1"/>
                <w:sz w:val="22"/>
                <w:szCs w:val="22"/>
                <w:highlight w:val="white"/>
                <w:rtl w:val="0"/>
              </w:rPr>
              <w:t xml:space="preserve">Изучение нового материала.</w:t>
            </w:r>
          </w:p>
          <w:p w:rsidR="00000000" w:rsidDel="00000000" w:rsidP="00000000" w:rsidRDefault="00000000" w:rsidRPr="00000000" w14:paraId="00000081">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113" w:right="113" w:firstLine="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82">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113" w:right="113" w:firstLine="0"/>
              <w:jc w:val="center"/>
              <w:rPr>
                <w:rFonts w:ascii="Times New Roman" w:cs="Times New Roman" w:eastAsia="Times New Roman" w:hAnsi="Times New Roman"/>
                <w:b w:val="1"/>
                <w:sz w:val="24"/>
                <w:szCs w:val="24"/>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3">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4">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Актуализировать учебное </w:t>
            </w:r>
          </w:p>
          <w:p w:rsidR="00000000" w:rsidDel="00000000" w:rsidP="00000000" w:rsidRDefault="00000000" w:rsidRPr="00000000" w14:paraId="00000085">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содержание</w:t>
            </w:r>
          </w:p>
          <w:p w:rsidR="00000000" w:rsidDel="00000000" w:rsidP="00000000" w:rsidRDefault="00000000" w:rsidRPr="00000000" w14:paraId="00000086">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для восприятия нового </w:t>
            </w:r>
          </w:p>
          <w:p w:rsidR="00000000" w:rsidDel="00000000" w:rsidP="00000000" w:rsidRDefault="00000000" w:rsidRPr="00000000" w14:paraId="00000087">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материала.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земле у каждого</w:t>
            </w:r>
          </w:p>
          <w:p w:rsidR="00000000" w:rsidDel="00000000" w:rsidP="00000000" w:rsidRDefault="00000000" w:rsidRPr="00000000" w14:paraId="0000008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Есть родимый дом.</w:t>
            </w:r>
          </w:p>
          <w:p w:rsidR="00000000" w:rsidDel="00000000" w:rsidP="00000000" w:rsidRDefault="00000000" w:rsidRPr="00000000" w14:paraId="0000008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Хорошо и весело,</w:t>
            </w:r>
          </w:p>
          <w:p w:rsidR="00000000" w:rsidDel="00000000" w:rsidP="00000000" w:rsidRDefault="00000000" w:rsidRPr="00000000" w14:paraId="0000008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уютно в нем.</w:t>
            </w:r>
          </w:p>
          <w:p w:rsidR="00000000" w:rsidDel="00000000" w:rsidP="00000000" w:rsidRDefault="00000000" w:rsidRPr="00000000" w14:paraId="0000008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собаки – конура,</w:t>
            </w:r>
          </w:p>
          <w:p w:rsidR="00000000" w:rsidDel="00000000" w:rsidP="00000000" w:rsidRDefault="00000000" w:rsidRPr="00000000" w14:paraId="0000008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лисы –нора,</w:t>
            </w:r>
          </w:p>
          <w:p w:rsidR="00000000" w:rsidDel="00000000" w:rsidP="00000000" w:rsidRDefault="00000000" w:rsidRPr="00000000" w14:paraId="0000008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малиновки – гнездо,</w:t>
            </w:r>
          </w:p>
          <w:p w:rsidR="00000000" w:rsidDel="00000000" w:rsidP="00000000" w:rsidRDefault="00000000" w:rsidRPr="00000000" w14:paraId="0000008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совы –дупло.</w:t>
            </w:r>
          </w:p>
          <w:p w:rsidR="00000000" w:rsidDel="00000000" w:rsidP="00000000" w:rsidRDefault="00000000" w:rsidRPr="00000000" w14:paraId="0000009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Ребята, а как вы думаете, где живет наш друг – музыкальный звук?</w:t>
            </w:r>
          </w:p>
          <w:p w:rsidR="00000000" w:rsidDel="00000000" w:rsidP="00000000" w:rsidRDefault="00000000" w:rsidRPr="00000000" w14:paraId="0000009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Может в крике чайки?</w:t>
            </w:r>
          </w:p>
          <w:p w:rsidR="00000000" w:rsidDel="00000000" w:rsidP="00000000" w:rsidRDefault="00000000" w:rsidRPr="00000000" w14:paraId="0000009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клетке у орла? </w:t>
            </w:r>
          </w:p>
          <w:p w:rsidR="00000000" w:rsidDel="00000000" w:rsidP="00000000" w:rsidRDefault="00000000" w:rsidRPr="00000000" w14:paraId="0000009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Или в трубном зове доброго слона? </w:t>
            </w:r>
          </w:p>
          <w:p w:rsidR="00000000" w:rsidDel="00000000" w:rsidP="00000000" w:rsidRDefault="00000000" w:rsidRPr="00000000" w14:paraId="0000009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-Верно, дети. Музыкальный звук живет в музыкальных инструментах.</w:t>
            </w:r>
          </w:p>
          <w:p w:rsidR="00000000" w:rsidDel="00000000" w:rsidP="00000000" w:rsidRDefault="00000000" w:rsidRPr="00000000" w14:paraId="0000009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звучать музыкальные инструменты начинают тогда, когда на них играют музыканты.</w:t>
            </w:r>
          </w:p>
          <w:p w:rsidR="00000000" w:rsidDel="00000000" w:rsidP="00000000" w:rsidRDefault="00000000" w:rsidRPr="00000000" w14:paraId="0000009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меня есть музыкальные загадки, попробуйте их отгадать.</w:t>
            </w:r>
          </w:p>
          <w:p w:rsidR="00000000" w:rsidDel="00000000" w:rsidP="00000000" w:rsidRDefault="00000000" w:rsidRPr="00000000" w14:paraId="0000009B">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after="0" w:line="240" w:lineRule="auto"/>
              <w:jc w:val="center"/>
              <w:rPr>
                <w:rFonts w:ascii="Times New Roman" w:cs="Times New Roman" w:eastAsia="Times New Roman" w:hAnsi="Times New Roman"/>
                <w:color w:val="111111"/>
                <w:sz w:val="24"/>
                <w:szCs w:val="24"/>
                <w:highlight w:val="white"/>
              </w:rPr>
            </w:pPr>
            <w:r w:rsidDel="00000000" w:rsidR="00000000" w:rsidRPr="00000000">
              <w:rPr>
                <w:rFonts w:ascii="Times New Roman" w:cs="Times New Roman" w:eastAsia="Times New Roman" w:hAnsi="Times New Roman"/>
                <w:color w:val="111111"/>
                <w:sz w:val="24"/>
                <w:szCs w:val="24"/>
                <w:highlight w:val="white"/>
                <w:rtl w:val="0"/>
              </w:rPr>
              <w:t xml:space="preserve">Всем известна на Руси, хоть кого о ней спроси! У неё лишь три струны, но она любовь страны. Выйдет Ваня за плетень. И сыграет: «трень» да «брень» </w:t>
            </w:r>
          </w:p>
          <w:p w:rsidR="00000000" w:rsidDel="00000000" w:rsidP="00000000" w:rsidRDefault="00000000" w:rsidRPr="00000000" w14:paraId="0000009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Подумайте же, что же это? </w:t>
            </w:r>
          </w:p>
          <w:p w:rsidR="00000000" w:rsidDel="00000000" w:rsidP="00000000" w:rsidRDefault="00000000" w:rsidRPr="00000000" w14:paraId="0000009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Послушайте какой красивый звук издает инструмент. (учитель показывает инструмент и играет на нем)</w:t>
            </w:r>
          </w:p>
          <w:p w:rsidR="00000000" w:rsidDel="00000000" w:rsidP="00000000" w:rsidRDefault="00000000" w:rsidRPr="00000000" w14:paraId="000000A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Кто-то может мне рассказать о этом замечательном инструменте?</w:t>
            </w:r>
          </w:p>
          <w:p w:rsidR="00000000" w:rsidDel="00000000" w:rsidP="00000000" w:rsidRDefault="00000000" w:rsidRPr="00000000" w14:paraId="000000A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Тогда, послушайте внимательно. </w:t>
            </w:r>
          </w:p>
          <w:p w:rsidR="00000000" w:rsidDel="00000000" w:rsidP="00000000" w:rsidRDefault="00000000" w:rsidRPr="00000000" w14:paraId="000000A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конце урока,я посмотрю, как вы усвоили все. </w:t>
            </w:r>
          </w:p>
          <w:p w:rsidR="00000000" w:rsidDel="00000000" w:rsidP="00000000" w:rsidRDefault="00000000" w:rsidRPr="00000000" w14:paraId="000000A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Балалайку принято считать олицетворением русской культуры.</w:t>
            </w:r>
          </w:p>
          <w:p w:rsidR="00000000" w:rsidDel="00000000" w:rsidP="00000000" w:rsidRDefault="00000000" w:rsidRPr="00000000" w14:paraId="000000A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Название «балалайка», или, как ее еще называли, «балабайка», происходит от созвучных русских слов балакать, балабонить, балаболить, балагурить, что значит болтать, пустозвонить. Эти понятия передают суть балалайки – инструмента шутливого, легкого, «бренчливого», не очень серьезного.</w:t>
            </w:r>
          </w:p>
          <w:p w:rsidR="00000000" w:rsidDel="00000000" w:rsidP="00000000" w:rsidRDefault="00000000" w:rsidRPr="00000000" w14:paraId="000000A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одной из версий, балалайку придумали крестьяне. Постепенно она распространилась среди скоморохов, разъезжающих по стране. Скоморохи выступали на ярмарках, веселили народ, зарабатывали на пропитание. Такое веселье, по мнению царя Алексея Михайловича, мешало работе, и он издал указ, в котором велел все инструменты (домры, балалайки, рожки, гусли и др.) собрать и сжечь. Но время шло, царь умер, балалайка снова зазвучала по всей стране.</w:t>
            </w:r>
          </w:p>
          <w:p w:rsidR="00000000" w:rsidDel="00000000" w:rsidP="00000000" w:rsidRDefault="00000000" w:rsidRPr="00000000" w14:paraId="000000A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Старинная балалайка не всегда имела треугольную форму. Она могла быть и овальной, и полукруглой, имела две, а иногда и четыре струны. </w:t>
            </w:r>
          </w:p>
          <w:p w:rsidR="00000000" w:rsidDel="00000000" w:rsidP="00000000" w:rsidRDefault="00000000" w:rsidRPr="00000000" w14:paraId="000000A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after="0" w:lin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Ребята, балалайка относится к </w:t>
            </w:r>
            <w:r w:rsidDel="00000000" w:rsidR="00000000" w:rsidRPr="00000000">
              <w:rPr>
                <w:rFonts w:ascii="Times New Roman" w:cs="Times New Roman" w:eastAsia="Times New Roman" w:hAnsi="Times New Roman"/>
                <w:sz w:val="24"/>
                <w:szCs w:val="24"/>
                <w:u w:val="single"/>
                <w:rtl w:val="0"/>
              </w:rPr>
              <w:t xml:space="preserve">струнным щипковым инструментам.</w:t>
            </w:r>
          </w:p>
          <w:p w:rsidR="00000000" w:rsidDel="00000000" w:rsidP="00000000" w:rsidRDefault="00000000" w:rsidRPr="00000000" w14:paraId="000000AE">
            <w:pPr>
              <w:spacing w:after="0" w:line="240" w:lineRule="auto"/>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A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(Подобным образом, учитель с учениками разбирает каждый муз.инструмент)</w:t>
            </w:r>
          </w:p>
          <w:p w:rsidR="00000000" w:rsidDel="00000000" w:rsidP="00000000" w:rsidRDefault="00000000" w:rsidRPr="00000000" w14:paraId="000000B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1">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Запоминание и осмысление информации о музыке</w:t>
            </w:r>
          </w:p>
          <w:p w:rsidR="00000000" w:rsidDel="00000000" w:rsidP="00000000" w:rsidRDefault="00000000" w:rsidRPr="00000000" w14:paraId="000000B2">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 (о музыкальных инструментах)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3">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Сотрудничество с учителем и сверстниками в процессе ознакомления с новым материалом </w:t>
            </w:r>
          </w:p>
          <w:p w:rsidR="00000000" w:rsidDel="00000000" w:rsidP="00000000" w:rsidRDefault="00000000" w:rsidRPr="00000000" w14:paraId="000000B4">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6">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7">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Понимать и усваивать полученную информацию и звучание каждого инструмента.</w:t>
            </w:r>
          </w:p>
          <w:p w:rsidR="00000000" w:rsidDel="00000000" w:rsidP="00000000" w:rsidRDefault="00000000" w:rsidRPr="00000000" w14:paraId="000000B8">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Учитель включает демонстрацию экрана и показывает видео - фрагменты с коротким рассказом об муз.инструменте к каждому ответу загадки</w:t>
            </w:r>
          </w:p>
          <w:p w:rsidR="00000000" w:rsidDel="00000000" w:rsidP="00000000" w:rsidRDefault="00000000" w:rsidRPr="00000000" w14:paraId="000000BA">
            <w:pPr>
              <w:spacing w:after="0" w:line="240" w:lineRule="auto"/>
              <w:jc w:val="center"/>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BB">
            <w:pPr>
              <w:spacing w:after="0" w:line="240" w:lineRule="auto"/>
              <w:jc w:val="center"/>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BC">
            <w:pPr>
              <w:spacing w:after="0" w:line="240" w:lineRule="auto"/>
              <w:jc w:val="center"/>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BD">
            <w:pPr>
              <w:spacing w:after="0" w:line="240" w:lineRule="auto"/>
              <w:jc w:val="center"/>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BE">
            <w:pPr>
              <w:spacing w:after="0" w:line="240" w:lineRule="auto"/>
              <w:jc w:val="center"/>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BF">
            <w:pPr>
              <w:spacing w:after="0" w:line="240" w:lineRule="auto"/>
              <w:jc w:val="center"/>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C0">
            <w:pPr>
              <w:spacing w:after="0" w:line="240" w:lineRule="auto"/>
              <w:jc w:val="center"/>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C1">
            <w:pPr>
              <w:spacing w:after="0" w:line="240" w:lineRule="auto"/>
              <w:jc w:val="center"/>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C2">
            <w:pPr>
              <w:spacing w:after="0" w:line="240" w:lineRule="auto"/>
              <w:jc w:val="center"/>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C3">
            <w:pPr>
              <w:spacing w:after="0" w:line="240" w:lineRule="auto"/>
              <w:jc w:val="center"/>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C4">
            <w:pPr>
              <w:spacing w:after="0" w:line="240" w:lineRule="auto"/>
              <w:jc w:val="center"/>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C5">
            <w:pPr>
              <w:spacing w:after="0" w:line="240" w:lineRule="auto"/>
              <w:jc w:val="center"/>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C6">
            <w:pPr>
              <w:spacing w:after="0" w:line="240" w:lineRule="auto"/>
              <w:jc w:val="center"/>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C7">
            <w:pPr>
              <w:spacing w:after="0" w:line="240" w:lineRule="auto"/>
              <w:jc w:val="center"/>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C8">
            <w:pPr>
              <w:spacing w:after="0" w:line="240" w:lineRule="auto"/>
              <w:jc w:val="center"/>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C9">
            <w:pPr>
              <w:spacing w:after="0" w:line="240" w:lineRule="auto"/>
              <w:jc w:val="center"/>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CA">
            <w:pPr>
              <w:spacing w:after="0" w:line="240" w:lineRule="auto"/>
              <w:jc w:val="center"/>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CB">
            <w:pPr>
              <w:spacing w:after="0" w:line="240" w:lineRule="auto"/>
              <w:jc w:val="center"/>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CC">
            <w:pPr>
              <w:spacing w:after="0" w:line="240" w:lineRule="auto"/>
              <w:jc w:val="center"/>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CD">
            <w:pPr>
              <w:spacing w:after="0" w:line="240" w:lineRule="auto"/>
              <w:jc w:val="center"/>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CE">
            <w:pPr>
              <w:spacing w:after="0" w:line="240" w:lineRule="auto"/>
              <w:jc w:val="center"/>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CF">
            <w:pPr>
              <w:spacing w:after="0" w:line="240" w:lineRule="auto"/>
              <w:jc w:val="center"/>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D0">
            <w:pPr>
              <w:spacing w:after="0" w:line="240" w:lineRule="auto"/>
              <w:jc w:val="center"/>
              <w:rPr>
                <w:rFonts w:ascii="Times New Roman" w:cs="Times New Roman" w:eastAsia="Times New Roman" w:hAnsi="Times New Roman"/>
                <w:color w:val="111111"/>
                <w:sz w:val="24"/>
                <w:szCs w:val="24"/>
                <w:highlight w:val="white"/>
              </w:rPr>
            </w:pPr>
            <w:r w:rsidDel="00000000" w:rsidR="00000000" w:rsidRPr="00000000">
              <w:rPr>
                <w:rFonts w:ascii="Times New Roman" w:cs="Times New Roman" w:eastAsia="Times New Roman" w:hAnsi="Times New Roman"/>
                <w:color w:val="111111"/>
                <w:sz w:val="24"/>
                <w:szCs w:val="24"/>
                <w:highlight w:val="white"/>
                <w:rtl w:val="0"/>
              </w:rPr>
              <w:t xml:space="preserve">Дети дают ответы на загадки:</w:t>
            </w:r>
          </w:p>
          <w:p w:rsidR="00000000" w:rsidDel="00000000" w:rsidP="00000000" w:rsidRDefault="00000000" w:rsidRPr="00000000" w14:paraId="000000D1">
            <w:pPr>
              <w:spacing w:after="0" w:line="240" w:lineRule="auto"/>
              <w:jc w:val="center"/>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D2">
            <w:pPr>
              <w:spacing w:after="0" w:line="240" w:lineRule="auto"/>
              <w:jc w:val="center"/>
              <w:rPr>
                <w:rFonts w:ascii="Times New Roman" w:cs="Times New Roman" w:eastAsia="Times New Roman" w:hAnsi="Times New Roman"/>
                <w:color w:val="111111"/>
                <w:sz w:val="24"/>
                <w:szCs w:val="24"/>
                <w:highlight w:val="white"/>
              </w:rPr>
            </w:pPr>
            <w:r w:rsidDel="00000000" w:rsidR="00000000" w:rsidRPr="00000000">
              <w:rPr>
                <w:rFonts w:ascii="Times New Roman" w:cs="Times New Roman" w:eastAsia="Times New Roman" w:hAnsi="Times New Roman"/>
                <w:color w:val="111111"/>
                <w:sz w:val="24"/>
                <w:szCs w:val="24"/>
                <w:highlight w:val="white"/>
                <w:rtl w:val="0"/>
              </w:rPr>
              <w:t xml:space="preserve">-балалайка</w:t>
            </w:r>
          </w:p>
          <w:p w:rsidR="00000000" w:rsidDel="00000000" w:rsidP="00000000" w:rsidRDefault="00000000" w:rsidRPr="00000000" w14:paraId="000000D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-тамбурин</w:t>
            </w:r>
          </w:p>
          <w:p w:rsidR="00000000" w:rsidDel="00000000" w:rsidP="00000000" w:rsidRDefault="00000000" w:rsidRPr="00000000" w14:paraId="000000D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-барабан</w:t>
            </w:r>
          </w:p>
          <w:p w:rsidR="00000000" w:rsidDel="00000000" w:rsidP="00000000" w:rsidRDefault="00000000" w:rsidRPr="00000000" w14:paraId="000000D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-трещотка</w:t>
            </w:r>
          </w:p>
          <w:p w:rsidR="00000000" w:rsidDel="00000000" w:rsidP="00000000" w:rsidRDefault="00000000" w:rsidRPr="00000000" w14:paraId="000000D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-вертушка</w:t>
            </w:r>
          </w:p>
          <w:p w:rsidR="00000000" w:rsidDel="00000000" w:rsidP="00000000" w:rsidRDefault="00000000" w:rsidRPr="00000000" w14:paraId="000000D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-ложки</w:t>
            </w:r>
          </w:p>
          <w:p w:rsidR="00000000" w:rsidDel="00000000" w:rsidP="00000000" w:rsidRDefault="00000000" w:rsidRPr="00000000" w14:paraId="000000D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-бубен</w:t>
            </w:r>
          </w:p>
          <w:p w:rsidR="00000000" w:rsidDel="00000000" w:rsidP="00000000" w:rsidRDefault="00000000" w:rsidRPr="00000000" w14:paraId="000000D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-маракасы</w:t>
            </w:r>
          </w:p>
          <w:p w:rsidR="00000000" w:rsidDel="00000000" w:rsidP="00000000" w:rsidRDefault="00000000" w:rsidRPr="00000000" w14:paraId="000000D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-свистульки</w:t>
            </w:r>
          </w:p>
          <w:p w:rsidR="00000000" w:rsidDel="00000000" w:rsidP="00000000" w:rsidRDefault="00000000" w:rsidRPr="00000000" w14:paraId="000000D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-румба</w:t>
            </w:r>
          </w:p>
          <w:p w:rsidR="00000000" w:rsidDel="00000000" w:rsidP="00000000" w:rsidRDefault="00000000" w:rsidRPr="00000000" w14:paraId="000000D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-кастаньеты</w:t>
            </w:r>
          </w:p>
          <w:p w:rsidR="00000000" w:rsidDel="00000000" w:rsidP="00000000" w:rsidRDefault="00000000" w:rsidRPr="00000000" w14:paraId="000000D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-треугольник</w:t>
            </w:r>
          </w:p>
          <w:p w:rsidR="00000000" w:rsidDel="00000000" w:rsidP="00000000" w:rsidRDefault="00000000" w:rsidRPr="00000000" w14:paraId="000000D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-металлофон</w:t>
            </w:r>
          </w:p>
          <w:p w:rsidR="00000000" w:rsidDel="00000000" w:rsidP="00000000" w:rsidRDefault="00000000" w:rsidRPr="00000000" w14:paraId="000000D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-ксилофон</w:t>
            </w:r>
            <w:r w:rsidDel="00000000" w:rsidR="00000000" w:rsidRPr="00000000">
              <w:rPr>
                <w:rtl w:val="0"/>
              </w:rPr>
            </w:r>
          </w:p>
          <w:p w:rsidR="00000000" w:rsidDel="00000000" w:rsidP="00000000" w:rsidRDefault="00000000" w:rsidRPr="00000000" w14:paraId="000000E0">
            <w:pPr>
              <w:spacing w:after="0" w:line="240" w:lineRule="auto"/>
              <w:jc w:val="center"/>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E1">
            <w:pPr>
              <w:spacing w:after="0" w:line="240" w:lineRule="auto"/>
              <w:jc w:val="center"/>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E2">
            <w:pPr>
              <w:spacing w:after="0" w:line="240" w:lineRule="auto"/>
              <w:jc w:val="center"/>
              <w:rPr>
                <w:rFonts w:ascii="Times New Roman" w:cs="Times New Roman" w:eastAsia="Times New Roman" w:hAnsi="Times New Roman"/>
                <w:color w:val="111111"/>
                <w:sz w:val="24"/>
                <w:szCs w:val="24"/>
                <w:highlight w:val="white"/>
              </w:rPr>
            </w:pPr>
            <w:r w:rsidDel="00000000" w:rsidR="00000000" w:rsidRPr="00000000">
              <w:rPr>
                <w:rFonts w:ascii="Times New Roman" w:cs="Times New Roman" w:eastAsia="Times New Roman" w:hAnsi="Times New Roman"/>
                <w:color w:val="111111"/>
                <w:sz w:val="24"/>
                <w:szCs w:val="24"/>
                <w:highlight w:val="white"/>
                <w:rtl w:val="0"/>
              </w:rPr>
              <w:t xml:space="preserve">Ученики познакомятся и вспомнят 14 детских музыкальных инструмента. </w:t>
            </w:r>
          </w:p>
          <w:p w:rsidR="00000000" w:rsidDel="00000000" w:rsidP="00000000" w:rsidRDefault="00000000" w:rsidRPr="00000000" w14:paraId="000000E3">
            <w:pPr>
              <w:spacing w:after="0" w:line="240" w:lineRule="auto"/>
              <w:jc w:val="center"/>
              <w:rPr>
                <w:rFonts w:ascii="Times New Roman" w:cs="Times New Roman" w:eastAsia="Times New Roman" w:hAnsi="Times New Roman"/>
                <w:color w:val="111111"/>
                <w:sz w:val="24"/>
                <w:szCs w:val="24"/>
                <w:highlight w:val="white"/>
              </w:rPr>
            </w:pPr>
            <w:r w:rsidDel="00000000" w:rsidR="00000000" w:rsidRPr="00000000">
              <w:rPr>
                <w:rFonts w:ascii="Times New Roman" w:cs="Times New Roman" w:eastAsia="Times New Roman" w:hAnsi="Times New Roman"/>
                <w:color w:val="111111"/>
                <w:sz w:val="24"/>
                <w:szCs w:val="24"/>
                <w:highlight w:val="white"/>
                <w:rtl w:val="0"/>
              </w:rPr>
              <w:t xml:space="preserve">Запомнят на какую группу делится муз.инструмент.</w:t>
            </w:r>
          </w:p>
          <w:p w:rsidR="00000000" w:rsidDel="00000000" w:rsidP="00000000" w:rsidRDefault="00000000" w:rsidRPr="00000000" w14:paraId="000000E4">
            <w:pPr>
              <w:spacing w:after="0" w:line="240" w:lineRule="auto"/>
              <w:jc w:val="center"/>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E5">
            <w:pPr>
              <w:spacing w:after="0" w:line="240" w:lineRule="auto"/>
              <w:jc w:val="center"/>
              <w:rPr>
                <w:rFonts w:ascii="Times New Roman" w:cs="Times New Roman" w:eastAsia="Times New Roman" w:hAnsi="Times New Roman"/>
                <w:color w:val="111111"/>
                <w:sz w:val="24"/>
                <w:szCs w:val="24"/>
                <w:highlight w:val="white"/>
              </w:rPr>
            </w:pPr>
            <w:r w:rsidDel="00000000" w:rsidR="00000000" w:rsidRPr="00000000">
              <w:rPr>
                <w:rtl w:val="0"/>
              </w:rPr>
            </w:r>
          </w:p>
        </w:tc>
      </w:tr>
      <w:tr>
        <w:trPr>
          <w:trHeight w:val="1134"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6">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113" w:right="113"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Филворд </w:t>
            </w:r>
            <w:r w:rsidDel="00000000" w:rsidR="00000000" w:rsidRPr="00000000">
              <w:rPr>
                <w:rFonts w:ascii="Times New Roman" w:cs="Times New Roman" w:eastAsia="Times New Roman" w:hAnsi="Times New Roman"/>
                <w:b w:val="1"/>
                <w:sz w:val="24"/>
                <w:szCs w:val="24"/>
                <w:highlight w:val="white"/>
                <w:rtl w:val="0"/>
              </w:rPr>
              <w:t xml:space="preserve">«Музыкальный квадрат»</w:t>
            </w:r>
            <w:r w:rsidDel="00000000" w:rsidR="00000000" w:rsidRPr="00000000">
              <w:rPr>
                <w:rtl w:val="0"/>
              </w:rPr>
            </w:r>
          </w:p>
          <w:p w:rsidR="00000000" w:rsidDel="00000000" w:rsidP="00000000" w:rsidRDefault="00000000" w:rsidRPr="00000000" w14:paraId="000000E7">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113" w:right="113" w:firstLine="0"/>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Проверить только что  усвоенный материал и</w:t>
            </w:r>
          </w:p>
          <w:p w:rsidR="00000000" w:rsidDel="00000000" w:rsidP="00000000" w:rsidRDefault="00000000" w:rsidRPr="00000000" w14:paraId="000000E9">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организовать закрепление знаний через игровую форму</w:t>
            </w:r>
            <w:r w:rsidDel="00000000" w:rsidR="00000000" w:rsidRPr="00000000">
              <w:rPr>
                <w:rtl w:val="0"/>
              </w:rPr>
            </w:r>
          </w:p>
          <w:p w:rsidR="00000000" w:rsidDel="00000000" w:rsidP="00000000" w:rsidRDefault="00000000" w:rsidRPr="00000000" w14:paraId="000000EA">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Ребята, я для вас подготовила интересный музыкальный квадрат.  </w:t>
            </w:r>
          </w:p>
          <w:p w:rsidR="00000000" w:rsidDel="00000000" w:rsidP="00000000" w:rsidRDefault="00000000" w:rsidRPr="00000000" w14:paraId="000000E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Посмотрите внимательно,  какие слова – названия музыкальных инструментов вы можете найти в этом волшебном квадрате? </w:t>
            </w:r>
          </w:p>
          <w:p w:rsidR="00000000" w:rsidDel="00000000" w:rsidP="00000000" w:rsidRDefault="00000000" w:rsidRPr="00000000" w14:paraId="000000E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Молодцы! С этим заданием вы справились замечательно, давайте и дальше работать так же дружно! </w:t>
            </w:r>
          </w:p>
          <w:p w:rsidR="00000000" w:rsidDel="00000000" w:rsidP="00000000" w:rsidRDefault="00000000" w:rsidRPr="00000000" w14:paraId="000000E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Ребята, на какие группы можно разделить все музыкальные инструменты?      </w:t>
            </w:r>
          </w:p>
          <w:p w:rsidR="00000000" w:rsidDel="00000000" w:rsidP="00000000" w:rsidRDefault="00000000" w:rsidRPr="00000000" w14:paraId="000000F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Музыканты долго думали, как быть?</w:t>
            </w:r>
          </w:p>
          <w:p w:rsidR="00000000" w:rsidDel="00000000" w:rsidP="00000000" w:rsidRDefault="00000000" w:rsidRPr="00000000" w14:paraId="000000F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решили их по группам разделить.</w:t>
            </w:r>
          </w:p>
          <w:p w:rsidR="00000000" w:rsidDel="00000000" w:rsidP="00000000" w:rsidRDefault="00000000" w:rsidRPr="00000000" w14:paraId="000000F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Посмотрите на рисунки инструментов и определите, какие инструменты:</w:t>
            </w:r>
          </w:p>
          <w:p w:rsidR="00000000" w:rsidDel="00000000" w:rsidP="00000000" w:rsidRDefault="00000000" w:rsidRPr="00000000" w14:paraId="000000F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Ударные</w:t>
            </w:r>
          </w:p>
          <w:p w:rsidR="00000000" w:rsidDel="00000000" w:rsidP="00000000" w:rsidRDefault="00000000" w:rsidRPr="00000000" w14:paraId="000000F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Духовые</w:t>
            </w:r>
          </w:p>
          <w:p w:rsidR="00000000" w:rsidDel="00000000" w:rsidP="00000000" w:rsidRDefault="00000000" w:rsidRPr="00000000" w14:paraId="000000F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Язычковые</w:t>
            </w:r>
          </w:p>
          <w:p w:rsidR="00000000" w:rsidDel="00000000" w:rsidP="00000000" w:rsidRDefault="00000000" w:rsidRPr="00000000" w14:paraId="000000F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Медные</w:t>
            </w:r>
          </w:p>
          <w:p w:rsidR="00000000" w:rsidDel="00000000" w:rsidP="00000000" w:rsidRDefault="00000000" w:rsidRPr="00000000" w14:paraId="000000F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Струнные</w:t>
            </w:r>
          </w:p>
          <w:p w:rsidR="00000000" w:rsidDel="00000000" w:rsidP="00000000" w:rsidRDefault="00000000" w:rsidRPr="00000000" w14:paraId="000000F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Духовые</w:t>
            </w:r>
          </w:p>
          <w:p w:rsidR="00000000" w:rsidDel="00000000" w:rsidP="00000000" w:rsidRDefault="00000000" w:rsidRPr="00000000" w14:paraId="000000F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Щипковые</w:t>
            </w:r>
          </w:p>
          <w:p w:rsidR="00000000" w:rsidDel="00000000" w:rsidP="00000000" w:rsidRDefault="00000000" w:rsidRPr="00000000" w14:paraId="000000F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Смычковые</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D">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Участие в коллективной деятельности и представление ее результатов.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E">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Аргументация своего мнения и позиции в коммуникации.</w:t>
            </w:r>
          </w:p>
          <w:p w:rsidR="00000000" w:rsidDel="00000000" w:rsidP="00000000" w:rsidRDefault="00000000" w:rsidRPr="00000000" w14:paraId="000000FF">
            <w:pPr>
              <w:widowControl w:val="0"/>
              <w:spacing w:after="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1">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Понимание творческой деятельности и деятельности одноклассников</w:t>
            </w:r>
          </w:p>
          <w:p w:rsidR="00000000" w:rsidDel="00000000" w:rsidP="00000000" w:rsidRDefault="00000000" w:rsidRPr="00000000" w14:paraId="00000102">
            <w:pPr>
              <w:widowControl w:val="0"/>
              <w:spacing w:after="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4">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Дети отгадывают зашифрованный квадрат с названиями муз. инструментов</w:t>
            </w:r>
          </w:p>
          <w:p w:rsidR="00000000" w:rsidDel="00000000" w:rsidP="00000000" w:rsidRDefault="00000000" w:rsidRPr="00000000" w14:paraId="00000105">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проверяют свои знания по классификации видов муз. инструментов</w:t>
            </w:r>
          </w:p>
        </w:tc>
      </w:tr>
      <w:tr>
        <w:trPr>
          <w:trHeight w:val="1134"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7">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right="113"/>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Физкультминутка - </w:t>
            </w:r>
            <w:r w:rsidDel="00000000" w:rsidR="00000000" w:rsidRPr="00000000">
              <w:rPr>
                <w:rFonts w:ascii="Times New Roman" w:cs="Times New Roman" w:eastAsia="Times New Roman" w:hAnsi="Times New Roman"/>
                <w:b w:val="1"/>
                <w:sz w:val="24"/>
                <w:szCs w:val="24"/>
                <w:highlight w:val="white"/>
                <w:rtl w:val="0"/>
              </w:rPr>
              <w:t xml:space="preserve">«Игра на музыкальных инструментах»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8">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Релаксация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A">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Ребята, вы такие молодцы, активно работаете, внимательно слушаете. Очень хорошо, так держать!</w:t>
            </w:r>
          </w:p>
          <w:p w:rsidR="00000000" w:rsidDel="00000000" w:rsidP="00000000" w:rsidRDefault="00000000" w:rsidRPr="00000000" w14:paraId="0000010B">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сейчас давайте немного отдохнем.  Положите телефон так,чтобы вас было меня видно. Встаньте со стульчиков и начнем. Повторяем все дружно за мной.</w:t>
            </w:r>
          </w:p>
          <w:p w:rsidR="00000000" w:rsidDel="00000000" w:rsidP="00000000" w:rsidRDefault="00000000" w:rsidRPr="00000000" w14:paraId="0000010C">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 играть в оркестре ловко, Инструмент постичь любой, Заниматься тренировкой нужно чаще нам с тобой. Чтоб на клавишах играть, нужно пальцы развивать. Беглость, ловкость им нужна, нота каждая важна. (делаются разные движения пальцами) Чтобы на трубе сыграть, надо воздуха набрать. А чтоб воздуха хватило, тренируй дыханья силу. (вдох выдох, руки вверх-вниз) На гитаре чтоб играть, надо пальцы укреплять, Чтобы крепче гриф держали, струны чтоб не дребезжали. (сжимают и разжимают кулаки) А на тубе чтоб сыграть, надо нам её поднять. Значит надо подкачаться, То есть – штангой заниматься. (наклон вперед, «поднимают» штангу)</w:t>
            </w:r>
          </w:p>
          <w:p w:rsidR="00000000" w:rsidDel="00000000" w:rsidP="00000000" w:rsidRDefault="00000000" w:rsidRPr="00000000" w14:paraId="0000010E">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На ударных чтоб играть, надо бить, лупить, стучать! Развивайте этот дар – Чувство ритма и удар! (бьют ладонями по плечам, бокам и коленям) Чтоб освоить арфы суть, надо руки растянуть. Чтоб до струн до всех достать, и на них легко играть. (вытягивают руки вперед, «играют» на арфе) На тарелках чтоб суметь, чаще бей в ладони впредь (громко хлопают в ладоши) Хлопай в нужные моменты, привыкай к аплодисментам. (аплодируют друг другу)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F">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Ребята вместе с учителем играют в музыкальную игру с элементами пластических движений.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0">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Выражение в музыкальном исполнительстве своих чувств и настроений; понимание настроения других людей.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1">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Владение первичными навыками работы с информационно-компьютерными средствами (компьютер,телефон, интернет).</w:t>
            </w:r>
          </w:p>
          <w:p w:rsidR="00000000" w:rsidDel="00000000" w:rsidP="00000000" w:rsidRDefault="00000000" w:rsidRPr="00000000" w14:paraId="00000112">
            <w:pPr>
              <w:widowControl w:val="0"/>
              <w:spacing w:after="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4">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Учащимся предлагается музыкальная игра, «Игра на музыкальных инструментах» </w:t>
            </w:r>
          </w:p>
          <w:p w:rsidR="00000000" w:rsidDel="00000000" w:rsidP="00000000" w:rsidRDefault="00000000" w:rsidRPr="00000000" w14:paraId="00000115">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Учащиеся принимают задание</w:t>
            </w:r>
          </w:p>
          <w:p w:rsidR="00000000" w:rsidDel="00000000" w:rsidP="00000000" w:rsidRDefault="00000000" w:rsidRPr="00000000" w14:paraId="00000116">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игрового</w:t>
            </w:r>
          </w:p>
          <w:p w:rsidR="00000000" w:rsidDel="00000000" w:rsidP="00000000" w:rsidRDefault="00000000" w:rsidRPr="00000000" w14:paraId="00000117">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приема здоровьесбережения.</w:t>
            </w:r>
            <w:r w:rsidDel="00000000" w:rsidR="00000000" w:rsidRPr="00000000">
              <w:rPr>
                <w:rtl w:val="0"/>
              </w:rPr>
            </w:r>
          </w:p>
        </w:tc>
      </w:tr>
      <w:tr>
        <w:trPr>
          <w:trHeight w:val="1134"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8">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113" w:right="113" w:firstLine="0"/>
              <w:jc w:val="center"/>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sz w:val="24"/>
                <w:szCs w:val="24"/>
                <w:highlight w:val="white"/>
                <w:rtl w:val="0"/>
              </w:rPr>
              <w:t xml:space="preserve">Этап усвоения новых знаний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9">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Логически анализировать, осознавать , сравнивать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A">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Продолжим наше занятие. Посмотрите на рисунки инструментов и определите, какой инструмент здесь лишний. </w:t>
            </w:r>
          </w:p>
          <w:p w:rsidR="00000000" w:rsidDel="00000000" w:rsidP="00000000" w:rsidRDefault="00000000" w:rsidRPr="00000000" w14:paraId="0000011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Объясните, почему так?</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1">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Ориентироваться в разнообразии способов решения задач</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2">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Готовность слушать собеседника, признавать возможность существования различных точек зрения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3">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Развивать умение анализировать и логически мыслить на основе зрительного восприятия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4">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Дети определяют лишний предмет по принципу классификации видов муз. инструментов.</w:t>
            </w:r>
          </w:p>
          <w:p w:rsidR="00000000" w:rsidDel="00000000" w:rsidP="00000000" w:rsidRDefault="00000000" w:rsidRPr="00000000" w14:paraId="00000125">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Высказывают предположения.</w:t>
            </w:r>
            <w:r w:rsidDel="00000000" w:rsidR="00000000" w:rsidRPr="00000000">
              <w:rPr>
                <w:rtl w:val="0"/>
              </w:rPr>
            </w:r>
          </w:p>
        </w:tc>
      </w:tr>
      <w:tr>
        <w:trPr>
          <w:trHeight w:val="2224"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6">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right="113"/>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Этап усвоения новых знаний,</w:t>
            </w:r>
          </w:p>
          <w:p w:rsidR="00000000" w:rsidDel="00000000" w:rsidP="00000000" w:rsidRDefault="00000000" w:rsidRPr="00000000" w14:paraId="00000127">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left="113" w:right="113"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продолжение работы по теме урока</w:t>
            </w:r>
          </w:p>
          <w:p w:rsidR="00000000" w:rsidDel="00000000" w:rsidP="00000000" w:rsidRDefault="00000000" w:rsidRPr="00000000" w14:paraId="00000128">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113" w:right="113" w:firstLine="0"/>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9">
            <w:pPr>
              <w:widowControl w:val="0"/>
              <w:shd w:fill="ffffff" w:val="clear"/>
              <w:spacing w:after="160" w:line="276" w:lineRule="auto"/>
              <w:ind w:left="120" w:firstLine="0"/>
              <w:jc w:val="cente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12A">
            <w:pPr>
              <w:widowControl w:val="0"/>
              <w:shd w:fill="ffffff" w:val="clear"/>
              <w:spacing w:after="160" w:line="276" w:lineRule="auto"/>
              <w:ind w:left="120" w:firstLine="0"/>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Сравнивать и анализировать музыкальные звуки с графическими образами</w:t>
            </w:r>
          </w:p>
          <w:p w:rsidR="00000000" w:rsidDel="00000000" w:rsidP="00000000" w:rsidRDefault="00000000" w:rsidRPr="00000000" w14:paraId="0000012B">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Ребята,а вы знали, любое действие,можно изобразить музыкальным инструментом?</w:t>
            </w:r>
          </w:p>
          <w:p w:rsidR="00000000" w:rsidDel="00000000" w:rsidP="00000000" w:rsidRDefault="00000000" w:rsidRPr="00000000" w14:paraId="0000012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Посмотрите на экран (нарисованы несколько образов: капель, часы, гром, самолёт, машина, пароход, птица, море волн) </w:t>
            </w:r>
          </w:p>
          <w:p w:rsidR="00000000" w:rsidDel="00000000" w:rsidP="00000000" w:rsidRDefault="00000000" w:rsidRPr="00000000" w14:paraId="0000012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нарисовано на 1й картинке</w:t>
            </w:r>
          </w:p>
          <w:p w:rsidR="00000000" w:rsidDel="00000000" w:rsidP="00000000" w:rsidRDefault="00000000" w:rsidRPr="00000000" w14:paraId="0000013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(2 - 8 й) ?</w:t>
            </w:r>
          </w:p>
          <w:p w:rsidR="00000000" w:rsidDel="00000000" w:rsidP="00000000" w:rsidRDefault="00000000" w:rsidRPr="00000000" w14:paraId="0000013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-Какой бы инструмент можно было подобрать к этому образу? -Подумайте. </w:t>
            </w:r>
          </w:p>
          <w:p w:rsidR="00000000" w:rsidDel="00000000" w:rsidP="00000000" w:rsidRDefault="00000000" w:rsidRPr="00000000" w14:paraId="0000013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Данный инструмент подойдет к этому образу?  -Конечно, молодцы! (учитель дает возможность сравнить образ на картинке со звуком музыкального иснтрумента)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6">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shd w:fill="f9fafa" w:val="clear"/>
                <w:rtl w:val="0"/>
              </w:rPr>
              <w:t xml:space="preserve">Развивать умения понимать звучание инструмента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7">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Аргументация своего мнения и позиции в коммуникации.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8">
            <w:pPr>
              <w:widowControl w:val="0"/>
              <w:shd w:fill="ffffff" w:val="clea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Выражение своих мыслей с достаточной</w:t>
            </w:r>
          </w:p>
          <w:p w:rsidR="00000000" w:rsidDel="00000000" w:rsidP="00000000" w:rsidRDefault="00000000" w:rsidRPr="00000000" w14:paraId="00000139">
            <w:pPr>
              <w:widowControl w:val="0"/>
              <w:shd w:fill="ffffff" w:val="clea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полнотой и точностью, учёт разных мнений</w:t>
            </w:r>
          </w:p>
          <w:p w:rsidR="00000000" w:rsidDel="00000000" w:rsidP="00000000" w:rsidRDefault="00000000" w:rsidRPr="00000000" w14:paraId="0000013A">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B">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spacing w:after="0" w:line="240" w:lineRule="auto"/>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Учитель передает  звучание с помощью музыкального инструмента. К каждой картинке дети с учителем подбирают своё звучание</w:t>
            </w:r>
            <w:r w:rsidDel="00000000" w:rsidR="00000000" w:rsidRPr="00000000">
              <w:rPr>
                <w:rtl w:val="0"/>
              </w:rPr>
            </w:r>
          </w:p>
        </w:tc>
      </w:tr>
      <w:tr>
        <w:trPr>
          <w:trHeight w:val="1134"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D">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113" w:right="113"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113" w:right="113"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Игра </w:t>
            </w:r>
            <w:r w:rsidDel="00000000" w:rsidR="00000000" w:rsidRPr="00000000">
              <w:rPr>
                <w:rFonts w:ascii="Times New Roman" w:cs="Times New Roman" w:eastAsia="Times New Roman" w:hAnsi="Times New Roman"/>
                <w:b w:val="1"/>
                <w:color w:val="333333"/>
                <w:sz w:val="24"/>
                <w:szCs w:val="24"/>
                <w:highlight w:val="white"/>
                <w:rtl w:val="0"/>
              </w:rPr>
              <w:t xml:space="preserve">«</w:t>
            </w:r>
            <w:r w:rsidDel="00000000" w:rsidR="00000000" w:rsidRPr="00000000">
              <w:rPr>
                <w:rFonts w:ascii="Times New Roman" w:cs="Times New Roman" w:eastAsia="Times New Roman" w:hAnsi="Times New Roman"/>
                <w:b w:val="1"/>
                <w:sz w:val="24"/>
                <w:szCs w:val="24"/>
                <w:rtl w:val="0"/>
              </w:rPr>
              <w:t xml:space="preserve">Симфонический оркестр</w:t>
            </w:r>
            <w:r w:rsidDel="00000000" w:rsidR="00000000" w:rsidRPr="00000000">
              <w:rPr>
                <w:rFonts w:ascii="Times New Roman" w:cs="Times New Roman" w:eastAsia="Times New Roman" w:hAnsi="Times New Roman"/>
                <w:b w:val="1"/>
                <w:color w:val="333333"/>
                <w:sz w:val="24"/>
                <w:szCs w:val="24"/>
                <w:highlight w:val="whit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F">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Первично закрепить и  применить знания на практике.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Ребята, приглашаю вас сегодня на репетицию симфонического оркестра. Послушайте, какие инструменты спрятались за кулисами и играют свои мелодии. </w:t>
            </w:r>
          </w:p>
          <w:p w:rsidR="00000000" w:rsidDel="00000000" w:rsidP="00000000" w:rsidRDefault="00000000" w:rsidRPr="00000000" w14:paraId="0000014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Музыкальные инструменты симфонического оркестра: </w:t>
            </w:r>
          </w:p>
          <w:p w:rsidR="00000000" w:rsidDel="00000000" w:rsidP="00000000" w:rsidRDefault="00000000" w:rsidRPr="00000000" w14:paraId="00000142">
            <w:pPr>
              <w:spacing w:after="0" w:line="240" w:lineRule="auto"/>
              <w:jc w:val="center"/>
              <w:rPr>
                <w:rFonts w:ascii="Times New Roman" w:cs="Times New Roman" w:eastAsia="Times New Roman" w:hAnsi="Times New Roman"/>
                <w:color w:val="111111"/>
                <w:sz w:val="24"/>
                <w:szCs w:val="24"/>
                <w:highlight w:val="white"/>
              </w:rPr>
            </w:pPr>
            <w:r w:rsidDel="00000000" w:rsidR="00000000" w:rsidRPr="00000000">
              <w:rPr>
                <w:rFonts w:ascii="Times New Roman" w:cs="Times New Roman" w:eastAsia="Times New Roman" w:hAnsi="Times New Roman"/>
                <w:color w:val="111111"/>
                <w:sz w:val="24"/>
                <w:szCs w:val="24"/>
                <w:highlight w:val="white"/>
                <w:rtl w:val="0"/>
              </w:rPr>
              <w:t xml:space="preserve">-балалайка</w:t>
            </w:r>
          </w:p>
          <w:p w:rsidR="00000000" w:rsidDel="00000000" w:rsidP="00000000" w:rsidRDefault="00000000" w:rsidRPr="00000000" w14:paraId="0000014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-тамбурин</w:t>
            </w:r>
          </w:p>
          <w:p w:rsidR="00000000" w:rsidDel="00000000" w:rsidP="00000000" w:rsidRDefault="00000000" w:rsidRPr="00000000" w14:paraId="0000014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-барабан</w:t>
            </w:r>
          </w:p>
          <w:p w:rsidR="00000000" w:rsidDel="00000000" w:rsidP="00000000" w:rsidRDefault="00000000" w:rsidRPr="00000000" w14:paraId="0000014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-трещотка</w:t>
            </w:r>
          </w:p>
          <w:p w:rsidR="00000000" w:rsidDel="00000000" w:rsidP="00000000" w:rsidRDefault="00000000" w:rsidRPr="00000000" w14:paraId="0000014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-вертушка</w:t>
            </w:r>
          </w:p>
          <w:p w:rsidR="00000000" w:rsidDel="00000000" w:rsidP="00000000" w:rsidRDefault="00000000" w:rsidRPr="00000000" w14:paraId="0000014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-ложки</w:t>
            </w:r>
          </w:p>
          <w:p w:rsidR="00000000" w:rsidDel="00000000" w:rsidP="00000000" w:rsidRDefault="00000000" w:rsidRPr="00000000" w14:paraId="0000014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-бубен</w:t>
            </w:r>
          </w:p>
          <w:p w:rsidR="00000000" w:rsidDel="00000000" w:rsidP="00000000" w:rsidRDefault="00000000" w:rsidRPr="00000000" w14:paraId="0000014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-маракасы</w:t>
            </w:r>
          </w:p>
          <w:p w:rsidR="00000000" w:rsidDel="00000000" w:rsidP="00000000" w:rsidRDefault="00000000" w:rsidRPr="00000000" w14:paraId="0000014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-свистульки</w:t>
            </w:r>
          </w:p>
          <w:p w:rsidR="00000000" w:rsidDel="00000000" w:rsidP="00000000" w:rsidRDefault="00000000" w:rsidRPr="00000000" w14:paraId="0000014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-румба</w:t>
            </w:r>
          </w:p>
          <w:p w:rsidR="00000000" w:rsidDel="00000000" w:rsidP="00000000" w:rsidRDefault="00000000" w:rsidRPr="00000000" w14:paraId="0000014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-кастаньеты</w:t>
            </w:r>
          </w:p>
          <w:p w:rsidR="00000000" w:rsidDel="00000000" w:rsidP="00000000" w:rsidRDefault="00000000" w:rsidRPr="00000000" w14:paraId="0000014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-треугольник</w:t>
            </w:r>
          </w:p>
          <w:p w:rsidR="00000000" w:rsidDel="00000000" w:rsidP="00000000" w:rsidRDefault="00000000" w:rsidRPr="00000000" w14:paraId="0000014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-металлофон</w:t>
            </w:r>
          </w:p>
          <w:p w:rsidR="00000000" w:rsidDel="00000000" w:rsidP="00000000" w:rsidRDefault="00000000" w:rsidRPr="00000000" w14:paraId="0000014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-ксилофон</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0">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С помощью слуха уметь определять название муз. инструмента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1">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color w:val="333333"/>
                <w:sz w:val="24"/>
                <w:szCs w:val="24"/>
                <w:highlight w:val="white"/>
                <w:rtl w:val="0"/>
              </w:rPr>
              <w:t xml:space="preserve">Участвовать в коллективном обсуждении проблемы, интересоваться чужим мнением и высказывать свое собственное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2">
            <w:pPr>
              <w:widowControl w:val="0"/>
              <w:shd w:fill="ffffff" w:val="clea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Организовать свою</w:t>
            </w:r>
          </w:p>
          <w:p w:rsidR="00000000" w:rsidDel="00000000" w:rsidP="00000000" w:rsidRDefault="00000000" w:rsidRPr="00000000" w14:paraId="00000153">
            <w:pPr>
              <w:widowControl w:val="0"/>
              <w:shd w:fill="ffffff" w:val="clea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деятельность,</w:t>
            </w:r>
          </w:p>
          <w:p w:rsidR="00000000" w:rsidDel="00000000" w:rsidP="00000000" w:rsidRDefault="00000000" w:rsidRPr="00000000" w14:paraId="00000154">
            <w:pPr>
              <w:widowControl w:val="0"/>
              <w:shd w:fill="ffffff" w:val="clea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принимать ее цели и</w:t>
            </w:r>
          </w:p>
          <w:p w:rsidR="00000000" w:rsidDel="00000000" w:rsidP="00000000" w:rsidRDefault="00000000" w:rsidRPr="00000000" w14:paraId="00000155">
            <w:pPr>
              <w:widowControl w:val="0"/>
              <w:shd w:fill="ffffff" w:val="clea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задачи</w:t>
            </w:r>
          </w:p>
          <w:p w:rsidR="00000000" w:rsidDel="00000000" w:rsidP="00000000" w:rsidRDefault="00000000" w:rsidRPr="00000000" w14:paraId="00000156">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7">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Дети определяют спрятанный музыкальный инструмент . Закрепляют полученные знания.</w:t>
            </w:r>
            <w:r w:rsidDel="00000000" w:rsidR="00000000" w:rsidRPr="00000000">
              <w:rPr>
                <w:rtl w:val="0"/>
              </w:rPr>
            </w:r>
          </w:p>
        </w:tc>
      </w:tr>
      <w:tr>
        <w:trPr>
          <w:trHeight w:val="1134"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8">
            <w:pPr>
              <w:spacing w:after="0" w:line="276" w:lineRule="auto"/>
              <w:ind w:right="113"/>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Игра-закрепление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9">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A">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Сейчас мы закрепим с вами наше занятие музыкальной игрой «На чем играю?»</w:t>
            </w:r>
          </w:p>
          <w:p w:rsidR="00000000" w:rsidDel="00000000" w:rsidP="00000000" w:rsidRDefault="00000000" w:rsidRPr="00000000" w14:paraId="0000015B">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C">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-Для вас ребята,  по очереди будет  петь музыкальный инструмент, а вы должны узнать, какой инструмент для вас пел?</w:t>
            </w:r>
          </w:p>
          <w:p w:rsidR="00000000" w:rsidDel="00000000" w:rsidP="00000000" w:rsidRDefault="00000000" w:rsidRPr="00000000" w14:paraId="0000015D">
            <w:pPr>
              <w:spacing w:after="0"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E">
            <w:pPr>
              <w:widowControl w:val="0"/>
              <w:shd w:fill="ffffff" w:val="clea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Анализировать, обобщать, синтезировать,</w:t>
            </w:r>
          </w:p>
          <w:p w:rsidR="00000000" w:rsidDel="00000000" w:rsidP="00000000" w:rsidRDefault="00000000" w:rsidRPr="00000000" w14:paraId="0000015F">
            <w:pPr>
              <w:widowControl w:val="0"/>
              <w:shd w:fill="ffffff" w:val="clea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делать выбор </w:t>
            </w:r>
          </w:p>
          <w:p w:rsidR="00000000" w:rsidDel="00000000" w:rsidP="00000000" w:rsidRDefault="00000000" w:rsidRPr="00000000" w14:paraId="00000160">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1">
            <w:pPr>
              <w:widowControl w:val="0"/>
              <w:shd w:fill="ffffff" w:val="clea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Аргументировать свою точку зрения</w:t>
            </w:r>
          </w:p>
          <w:p w:rsidR="00000000" w:rsidDel="00000000" w:rsidP="00000000" w:rsidRDefault="00000000" w:rsidRPr="00000000" w14:paraId="00000162">
            <w:pPr>
              <w:widowControl w:val="0"/>
              <w:shd w:fill="ffffff" w:val="clea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r>
          </w:p>
          <w:p w:rsidR="00000000" w:rsidDel="00000000" w:rsidP="00000000" w:rsidRDefault="00000000" w:rsidRPr="00000000" w14:paraId="00000163">
            <w:pPr>
              <w:widowControl w:val="0"/>
              <w:shd w:fill="ffffff" w:val="clea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отношении</w:t>
            </w:r>
          </w:p>
          <w:p w:rsidR="00000000" w:rsidDel="00000000" w:rsidP="00000000" w:rsidRDefault="00000000" w:rsidRPr="00000000" w14:paraId="00000164">
            <w:pPr>
              <w:widowControl w:val="0"/>
              <w:shd w:fill="ffffff" w:val="clea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звучания инструмента,</w:t>
            </w:r>
          </w:p>
          <w:p w:rsidR="00000000" w:rsidDel="00000000" w:rsidP="00000000" w:rsidRDefault="00000000" w:rsidRPr="00000000" w14:paraId="00000165">
            <w:pPr>
              <w:widowControl w:val="0"/>
              <w:shd w:fill="ffffff" w:val="clear"/>
              <w:spacing w:after="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widowControl w:val="0"/>
              <w:shd w:fill="ffffff" w:val="clear"/>
              <w:spacing w:after="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8">
            <w:pPr>
              <w:widowControl w:val="0"/>
              <w:shd w:fill="ffffff" w:val="clea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Аргументировано отвечают на</w:t>
            </w:r>
          </w:p>
          <w:p w:rsidR="00000000" w:rsidDel="00000000" w:rsidP="00000000" w:rsidRDefault="00000000" w:rsidRPr="00000000" w14:paraId="00000169">
            <w:pPr>
              <w:widowControl w:val="0"/>
              <w:shd w:fill="ffffff" w:val="clea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вопросы</w:t>
            </w:r>
          </w:p>
          <w:p w:rsidR="00000000" w:rsidDel="00000000" w:rsidP="00000000" w:rsidRDefault="00000000" w:rsidRPr="00000000" w14:paraId="0000016A">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B">
            <w:pPr>
              <w:spacing w:after="0" w:line="276" w:lineRule="auto"/>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Учитель берет муз. инструмент( так,чтобы дети не видели на экране инструмент  и исполняет на нем ритмический рисунок.</w:t>
            </w:r>
            <w:r w:rsidDel="00000000" w:rsidR="00000000" w:rsidRPr="00000000">
              <w:rPr>
                <w:rtl w:val="0"/>
              </w:rPr>
            </w:r>
          </w:p>
        </w:tc>
      </w:tr>
      <w:tr>
        <w:trPr>
          <w:trHeight w:val="1134"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C">
            <w:pPr>
              <w:widowControl w:val="0"/>
              <w:shd w:fill="ffffff" w:val="clear"/>
              <w:spacing w:after="0" w:line="276" w:lineRule="auto"/>
              <w:ind w:left="113" w:right="113" w:firstLine="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6D">
            <w:pPr>
              <w:widowControl w:val="0"/>
              <w:shd w:fill="ffffff" w:val="clear"/>
              <w:spacing w:after="0" w:line="276" w:lineRule="auto"/>
              <w:ind w:left="113" w:right="113"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 урока через творческую форму</w:t>
            </w:r>
          </w:p>
          <w:p w:rsidR="00000000" w:rsidDel="00000000" w:rsidP="00000000" w:rsidRDefault="00000000" w:rsidRPr="00000000" w14:paraId="0000016E">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113" w:right="113" w:firstLine="0"/>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F">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z w:val="23"/>
                <w:szCs w:val="23"/>
                <w:highlight w:val="white"/>
                <w:rtl w:val="0"/>
              </w:rPr>
              <w:t xml:space="preserve">Зафиксировать новое содержание, изученное на уроке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0">
            <w:p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с какими мы с вами познакомились инструментами сегодня?</w:t>
            </w:r>
          </w:p>
          <w:p w:rsidR="00000000" w:rsidDel="00000000" w:rsidP="00000000" w:rsidRDefault="00000000" w:rsidRPr="00000000" w14:paraId="00000171">
            <w:p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вы правильно расставите буквы в этих словах, у вас получатся названия музыкальных инструментов.</w:t>
            </w:r>
          </w:p>
          <w:p w:rsidR="00000000" w:rsidDel="00000000" w:rsidP="00000000" w:rsidRDefault="00000000" w:rsidRPr="00000000" w14:paraId="00000172">
            <w:pPr>
              <w:pBdr>
                <w:top w:color="000000" w:space="0" w:sz="0" w:val="none"/>
                <w:left w:color="000000" w:space="3" w:sz="0" w:val="none"/>
                <w:bottom w:color="000000" w:space="0" w:sz="0" w:val="none"/>
                <w:right w:color="000000" w:space="3" w:sz="0" w:val="none"/>
                <w:between w:color="000000" w:space="0" w:sz="0" w:val="none"/>
              </w:pBd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аблйалака</w:t>
            </w:r>
          </w:p>
          <w:p w:rsidR="00000000" w:rsidDel="00000000" w:rsidP="00000000" w:rsidRDefault="00000000" w:rsidRPr="00000000" w14:paraId="00000173">
            <w:pPr>
              <w:pBdr>
                <w:top w:color="000000" w:space="0" w:sz="0" w:val="none"/>
                <w:left w:color="000000" w:space="3" w:sz="0" w:val="none"/>
                <w:bottom w:color="000000" w:space="0" w:sz="0" w:val="none"/>
                <w:right w:color="000000" w:space="3" w:sz="0" w:val="none"/>
                <w:between w:color="000000" w:space="0" w:sz="0" w:val="none"/>
              </w:pBd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имрубатн</w:t>
            </w:r>
          </w:p>
          <w:p w:rsidR="00000000" w:rsidDel="00000000" w:rsidP="00000000" w:rsidRDefault="00000000" w:rsidRPr="00000000" w14:paraId="00000174">
            <w:pPr>
              <w:pBdr>
                <w:top w:color="000000" w:space="0" w:sz="0" w:val="none"/>
                <w:left w:color="000000" w:space="3" w:sz="0" w:val="none"/>
                <w:bottom w:color="000000" w:space="0" w:sz="0" w:val="none"/>
                <w:right w:color="000000" w:space="3" w:sz="0" w:val="none"/>
                <w:between w:color="000000" w:space="0" w:sz="0" w:val="none"/>
              </w:pBd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баабарн</w:t>
            </w:r>
          </w:p>
          <w:p w:rsidR="00000000" w:rsidDel="00000000" w:rsidP="00000000" w:rsidRDefault="00000000" w:rsidRPr="00000000" w14:paraId="00000175">
            <w:pPr>
              <w:pBdr>
                <w:top w:color="000000" w:space="0" w:sz="0" w:val="none"/>
                <w:left w:color="000000" w:space="3" w:sz="0" w:val="none"/>
                <w:bottom w:color="000000" w:space="0" w:sz="0" w:val="none"/>
                <w:right w:color="000000" w:space="3" w:sz="0" w:val="none"/>
                <w:between w:color="000000" w:space="0" w:sz="0" w:val="none"/>
              </w:pBd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трщтекоа</w:t>
            </w:r>
          </w:p>
          <w:p w:rsidR="00000000" w:rsidDel="00000000" w:rsidP="00000000" w:rsidRDefault="00000000" w:rsidRPr="00000000" w14:paraId="00000176">
            <w:pPr>
              <w:pBdr>
                <w:top w:color="000000" w:space="0" w:sz="0" w:val="none"/>
                <w:left w:color="000000" w:space="3" w:sz="0" w:val="none"/>
                <w:bottom w:color="000000" w:space="0" w:sz="0" w:val="none"/>
                <w:right w:color="000000" w:space="3" w:sz="0" w:val="none"/>
                <w:between w:color="000000" w:space="0" w:sz="0" w:val="none"/>
              </w:pBd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врткшеуа</w:t>
            </w:r>
          </w:p>
          <w:p w:rsidR="00000000" w:rsidDel="00000000" w:rsidP="00000000" w:rsidRDefault="00000000" w:rsidRPr="00000000" w14:paraId="00000177">
            <w:pPr>
              <w:pBdr>
                <w:top w:color="000000" w:space="0" w:sz="0" w:val="none"/>
                <w:left w:color="000000" w:space="3" w:sz="0" w:val="none"/>
                <w:bottom w:color="000000" w:space="0" w:sz="0" w:val="none"/>
                <w:right w:color="000000" w:space="3" w:sz="0" w:val="none"/>
                <w:between w:color="000000" w:space="0" w:sz="0" w:val="none"/>
              </w:pBd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клжои</w:t>
            </w:r>
          </w:p>
          <w:p w:rsidR="00000000" w:rsidDel="00000000" w:rsidP="00000000" w:rsidRDefault="00000000" w:rsidRPr="00000000" w14:paraId="00000178">
            <w:pPr>
              <w:pBdr>
                <w:top w:color="000000" w:space="0" w:sz="0" w:val="none"/>
                <w:left w:color="000000" w:space="3" w:sz="0" w:val="none"/>
                <w:bottom w:color="000000" w:space="0" w:sz="0" w:val="none"/>
                <w:right w:color="000000" w:space="3" w:sz="0" w:val="none"/>
                <w:between w:color="000000" w:space="0" w:sz="0" w:val="none"/>
              </w:pBd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буебн</w:t>
            </w:r>
          </w:p>
          <w:p w:rsidR="00000000" w:rsidDel="00000000" w:rsidP="00000000" w:rsidRDefault="00000000" w:rsidRPr="00000000" w14:paraId="00000179">
            <w:pPr>
              <w:pBdr>
                <w:top w:color="000000" w:space="0" w:sz="0" w:val="none"/>
                <w:left w:color="000000" w:space="3" w:sz="0" w:val="none"/>
                <w:bottom w:color="000000" w:space="0" w:sz="0" w:val="none"/>
                <w:right w:color="000000" w:space="3" w:sz="0" w:val="none"/>
                <w:between w:color="000000" w:space="0" w:sz="0" w:val="none"/>
              </w:pBd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смааркаы</w:t>
            </w:r>
          </w:p>
          <w:p w:rsidR="00000000" w:rsidDel="00000000" w:rsidP="00000000" w:rsidRDefault="00000000" w:rsidRPr="00000000" w14:paraId="0000017A">
            <w:pPr>
              <w:pBdr>
                <w:top w:color="000000" w:space="0" w:sz="0" w:val="none"/>
                <w:left w:color="000000" w:space="3" w:sz="0" w:val="none"/>
                <w:bottom w:color="000000" w:space="0" w:sz="0" w:val="none"/>
                <w:right w:color="000000" w:space="3" w:sz="0" w:val="none"/>
                <w:between w:color="000000" w:space="0" w:sz="0" w:val="none"/>
              </w:pBd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стиуквльси</w:t>
            </w:r>
          </w:p>
          <w:p w:rsidR="00000000" w:rsidDel="00000000" w:rsidP="00000000" w:rsidRDefault="00000000" w:rsidRPr="00000000" w14:paraId="0000017B">
            <w:pPr>
              <w:pBdr>
                <w:top w:color="000000" w:space="0" w:sz="0" w:val="none"/>
                <w:left w:color="000000" w:space="3" w:sz="0" w:val="none"/>
                <w:bottom w:color="000000" w:space="0" w:sz="0" w:val="none"/>
                <w:right w:color="000000" w:space="3" w:sz="0" w:val="none"/>
                <w:between w:color="000000" w:space="0" w:sz="0" w:val="none"/>
              </w:pBd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рмуба</w:t>
            </w:r>
          </w:p>
          <w:p w:rsidR="00000000" w:rsidDel="00000000" w:rsidP="00000000" w:rsidRDefault="00000000" w:rsidRPr="00000000" w14:paraId="0000017C">
            <w:pPr>
              <w:pBdr>
                <w:top w:color="000000" w:space="0" w:sz="0" w:val="none"/>
                <w:left w:color="000000" w:space="3" w:sz="0" w:val="none"/>
                <w:bottom w:color="000000" w:space="0" w:sz="0" w:val="none"/>
                <w:right w:color="000000" w:space="3" w:sz="0" w:val="none"/>
                <w:between w:color="000000" w:space="0" w:sz="0" w:val="none"/>
              </w:pBd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нтстаеькаы</w:t>
            </w:r>
          </w:p>
          <w:p w:rsidR="00000000" w:rsidDel="00000000" w:rsidP="00000000" w:rsidRDefault="00000000" w:rsidRPr="00000000" w14:paraId="0000017D">
            <w:pPr>
              <w:pBdr>
                <w:top w:color="000000" w:space="0" w:sz="0" w:val="none"/>
                <w:left w:color="000000" w:space="3" w:sz="0" w:val="none"/>
                <w:bottom w:color="000000" w:space="0" w:sz="0" w:val="none"/>
                <w:right w:color="000000" w:space="3" w:sz="0" w:val="none"/>
                <w:between w:color="000000" w:space="0" w:sz="0" w:val="none"/>
              </w:pBd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гоитуренльк</w:t>
            </w:r>
          </w:p>
          <w:p w:rsidR="00000000" w:rsidDel="00000000" w:rsidP="00000000" w:rsidRDefault="00000000" w:rsidRPr="00000000" w14:paraId="0000017E">
            <w:pPr>
              <w:pBdr>
                <w:top w:color="000000" w:space="0" w:sz="0" w:val="none"/>
                <w:left w:color="000000" w:space="3" w:sz="0" w:val="none"/>
                <w:bottom w:color="000000" w:space="0" w:sz="0" w:val="none"/>
                <w:right w:color="000000" w:space="3" w:sz="0" w:val="none"/>
                <w:between w:color="000000" w:space="0" w:sz="0" w:val="none"/>
              </w:pBd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телоафомлн</w:t>
            </w:r>
          </w:p>
          <w:p w:rsidR="00000000" w:rsidDel="00000000" w:rsidP="00000000" w:rsidRDefault="00000000" w:rsidRPr="00000000" w14:paraId="0000017F">
            <w:pPr>
              <w:pBdr>
                <w:top w:color="000000" w:space="0" w:sz="0" w:val="none"/>
                <w:left w:color="000000" w:space="3" w:sz="0" w:val="none"/>
                <w:bottom w:color="000000" w:space="0" w:sz="0" w:val="none"/>
                <w:right w:color="000000" w:space="3" w:sz="0" w:val="none"/>
                <w:between w:color="000000" w:space="0" w:sz="0" w:val="none"/>
              </w:pBd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кофоилсн</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0">
            <w:pPr>
              <w:widowControl w:val="0"/>
              <w:shd w:fill="ffffff" w:val="clear"/>
              <w:spacing w:after="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widowControl w:val="0"/>
              <w:shd w:fill="ffffff" w:val="clea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Анализируют и формулируют ответы на</w:t>
            </w:r>
          </w:p>
          <w:p w:rsidR="00000000" w:rsidDel="00000000" w:rsidP="00000000" w:rsidRDefault="00000000" w:rsidRPr="00000000" w14:paraId="00000182">
            <w:pPr>
              <w:widowControl w:val="0"/>
              <w:shd w:fill="ffffff" w:val="clea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вопросы </w:t>
            </w:r>
          </w:p>
          <w:p w:rsidR="00000000" w:rsidDel="00000000" w:rsidP="00000000" w:rsidRDefault="00000000" w:rsidRPr="00000000" w14:paraId="00000183">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4">
            <w:pPr>
              <w:widowControl w:val="0"/>
              <w:shd w:fill="ffffff" w:val="clear"/>
              <w:spacing w:after="200" w:before="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Слушают собеседника,</w:t>
            </w:r>
          </w:p>
          <w:p w:rsidR="00000000" w:rsidDel="00000000" w:rsidP="00000000" w:rsidRDefault="00000000" w:rsidRPr="00000000" w14:paraId="00000185">
            <w:pPr>
              <w:widowControl w:val="0"/>
              <w:shd w:fill="ffffff" w:val="clear"/>
              <w:spacing w:after="200" w:before="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высказывают свое мнение, взаимодействуют путем взаимопонимания.</w:t>
            </w:r>
          </w:p>
          <w:p w:rsidR="00000000" w:rsidDel="00000000" w:rsidP="00000000" w:rsidRDefault="00000000" w:rsidRPr="00000000" w14:paraId="00000186">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7">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Выполняют учебные действия в качестве исполнителей и слушателей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8">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Ученики меняют буквы, отвечают на вопрос: </w:t>
            </w:r>
          </w:p>
          <w:p w:rsidR="00000000" w:rsidDel="00000000" w:rsidP="00000000" w:rsidRDefault="00000000" w:rsidRPr="00000000" w14:paraId="00000189">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-балалайка</w:t>
            </w:r>
          </w:p>
          <w:p w:rsidR="00000000" w:rsidDel="00000000" w:rsidP="00000000" w:rsidRDefault="00000000" w:rsidRPr="00000000" w14:paraId="0000018A">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-тамбурин</w:t>
            </w:r>
          </w:p>
          <w:p w:rsidR="00000000" w:rsidDel="00000000" w:rsidP="00000000" w:rsidRDefault="00000000" w:rsidRPr="00000000" w14:paraId="0000018B">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-барабан</w:t>
            </w:r>
          </w:p>
          <w:p w:rsidR="00000000" w:rsidDel="00000000" w:rsidP="00000000" w:rsidRDefault="00000000" w:rsidRPr="00000000" w14:paraId="0000018C">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-трещотка</w:t>
            </w:r>
          </w:p>
          <w:p w:rsidR="00000000" w:rsidDel="00000000" w:rsidP="00000000" w:rsidRDefault="00000000" w:rsidRPr="00000000" w14:paraId="0000018D">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-вертушка</w:t>
            </w:r>
          </w:p>
          <w:p w:rsidR="00000000" w:rsidDel="00000000" w:rsidP="00000000" w:rsidRDefault="00000000" w:rsidRPr="00000000" w14:paraId="0000018E">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-ложки</w:t>
            </w:r>
          </w:p>
          <w:p w:rsidR="00000000" w:rsidDel="00000000" w:rsidP="00000000" w:rsidRDefault="00000000" w:rsidRPr="00000000" w14:paraId="0000018F">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-бубен</w:t>
            </w:r>
          </w:p>
          <w:p w:rsidR="00000000" w:rsidDel="00000000" w:rsidP="00000000" w:rsidRDefault="00000000" w:rsidRPr="00000000" w14:paraId="00000190">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-маракасы</w:t>
            </w:r>
          </w:p>
          <w:p w:rsidR="00000000" w:rsidDel="00000000" w:rsidP="00000000" w:rsidRDefault="00000000" w:rsidRPr="00000000" w14:paraId="00000191">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-свистульки</w:t>
            </w:r>
          </w:p>
          <w:p w:rsidR="00000000" w:rsidDel="00000000" w:rsidP="00000000" w:rsidRDefault="00000000" w:rsidRPr="00000000" w14:paraId="00000192">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-румба</w:t>
            </w:r>
          </w:p>
          <w:p w:rsidR="00000000" w:rsidDel="00000000" w:rsidP="00000000" w:rsidRDefault="00000000" w:rsidRPr="00000000" w14:paraId="00000193">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-кастаньеты</w:t>
            </w:r>
          </w:p>
          <w:p w:rsidR="00000000" w:rsidDel="00000000" w:rsidP="00000000" w:rsidRDefault="00000000" w:rsidRPr="00000000" w14:paraId="00000194">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-треугольник</w:t>
            </w:r>
          </w:p>
          <w:p w:rsidR="00000000" w:rsidDel="00000000" w:rsidP="00000000" w:rsidRDefault="00000000" w:rsidRPr="00000000" w14:paraId="00000195">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-металлофон</w:t>
            </w:r>
          </w:p>
          <w:p w:rsidR="00000000" w:rsidDel="00000000" w:rsidP="00000000" w:rsidRDefault="00000000" w:rsidRPr="00000000" w14:paraId="00000196">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-ксилофон</w:t>
            </w:r>
          </w:p>
        </w:tc>
      </w:tr>
      <w:tr>
        <w:trPr>
          <w:trHeight w:val="1134"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7">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113" w:right="113"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highlight w:val="white"/>
                <w:rtl w:val="0"/>
              </w:rPr>
              <w:t xml:space="preserve">Рефлексия учебной деятельности.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8">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mallCaps w:val="0"/>
                <w:strike w:val="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sz w:val="24"/>
                <w:szCs w:val="24"/>
                <w:highlight w:val="white"/>
                <w:rtl w:val="0"/>
              </w:rPr>
              <w:t xml:space="preserve">Зафиксировать новое содержание, изученное на уроке, оценить собственную деятельность на уроке.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9">
            <w:p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Сегодня мы с вами познакомились с различными музыкальными инструментами.</w:t>
            </w:r>
          </w:p>
          <w:p w:rsidR="00000000" w:rsidDel="00000000" w:rsidP="00000000" w:rsidRDefault="00000000" w:rsidRPr="00000000" w14:paraId="0000019A">
            <w:p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Ребята, вы отлично поработали!</w:t>
            </w:r>
          </w:p>
          <w:p w:rsidR="00000000" w:rsidDel="00000000" w:rsidP="00000000" w:rsidRDefault="00000000" w:rsidRPr="00000000" w14:paraId="0000019B">
            <w:p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Сегодня, вы узнали много нового о музыкальных инструментах, мы узнали какие бывают инструменты.  А теперь нам пора прощаться ребята.</w:t>
            </w:r>
            <w:r w:rsidDel="00000000" w:rsidR="00000000" w:rsidRPr="00000000">
              <w:rPr>
                <w:rtl w:val="0"/>
              </w:rPr>
            </w:r>
          </w:p>
          <w:p w:rsidR="00000000" w:rsidDel="00000000" w:rsidP="00000000" w:rsidRDefault="00000000" w:rsidRPr="00000000" w14:paraId="0000019C">
            <w:p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Какой звук вам какого инструмента понравился больше всего?</w:t>
            </w:r>
          </w:p>
          <w:p w:rsidR="00000000" w:rsidDel="00000000" w:rsidP="00000000" w:rsidRDefault="00000000" w:rsidRPr="00000000" w14:paraId="0000019E">
            <w:p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каком бы инструменте вам бы хотелось поиграть?</w:t>
            </w:r>
          </w:p>
          <w:p w:rsidR="00000000" w:rsidDel="00000000" w:rsidP="00000000" w:rsidRDefault="00000000" w:rsidRPr="00000000" w14:paraId="0000019F">
            <w:p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0">
            <w:p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Предлагаю вам нарисовать  музыкальный инструмент, который вам понравился больше всего. ( Домашнее задание)</w:t>
            </w:r>
          </w:p>
          <w:p w:rsidR="00000000" w:rsidDel="00000000" w:rsidP="00000000" w:rsidRDefault="00000000" w:rsidRPr="00000000" w14:paraId="000001A1">
            <w:p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2">
            <w:p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свидания мои хорошие дети, до свидания родители! Спасибо вам за хорошую дисциплину и активность на уроке!</w:t>
            </w:r>
          </w:p>
          <w:p w:rsidR="00000000" w:rsidDel="00000000" w:rsidP="00000000" w:rsidRDefault="00000000" w:rsidRPr="00000000" w14:paraId="000001A3">
            <w:p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4">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Осуществлять рефлексию своего отношения к содержанию темы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5">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Адекватно</w:t>
            </w:r>
          </w:p>
          <w:p w:rsidR="00000000" w:rsidDel="00000000" w:rsidP="00000000" w:rsidRDefault="00000000" w:rsidRPr="00000000" w14:paraId="000001A6">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отображать свои чувства, мысли в речевом высказывании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7">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Осуществлять для решения учебных задач операции анализа, синтеза, сравнения.</w:t>
            </w:r>
          </w:p>
          <w:p w:rsidR="00000000" w:rsidDel="00000000" w:rsidP="00000000" w:rsidRDefault="00000000" w:rsidRPr="00000000" w14:paraId="000001A8">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Умение слушать и вступать в диалог.</w:t>
            </w:r>
          </w:p>
          <w:p w:rsidR="00000000" w:rsidDel="00000000" w:rsidP="00000000" w:rsidRDefault="00000000" w:rsidRPr="00000000" w14:paraId="000001AA">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Умение работать в  группе.</w:t>
            </w:r>
          </w:p>
          <w:p w:rsidR="00000000" w:rsidDel="00000000" w:rsidP="00000000" w:rsidRDefault="00000000" w:rsidRPr="00000000" w14:paraId="000001AB">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C">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AD">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Учащиеся анализируют понравившийся инструмент</w:t>
            </w:r>
          </w:p>
          <w:p w:rsidR="00000000" w:rsidDel="00000000" w:rsidP="00000000" w:rsidRDefault="00000000" w:rsidRPr="00000000" w14:paraId="000001AE">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AF">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Запоминают домашнее задание.</w:t>
            </w:r>
          </w:p>
          <w:p w:rsidR="00000000" w:rsidDel="00000000" w:rsidP="00000000" w:rsidRDefault="00000000" w:rsidRPr="00000000" w14:paraId="000001B0">
            <w:pPr>
              <w:widowControl w:val="0"/>
              <w:shd w:fill="ffffff" w:val="clear"/>
              <w:spacing w:after="160" w:line="276" w:lineRule="auto"/>
              <w:ind w:left="120" w:firstLine="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1B1">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Times New Roman" w:cs="Times New Roman" w:eastAsia="Times New Roman" w:hAnsi="Times New Roman"/>
                <w:b w:val="1"/>
                <w:sz w:val="24"/>
                <w:szCs w:val="24"/>
                <w:highlight w:val="white"/>
              </w:rPr>
            </w:pPr>
            <w:r w:rsidDel="00000000" w:rsidR="00000000" w:rsidRPr="00000000">
              <w:rPr>
                <w:rtl w:val="0"/>
              </w:rPr>
            </w:r>
          </w:p>
        </w:tc>
      </w:tr>
    </w:tbl>
    <w:p w:rsidR="00000000" w:rsidDel="00000000" w:rsidP="00000000" w:rsidRDefault="00000000" w:rsidRPr="00000000" w14:paraId="000001B2">
      <w:pPr>
        <w:widowControl w:val="0"/>
        <w:tabs>
          <w:tab w:val="left" w:pos="3510"/>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sectPr>
      <w:pgSz w:h="11906" w:w="16838" w:orient="landscape"/>
      <w:pgMar w:bottom="426" w:top="56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chi.ru/teachers/stats/main" TargetMode="External"/><Relationship Id="rId7" Type="http://schemas.openxmlformats.org/officeDocument/2006/relationships/hyperlink" Target="https://ogubanova-dmouer.edumsko.ru/folders/post/16803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