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A4" w:rsidRPr="003C02A4" w:rsidRDefault="003C02A4" w:rsidP="003C02A4">
      <w:pPr>
        <w:shd w:val="clear" w:color="auto" w:fill="F9F8EF"/>
        <w:spacing w:before="71" w:after="71"/>
        <w:jc w:val="center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proofErr w:type="spellStart"/>
      <w:r w:rsidRPr="003C02A4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Здоровьесберегающие</w:t>
      </w:r>
      <w:proofErr w:type="spellEnd"/>
      <w:r w:rsidRPr="003C02A4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 xml:space="preserve"> образовательные технологии</w:t>
      </w:r>
    </w:p>
    <w:p w:rsidR="003C02A4" w:rsidRPr="003C02A4" w:rsidRDefault="003C02A4" w:rsidP="003C02A4">
      <w:pPr>
        <w:shd w:val="clear" w:color="auto" w:fill="F9F8EF"/>
        <w:spacing w:before="71" w:after="71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Само п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онятие "</w:t>
      </w:r>
      <w:proofErr w:type="spellStart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здоровьесберегающие</w:t>
      </w:r>
      <w:proofErr w:type="spellEnd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образовательные технологии" (ЗОТ) появилось в педагогическом лексиконе в последние несколько лет и до сих пор воспринимается многими педагогами как аналог санитарно-гигиенических мероприятий. Это свидетельствуют об искаженном понимании термина "</w:t>
      </w:r>
      <w:proofErr w:type="spellStart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здоровьесберегающие</w:t>
      </w:r>
      <w:proofErr w:type="spellEnd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образовательные технологии", примитивных представлениях о содержании работы, которую должна проводить школа для осуществления своей важнейшей задачи - сохранения и укрепления здоровья учащихся.</w:t>
      </w:r>
    </w:p>
    <w:p w:rsidR="003C02A4" w:rsidRPr="003C02A4" w:rsidRDefault="003C02A4" w:rsidP="003C02A4">
      <w:pPr>
        <w:shd w:val="clear" w:color="auto" w:fill="F9F8EF"/>
        <w:spacing w:before="71" w:after="71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По-разному понимают этот термин и преподаватели общеобразовательных учреждений. </w:t>
      </w:r>
      <w:r w:rsidRPr="003C02A4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 xml:space="preserve">Некоторые считают, что ЗОТ - это одна или несколько новых педагогических технологий, альтернативных всем другим, и поэтому можно выбирать: работать ли, например, по технологиям С. </w:t>
      </w:r>
      <w:proofErr w:type="spellStart"/>
      <w:r w:rsidRPr="003C02A4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Френе</w:t>
      </w:r>
      <w:proofErr w:type="spellEnd"/>
      <w:r w:rsidRPr="003C02A4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 xml:space="preserve">, В. Зайцева, М. </w:t>
      </w:r>
      <w:proofErr w:type="spellStart"/>
      <w:r w:rsidRPr="003C02A4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Монтессори</w:t>
      </w:r>
      <w:proofErr w:type="spellEnd"/>
      <w:r w:rsidRPr="003C02A4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 xml:space="preserve"> и т.д. или по "технологии </w:t>
      </w:r>
      <w:proofErr w:type="spellStart"/>
      <w:r w:rsidRPr="003C02A4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здоровьесбережения</w:t>
      </w:r>
      <w:proofErr w:type="spellEnd"/>
      <w:r w:rsidRPr="003C02A4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"</w:t>
      </w:r>
      <w:proofErr w:type="gramStart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.</w:t>
      </w:r>
      <w:proofErr w:type="gramEnd"/>
    </w:p>
    <w:p w:rsidR="003C02A4" w:rsidRPr="003C02A4" w:rsidRDefault="003C02A4" w:rsidP="003C02A4">
      <w:pPr>
        <w:shd w:val="clear" w:color="auto" w:fill="F9F8EF"/>
        <w:spacing w:before="71" w:after="71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.</w:t>
      </w:r>
    </w:p>
    <w:p w:rsidR="003C02A4" w:rsidRPr="003C02A4" w:rsidRDefault="003C02A4" w:rsidP="003C02A4">
      <w:pPr>
        <w:shd w:val="clear" w:color="auto" w:fill="F9F8EF"/>
        <w:spacing w:before="71" w:after="71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proofErr w:type="gramStart"/>
      <w:r w:rsidRPr="003C02A4">
        <w:rPr>
          <w:rFonts w:ascii="Arial" w:eastAsia="Times New Roman" w:hAnsi="Arial" w:cs="Arial"/>
          <w:color w:val="212529"/>
          <w:sz w:val="19"/>
          <w:szCs w:val="19"/>
          <w:u w:val="single"/>
          <w:lang w:eastAsia="ru-RU"/>
        </w:rPr>
        <w:t xml:space="preserve">Но нужно четко различать, что, например, красиво оформленный </w:t>
      </w:r>
      <w:proofErr w:type="spellStart"/>
      <w:r w:rsidRPr="003C02A4">
        <w:rPr>
          <w:rFonts w:ascii="Arial" w:eastAsia="Times New Roman" w:hAnsi="Arial" w:cs="Arial"/>
          <w:color w:val="212529"/>
          <w:sz w:val="19"/>
          <w:szCs w:val="19"/>
          <w:u w:val="single"/>
          <w:lang w:eastAsia="ru-RU"/>
        </w:rPr>
        <w:t>фитобар</w:t>
      </w:r>
      <w:proofErr w:type="spellEnd"/>
      <w:r w:rsidRPr="003C02A4">
        <w:rPr>
          <w:rFonts w:ascii="Arial" w:eastAsia="Times New Roman" w:hAnsi="Arial" w:cs="Arial"/>
          <w:color w:val="212529"/>
          <w:sz w:val="19"/>
          <w:szCs w:val="19"/>
          <w:u w:val="single"/>
          <w:lang w:eastAsia="ru-RU"/>
        </w:rPr>
        <w:t xml:space="preserve"> - это </w:t>
      </w:r>
      <w:proofErr w:type="spellStart"/>
      <w:r w:rsidRPr="003C02A4">
        <w:rPr>
          <w:rFonts w:ascii="Arial" w:eastAsia="Times New Roman" w:hAnsi="Arial" w:cs="Arial"/>
          <w:color w:val="212529"/>
          <w:sz w:val="19"/>
          <w:szCs w:val="19"/>
          <w:u w:val="single"/>
          <w:lang w:eastAsia="ru-RU"/>
        </w:rPr>
        <w:t>здоровьесберегающие</w:t>
      </w:r>
      <w:proofErr w:type="spellEnd"/>
      <w:r w:rsidRPr="003C02A4">
        <w:rPr>
          <w:rFonts w:ascii="Arial" w:eastAsia="Times New Roman" w:hAnsi="Arial" w:cs="Arial"/>
          <w:color w:val="212529"/>
          <w:sz w:val="19"/>
          <w:szCs w:val="19"/>
          <w:u w:val="single"/>
          <w:lang w:eastAsia="ru-RU"/>
        </w:rPr>
        <w:t xml:space="preserve"> технологии, а чистота и порядок в туалетах - это "просто" санитарно-гигиеническое состояние; открытый в школе кабинет физиотерапии или конторки в классе - это </w:t>
      </w:r>
      <w:proofErr w:type="spellStart"/>
      <w:r w:rsidRPr="003C02A4">
        <w:rPr>
          <w:rFonts w:ascii="Arial" w:eastAsia="Times New Roman" w:hAnsi="Arial" w:cs="Arial"/>
          <w:color w:val="212529"/>
          <w:sz w:val="19"/>
          <w:szCs w:val="19"/>
          <w:u w:val="single"/>
          <w:lang w:eastAsia="ru-RU"/>
        </w:rPr>
        <w:t>здоровьесберегающие</w:t>
      </w:r>
      <w:proofErr w:type="spellEnd"/>
      <w:r w:rsidRPr="003C02A4">
        <w:rPr>
          <w:rFonts w:ascii="Arial" w:eastAsia="Times New Roman" w:hAnsi="Arial" w:cs="Arial"/>
          <w:color w:val="212529"/>
          <w:sz w:val="19"/>
          <w:szCs w:val="19"/>
          <w:u w:val="single"/>
          <w:lang w:eastAsia="ru-RU"/>
        </w:rPr>
        <w:t xml:space="preserve"> технологии, а грамотно составленное расписание уроков и используемые учителем приемы нейтрализации стресса у школьников - это повседневная, общеизвестная работа школы и т.п.</w:t>
      </w:r>
      <w:proofErr w:type="gramEnd"/>
    </w:p>
    <w:p w:rsidR="003C02A4" w:rsidRPr="003C02A4" w:rsidRDefault="003C02A4" w:rsidP="003C02A4">
      <w:pPr>
        <w:shd w:val="clear" w:color="auto" w:fill="F9F8EF"/>
        <w:spacing w:before="71" w:after="71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Возложение на школу и учителя такой, казалось бы, несвойственной им задачи - заботы о здоровье учащихся - определяется следующими причинами.</w:t>
      </w:r>
    </w:p>
    <w:p w:rsidR="003C02A4" w:rsidRPr="003C02A4" w:rsidRDefault="003C02A4" w:rsidP="003C02A4">
      <w:pPr>
        <w:shd w:val="clear" w:color="auto" w:fill="F9F8EF"/>
        <w:spacing w:before="71" w:after="71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1. взрослые всегда несут ответственность за то, что происходит с детьми, находящимися под их опекой. Это касается и здоровья. Именно в школе, под "присмотром" учителей, школьники проводят значительную часть времени, и не </w:t>
      </w:r>
      <w:proofErr w:type="gramStart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помогать им сохранить здоровье было</w:t>
      </w:r>
      <w:proofErr w:type="gramEnd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бы проявлением бездушия и непрофессионализма.</w:t>
      </w:r>
    </w:p>
    <w:p w:rsidR="003C02A4" w:rsidRPr="003C02A4" w:rsidRDefault="003C02A4" w:rsidP="003C02A4">
      <w:pPr>
        <w:shd w:val="clear" w:color="auto" w:fill="F9F8EF"/>
        <w:spacing w:before="71" w:after="71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2. большая часть всех воздействий на здоровье учащихся </w:t>
      </w:r>
      <w:proofErr w:type="gramStart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-ж</w:t>
      </w:r>
      <w:proofErr w:type="gramEnd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елательных и нежелательных - осуществляется именно педагогами, в стенах образовательных учреждений.</w:t>
      </w:r>
    </w:p>
    <w:p w:rsidR="003C02A4" w:rsidRPr="003C02A4" w:rsidRDefault="003C02A4" w:rsidP="003C02A4">
      <w:pPr>
        <w:shd w:val="clear" w:color="auto" w:fill="F9F8EF"/>
        <w:spacing w:before="71" w:after="71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3. современная медицина занимается не здоровьем, а болезнями, т. е. не профилактикой, а лечением. Задача же школы иная - сохранить и укрепить здоровье своих воспитанников, т.е. профилактическая. Поэтому, главное действующее лицо, заботящееся о здоровье учащихся в образовательных учреждениях - педагог.</w:t>
      </w:r>
    </w:p>
    <w:p w:rsidR="003C02A4" w:rsidRPr="003C02A4" w:rsidRDefault="003C02A4" w:rsidP="003C02A4">
      <w:pPr>
        <w:shd w:val="clear" w:color="auto" w:fill="F9F8EF"/>
        <w:spacing w:before="71" w:after="71"/>
        <w:jc w:val="center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3 степени приверженности школы идеям </w:t>
      </w:r>
      <w:proofErr w:type="spellStart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здоровьесбережения</w:t>
      </w:r>
      <w:proofErr w:type="spellEnd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:</w:t>
      </w:r>
    </w:p>
    <w:p w:rsidR="003C02A4" w:rsidRPr="003C02A4" w:rsidRDefault="003C02A4" w:rsidP="003C02A4">
      <w:pPr>
        <w:shd w:val="clear" w:color="auto" w:fill="F9F8EF"/>
        <w:spacing w:before="71" w:after="71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1. Использование отдельных методов, направленных на нейтрализацию недостаточной освещенности, не подходящей школьникам мебели по росту, необеспеченности горячим питанием; на активизацию отдельных </w:t>
      </w:r>
      <w:proofErr w:type="spellStart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здоровьесберегающих</w:t>
      </w:r>
      <w:proofErr w:type="spellEnd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воздействий (проведение физкультминуток, организация </w:t>
      </w:r>
      <w:proofErr w:type="spellStart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фитобара</w:t>
      </w:r>
      <w:proofErr w:type="spellEnd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, введение дополнительных уроков физкультуры и т.п.).</w:t>
      </w:r>
    </w:p>
    <w:p w:rsidR="003C02A4" w:rsidRPr="003C02A4" w:rsidRDefault="003C02A4" w:rsidP="003C02A4">
      <w:pPr>
        <w:shd w:val="clear" w:color="auto" w:fill="F9F8EF"/>
        <w:spacing w:before="71" w:after="71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2. Внедрение отдельных технологий, нацеленных на решение конкретных задач </w:t>
      </w:r>
      <w:proofErr w:type="spellStart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здоровьесбережения</w:t>
      </w:r>
      <w:proofErr w:type="spellEnd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: предупреждение переутомления, нарушений зрения, оптимизацию физической нагрузки, образовательное самоопределение, обучение учащихся здоровью и др.</w:t>
      </w:r>
    </w:p>
    <w:p w:rsidR="003C02A4" w:rsidRPr="003C02A4" w:rsidRDefault="003C02A4" w:rsidP="003C02A4">
      <w:pPr>
        <w:shd w:val="clear" w:color="auto" w:fill="F9F8EF"/>
        <w:spacing w:before="71" w:after="71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3. Комплексное использование технологий в содержательной связи друг с другом и на единой методологической основе.</w:t>
      </w:r>
    </w:p>
    <w:p w:rsidR="003C02A4" w:rsidRPr="003C02A4" w:rsidRDefault="003C02A4" w:rsidP="003C02A4">
      <w:pPr>
        <w:shd w:val="clear" w:color="auto" w:fill="F9F8EF"/>
        <w:spacing w:before="71" w:after="71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3C02A4">
        <w:rPr>
          <w:rFonts w:ascii="Arial" w:eastAsia="Times New Roman" w:hAnsi="Arial" w:cs="Arial"/>
          <w:color w:val="212529"/>
          <w:sz w:val="19"/>
          <w:szCs w:val="19"/>
          <w:u w:val="single"/>
          <w:lang w:eastAsia="ru-RU"/>
        </w:rPr>
        <w:t xml:space="preserve">Цель </w:t>
      </w:r>
      <w:proofErr w:type="spellStart"/>
      <w:r w:rsidRPr="003C02A4">
        <w:rPr>
          <w:rFonts w:ascii="Arial" w:eastAsia="Times New Roman" w:hAnsi="Arial" w:cs="Arial"/>
          <w:color w:val="212529"/>
          <w:sz w:val="19"/>
          <w:szCs w:val="19"/>
          <w:u w:val="single"/>
          <w:lang w:eastAsia="ru-RU"/>
        </w:rPr>
        <w:t>здоровьесберегающей</w:t>
      </w:r>
      <w:proofErr w:type="spellEnd"/>
      <w:r w:rsidRPr="003C02A4">
        <w:rPr>
          <w:rFonts w:ascii="Arial" w:eastAsia="Times New Roman" w:hAnsi="Arial" w:cs="Arial"/>
          <w:color w:val="212529"/>
          <w:sz w:val="19"/>
          <w:szCs w:val="19"/>
          <w:u w:val="single"/>
          <w:lang w:eastAsia="ru-RU"/>
        </w:rPr>
        <w:t xml:space="preserve"> педагогики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- обеспечить выпускнику школы высокий уровень реального здоровья, вооружив его необходимым багажом знаний, умений, навыков, необходимых для ведения здорового образа жизни, и воспитав у него культуру здоровья.</w:t>
      </w:r>
    </w:p>
    <w:p w:rsidR="003C02A4" w:rsidRPr="003C02A4" w:rsidRDefault="003C02A4" w:rsidP="003C02A4">
      <w:pPr>
        <w:shd w:val="clear" w:color="auto" w:fill="F9F8EF"/>
        <w:spacing w:before="71" w:after="71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Если философия образования отвечает на вопрос " зачем учить?"</w:t>
      </w:r>
      <w:proofErr w:type="gramStart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,</w:t>
      </w:r>
      <w:proofErr w:type="gramEnd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а содержание образования - "чему учить?", </w:t>
      </w:r>
      <w:r w:rsidRPr="003C02A4">
        <w:rPr>
          <w:rFonts w:ascii="Arial" w:eastAsia="Times New Roman" w:hAnsi="Arial" w:cs="Arial"/>
          <w:color w:val="212529"/>
          <w:sz w:val="19"/>
          <w:szCs w:val="19"/>
          <w:u w:val="single"/>
          <w:lang w:eastAsia="ru-RU"/>
        </w:rPr>
        <w:t>то педагогические технологии отвечают на вопрос "как учить?"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 С точки зрения </w:t>
      </w:r>
      <w:proofErr w:type="spellStart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здоровьесбережения</w:t>
      </w:r>
      <w:proofErr w:type="spellEnd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, ответим: чтобы не наносить вреда здоровью учащимся и педагогам. </w:t>
      </w:r>
      <w:r w:rsidRPr="003C02A4">
        <w:rPr>
          <w:rFonts w:ascii="Arial" w:eastAsia="Times New Roman" w:hAnsi="Arial" w:cs="Arial"/>
          <w:color w:val="212529"/>
          <w:sz w:val="19"/>
          <w:szCs w:val="19"/>
          <w:u w:val="single"/>
          <w:lang w:eastAsia="ru-RU"/>
        </w:rPr>
        <w:t xml:space="preserve">Таким образом, </w:t>
      </w:r>
      <w:proofErr w:type="spellStart"/>
      <w:r w:rsidRPr="003C02A4">
        <w:rPr>
          <w:rFonts w:ascii="Arial" w:eastAsia="Times New Roman" w:hAnsi="Arial" w:cs="Arial"/>
          <w:color w:val="212529"/>
          <w:sz w:val="19"/>
          <w:szCs w:val="19"/>
          <w:u w:val="single"/>
          <w:lang w:eastAsia="ru-RU"/>
        </w:rPr>
        <w:t>здоровьесберегающие</w:t>
      </w:r>
      <w:proofErr w:type="spellEnd"/>
      <w:r w:rsidRPr="003C02A4">
        <w:rPr>
          <w:rFonts w:ascii="Arial" w:eastAsia="Times New Roman" w:hAnsi="Arial" w:cs="Arial"/>
          <w:color w:val="212529"/>
          <w:sz w:val="19"/>
          <w:szCs w:val="19"/>
          <w:u w:val="single"/>
          <w:lang w:eastAsia="ru-RU"/>
        </w:rPr>
        <w:t xml:space="preserve"> образовательные технологии можно рассматривать и как качественную характеристику 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любой</w:t>
      </w:r>
      <w:r w:rsidRPr="003C02A4">
        <w:rPr>
          <w:rFonts w:ascii="Arial" w:eastAsia="Times New Roman" w:hAnsi="Arial" w:cs="Arial"/>
          <w:color w:val="212529"/>
          <w:sz w:val="19"/>
          <w:szCs w:val="19"/>
          <w:u w:val="single"/>
          <w:lang w:eastAsia="ru-RU"/>
        </w:rPr>
        <w:t> образовательной технологии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, и как совокупность тех принципов, приемов, методов педагогической работы, которые дополняют традиционные технологии обучения, воспитания, развития задачами </w:t>
      </w:r>
      <w:proofErr w:type="spellStart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здоровьесбережения</w:t>
      </w:r>
      <w:proofErr w:type="spellEnd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.</w:t>
      </w:r>
    </w:p>
    <w:p w:rsidR="003C02A4" w:rsidRPr="003C02A4" w:rsidRDefault="003C02A4" w:rsidP="003C02A4">
      <w:pPr>
        <w:shd w:val="clear" w:color="auto" w:fill="F9F8EF"/>
        <w:spacing w:before="71" w:after="71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3C02A4">
        <w:rPr>
          <w:rFonts w:ascii="Arial" w:eastAsia="Times New Roman" w:hAnsi="Arial" w:cs="Arial"/>
          <w:color w:val="212529"/>
          <w:sz w:val="19"/>
          <w:szCs w:val="19"/>
          <w:u w:val="single"/>
          <w:lang w:eastAsia="ru-RU"/>
        </w:rPr>
        <w:t>При любом аспекте рассмотрения важнейшим их элементом оказывается диагностический блок, позволяющий оценить, достигнут ли запланированный результат, ибо только в этом случае можно говорить о "технологии".                 </w:t>
      </w:r>
    </w:p>
    <w:p w:rsidR="003C02A4" w:rsidRPr="003C02A4" w:rsidRDefault="003C02A4" w:rsidP="003C02A4">
      <w:pPr>
        <w:shd w:val="clear" w:color="auto" w:fill="F9F8EF"/>
        <w:spacing w:before="71" w:after="71"/>
        <w:jc w:val="center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3C02A4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Состояния учащихся</w:t>
      </w:r>
      <w:proofErr w:type="gramStart"/>
      <w:r w:rsidRPr="003C02A4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 xml:space="preserve"> ,</w:t>
      </w:r>
      <w:proofErr w:type="gramEnd"/>
      <w:r w:rsidRPr="003C02A4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 xml:space="preserve">требующие введения данных технологий </w:t>
      </w:r>
      <w:proofErr w:type="spellStart"/>
      <w:r w:rsidRPr="003C02A4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Дезаптационные</w:t>
      </w:r>
      <w:proofErr w:type="spellEnd"/>
    </w:p>
    <w:p w:rsidR="003C02A4" w:rsidRPr="003C02A4" w:rsidRDefault="003C02A4" w:rsidP="003C02A4">
      <w:pPr>
        <w:shd w:val="clear" w:color="auto" w:fill="F9F8EF"/>
        <w:spacing w:before="71" w:after="71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proofErr w:type="gramStart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- часто отвечает не по существу, не может выделять главное;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- долго переживает неудачи в течение урока;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- с трудом настраивается на занятия после физкультуры, перемены, подвижной игры;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- при неожиданном вопросе учителя часто теряется, но, если дать время на обдумывание, может ответить хорошо;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- долго выполняет любое задание, часто отвлекаясь;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- требует к себе постоянного внимания со стороны учителя;</w:t>
      </w:r>
      <w:proofErr w:type="gramEnd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lastRenderedPageBreak/>
        <w:t xml:space="preserve">- </w:t>
      </w:r>
      <w:proofErr w:type="gramStart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по малейшему поводу отвлекается от выполнения задания;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- с трудом усаживается для выполнения домашнего задания;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 xml:space="preserve">- заметно не любит урок, томится, оживает только </w:t>
      </w:r>
      <w:proofErr w:type="spellStart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напеременах</w:t>
      </w:r>
      <w:proofErr w:type="spellEnd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;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- не умеет прилагать усилия, если что-то не получается, прекращает работу, ищет какие-то оправдания;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- почти никогда не отвечает правильно, если вопрос поставлен нестандартно, если требуется проявить сообразительность;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- после объяснения учителя с трудом выполняет аналогичные задания;</w:t>
      </w:r>
      <w:proofErr w:type="gramEnd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затрудняется применять ранее усвоенные понятия, не имеет навыков.</w:t>
      </w:r>
    </w:p>
    <w:p w:rsidR="003C02A4" w:rsidRPr="003C02A4" w:rsidRDefault="003C02A4" w:rsidP="003C02A4">
      <w:pPr>
        <w:shd w:val="clear" w:color="auto" w:fill="F9F8EF"/>
        <w:spacing w:before="71" w:after="71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3C02A4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Состояния соматического дискомфорта</w:t>
      </w:r>
    </w:p>
    <w:p w:rsidR="003C02A4" w:rsidRPr="003C02A4" w:rsidRDefault="003C02A4" w:rsidP="003C02A4">
      <w:pPr>
        <w:shd w:val="clear" w:color="auto" w:fill="F9F8EF"/>
        <w:spacing w:before="71" w:after="71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Простуда-причина - несоблюдение температурного режима в классах и в школе, сквозняки, нарушения гигиенических требований к проведению уроков физкультуры.</w:t>
      </w:r>
    </w:p>
    <w:p w:rsidR="003C02A4" w:rsidRPr="003C02A4" w:rsidRDefault="003C02A4" w:rsidP="003C02A4">
      <w:pPr>
        <w:shd w:val="clear" w:color="auto" w:fill="F9F8EF"/>
        <w:spacing w:before="71" w:after="71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 «</w:t>
      </w:r>
      <w:proofErr w:type="spellStart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Першение</w:t>
      </w:r>
      <w:proofErr w:type="spellEnd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» в горле, периодического покашливания </w:t>
      </w:r>
      <w:proofErr w:type="gramStart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-с</w:t>
      </w:r>
      <w:proofErr w:type="gramEnd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ухость воздуха в классах.</w:t>
      </w:r>
    </w:p>
    <w:p w:rsidR="003C02A4" w:rsidRPr="003C02A4" w:rsidRDefault="003C02A4" w:rsidP="003C02A4">
      <w:pPr>
        <w:shd w:val="clear" w:color="auto" w:fill="F9F8EF"/>
        <w:spacing w:before="71" w:after="71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Резь в глазах - напряжение зрения на уроках (например, у учащихся, которым прописаны очки, но они их не носят), неправильным выбором парты (места в классе) и с вредной привычкой тереть глаза руками.</w:t>
      </w:r>
    </w:p>
    <w:p w:rsidR="003C02A4" w:rsidRPr="003C02A4" w:rsidRDefault="003C02A4" w:rsidP="003C02A4">
      <w:pPr>
        <w:shd w:val="clear" w:color="auto" w:fill="F9F8EF"/>
        <w:spacing w:before="71" w:after="71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Если учитель своевременно обратит внимание на эти проявления у своих воспитанников, особенно тех, кто безответственно относится к своему здоровью, беспечных, с низким уровнем культуры и интеллекта, живущих в неблагополучных семьях и т.п., он поможет им уберечься от развития в последующем многих тяжелых заболеваний.</w:t>
      </w:r>
    </w:p>
    <w:p w:rsidR="003C02A4" w:rsidRPr="003C02A4" w:rsidRDefault="003C02A4" w:rsidP="003C02A4">
      <w:pPr>
        <w:shd w:val="clear" w:color="auto" w:fill="F9F8EF"/>
        <w:spacing w:before="71" w:after="71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3C02A4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Гигиенические условия, вызывающие состояние физического дискомфорта</w:t>
      </w:r>
    </w:p>
    <w:p w:rsidR="003C02A4" w:rsidRPr="003C02A4" w:rsidRDefault="003C02A4" w:rsidP="003C02A4">
      <w:pPr>
        <w:shd w:val="clear" w:color="auto" w:fill="F9F8EF"/>
        <w:spacing w:before="71" w:after="71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- нарушение температурного режима в помещении: неоптимальная температура воздуха в классе (слишком жарко или слишком прохладно);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 xml:space="preserve">- повышенная сухость воздуха, возникающая обычно в зимнее время </w:t>
      </w:r>
      <w:proofErr w:type="gramStart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–о</w:t>
      </w:r>
      <w:proofErr w:type="gramEnd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топление</w:t>
      </w:r>
    </w:p>
    <w:p w:rsidR="003C02A4" w:rsidRPr="003C02A4" w:rsidRDefault="003C02A4" w:rsidP="003C02A4">
      <w:pPr>
        <w:shd w:val="clear" w:color="auto" w:fill="F9F8EF"/>
        <w:spacing w:before="71" w:after="71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- неблагоприятный состав воздуха в классе: снижение содержания кислород</w:t>
      </w:r>
      <w:proofErr w:type="gramStart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а-</w:t>
      </w:r>
      <w:proofErr w:type="gramEnd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плохо проветренным помещением;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- нежелательные по направленности и интенсивности воздушные потоки, когда при неправильной организации вентиляции (школы, класса) в классные помещения затягивается воздух из туалетов, возникают сквозняки, в токе которых длительное время могут находиться некоторые учащиеся(особенно отвечающие у доски) и учитель;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 xml:space="preserve">- </w:t>
      </w:r>
      <w:proofErr w:type="gramStart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воздействие шума, посторонних звуков, хронически мешающих проведению урока, отвлекающих учащихся, вызывающих, при длительном воздействии, снижение порога наступления состояния утомления (например, жужжание ламп дневного света); - недостаток освещения (слабое, тусклое, неравномерное);</w:t>
      </w:r>
      <w:proofErr w:type="gramEnd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- физический дискомфорт от неудобного положения тела, длительно фиксируемой позы, что обычно возникает при несоответствии размера парты (стола и стула) росту и комплекции учащегося и при авторитарной </w:t>
      </w:r>
      <w:r w:rsidRPr="003C02A4">
        <w:rPr>
          <w:rFonts w:ascii="Arial" w:eastAsia="Times New Roman" w:hAnsi="Arial" w:cs="Arial"/>
          <w:color w:val="212529"/>
          <w:sz w:val="19"/>
          <w:szCs w:val="19"/>
          <w:u w:val="single"/>
          <w:lang w:eastAsia="ru-RU"/>
        </w:rPr>
        <w:t>педагогической тактике учителя и дисциплинарных требованиях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, когда дети «боятся пошевелиться» (обычно в начальной школе и детских садах);</w:t>
      </w:r>
      <w:proofErr w:type="gramStart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-</w:t>
      </w:r>
      <w:proofErr w:type="gramEnd"/>
      <w:r w:rsidRPr="003C02A4">
        <w:rPr>
          <w:rFonts w:ascii="Arial" w:eastAsia="Times New Roman" w:hAnsi="Arial" w:cs="Arial"/>
          <w:color w:val="212529"/>
          <w:sz w:val="19"/>
          <w:szCs w:val="19"/>
          <w:u w:val="single"/>
          <w:lang w:eastAsia="ru-RU"/>
        </w:rPr>
        <w:t>длительное выполнение учащимися однообразной и напряженной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работы (например, при проведении контрольной работы на спаренных уроках).</w:t>
      </w:r>
    </w:p>
    <w:p w:rsidR="003C02A4" w:rsidRPr="003C02A4" w:rsidRDefault="003C02A4" w:rsidP="003C02A4">
      <w:pPr>
        <w:shd w:val="clear" w:color="auto" w:fill="F9F8EF"/>
        <w:spacing w:before="71" w:after="71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3C02A4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Основные «школьные» факторы, негативно воздействующие на здоровье учащихся</w:t>
      </w:r>
    </w:p>
    <w:p w:rsidR="003C02A4" w:rsidRPr="003C02A4" w:rsidRDefault="003C02A4" w:rsidP="003C02A4">
      <w:pPr>
        <w:shd w:val="clear" w:color="auto" w:fill="F9F8EF"/>
        <w:spacing w:before="71" w:after="71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Активно обсуждаемые и изучаемые:</w:t>
      </w:r>
    </w:p>
    <w:p w:rsidR="003C02A4" w:rsidRPr="003C02A4" w:rsidRDefault="003C02A4" w:rsidP="003C02A4">
      <w:pPr>
        <w:shd w:val="clear" w:color="auto" w:fill="F9F8EF"/>
        <w:spacing w:before="71" w:after="71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- перегрузка учебных программ, интенсификация учебного процесса;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- несовершенство учебных программ и технологий;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- авторитарный стиль преподавания;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- отсутствие индивидуального подхода к учащимся;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- использование преимущественно обучающих технологий, в ущерб воспитательным;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- недостаток двигательной активности учащихся;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- неправильное питание учащихся;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- несоблюдение гигиенических требований в организации образовательного процесса;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- недостаточное финансирование школы.</w:t>
      </w:r>
    </w:p>
    <w:p w:rsidR="003C02A4" w:rsidRPr="003C02A4" w:rsidRDefault="003C02A4" w:rsidP="003C02A4">
      <w:pPr>
        <w:shd w:val="clear" w:color="auto" w:fill="F9F8EF"/>
        <w:spacing w:before="71" w:after="71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proofErr w:type="gramStart"/>
      <w:r w:rsidRPr="003C02A4">
        <w:rPr>
          <w:rFonts w:ascii="Arial" w:eastAsia="Times New Roman" w:hAnsi="Arial" w:cs="Arial"/>
          <w:color w:val="212529"/>
          <w:sz w:val="19"/>
          <w:szCs w:val="19"/>
          <w:u w:val="single"/>
          <w:lang w:eastAsia="ru-RU"/>
        </w:rPr>
        <w:t>Недостаточно обсуждаемые и изучаемые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: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- недостаточная психологическая культура учебно-воспитательного процесса;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 xml:space="preserve">- недостаточная компетентность педагогов в вопросах здоровья, </w:t>
      </w:r>
      <w:proofErr w:type="spellStart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здоровьесберегающих</w:t>
      </w:r>
      <w:proofErr w:type="spellEnd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технологий;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- низкий уровень культуры здоровья учащихся, их неграмотность в вопросах здоровья;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- слабое использование технологий, дающих учащимся опыт «успеха» и «радости», необходимый для поддержания психологического здоровья и эффективной социально-психологической адаптации в самостоятельной жизни;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- неблагополучное состояние здоровья учителей;</w:t>
      </w:r>
      <w:proofErr w:type="gramEnd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 xml:space="preserve">- недостаточное развитие у учителей личностных качеств, необходимых для реализации </w:t>
      </w:r>
      <w:proofErr w:type="spellStart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здоровьесберегающих</w:t>
      </w:r>
      <w:proofErr w:type="spellEnd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технологий (толерантности, доброжелательности, чувства юмора и др.)</w:t>
      </w:r>
    </w:p>
    <w:tbl>
      <w:tblPr>
        <w:tblW w:w="10257" w:type="dxa"/>
        <w:shd w:val="clear" w:color="auto" w:fill="F9F8EF"/>
        <w:tblCellMar>
          <w:left w:w="0" w:type="dxa"/>
          <w:right w:w="0" w:type="dxa"/>
        </w:tblCellMar>
        <w:tblLook w:val="04A0"/>
      </w:tblPr>
      <w:tblGrid>
        <w:gridCol w:w="7589"/>
        <w:gridCol w:w="2668"/>
      </w:tblGrid>
      <w:tr w:rsidR="003C02A4" w:rsidRPr="003C02A4" w:rsidTr="003C02A4">
        <w:trPr>
          <w:trHeight w:val="6397"/>
        </w:trPr>
        <w:tc>
          <w:tcPr>
            <w:tcW w:w="7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lastRenderedPageBreak/>
              <w:t>Педагогические факторы, оказывающие неблагоприятное воздействие на здоровье учащихся: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стрессовая тактика авторитарной педагогики; интенсификация учебного процесса, т.е. увеличение темпа и объема учебной нагрузки;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несоответствие технологий обучения возрастным особенностям учащихся;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несоблюдение элементарных физико-гигиенических требований к организации учебного процесса;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отсутствие у учащихся элементарных знаний о том, как стать здоровым.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Постановка задачи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в образовательном процессе может рассматриваться в двух вариантах: задача-минимум и задача-оптимум. Задача-минимум отвечает фундаментальному принципу медицины и педагогики: "Не навреди!" и заключается в обеспечении таких условий обучения, воспитания, развития, которые не оказывают негативного воздействия на здоровье учащихся. Эта задача аналогична концепции охраны труда школьника. В традиционном понимании охрана труда - это предупреждение травматизма и других очевидно вредных воздействий на здоровье производственника. "Производство" школьника - его парта, класс, школа; деятельность - учеба, и задача руководителя образовательного учреждения, каждого учителя - по возможности защитить тело и психику ребенка во время его пребывания в школе от воздействия очевидно травмирующих факторов.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А вот реализацию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здоровьесберегающих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образовательных технологий следует понимать как задачу-оптимум, включающую не только охрану здоровья учащихся, но и формирование, укрепление их здоровья, воспитание у них культуры здоровья, а также охрану здоровья педагогов и содействие им в стремлении грамотно заботиться о своем здоровье.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 xml:space="preserve">Принципы </w:t>
            </w:r>
            <w:proofErr w:type="spellStart"/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>здоровьесберегающей</w:t>
            </w:r>
            <w:proofErr w:type="spellEnd"/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 xml:space="preserve"> педагогики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1. Принцип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ненанесения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вреда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2. Принцип приоритета действенной заботы о здоровье учащихся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4. Принцип непрерывности и преемственности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5. Принцип </w:t>
            </w:r>
            <w:proofErr w:type="spellStart"/>
            <w:proofErr w:type="gram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субъект-субъектного</w:t>
            </w:r>
            <w:proofErr w:type="spellEnd"/>
            <w:proofErr w:type="gram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взаимоотношения с учащимися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6. Принцип соответствия содержания и организации обучения возрастным особенностям учащихся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7. Комплексный, междисциплинарный подход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8. Принцип медико-психологической компетентности учителя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9. Принцип гармоничного сочетания обучающих, воспитывающих и развивающих педагогических воздействий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10. Приоритет позитивных воздействий над негативными (запретами, порицаниями)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11. Приоритет активных методов обучения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12. Принцип сочетания охранительной и тренирующей стратегий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13. Принцип формирования ответственности учащихся за свое здоровье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14. Принцип отсроченного результата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15.Принцип </w:t>
            </w:r>
            <w:proofErr w:type="gram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контроля за</w:t>
            </w:r>
            <w:proofErr w:type="gram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результатами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 xml:space="preserve">Организация </w:t>
            </w:r>
            <w:proofErr w:type="spellStart"/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>здоровьесберегающей</w:t>
            </w:r>
            <w:proofErr w:type="spellEnd"/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 xml:space="preserve"> деятельности в школе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Прежде чем рассматривать эти технологии, необходимо уточнить, какие элементы учебного процесса могут оказывать отрицательные воздействия на здоровье детей.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Это в первую очередь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многопредметность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в расписании, по пять-семь предметов ежедневно; большой объем и сложность учебного материала, неадекватные методы обучения (традиционная жесткая схема урока - ежедневное повторение одних и тех же этапов в одном и том же порядке), стрессовые ситуации контроля, боязнь ошибки, боязнь отметок (их приоритет в классе).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Внимательный учитель всегда заметит внешние признаки усталости ученика: частую смену позы, потягивание, встряхивание руками, зевоту, закрывание глаз,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подпирание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головы, остановившийся взгляд, ненужное перекладывание предметов, разговор с соседом, увеличение количества ошибок в ответах,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невосприятие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вопроса, задержка с ответом, частые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поглядывания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на часы в ожидании конца урока.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Мы знаем, что самые продуктивные уроки - со второго по четвертый. Но в 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lastRenderedPageBreak/>
              <w:t>расписании не может не быть 1-го, 6-го и даже 7 -го уроков.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С целью сохранения здоровья учащихся учитель должен видеть систему уроков класса в данный день, помнить и учитывать не только очередность своего урока, но, что очень важно, какой он по счету в учебном процессе класса.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Если в расписании ваш урок стоит за пределами продуктивных часов, то и планирование урока необходимо осуществлять с учетом этих обстоятельств.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Например, в понедельник в каком то классе последний урок </w:t>
            </w:r>
            <w:proofErr w:type="gram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-м</w:t>
            </w:r>
            <w:proofErr w:type="gram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атематика. Как же учителю добивается внимания и сосредоточенности учащихся на уроке, эффективности учебного процесса? Только благодаря использованию элементов </w:t>
            </w:r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u w:val="single"/>
                <w:lang w:eastAsia="ru-RU"/>
              </w:rPr>
              <w:t>технологии Шаталова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, которая служит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здоровьесбережению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.</w:t>
            </w:r>
          </w:p>
          <w:p w:rsidR="003C02A4" w:rsidRPr="003C02A4" w:rsidRDefault="003C02A4" w:rsidP="003C02A4">
            <w:pPr>
              <w:numPr>
                <w:ilvl w:val="0"/>
                <w:numId w:val="1"/>
              </w:numPr>
              <w:spacing w:line="283" w:lineRule="atLeast"/>
              <w:ind w:left="240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1.Работа в парах или мелких группах, «вертушка», то есть активное передвижение учащихся из одной группы или пары в другую.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br/>
              <w:t>2. Использование двух досок, когда учащиеся поневоле совершают повороты от одной доски к другой, достаточно двигаются, тем самым сохраняя интерес к уроку и активность участия в нем.</w:t>
            </w:r>
          </w:p>
          <w:p w:rsidR="003C02A4" w:rsidRPr="003C02A4" w:rsidRDefault="003C02A4" w:rsidP="003C02A4">
            <w:pPr>
              <w:numPr>
                <w:ilvl w:val="0"/>
                <w:numId w:val="1"/>
              </w:numPr>
              <w:spacing w:line="283" w:lineRule="atLeast"/>
              <w:ind w:left="240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Движение, активность, изобретательность, социализация </w:t>
            </w:r>
            <w:proofErr w:type="gram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заложены</w:t>
            </w:r>
            <w:proofErr w:type="gram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в самой системе: покажи, на что похожа эта буква, нарисуй свое восприятие предмета, изобрази свое настроение, отношение к уроку, к теме и т.д. Дети на этих уроках вовлечены в активную познавательную деятельность, не чувствуют усталости, сохраняют энергию на последующее время обучения.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Активно внедряю в практику своей работы </w:t>
            </w:r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u w:val="single"/>
                <w:lang w:eastAsia="ru-RU"/>
              </w:rPr>
              <w:t>игровые технологии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, помогающие решать не только проблемы мотивации, развития учащихся, но и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здоровьесбережения</w:t>
            </w:r>
            <w:proofErr w:type="gram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,с</w:t>
            </w:r>
            <w:proofErr w:type="gram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оциализации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. В игре и через игровое общение у растущего человека проявляется и формируется мировоззрение, потребность воздействовать на мир, адекватно воспринимать происходящее. В игре независимо от сознания ребенка работают различные группы мышц, что благотворно влияет на здоровье.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Элементы игры используются в качестве обратной связи и оценки ответов одноклассников: хлопанье в ладоши, топанье ногами, поднятие руки или сигнальных карточек различного цвета, обозначающего «да», «нет», «прошу слова».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Во время фронтального опроса использую игру с мячом или воздушным шариком: ученик ловит мяч на правильный ответ, не ловит - на неправильный или ловит шарик и дает свой вариант ответа. Эта технология имеет свои варианты.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Кроме того, провожу обязательные две зарядки на одном уроке: для глаз и различных групп мышц. Зарядка часто сочетается с предметом и даже темой урока.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Использую элементы театрализации с появлением литературных или театральных героев, словарная работа в игровой форме, когда дети поочередно выбегают к доске и на скорость записывают слова.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Приемы с соревнованиями благотворно влияют на здоровье детей.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Один из приемов 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u w:val="single"/>
                <w:lang w:eastAsia="ru-RU"/>
              </w:rPr>
              <w:t>здоровьесбережения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u w:val="single"/>
                <w:lang w:eastAsia="ru-RU"/>
              </w:rPr>
              <w:t xml:space="preserve"> на этапе проверки домашней работы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: к доске выходят по три-шесть учащихся, которых сменяют следующие ученики. Таким образом, учащиеся совершают движения во время напряженного трудного урока.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Сохранению физического, нравственного, социального здоровья учащихся способствует также индивидуальная работа учителя с учениками на разных этапах урока, с одаренными детьми, работа по индивидуальной программе.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u w:val="single"/>
                <w:lang w:eastAsia="ru-RU"/>
              </w:rPr>
              <w:t>«Уроки-праздники»,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 способствуют сохранению здоровья учащихся. На этих уроках каждый ребенок вовлечен в активную сменяемую деятельность: то он артист, то художник, то зритель, то технический исполнитель. Ощущение значимости каждого в подготовке и участии в уроке решает целый комплекс учебно-воспитательных задач, в том числе и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Сознательно и целенаправленно способствует укреплению здоровья учащихся; выполнение практических заданий, включаются различные группы мышц, происходит развитие мелкой моторики рук, пальцев.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Здоровьесбережение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, безусловно, зависит от объема и уровня сложности домашнего задания. Вреден для здоровья достаточно распространенный педагогический прием наказания домашним заданием повышенного объема или сложности. Чаще всего, если ребенок не справился с домашним заданием два-три 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lastRenderedPageBreak/>
              <w:t>раза, он теряет интерес к этому процессу. Поэтому к дозировке домашнего задания и мере сложности нужно относиться со всей ответственностью: соизмерять объем и сложность с возможностями ученика.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Так приобщаю к выполнению домашних заданий своих учеников: даю задания по трем уровням, то есть ребенок сам выбирает себе объем задания по силам.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Укреплению физического и нравственного здоровья служат уроки физической культуры, малоподвижные игры на перерывах, игры-считалки на переменах, подвижные игры в продленных группах, вся система физкультурно-массовой работы в школе, система воспитательной работы: беседы, классные часы, «уроки здоровья», работа с родителями.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Одна из важнейших технологий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- школьная оценка.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 xml:space="preserve">Рекомендации по организации </w:t>
            </w:r>
            <w:proofErr w:type="spellStart"/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>здоровьесберегающей</w:t>
            </w:r>
            <w:proofErr w:type="spellEnd"/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 xml:space="preserve"> деятельности в школе: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1. Ребенок должен постоянно ощущать себя </w:t>
            </w:r>
            <w:proofErr w:type="gram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счастливым</w:t>
            </w:r>
            <w:proofErr w:type="gram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, помогите ему в этом.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2. Каждый урок должен оставлять в душе ребенка только положительные эмоции.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3. Дети должны испытывать ощущение комфорта, защищенности и, безусловно, интерес к вашему уроку</w:t>
            </w:r>
            <w:proofErr w:type="gram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.</w:t>
            </w:r>
            <w:proofErr w:type="gram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Этому не научит ни один учебник, это осваивается самостоятельно. Это наш самостоятельный путь к мастерству. Он непрост, но наполняет смыслом жизнь педагога.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 xml:space="preserve">Основополагающие принципы программы работы по </w:t>
            </w:r>
            <w:proofErr w:type="spellStart"/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>здоровьесберегающей</w:t>
            </w:r>
            <w:proofErr w:type="spellEnd"/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 xml:space="preserve"> деятельности</w:t>
            </w:r>
          </w:p>
          <w:p w:rsidR="003C02A4" w:rsidRPr="003C02A4" w:rsidRDefault="003C02A4" w:rsidP="003C02A4">
            <w:pPr>
              <w:spacing w:before="120" w:after="120"/>
              <w:outlineLvl w:val="2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lang w:eastAsia="ru-RU"/>
              </w:rPr>
              <w:t>1. Поддержание интереса к двигательной и познавательной активности.</w:t>
            </w:r>
            <w:r w:rsidRPr="003C02A4">
              <w:rPr>
                <w:rFonts w:ascii="Arial" w:eastAsia="Times New Roman" w:hAnsi="Arial" w:cs="Arial"/>
                <w:color w:val="212529"/>
                <w:lang w:eastAsia="ru-RU"/>
              </w:rPr>
              <w:br/>
              <w:t>2. Учёт познавательной активности в двигательной деятельности.</w:t>
            </w:r>
            <w:r w:rsidRPr="003C02A4">
              <w:rPr>
                <w:rFonts w:ascii="Arial" w:eastAsia="Times New Roman" w:hAnsi="Arial" w:cs="Arial"/>
                <w:color w:val="212529"/>
                <w:lang w:eastAsia="ru-RU"/>
              </w:rPr>
              <w:br/>
              <w:t>3. Единство физического и психического развития.</w:t>
            </w:r>
            <w:r w:rsidRPr="003C02A4">
              <w:rPr>
                <w:rFonts w:ascii="Arial" w:eastAsia="Times New Roman" w:hAnsi="Arial" w:cs="Arial"/>
                <w:color w:val="212529"/>
                <w:lang w:eastAsia="ru-RU"/>
              </w:rPr>
              <w:br/>
              <w:t>4. Наглядность.</w:t>
            </w:r>
            <w:r w:rsidRPr="003C02A4">
              <w:rPr>
                <w:rFonts w:ascii="Arial" w:eastAsia="Times New Roman" w:hAnsi="Arial" w:cs="Arial"/>
                <w:color w:val="212529"/>
                <w:lang w:eastAsia="ru-RU"/>
              </w:rPr>
              <w:br/>
              <w:t xml:space="preserve">5.  Роль педагога в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lang w:eastAsia="ru-RU"/>
              </w:rPr>
              <w:t>здоровьесберегающей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lang w:eastAsia="ru-RU"/>
              </w:rPr>
              <w:t xml:space="preserve"> педагогике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Проблема здоровья детей сегодня как никогда актуальна. В настоящее время можно с уверенностью утверждать, что именно учитель, педагог в состоянии сделать для здоровья современного ученика больше, чем врач. Эго не значит, что педагог должен выполнять обязанности медицинского работника. Просто учитель должен работать так, чтобы обучение детей в школе не наносило ущерба здоровью школьников. 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Что педагог должен уметь: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proofErr w:type="gram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1) анализировать педагогическую ситуацию в условиях педагогики оздоровления;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br/>
              <w:t>2) владеть основами здорового образа жизни;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br/>
              <w:t>3) устанавливать контакт с коллективом учащихся;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br/>
              <w:t>4) наблюдать и интерпретировать вербальное и невербальное поведение;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br/>
              <w:t>5) прогнозировать развитие своих учащихся;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br/>
              <w:t>6) моделировать систему взаимоотношений в условиях педагогики оздоровления;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br/>
              <w:t>7) личным примером учить учащихся заботиться о своем здоровье и здоровье окружающих людей.</w:t>
            </w:r>
            <w:proofErr w:type="gramEnd"/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 xml:space="preserve">Представление о </w:t>
            </w:r>
            <w:proofErr w:type="spellStart"/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>здоровьесберегающих</w:t>
            </w:r>
            <w:proofErr w:type="spellEnd"/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 xml:space="preserve"> образовательных технологиях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Технология - это, прежде всего,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Технология описывает систему работы ученика как деятельность к достижению поставленной образовательной цели, и рассматривает систему работы педагога как деятельность, обеспечивающую условия для работы ученика.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Здоровьесберегающая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педагогика не может выражаться какой-то конкретной образовательной технологией. В то же время, понятие «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здоровьесберегающие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технологии» объединяет в себе все направления деятельности учреждения образования по формированию, сохранению и укреплению здоровья учащихся.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 xml:space="preserve">Под </w:t>
            </w:r>
            <w:proofErr w:type="spellStart"/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>здоровьесберегающими</w:t>
            </w:r>
            <w:proofErr w:type="spellEnd"/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 xml:space="preserve"> технологиями - будем понимать систему мер по охране и укреплению здоровья учащихся, учитывающую важнейшие характеристики образовательной среды и условия жизни ребенка, воздействие на здоровье.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 xml:space="preserve">Нет какой-то одной единственной уникальной технологии здоровья. </w:t>
            </w:r>
            <w:proofErr w:type="spellStart"/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>Здоровьесбережение</w:t>
            </w:r>
            <w:proofErr w:type="spellEnd"/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 xml:space="preserve"> может выступать как одна из задач некоего образовательного процесса.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Это может быть образовательный процесс медико-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lastRenderedPageBreak/>
              <w:t>гигиенической направленности (осуществляется при тесном контакте педагог - медицинский работник - ученик); физкультурно-оздоровительный (отдается приоритет занятиям физкультурной направленности); экологической (создание гармоничных взаимоотношений с природой) и др.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Здоровьесберегающие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образовательные технологии - это многие из знакомых большинству педагогов психолого-педагогических приемов и методов работы,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Цель педагогической (образовательной) технологии - достижение заданного образовательного результата в обучении, воспитании, развитии. Например, технология вероятностного образования A.M. Лобка направлена на формирование авторской позиции ребенка в вопросах культуры; технология В.Н. Зайцева ориентирована на достижение оптимальных результатов в овладении младшими школьниками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общеучебными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умениями; цель системы развивающего обучения Л.В.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Занкова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- всестороннее гармоничное развитие личности и т.д.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Понятие "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здоровьесберегающая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" относится к качественной характеристике любой образовательной технологии, показывающей, насколько при реализации данной технологии решается задача сохранения здоровья учащихся.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>Правильная поза учащегося во время занятий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за столом (партой)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при письме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при чтении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стоя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>Оригинальная гимнастика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Частично гимнастика основана на произношении гласных звуков. По утверждению древних индейцев, именно протяжное произношение гласных, с доброй усмешкой на лице, положительно отражается на формировании организма.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1. Сложная экологическая обстановка делает особенно необходимым проведение массажа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щетовидной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железы, который можно выполнить следующим образом.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Сядьте удобно.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Расслабтесъ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, успокойтесь. Ровно, протяжно, на одной высоте произносите звук [а].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br/>
              <w:t>Произношение звука [и] в таких же условиях активизирует работу мозга, нормализует функцию почек.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br/>
              <w:t>Проговаривание звука [о] приводит в порядок среднюю часть грудной клетки.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br/>
              <w:t>Чередование звуков [о], [и] массирует сердце.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2. К упражнениям второй группы можно отнести так называемый гигиенический массаж.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br/>
              <w:t xml:space="preserve">Он улучшает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кров</w:t>
            </w:r>
            <w:proofErr w:type="gram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о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-</w:t>
            </w:r>
            <w:proofErr w:type="gram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лимфообращение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, нормализует обмен веществ, помогает снимать мышечное напряжение на лице, шее, в руках.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br/>
              <w:t>Массаж также носит профилактический характер против простудных заболеваний, ангин, катаракты верхних дыхательных путей.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br/>
              <w:t>Подушечками указательных пальцев обеих рук проводим под глазами, слегка надавливая, от переносицы до ушей. Повторяем 5 раз.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br/>
            </w:r>
            <w:proofErr w:type="gram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Тыльными сторонами правой и левой ладоней проведем 7раз от подбородка в стороны.</w:t>
            </w:r>
            <w:proofErr w:type="gram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br/>
              <w:t>Откройте рот, сильно натяните на зубы одновременно верхнюю и нижнюю губу, а затем слегка их прикусите. Повторяем 5 раз.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3. Для правильной ориентации дыхания проводятся двигательные упражнения с названиями: «Задуть свечу», «</w:t>
            </w:r>
            <w:proofErr w:type="gram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Словить</w:t>
            </w:r>
            <w:proofErr w:type="gram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комара», «Согреть руки», «Лилия» и др.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br/>
              <w:t xml:space="preserve">«Словить комара»: Разведите руки в стороны. Представьте, что ловите комара. Медленно сводите руки, чтоб его не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испугать</w:t>
            </w:r>
            <w:proofErr w:type="gram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.П</w:t>
            </w:r>
            <w:proofErr w:type="gram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ри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этот беспрерывно произносите звук [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з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]. Прихлопните комара и быстро разведите руки - получится автоматический вздох.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4. Еще одну группу упражнений составляют приёмы, которые </w:t>
            </w:r>
            <w:proofErr w:type="spellStart"/>
            <w:proofErr w:type="gram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успокаи-вают</w:t>
            </w:r>
            <w:proofErr w:type="spellEnd"/>
            <w:proofErr w:type="gram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нервную систему, снимают напряжение. В этом случае особенно важными являются голос учителя и его внутреннее спокойствие. При этом максимум внимания надо уделять окраске своего голоса и темпу произношения слов.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br/>
              <w:t xml:space="preserve">«После грозы»: Закройте глаза. Вы - в лесу. Отгремела гроза. Прошёл дождь,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блистит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мокрая листва на берёзах. На траве -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серебрянные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капли. Как хорошо пахнет в лесу! Как легко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дышется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! Вот ландыши </w:t>
            </w:r>
            <w:proofErr w:type="gram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-в</w:t>
            </w:r>
            <w:proofErr w:type="gram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дохните их чудный запах. Вдыхайте медленно, ровно, глубоко.</w:t>
            </w:r>
          </w:p>
          <w:p w:rsidR="003C02A4" w:rsidRPr="003C02A4" w:rsidRDefault="003C02A4" w:rsidP="003C02A4">
            <w:pPr>
              <w:spacing w:before="120" w:after="120"/>
              <w:outlineLvl w:val="2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lang w:eastAsia="ru-RU"/>
              </w:rPr>
              <w:t xml:space="preserve">Фактор движения в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lang w:eastAsia="ru-RU"/>
              </w:rPr>
              <w:t>здоровьесберегающей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lang w:eastAsia="ru-RU"/>
              </w:rPr>
              <w:t xml:space="preserve"> деятельности</w:t>
            </w:r>
          </w:p>
          <w:p w:rsidR="003C02A4" w:rsidRPr="003C02A4" w:rsidRDefault="003C02A4" w:rsidP="003C02A4">
            <w:pPr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hyperlink r:id="rId5" w:history="1">
              <w:r w:rsidRPr="003C02A4">
                <w:rPr>
                  <w:rFonts w:ascii="Arial" w:eastAsia="Times New Roman" w:hAnsi="Arial" w:cs="Arial"/>
                  <w:b/>
                  <w:bCs/>
                  <w:color w:val="27638C"/>
                  <w:sz w:val="19"/>
                  <w:lang w:eastAsia="ru-RU"/>
                </w:rPr>
                <w:t xml:space="preserve">Одна из важнейших технологий </w:t>
              </w:r>
              <w:proofErr w:type="spellStart"/>
              <w:r w:rsidRPr="003C02A4">
                <w:rPr>
                  <w:rFonts w:ascii="Arial" w:eastAsia="Times New Roman" w:hAnsi="Arial" w:cs="Arial"/>
                  <w:b/>
                  <w:bCs/>
                  <w:color w:val="27638C"/>
                  <w:sz w:val="19"/>
                  <w:lang w:eastAsia="ru-RU"/>
                </w:rPr>
                <w:t>здоровьесбережения</w:t>
              </w:r>
              <w:proofErr w:type="spellEnd"/>
              <w:r w:rsidRPr="003C02A4">
                <w:rPr>
                  <w:rFonts w:ascii="Arial" w:eastAsia="Times New Roman" w:hAnsi="Arial" w:cs="Arial"/>
                  <w:b/>
                  <w:bCs/>
                  <w:color w:val="27638C"/>
                  <w:sz w:val="19"/>
                  <w:lang w:eastAsia="ru-RU"/>
                </w:rPr>
                <w:t xml:space="preserve"> - школьная оценка</w:t>
              </w:r>
            </w:hyperlink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br/>
              <w:t xml:space="preserve">1. Ребенок должен постоянно ощущать себя </w:t>
            </w:r>
            <w:proofErr w:type="gram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счастливым</w:t>
            </w:r>
            <w:proofErr w:type="gram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, помогите ему в этом. 2. Каждый урок должен оставлять в душе ребенка только положительные эмоции. 3. Дети должны испытывать ощущение комфорта, защищенности и, безусловно, интерес к вашему уроку. Этому не научит ни один учебник, ...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image" style="width:.6pt;height:.6pt"/>
              </w:pict>
            </w:r>
          </w:p>
          <w:p w:rsidR="003C02A4" w:rsidRPr="003C02A4" w:rsidRDefault="003C02A4" w:rsidP="003C02A4">
            <w:pPr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hyperlink r:id="rId6" w:history="1">
              <w:r w:rsidRPr="003C02A4">
                <w:rPr>
                  <w:rFonts w:ascii="Arial" w:eastAsia="Times New Roman" w:hAnsi="Arial" w:cs="Arial"/>
                  <w:b/>
                  <w:bCs/>
                  <w:color w:val="27638C"/>
                  <w:sz w:val="19"/>
                  <w:lang w:eastAsia="ru-RU"/>
                </w:rPr>
                <w:t xml:space="preserve">Классификация </w:t>
              </w:r>
              <w:proofErr w:type="spellStart"/>
              <w:r w:rsidRPr="003C02A4">
                <w:rPr>
                  <w:rFonts w:ascii="Arial" w:eastAsia="Times New Roman" w:hAnsi="Arial" w:cs="Arial"/>
                  <w:b/>
                  <w:bCs/>
                  <w:color w:val="27638C"/>
                  <w:sz w:val="19"/>
                  <w:lang w:eastAsia="ru-RU"/>
                </w:rPr>
                <w:t>здоровьесберегающнх</w:t>
              </w:r>
              <w:proofErr w:type="spellEnd"/>
              <w:r w:rsidRPr="003C02A4">
                <w:rPr>
                  <w:rFonts w:ascii="Arial" w:eastAsia="Times New Roman" w:hAnsi="Arial" w:cs="Arial"/>
                  <w:b/>
                  <w:bCs/>
                  <w:color w:val="27638C"/>
                  <w:sz w:val="19"/>
                  <w:lang w:eastAsia="ru-RU"/>
                </w:rPr>
                <w:t xml:space="preserve"> технологий</w:t>
              </w:r>
            </w:hyperlink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br/>
              <w:t xml:space="preserve">По характеру деятельности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здоровьесберегающие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технологии могут быть как частные (узкоспециализированные), так и комплексные (интегрированные)</w:t>
            </w:r>
            <w:proofErr w:type="gram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.П</w:t>
            </w:r>
            <w:proofErr w:type="gram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о направлению деятельности среди частных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здоровьесберегающих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технологий выделяют: медицинские (технологии профилактики заболеваний; коррекции и реабилитации ...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pict>
                <v:shape id="_x0000_i1026" type="#_x0000_t75" alt="image" style="width:.6pt;height:.6pt"/>
              </w:pict>
            </w:r>
          </w:p>
          <w:p w:rsidR="003C02A4" w:rsidRPr="003C02A4" w:rsidRDefault="003C02A4" w:rsidP="003C02A4">
            <w:pPr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hyperlink r:id="rId7" w:history="1">
              <w:proofErr w:type="gramStart"/>
              <w:r w:rsidRPr="003C02A4">
                <w:rPr>
                  <w:rFonts w:ascii="Arial" w:eastAsia="Times New Roman" w:hAnsi="Arial" w:cs="Arial"/>
                  <w:b/>
                  <w:bCs/>
                  <w:color w:val="27638C"/>
                  <w:sz w:val="19"/>
                  <w:lang w:eastAsia="ru-RU"/>
                </w:rPr>
                <w:t>Типы технологий</w:t>
              </w:r>
            </w:hyperlink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br/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Здоровьесберегающие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(профилактические прививки, обеспечение двигательной активности, витаминизация, организация здорового питания) Оздоровительные (физическая подготовка, физиотерапия,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аромотерапия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, закаливание, гимнастика, массаж,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фитотерапия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арттерапия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) Технологии обучения здоровью ...</w:t>
            </w:r>
            <w:proofErr w:type="gramEnd"/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pict>
                <v:shape id="_x0000_i1027" type="#_x0000_t75" alt="image" style="width:.6pt;height:.6pt"/>
              </w:pic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pict>
                <v:shape id="_x0000_i1028" type="#_x0000_t75" alt="image" style="width:.6pt;height:.6pt"/>
              </w:pic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proofErr w:type="spellStart"/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>Здоровьесберегающие</w:t>
            </w:r>
            <w:proofErr w:type="spellEnd"/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 xml:space="preserve"> технологии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>Целевые установки: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· стимулировать у детей желание жить, быть здоровыми,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· учить их ощущать радость от каждого прожитого дня;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· показывать им, что жизнь - это прекрасно,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· вызывать у них позитивную самооценку.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 xml:space="preserve">Отличительные особенности </w:t>
            </w:r>
            <w:proofErr w:type="spellStart"/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>здоровьесберегающих</w:t>
            </w:r>
            <w:proofErr w:type="spellEnd"/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 xml:space="preserve"> образовательных технологий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· отсутствие назидательности и авторитарности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· воспитание, а не изучение культуры здоровья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· элементы индивидуализации обучения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· наличие мотивации на здоровый образ жизни учителя и учеников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· интерес к учебе, желание идти в школу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· наличие физкультминуток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· наличие гигиенического контроля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 xml:space="preserve">Основой  </w:t>
            </w:r>
            <w:proofErr w:type="spellStart"/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>здоровьесберегающей</w:t>
            </w:r>
            <w:proofErr w:type="spellEnd"/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 xml:space="preserve"> технологии является соблюдение следующих принципов: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 · учет возрастно-половых особенностей;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· учет состояния здоровья ученика и его индивидуальных психофизических особенностей при выборе форм, методов и средств обучения;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· структурирование урока на три части в зависимости от уровня умственной работоспособности учащихся  (вводная часть, основная и заключительная)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 · использование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здоровьесберегающих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действий для сохранения работоспособности и расширения функциональных возможностей организма учащихся.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</w:t>
            </w:r>
            <w:proofErr w:type="spellStart"/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>Здоровьесберегающие</w:t>
            </w:r>
            <w:proofErr w:type="spellEnd"/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 xml:space="preserve"> действия: 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· оптимальная плотность урока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  *  количество видов учебной деятельности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  *  их смена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  *  длительность и чередование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  *  отвлечения от учебной работы 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lastRenderedPageBreak/>
              <w:t> · чередование видов учебной деятельности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  * чтение,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  *  письмо,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  *  слушание,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  *  рассказ,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  *  рассматривание пособий,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  *  ответ на вопрос,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  *  решение примеров.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>Рекомендации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· считается гигиенически рациональным использование 4-7 видов учебной деятельности, 1-2 – нерациональным.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· смена различных видов должна проводиться через каждые 7-10 минут (нерациональная смена через 15-20 минут, когда у ребенка уже появляются признаки утомления). 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>Оздоровительные моменты на уроке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- физкультминутки, динамические паузы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- минутки релаксации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- дыхательная гимнастика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- гимнастика для глаз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- массаж активных точек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>Цель оздоровительных моментов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- отдых центральной нервной системы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- профилактика утомления, нарушения осанки, зрения. 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>Рекомендации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- комплексы упражнений должны меняться.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- проводятся на 20-й и 35-й минуте урока (в период снижения работоспособности) по 1 минуте из 3-х легких упражнений с 3-4 повторениями каждого с целью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 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>Наличие эмоциональных разрядок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- поговорка,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- высказывание,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- веселое четверостишие,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- юмористическая или поучительная картинка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- необходимы для снятия умственного напряжения, утомления.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>Цель эмоциональных разрядок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- снятие умственного напряжения, утомления.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>Рекомендации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В течение урока рационально использовать 2-3 разрядки. 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>Правильная поза ученика во время занятий за столом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 - длина сиденья стула должна соответствовать длине бедер ребенка.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- высота ножек стула должна равняться длине голени.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- голеностопный, коленный, тазобедренный суставы при сидении образуют прямой угол.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 - между краем стола и грудной клеткой сидящего ученика необходимо 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lastRenderedPageBreak/>
              <w:t>выдерживать расстояние равное ширине кисти ребенка.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- расстояние от глаз до стола (тетради, книги) соответствует 30-35 см.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- тетрадь при письме должна лежать на столе под углом 30 градусов.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>Правильная рабочая поза при письме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- при письме сидеть нужно с одинаковой нагрузкой на обе ягодицы.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- позвоночник опирается на спинку стула.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- предплечья лежат на поверхности стола симметрично и свободно.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 -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надплечья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находятся на одном уровне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>Рекомендации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- рабочая поза должна соответствовать виду учебной деятельности на уроке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- ее соблюдение и чередование во время занятий контролируется педагогом.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- непродолжительные отклонения от указанных поз нужны для отдыха, расслабления.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- педагогам следует корректировать нарушения в рабочей позе учащихся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</w:t>
            </w:r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>Положительные эмоции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> - 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Создание у детей положительной эмоциональной настроенности является обязательным условием правильно организованного учебного процесса.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 - Положительные эмоции способны полностью снимать последствия </w:t>
            </w:r>
            <w:proofErr w:type="gram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отрицательных</w:t>
            </w:r>
            <w:proofErr w:type="gramEnd"/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 xml:space="preserve">Критерии эффективности </w:t>
            </w:r>
            <w:proofErr w:type="spellStart"/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>здоровьесберегающего</w:t>
            </w:r>
            <w:proofErr w:type="spellEnd"/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 xml:space="preserve"> урока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• Активная мыслительная деятельность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• Обеспечение эмоциональной сопричастности ученика к собственной деятельности и деятельности других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• Мотивация познавательной деятельности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• Обеспечение рефлексии и самоконтроля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• Наличие самостоятельной работы 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 xml:space="preserve">Десять великих секретов </w:t>
            </w:r>
            <w:proofErr w:type="spellStart"/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>здоровьесберегающей</w:t>
            </w:r>
            <w:proofErr w:type="spellEnd"/>
            <w:r w:rsidRPr="003C02A4">
              <w:rPr>
                <w:rFonts w:ascii="Arial" w:eastAsia="Times New Roman" w:hAnsi="Arial" w:cs="Arial"/>
                <w:b/>
                <w:bCs/>
                <w:color w:val="212529"/>
                <w:sz w:val="19"/>
                <w:lang w:eastAsia="ru-RU"/>
              </w:rPr>
              <w:t xml:space="preserve"> технологии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Они вырублены маленькими-маленькими буквами на большом-большом камне в горах Тибета. Надпись сливается с пейзажем, подтверждая тем самым свою гармонию с природой и свое доисторическое происхождение.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Секреты чудом сохранились - вот они.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1. 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u w:val="single"/>
                <w:lang w:eastAsia="ru-RU"/>
              </w:rPr>
              <w:t>Секрет доброты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 состоит в том, что без этой фундаментальной основы всего созидаемого на Земле результаты действий не принесут пользы ни тому, кто что-то делает, ни </w:t>
            </w:r>
            <w:proofErr w:type="gram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тому</w:t>
            </w:r>
            <w:proofErr w:type="gram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для кого что-то делается. Можно назвать это «добрым началом», можно говорить об «идее добра», которая должна пронизывать все свершения. И «доброжелательность», и «добродушие», и «добросердечность» - все, чего так не хватает в нашей современной жизни и недостает в большинстве школ, происходит от корня «добро». Попробуем отказаться от декларативности («Мы все работаем на благо людей!») и дарить свою доброту не абстрактным «учащимся», а вполне конкретным Петям, Олям, Колям и Сашам, чтобы они почувствовали, что о них думают, об их интересах заботятся, и сами стали дарить добро окружающим их людям.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2. 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u w:val="single"/>
                <w:lang w:eastAsia="ru-RU"/>
              </w:rPr>
              <w:t>Секрет успешности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 (в делах и в жизни вообще) состоит в стремлении и готовности дарить радость себе и другим. Этот навык - находить поводы и причины для радости - сродни способности восхищаться чем-то в других людях (и в себе самих!), </w:t>
            </w:r>
            <w:proofErr w:type="gram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но</w:t>
            </w:r>
            <w:proofErr w:type="gram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не манипулируя («Ах, какой вы грациозный и стройный, при полутора метрах роста и ста килограммах веса!»), а искренне и умело находя то, что действительно заслуживает одобрения или восхищения. Это необходимое качество для педагога, разделяющего идеи «позитивной» и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здоровьесберегающей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lastRenderedPageBreak/>
              <w:t xml:space="preserve">педагогики. Находить поводы для радости можно всегда, как бы ни была трудна жизнь. Более того, чем она труднее, тем важнее расцветить ее яркими красками - это один из принципов психологии здоровья и педагогической психотерапии. «Школа радости» - это не только одна из моделей организации образовательного пространства с очевидным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здоровьесберегающим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результатом, но и замечательная психолого-педагогическая программа воспитания.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3. 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u w:val="single"/>
                <w:lang w:eastAsia="ru-RU"/>
              </w:rPr>
              <w:t>Секрет эффективности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 усилий по созданию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здоровьесберегающего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пространства - в профессионализме всех работающих в школе педагогов. Пускай не всех (будем реалистичны!), но больше части, которая способна создать «критическую массу» компетентности. Поэтому вложение сре</w:t>
            </w:r>
            <w:proofErr w:type="gram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дств в п</w:t>
            </w:r>
            <w:proofErr w:type="gram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одготовку кадров, повышение профессионализма учителей (в развитие персонала, как говорят на Западе) - самая мудрая стратегия серьезного руководителя. Тогда неизбежно будет формироваться то пространство грамотной заботы о здоровье, работая в котором невозможно оставаться грубым, авторитарным, безразличным, незаинтересованным.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4. </w:t>
            </w:r>
            <w:proofErr w:type="gram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u w:val="single"/>
                <w:lang w:eastAsia="ru-RU"/>
              </w:rPr>
              <w:t>Секрет результативности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здоровьесберегающих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технологий - в целенаправленном воспитании культуры здоровья учащихся, их потребности, способности и умения заботиться о собственном здоровье, духовном и телесном благополучии (а материальное приложится!).</w:t>
            </w:r>
            <w:proofErr w:type="gramEnd"/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5. 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u w:val="single"/>
                <w:lang w:eastAsia="ru-RU"/>
              </w:rPr>
              <w:t>Секрет соответствия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создаваемого задуманному состоит в объективном отслеживании поучаемых результатов. Лучше, если этот мониторинг будет независимым, проведенным специалистом «со стороны». Оценка «дела рук своих» не может быть объективной даже при самых благих намерениях - механизмы психологической защиты вносят свои коррективы.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6. 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u w:val="single"/>
                <w:lang w:eastAsia="ru-RU"/>
              </w:rPr>
              <w:t>Секрет технологичности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 - в том, что создание работающей технологии из суммы разрозненных программ, приемов, методик возможно лишь при наличии единства целей, задач, принципов и методологии. Иначе под ЗОТ в одной школе будет пониматься сочетание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фитобара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и стоматологического кабинета, в другой - «конторок» в классах и «шведских» стенок в рекреациях, в третьей - введение уроков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валеологии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и ставки психолога-консультанта. Все это хорошо даже в отдельности, но не может обозначаться как технология, а поэтому и заметных результатов ожидать от таких разрозненных действий не приходится.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7. 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u w:val="single"/>
                <w:lang w:eastAsia="ru-RU"/>
              </w:rPr>
              <w:t>Секрет надежности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 получаемых результатов - в широком привлечении к решению задач, связанных со здоровьем, не только учащихся и педагогов школы, но и специалистов из научных центров, институтов, опытных практиков (но имеющих необходимую подготовку!), а также обсуждение получаемых результатов на конференциях, совещаниях, публикация материалов в печати. Таким образом, происходит интеграция школы в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социокультурное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пространство, подпитывающее ее </w:t>
            </w:r>
            <w:proofErr w:type="gram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информационном</w:t>
            </w:r>
            <w:proofErr w:type="gram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и энергетически.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8. 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u w:val="single"/>
                <w:lang w:eastAsia="ru-RU"/>
              </w:rPr>
              <w:t>Секрет перспективности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 преобразований, проводимых в школе в сфере здоровья, состоит в наличии грамотной программы действий, по которой школа начинает работу. Эта программа должна быть рассчитана на 3-4 </w:t>
            </w:r>
            <w:proofErr w:type="gram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гада</w:t>
            </w:r>
            <w:proofErr w:type="gram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(с перспективой ан 5-7 лет), научно обоснована, а в ее разработке, кроме ученых, курирующих школу, должны принимать участие большинство педагогов и специалистов школы («чужая» программа нежизнеспособна!).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9. 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u w:val="single"/>
                <w:lang w:eastAsia="ru-RU"/>
              </w:rPr>
              <w:t>Секрет заинтересованности 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участников в проводимой работе, без которой невозможно реализовывать долгосрочные проекты, состоит, как это ни банально, в материальном стимулировании. На энтузиазме можно начинать работу, проводить ее какое-то время, но дальше достойных участников необходимо переводить из «любителей» в профессионалы.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10. 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u w:val="single"/>
                <w:lang w:eastAsia="ru-RU"/>
              </w:rPr>
              <w:t>Секрет истинности</w:t>
            </w: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состоит в интуитивном ощущении непротиворечивости того, что делается, соответствии результатов глобальным законам природы и мироздания, одухотворенном воплощении их на благо людей. Но главное, что задает движению к цели нужное направление, освещает и освящает настоящее дело, являясь критерием его истинности, - это любовь, тот самый «пятый элемент», который наделяет жизнь смыслом и радостной энергией созидания с предвкушением обязательного успеха.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Представление о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здоровьесберегающих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образовательных технологиях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Технология - это, прежде всего,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lastRenderedPageBreak/>
              <w:t>Технология описывает систему работы ученика как деятельность к достижению поставленной образовательной цели, и рассматривает систему работы педагога как деятельность, обеспечивающую условия для работы ученика.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Здоровьесберегающая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педагогика не может выражаться какой-то конкретной образовательной технологией. В то же время, понятие «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здоровьесберегающие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технологии» объединяет в себе все направления деятельности учреждения образования по формированию, сохранению и укреплению здоровья учащихся.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Под </w:t>
            </w: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здоровьесберегающими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технологиями - будем понимать систему мер по охране и укреплению здоровья учащихся, учитывающую важнейшие характеристики образовательной среды и условия жизни ребенка, воздействие на здоровье.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proofErr w:type="spellStart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Здоровьесберегающие</w:t>
            </w:r>
            <w:proofErr w:type="spellEnd"/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 xml:space="preserve"> технологии - предполагают совокупность педагогических, психологических и медицинских воздействий, направленных на защиту и обеспечение здоровья, формирование ценного отношения к своему здоровью.</w:t>
            </w:r>
          </w:p>
        </w:tc>
        <w:tc>
          <w:tcPr>
            <w:tcW w:w="2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C02A4" w:rsidRPr="003C02A4" w:rsidRDefault="003C02A4" w:rsidP="003C02A4">
            <w:pPr>
              <w:spacing w:before="71" w:after="71"/>
              <w:ind w:left="720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lastRenderedPageBreak/>
              <w:t> </w:t>
            </w:r>
          </w:p>
          <w:p w:rsidR="003C02A4" w:rsidRPr="003C02A4" w:rsidRDefault="003C02A4" w:rsidP="003C02A4">
            <w:pPr>
              <w:spacing w:before="71" w:after="71"/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</w:pPr>
            <w:r w:rsidRPr="003C02A4">
              <w:rPr>
                <w:rFonts w:ascii="Arial" w:eastAsia="Times New Roman" w:hAnsi="Arial" w:cs="Arial"/>
                <w:color w:val="212529"/>
                <w:sz w:val="19"/>
                <w:szCs w:val="19"/>
                <w:lang w:eastAsia="ru-RU"/>
              </w:rPr>
              <w:t> </w:t>
            </w:r>
          </w:p>
        </w:tc>
      </w:tr>
    </w:tbl>
    <w:p w:rsidR="003C02A4" w:rsidRPr="003C02A4" w:rsidRDefault="003C02A4" w:rsidP="003C02A4">
      <w:pPr>
        <w:shd w:val="clear" w:color="auto" w:fill="F9F8EF"/>
        <w:spacing w:before="71" w:after="71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lastRenderedPageBreak/>
        <w:t> </w:t>
      </w:r>
    </w:p>
    <w:p w:rsidR="003C02A4" w:rsidRPr="003C02A4" w:rsidRDefault="003C02A4" w:rsidP="003C02A4">
      <w:pPr>
        <w:shd w:val="clear" w:color="auto" w:fill="F9F8EF"/>
        <w:spacing w:before="71" w:after="71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Цель - </w:t>
      </w:r>
      <w:proofErr w:type="spellStart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здоровьесберегающих</w:t>
      </w:r>
      <w:proofErr w:type="spellEnd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образовательных технологий обучения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 xml:space="preserve">Осуществление этой цели напрямую зависит от следующих приоритетов учебно-образовательного процесса: организация рационального учебного процесса в соответствии с </w:t>
      </w:r>
      <w:proofErr w:type="spellStart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САНиП</w:t>
      </w:r>
      <w:proofErr w:type="spellEnd"/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;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рациональная организация двигательной активности учащихся;</w:t>
      </w:r>
      <w:r w:rsidRPr="003C02A4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система работы по формированию ценности здоровья и здорового образа жизни.</w:t>
      </w:r>
    </w:p>
    <w:p w:rsidR="00EC25EF" w:rsidRDefault="00EC25EF"/>
    <w:sectPr w:rsidR="00EC25EF" w:rsidSect="00EC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64A6"/>
    <w:multiLevelType w:val="multilevel"/>
    <w:tmpl w:val="DC5A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3C02A4"/>
    <w:rsid w:val="00017D24"/>
    <w:rsid w:val="00022433"/>
    <w:rsid w:val="00030FC7"/>
    <w:rsid w:val="00045B94"/>
    <w:rsid w:val="00053866"/>
    <w:rsid w:val="00054AFE"/>
    <w:rsid w:val="00062D41"/>
    <w:rsid w:val="00064BCF"/>
    <w:rsid w:val="00065518"/>
    <w:rsid w:val="00070FA5"/>
    <w:rsid w:val="00071CA0"/>
    <w:rsid w:val="0007252D"/>
    <w:rsid w:val="0008617D"/>
    <w:rsid w:val="000A282B"/>
    <w:rsid w:val="000B60D6"/>
    <w:rsid w:val="000B796E"/>
    <w:rsid w:val="000C1AC9"/>
    <w:rsid w:val="000D03DC"/>
    <w:rsid w:val="000D1DB3"/>
    <w:rsid w:val="000E104E"/>
    <w:rsid w:val="00105CCC"/>
    <w:rsid w:val="00112DF5"/>
    <w:rsid w:val="00114678"/>
    <w:rsid w:val="001164B4"/>
    <w:rsid w:val="001204D8"/>
    <w:rsid w:val="00125113"/>
    <w:rsid w:val="001433D1"/>
    <w:rsid w:val="0015341C"/>
    <w:rsid w:val="00160E3C"/>
    <w:rsid w:val="001614CD"/>
    <w:rsid w:val="00167819"/>
    <w:rsid w:val="00172537"/>
    <w:rsid w:val="00176B79"/>
    <w:rsid w:val="00176BC9"/>
    <w:rsid w:val="00182DC2"/>
    <w:rsid w:val="00191F19"/>
    <w:rsid w:val="001A72DD"/>
    <w:rsid w:val="001B4927"/>
    <w:rsid w:val="001B75C8"/>
    <w:rsid w:val="001C1ACB"/>
    <w:rsid w:val="001C3824"/>
    <w:rsid w:val="001D7334"/>
    <w:rsid w:val="001F089E"/>
    <w:rsid w:val="001F2557"/>
    <w:rsid w:val="001F2863"/>
    <w:rsid w:val="002011DE"/>
    <w:rsid w:val="0020230F"/>
    <w:rsid w:val="00203B0A"/>
    <w:rsid w:val="0020677D"/>
    <w:rsid w:val="00213544"/>
    <w:rsid w:val="00227B0C"/>
    <w:rsid w:val="00227FBE"/>
    <w:rsid w:val="00232AB6"/>
    <w:rsid w:val="00237A24"/>
    <w:rsid w:val="00243847"/>
    <w:rsid w:val="002540EA"/>
    <w:rsid w:val="0025536E"/>
    <w:rsid w:val="002701C8"/>
    <w:rsid w:val="002708EF"/>
    <w:rsid w:val="002730EC"/>
    <w:rsid w:val="00277AC7"/>
    <w:rsid w:val="00281298"/>
    <w:rsid w:val="002830C6"/>
    <w:rsid w:val="00296AF3"/>
    <w:rsid w:val="002A041F"/>
    <w:rsid w:val="002B03B8"/>
    <w:rsid w:val="002D1E01"/>
    <w:rsid w:val="002E19A0"/>
    <w:rsid w:val="002E4625"/>
    <w:rsid w:val="002F571B"/>
    <w:rsid w:val="00301DD2"/>
    <w:rsid w:val="00321FB9"/>
    <w:rsid w:val="00326AB1"/>
    <w:rsid w:val="00333FD9"/>
    <w:rsid w:val="00355BC5"/>
    <w:rsid w:val="00364700"/>
    <w:rsid w:val="003738A3"/>
    <w:rsid w:val="0038262E"/>
    <w:rsid w:val="00383A18"/>
    <w:rsid w:val="00397C2A"/>
    <w:rsid w:val="003A16D2"/>
    <w:rsid w:val="003C02A4"/>
    <w:rsid w:val="003C3349"/>
    <w:rsid w:val="003E509F"/>
    <w:rsid w:val="003F5ED6"/>
    <w:rsid w:val="004079C1"/>
    <w:rsid w:val="00431AEE"/>
    <w:rsid w:val="00454084"/>
    <w:rsid w:val="00455E38"/>
    <w:rsid w:val="004625EE"/>
    <w:rsid w:val="00463957"/>
    <w:rsid w:val="00464D4F"/>
    <w:rsid w:val="00466671"/>
    <w:rsid w:val="00473D04"/>
    <w:rsid w:val="00477086"/>
    <w:rsid w:val="004845AA"/>
    <w:rsid w:val="00493247"/>
    <w:rsid w:val="004A40BC"/>
    <w:rsid w:val="004B093D"/>
    <w:rsid w:val="004C60B4"/>
    <w:rsid w:val="004C63F7"/>
    <w:rsid w:val="004D6DA5"/>
    <w:rsid w:val="004D6DCC"/>
    <w:rsid w:val="004E62FC"/>
    <w:rsid w:val="004F1029"/>
    <w:rsid w:val="0050203A"/>
    <w:rsid w:val="005032EB"/>
    <w:rsid w:val="00503A2F"/>
    <w:rsid w:val="00505273"/>
    <w:rsid w:val="00505CD3"/>
    <w:rsid w:val="005133FC"/>
    <w:rsid w:val="00513E77"/>
    <w:rsid w:val="005312E2"/>
    <w:rsid w:val="00546A84"/>
    <w:rsid w:val="00570549"/>
    <w:rsid w:val="00573BA2"/>
    <w:rsid w:val="0057662F"/>
    <w:rsid w:val="005876B0"/>
    <w:rsid w:val="00591E5B"/>
    <w:rsid w:val="00592FD3"/>
    <w:rsid w:val="00593850"/>
    <w:rsid w:val="00593C81"/>
    <w:rsid w:val="005A550D"/>
    <w:rsid w:val="005A6696"/>
    <w:rsid w:val="005A6B26"/>
    <w:rsid w:val="005B281B"/>
    <w:rsid w:val="005C1E8D"/>
    <w:rsid w:val="005C439A"/>
    <w:rsid w:val="005D1C5F"/>
    <w:rsid w:val="005D1D33"/>
    <w:rsid w:val="005E165C"/>
    <w:rsid w:val="00610BE7"/>
    <w:rsid w:val="00612A39"/>
    <w:rsid w:val="00613AF7"/>
    <w:rsid w:val="006158DE"/>
    <w:rsid w:val="0062162A"/>
    <w:rsid w:val="00621E40"/>
    <w:rsid w:val="0062347B"/>
    <w:rsid w:val="0063342E"/>
    <w:rsid w:val="006345DF"/>
    <w:rsid w:val="006352D8"/>
    <w:rsid w:val="00645F9D"/>
    <w:rsid w:val="0065296E"/>
    <w:rsid w:val="00661BBF"/>
    <w:rsid w:val="00672C44"/>
    <w:rsid w:val="00673903"/>
    <w:rsid w:val="00676F44"/>
    <w:rsid w:val="00681FB0"/>
    <w:rsid w:val="00682C63"/>
    <w:rsid w:val="00687DC6"/>
    <w:rsid w:val="0069001A"/>
    <w:rsid w:val="006A1744"/>
    <w:rsid w:val="006A4E5F"/>
    <w:rsid w:val="006A6DF7"/>
    <w:rsid w:val="006C08CF"/>
    <w:rsid w:val="006D7117"/>
    <w:rsid w:val="006F4046"/>
    <w:rsid w:val="006F6760"/>
    <w:rsid w:val="0070221F"/>
    <w:rsid w:val="007118A4"/>
    <w:rsid w:val="00711EB2"/>
    <w:rsid w:val="00714FE8"/>
    <w:rsid w:val="00720733"/>
    <w:rsid w:val="00726304"/>
    <w:rsid w:val="00731C42"/>
    <w:rsid w:val="0074187C"/>
    <w:rsid w:val="0075420E"/>
    <w:rsid w:val="00757AA2"/>
    <w:rsid w:val="00762724"/>
    <w:rsid w:val="00764A6E"/>
    <w:rsid w:val="00771F36"/>
    <w:rsid w:val="00775799"/>
    <w:rsid w:val="00777E48"/>
    <w:rsid w:val="00780776"/>
    <w:rsid w:val="007836F4"/>
    <w:rsid w:val="0078642B"/>
    <w:rsid w:val="00790A46"/>
    <w:rsid w:val="00796E25"/>
    <w:rsid w:val="007A0C51"/>
    <w:rsid w:val="007A6D19"/>
    <w:rsid w:val="007A6DD9"/>
    <w:rsid w:val="007B32F0"/>
    <w:rsid w:val="007C6ECC"/>
    <w:rsid w:val="007C6F8E"/>
    <w:rsid w:val="007D701E"/>
    <w:rsid w:val="007F71C9"/>
    <w:rsid w:val="00807DD5"/>
    <w:rsid w:val="00812600"/>
    <w:rsid w:val="00813DAA"/>
    <w:rsid w:val="00813F05"/>
    <w:rsid w:val="00815E11"/>
    <w:rsid w:val="008261AA"/>
    <w:rsid w:val="0083150D"/>
    <w:rsid w:val="00836AE0"/>
    <w:rsid w:val="008402BE"/>
    <w:rsid w:val="008476D8"/>
    <w:rsid w:val="00851B53"/>
    <w:rsid w:val="00851C51"/>
    <w:rsid w:val="008550D3"/>
    <w:rsid w:val="00864E6F"/>
    <w:rsid w:val="00892115"/>
    <w:rsid w:val="008B5FF5"/>
    <w:rsid w:val="008B6540"/>
    <w:rsid w:val="008B68E4"/>
    <w:rsid w:val="008C5D4D"/>
    <w:rsid w:val="008D70C4"/>
    <w:rsid w:val="008F2E42"/>
    <w:rsid w:val="008F566A"/>
    <w:rsid w:val="009205E9"/>
    <w:rsid w:val="00921ED1"/>
    <w:rsid w:val="0092321A"/>
    <w:rsid w:val="0092560B"/>
    <w:rsid w:val="009301CB"/>
    <w:rsid w:val="0093419A"/>
    <w:rsid w:val="0093493B"/>
    <w:rsid w:val="0094195C"/>
    <w:rsid w:val="009446FE"/>
    <w:rsid w:val="00953781"/>
    <w:rsid w:val="009613F5"/>
    <w:rsid w:val="0097251D"/>
    <w:rsid w:val="00982353"/>
    <w:rsid w:val="00985274"/>
    <w:rsid w:val="00992200"/>
    <w:rsid w:val="0099754B"/>
    <w:rsid w:val="009C2695"/>
    <w:rsid w:val="009C6F79"/>
    <w:rsid w:val="009D433C"/>
    <w:rsid w:val="009E5B39"/>
    <w:rsid w:val="009F2052"/>
    <w:rsid w:val="009F3B53"/>
    <w:rsid w:val="00A03422"/>
    <w:rsid w:val="00A126DA"/>
    <w:rsid w:val="00A322E8"/>
    <w:rsid w:val="00A46EF1"/>
    <w:rsid w:val="00A502BF"/>
    <w:rsid w:val="00A77B4F"/>
    <w:rsid w:val="00A83546"/>
    <w:rsid w:val="00A853BA"/>
    <w:rsid w:val="00A9110E"/>
    <w:rsid w:val="00AC13F9"/>
    <w:rsid w:val="00AC5C80"/>
    <w:rsid w:val="00AD0136"/>
    <w:rsid w:val="00AD2665"/>
    <w:rsid w:val="00AD5DEE"/>
    <w:rsid w:val="00AE2AA7"/>
    <w:rsid w:val="00AE546D"/>
    <w:rsid w:val="00AF6AEC"/>
    <w:rsid w:val="00B065E7"/>
    <w:rsid w:val="00B11E1C"/>
    <w:rsid w:val="00B15F7B"/>
    <w:rsid w:val="00B25B17"/>
    <w:rsid w:val="00B30182"/>
    <w:rsid w:val="00B33F6A"/>
    <w:rsid w:val="00B44666"/>
    <w:rsid w:val="00B46420"/>
    <w:rsid w:val="00B4753E"/>
    <w:rsid w:val="00B5238A"/>
    <w:rsid w:val="00B57A1E"/>
    <w:rsid w:val="00B6139A"/>
    <w:rsid w:val="00B629DF"/>
    <w:rsid w:val="00B8516B"/>
    <w:rsid w:val="00B94FFF"/>
    <w:rsid w:val="00BA6848"/>
    <w:rsid w:val="00BB7DC6"/>
    <w:rsid w:val="00BE14EC"/>
    <w:rsid w:val="00BF389E"/>
    <w:rsid w:val="00C00CA9"/>
    <w:rsid w:val="00C07340"/>
    <w:rsid w:val="00C347C1"/>
    <w:rsid w:val="00C51D33"/>
    <w:rsid w:val="00C573EF"/>
    <w:rsid w:val="00C60073"/>
    <w:rsid w:val="00C60796"/>
    <w:rsid w:val="00C72304"/>
    <w:rsid w:val="00C72950"/>
    <w:rsid w:val="00C827F1"/>
    <w:rsid w:val="00C906A7"/>
    <w:rsid w:val="00C977E9"/>
    <w:rsid w:val="00CA2BB4"/>
    <w:rsid w:val="00CA4E35"/>
    <w:rsid w:val="00CA6162"/>
    <w:rsid w:val="00CB35C0"/>
    <w:rsid w:val="00CB43E3"/>
    <w:rsid w:val="00CB7155"/>
    <w:rsid w:val="00CC0405"/>
    <w:rsid w:val="00CC38D9"/>
    <w:rsid w:val="00CC751C"/>
    <w:rsid w:val="00CD0714"/>
    <w:rsid w:val="00CE6FAA"/>
    <w:rsid w:val="00CF3B0A"/>
    <w:rsid w:val="00D0291E"/>
    <w:rsid w:val="00D06F75"/>
    <w:rsid w:val="00D13B6B"/>
    <w:rsid w:val="00D15BCF"/>
    <w:rsid w:val="00D203F0"/>
    <w:rsid w:val="00D25003"/>
    <w:rsid w:val="00D27FA5"/>
    <w:rsid w:val="00D355A6"/>
    <w:rsid w:val="00D377CC"/>
    <w:rsid w:val="00D44ADD"/>
    <w:rsid w:val="00D4654E"/>
    <w:rsid w:val="00D51164"/>
    <w:rsid w:val="00D56CA8"/>
    <w:rsid w:val="00D60102"/>
    <w:rsid w:val="00D6669E"/>
    <w:rsid w:val="00D80581"/>
    <w:rsid w:val="00D94263"/>
    <w:rsid w:val="00DB6467"/>
    <w:rsid w:val="00DC0C4E"/>
    <w:rsid w:val="00DC0D74"/>
    <w:rsid w:val="00DC277D"/>
    <w:rsid w:val="00DC28EF"/>
    <w:rsid w:val="00DC6C63"/>
    <w:rsid w:val="00DC6E13"/>
    <w:rsid w:val="00DD2DFB"/>
    <w:rsid w:val="00DD37F1"/>
    <w:rsid w:val="00DF1412"/>
    <w:rsid w:val="00DF48B7"/>
    <w:rsid w:val="00DF6BA4"/>
    <w:rsid w:val="00DF75BF"/>
    <w:rsid w:val="00E01B7B"/>
    <w:rsid w:val="00E04992"/>
    <w:rsid w:val="00E07F86"/>
    <w:rsid w:val="00E1595D"/>
    <w:rsid w:val="00E26A3F"/>
    <w:rsid w:val="00E46256"/>
    <w:rsid w:val="00E56E7B"/>
    <w:rsid w:val="00E571B6"/>
    <w:rsid w:val="00E61625"/>
    <w:rsid w:val="00E64C5D"/>
    <w:rsid w:val="00E72AF8"/>
    <w:rsid w:val="00E73A42"/>
    <w:rsid w:val="00E75384"/>
    <w:rsid w:val="00E85918"/>
    <w:rsid w:val="00E94757"/>
    <w:rsid w:val="00E96D61"/>
    <w:rsid w:val="00EA29CB"/>
    <w:rsid w:val="00EA4C9D"/>
    <w:rsid w:val="00EB226D"/>
    <w:rsid w:val="00EB68E8"/>
    <w:rsid w:val="00EC25EF"/>
    <w:rsid w:val="00ED07C3"/>
    <w:rsid w:val="00ED7D6B"/>
    <w:rsid w:val="00EF0117"/>
    <w:rsid w:val="00EF4C61"/>
    <w:rsid w:val="00F10387"/>
    <w:rsid w:val="00F177B3"/>
    <w:rsid w:val="00F340DC"/>
    <w:rsid w:val="00F35FC3"/>
    <w:rsid w:val="00F43EAD"/>
    <w:rsid w:val="00F65473"/>
    <w:rsid w:val="00F8259E"/>
    <w:rsid w:val="00F83694"/>
    <w:rsid w:val="00F93B74"/>
    <w:rsid w:val="00F95749"/>
    <w:rsid w:val="00FA001F"/>
    <w:rsid w:val="00FA5C65"/>
    <w:rsid w:val="00FA5D2B"/>
    <w:rsid w:val="00FB2C50"/>
    <w:rsid w:val="00FB37F9"/>
    <w:rsid w:val="00FC2E0E"/>
    <w:rsid w:val="00FC7F71"/>
    <w:rsid w:val="00FD0EB4"/>
    <w:rsid w:val="00FD3BBA"/>
    <w:rsid w:val="00FE4406"/>
    <w:rsid w:val="00FE6CA9"/>
    <w:rsid w:val="00FE7757"/>
    <w:rsid w:val="00FF02B5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81"/>
  </w:style>
  <w:style w:type="paragraph" w:styleId="1">
    <w:name w:val="heading 1"/>
    <w:basedOn w:val="a"/>
    <w:next w:val="a"/>
    <w:link w:val="10"/>
    <w:uiPriority w:val="9"/>
    <w:qFormat/>
    <w:rsid w:val="00D805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C02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80581"/>
  </w:style>
  <w:style w:type="character" w:customStyle="1" w:styleId="30">
    <w:name w:val="Заголовок 3 Знак"/>
    <w:basedOn w:val="a0"/>
    <w:link w:val="3"/>
    <w:uiPriority w:val="9"/>
    <w:rsid w:val="003C02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3C02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02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pzr.ru/healthcare_education/416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pzr.ru/healthcare_education/4168.html" TargetMode="External"/><Relationship Id="rId5" Type="http://schemas.openxmlformats.org/officeDocument/2006/relationships/hyperlink" Target="http://www.zpzr.ru/healthcare_education/4174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5423</Words>
  <Characters>30917</Characters>
  <Application>Microsoft Office Word</Application>
  <DocSecurity>0</DocSecurity>
  <Lines>257</Lines>
  <Paragraphs>72</Paragraphs>
  <ScaleCrop>false</ScaleCrop>
  <Company>diakov.net</Company>
  <LinksUpToDate>false</LinksUpToDate>
  <CharactersWithSpaces>36268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D!akov RePack</dc:creator>
  <cp:lastModifiedBy>D!akov RePack</cp:lastModifiedBy>
  <cp:revision>1</cp:revision>
  <dcterms:created xsi:type="dcterms:W3CDTF">2020-10-26T12:23:00Z</dcterms:created>
  <dcterms:modified xsi:type="dcterms:W3CDTF">2020-10-26T12:24:00Z</dcterms:modified>
</cp:coreProperties>
</file>