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56"/>
          <w:szCs w:val="72"/>
        </w:rPr>
        <w:id w:val="34011832"/>
        <w:docPartObj>
          <w:docPartGallery w:val="Cover Pages"/>
          <w:docPartUnique/>
        </w:docPartObj>
      </w:sdtPr>
      <w:sdtEndPr>
        <w:rPr>
          <w:color w:val="E6EED5" w:themeColor="accent3" w:themeTint="3F"/>
          <w:sz w:val="72"/>
        </w:rPr>
      </w:sdtEndPr>
      <w:sdtContent>
        <w:p w:rsidR="00A258E8" w:rsidRPr="00A258E8" w:rsidRDefault="00A258E8" w:rsidP="00A258E8">
          <w:pPr>
            <w:pStyle w:val="a3"/>
            <w:rPr>
              <w:rFonts w:asciiTheme="majorHAnsi" w:hAnsiTheme="majorHAnsi"/>
              <w:sz w:val="28"/>
            </w:rPr>
          </w:pPr>
          <w:r w:rsidRPr="00A258E8">
            <w:rPr>
              <w:rFonts w:asciiTheme="majorHAnsi" w:hAnsiTheme="majorHAnsi"/>
              <w:sz w:val="28"/>
            </w:rPr>
            <w:t>Маракулина Е.Ю.</w:t>
          </w:r>
        </w:p>
        <w:p w:rsidR="00A258E8" w:rsidRPr="00A258E8" w:rsidRDefault="001E2900" w:rsidP="00A258E8">
          <w:pPr>
            <w:pStyle w:val="a3"/>
            <w:rPr>
              <w:rFonts w:asciiTheme="majorHAnsi" w:eastAsiaTheme="majorEastAsia" w:hAnsiTheme="majorHAnsi" w:cstheme="majorBidi"/>
              <w:sz w:val="56"/>
              <w:szCs w:val="72"/>
            </w:rPr>
          </w:pPr>
          <w:r w:rsidRPr="001E2900">
            <w:rPr>
              <w:rFonts w:eastAsiaTheme="majorEastAsia" w:cstheme="majorBidi"/>
              <w:noProof/>
              <w:sz w:val="20"/>
            </w:rPr>
            <w:pict>
              <v:rect id="_x0000_s1083" style="position:absolute;margin-left:0;margin-top:0;width:624.25pt;height:63pt;z-index:251731968;mso-width-percent:1050;mso-height-percent:900;mso-position-horizontal:center;mso-position-horizontal-relative:page;mso-position-vertical:bottom;mso-position-vertical-relative:page;mso-width-percent:1050;mso-height-percent:900;mso-height-relative:top-margin-area" o:allowincell="f" fillcolor="#8064a2 [3207]" strokecolor="#8064a2 [3207]" strokeweight="10pt">
                <v:stroke linestyle="thinThin"/>
                <v:shadow color="#868686"/>
                <w10:wrap anchorx="page" anchory="page"/>
              </v:rect>
            </w:pict>
          </w:r>
          <w:r w:rsidRPr="001E2900">
            <w:rPr>
              <w:rFonts w:eastAsiaTheme="majorEastAsia" w:cstheme="majorBidi"/>
              <w:noProof/>
              <w:sz w:val="20"/>
            </w:rPr>
            <w:pict>
              <v:rect id="_x0000_s1086" style="position:absolute;margin-left:0;margin-top:0;width:7.15pt;height:883.2pt;z-index:251735040;mso-height-percent:1050;mso-position-horizontal:center;mso-position-horizontal-relative:left-margin-area;mso-position-vertical:center;mso-position-vertical-relative:page;mso-height-percent:1050" o:allowincell="f" fillcolor="white [3201]" strokecolor="#8064a2 [3207]" strokeweight="2.5pt">
                <v:shadow color="#868686"/>
                <w10:wrap anchorx="margin" anchory="page"/>
              </v:rect>
            </w:pict>
          </w:r>
          <w:r w:rsidRPr="001E2900">
            <w:rPr>
              <w:rFonts w:eastAsiaTheme="majorEastAsia" w:cstheme="majorBidi"/>
              <w:noProof/>
              <w:sz w:val="20"/>
            </w:rPr>
            <w:pict>
              <v:rect id="_x0000_s1085" style="position:absolute;margin-left:0;margin-top:0;width:7.15pt;height:883.2pt;z-index:251734016;mso-height-percent:1050;mso-position-horizontal:center;mso-position-horizontal-relative:right-margin-area;mso-position-vertical:center;mso-position-vertical-relative:page;mso-height-percent:1050" o:allowincell="f" fillcolor="white [3201]" strokecolor="#8064a2 [3207]" strokeweight="2.5pt">
                <v:shadow color="#868686"/>
                <w10:wrap anchorx="page" anchory="page"/>
              </v:rect>
            </w:pict>
          </w:r>
          <w:r w:rsidRPr="001E2900">
            <w:rPr>
              <w:rFonts w:eastAsiaTheme="majorEastAsia" w:cstheme="majorBidi"/>
              <w:noProof/>
              <w:color w:val="B2A1C7" w:themeColor="accent4" w:themeTint="99"/>
              <w:sz w:val="20"/>
            </w:rPr>
            <w:pict>
              <v:rect id="_x0000_s1084" style="position:absolute;margin-left:0;margin-top:0;width:624.25pt;height:63pt;z-index:251732992;mso-width-percent:1050;mso-height-percent:900;mso-position-horizontal:center;mso-position-horizontal-relative:page;mso-position-vertical:top;mso-position-vertical-relative:top-margin-area;mso-width-percent:1050;mso-height-percent:900;mso-height-relative:top-margin-area" o:allowincell="f" fillcolor="#8064a2 [3207]" strokecolor="#8064a2 [3207]" strokeweight="10pt">
                <v:stroke linestyle="thinThin"/>
                <v:shadow color="#868686"/>
                <w10:wrap anchorx="page" anchory="margin"/>
              </v:rect>
            </w:pict>
          </w:r>
        </w:p>
        <w:sdt>
          <w:sdtPr>
            <w:rPr>
              <w:rFonts w:asciiTheme="majorHAnsi" w:eastAsiaTheme="majorEastAsia" w:hAnsiTheme="majorHAnsi" w:cstheme="majorBidi"/>
              <w:sz w:val="56"/>
              <w:szCs w:val="72"/>
            </w:rPr>
            <w:alias w:val="Заголовок"/>
            <w:id w:val="14700071"/>
            <w:placeholder>
              <w:docPart w:val="2F987B094490494392A9F507767BBDC1"/>
            </w:placeholder>
            <w:dataBinding w:prefixMappings="xmlns:ns0='http://schemas.openxmlformats.org/package/2006/metadata/core-properties' xmlns:ns1='http://purl.org/dc/elements/1.1/'" w:xpath="/ns0:coreProperties[1]/ns1:title[1]" w:storeItemID="{6C3C8BC8-F283-45AE-878A-BAB7291924A1}"/>
            <w:text/>
          </w:sdtPr>
          <w:sdtContent>
            <w:p w:rsidR="00A258E8" w:rsidRPr="00A258E8" w:rsidRDefault="00A258E8" w:rsidP="00A258E8">
              <w:pPr>
                <w:pStyle w:val="a3"/>
                <w:rPr>
                  <w:rFonts w:asciiTheme="majorHAnsi" w:eastAsiaTheme="majorEastAsia" w:hAnsiTheme="majorHAnsi" w:cstheme="majorBidi"/>
                  <w:sz w:val="56"/>
                  <w:szCs w:val="72"/>
                </w:rPr>
              </w:pPr>
              <w:r w:rsidRPr="00A258E8">
                <w:rPr>
                  <w:rFonts w:asciiTheme="majorHAnsi" w:eastAsiaTheme="majorEastAsia" w:hAnsiTheme="majorHAnsi" w:cstheme="majorBidi"/>
                  <w:sz w:val="56"/>
                  <w:szCs w:val="72"/>
                </w:rPr>
                <w:t>Проектные задания по формированию универсальных учебных действий</w:t>
              </w:r>
            </w:p>
          </w:sdtContent>
        </w:sdt>
        <w:sdt>
          <w:sdtPr>
            <w:rPr>
              <w:rFonts w:asciiTheme="majorHAnsi" w:eastAsiaTheme="majorEastAsia" w:hAnsiTheme="majorHAnsi" w:cstheme="majorBidi"/>
              <w:i/>
              <w:sz w:val="36"/>
              <w:szCs w:val="36"/>
            </w:rPr>
            <w:alias w:val="Подзаголовок"/>
            <w:id w:val="14700077"/>
            <w:placeholder>
              <w:docPart w:val="8C1EAF549AAC4FC5ACA9A06BAA2F7660"/>
            </w:placeholder>
            <w:dataBinding w:prefixMappings="xmlns:ns0='http://schemas.openxmlformats.org/package/2006/metadata/core-properties' xmlns:ns1='http://purl.org/dc/elements/1.1/'" w:xpath="/ns0:coreProperties[1]/ns1:subject[1]" w:storeItemID="{6C3C8BC8-F283-45AE-878A-BAB7291924A1}"/>
            <w:text/>
          </w:sdtPr>
          <w:sdtContent>
            <w:p w:rsidR="00A258E8" w:rsidRPr="00A258E8" w:rsidRDefault="000D6ABF" w:rsidP="00A258E8">
              <w:pPr>
                <w:pStyle w:val="a3"/>
                <w:rPr>
                  <w:rFonts w:asciiTheme="majorHAnsi" w:eastAsiaTheme="majorEastAsia" w:hAnsiTheme="majorHAnsi" w:cstheme="majorBidi"/>
                  <w:sz w:val="32"/>
                  <w:szCs w:val="36"/>
                </w:rPr>
              </w:pPr>
              <w:r>
                <w:rPr>
                  <w:rFonts w:asciiTheme="majorHAnsi" w:eastAsiaTheme="majorEastAsia" w:hAnsiTheme="majorHAnsi" w:cstheme="majorBidi"/>
                  <w:i/>
                  <w:sz w:val="36"/>
                  <w:szCs w:val="36"/>
                </w:rPr>
                <w:t>Русский язык     2 класс</w:t>
              </w:r>
            </w:p>
          </w:sdtContent>
        </w:sdt>
        <w:p w:rsidR="00A258E8" w:rsidRPr="00A258E8" w:rsidRDefault="00A258E8" w:rsidP="00A258E8">
          <w:pPr>
            <w:pStyle w:val="a3"/>
            <w:rPr>
              <w:rFonts w:ascii="Times New Roman" w:hAnsi="Times New Roman" w:cs="Times New Roman"/>
              <w:sz w:val="36"/>
              <w:szCs w:val="56"/>
            </w:rPr>
          </w:pPr>
        </w:p>
        <w:p w:rsidR="00A258E8" w:rsidRPr="00A258E8" w:rsidRDefault="00A258E8" w:rsidP="00A258E8">
          <w:pPr>
            <w:pStyle w:val="a3"/>
            <w:rPr>
              <w:rFonts w:asciiTheme="majorHAnsi" w:eastAsiaTheme="majorEastAsia" w:hAnsiTheme="majorHAnsi" w:cstheme="majorBidi"/>
              <w:sz w:val="32"/>
              <w:szCs w:val="36"/>
            </w:rPr>
          </w:pPr>
          <w:r w:rsidRPr="00A258E8">
            <w:rPr>
              <w:rFonts w:ascii="Times New Roman" w:hAnsi="Times New Roman" w:cs="Times New Roman"/>
              <w:sz w:val="36"/>
              <w:szCs w:val="56"/>
            </w:rPr>
            <w:t>Пособие для учителей начальных классов общеобразовательных школ</w:t>
          </w:r>
        </w:p>
        <w:p w:rsidR="00A258E8" w:rsidRPr="00A258E8" w:rsidRDefault="00A258E8" w:rsidP="00A258E8">
          <w:pPr>
            <w:pStyle w:val="a3"/>
            <w:rPr>
              <w:rFonts w:asciiTheme="majorHAnsi" w:eastAsiaTheme="majorEastAsia" w:hAnsiTheme="majorHAnsi" w:cstheme="majorBidi"/>
              <w:sz w:val="32"/>
              <w:szCs w:val="36"/>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r>
            <w:rPr>
              <w:rFonts w:asciiTheme="majorHAnsi" w:hAnsiTheme="majorHAnsi"/>
              <w:noProof/>
              <w:sz w:val="28"/>
              <w:lang w:eastAsia="ru-RU"/>
            </w:rPr>
            <w:drawing>
              <wp:anchor distT="0" distB="0" distL="114300" distR="114300" simplePos="0" relativeHeight="251736064" behindDoc="0" locked="0" layoutInCell="1" allowOverlap="1">
                <wp:simplePos x="0" y="0"/>
                <wp:positionH relativeFrom="column">
                  <wp:posOffset>1886585</wp:posOffset>
                </wp:positionH>
                <wp:positionV relativeFrom="paragraph">
                  <wp:posOffset>-6985</wp:posOffset>
                </wp:positionV>
                <wp:extent cx="3992880" cy="4011930"/>
                <wp:effectExtent l="0" t="0" r="7620" b="0"/>
                <wp:wrapSquare wrapText="bothSides"/>
                <wp:docPr id="85" name="Рисунок 29" descr="https://avatars.mds.yandex.net/get-pdb/1211668/67399939-1eaa-4927-9dbb-ae04c906c6b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pdb/1211668/67399939-1eaa-4927-9dbb-ae04c906c6bf/s1200"/>
                        <pic:cNvPicPr>
                          <a:picLocks noChangeAspect="1" noChangeArrowheads="1"/>
                        </pic:cNvPicPr>
                      </pic:nvPicPr>
                      <pic:blipFill>
                        <a:blip r:embed="rId8"/>
                        <a:srcRect/>
                        <a:stretch>
                          <a:fillRect/>
                        </a:stretch>
                      </pic:blipFill>
                      <pic:spPr bwMode="auto">
                        <a:xfrm>
                          <a:off x="0" y="0"/>
                          <a:ext cx="3992880" cy="4011930"/>
                        </a:xfrm>
                        <a:prstGeom prst="rect">
                          <a:avLst/>
                        </a:prstGeom>
                        <a:noFill/>
                        <a:ln w="9525">
                          <a:noFill/>
                          <a:miter lim="800000"/>
                          <a:headEnd/>
                          <a:tailEnd/>
                        </a:ln>
                      </pic:spPr>
                    </pic:pic>
                  </a:graphicData>
                </a:graphic>
              </wp:anchor>
            </w:drawing>
          </w: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Default="00A258E8" w:rsidP="00A258E8">
          <w:pPr>
            <w:pStyle w:val="a3"/>
            <w:rPr>
              <w:rFonts w:asciiTheme="majorHAnsi" w:hAnsiTheme="majorHAnsi"/>
              <w:sz w:val="32"/>
            </w:rPr>
          </w:pPr>
        </w:p>
        <w:p w:rsidR="00A258E8" w:rsidRDefault="00A258E8" w:rsidP="00A258E8">
          <w:pPr>
            <w:pStyle w:val="a3"/>
            <w:rPr>
              <w:rFonts w:asciiTheme="majorHAnsi" w:hAnsiTheme="majorHAnsi"/>
              <w:sz w:val="32"/>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Pr="00A258E8" w:rsidRDefault="00A258E8" w:rsidP="00A258E8">
          <w:pPr>
            <w:tabs>
              <w:tab w:val="left" w:pos="8534"/>
            </w:tabs>
            <w:spacing w:after="0"/>
            <w:ind w:left="851"/>
            <w:jc w:val="center"/>
            <w:rPr>
              <w:rFonts w:ascii="Times New Roman" w:hAnsi="Times New Roman" w:cs="Times New Roman"/>
              <w:sz w:val="32"/>
              <w:szCs w:val="44"/>
            </w:rPr>
          </w:pPr>
          <w:r w:rsidRPr="00A258E8">
            <w:rPr>
              <w:rFonts w:ascii="Times New Roman" w:hAnsi="Times New Roman" w:cs="Times New Roman"/>
              <w:sz w:val="32"/>
              <w:szCs w:val="44"/>
            </w:rPr>
            <w:t>Нижний Тагил</w:t>
          </w:r>
        </w:p>
        <w:p w:rsidR="00A258E8" w:rsidRPr="00A258E8" w:rsidRDefault="00A258E8" w:rsidP="00A258E8">
          <w:pPr>
            <w:tabs>
              <w:tab w:val="left" w:pos="8534"/>
            </w:tabs>
            <w:spacing w:after="0"/>
            <w:ind w:left="567"/>
            <w:jc w:val="center"/>
            <w:rPr>
              <w:sz w:val="18"/>
            </w:rPr>
          </w:pPr>
          <w:r w:rsidRPr="00A258E8">
            <w:rPr>
              <w:rFonts w:ascii="Times New Roman" w:hAnsi="Times New Roman" w:cs="Times New Roman"/>
              <w:sz w:val="32"/>
              <w:szCs w:val="44"/>
            </w:rPr>
            <w:t>20</w:t>
          </w:r>
          <w:r>
            <w:rPr>
              <w:rFonts w:ascii="Times New Roman" w:hAnsi="Times New Roman" w:cs="Times New Roman"/>
              <w:sz w:val="32"/>
              <w:szCs w:val="44"/>
            </w:rPr>
            <w:t>20</w:t>
          </w:r>
        </w:p>
        <w:p w:rsidR="00A258E8" w:rsidRDefault="001E2900" w:rsidP="00A258E8">
          <w:pPr>
            <w:pStyle w:val="a3"/>
            <w:rPr>
              <w:rFonts w:asciiTheme="majorHAnsi" w:eastAsiaTheme="majorEastAsia" w:hAnsiTheme="majorHAnsi" w:cstheme="majorBidi"/>
              <w:color w:val="E6EED5" w:themeColor="accent3" w:themeTint="3F"/>
              <w:sz w:val="72"/>
              <w:szCs w:val="72"/>
            </w:rPr>
          </w:pPr>
        </w:p>
      </w:sdtContent>
    </w:sdt>
    <w:p w:rsidR="000D6ABF" w:rsidRPr="000D6ABF" w:rsidRDefault="000D6ABF" w:rsidP="000D6ABF">
      <w:pPr>
        <w:ind w:firstLine="0"/>
        <w:rPr>
          <w:rFonts w:ascii="Times New Roman" w:hAnsi="Times New Roman" w:cs="Times New Roman"/>
          <w:b/>
          <w:sz w:val="44"/>
          <w:szCs w:val="36"/>
        </w:rPr>
      </w:pPr>
      <w:r w:rsidRPr="000D6ABF">
        <w:rPr>
          <w:rFonts w:ascii="Times New Roman" w:hAnsi="Times New Roman" w:cs="Times New Roman"/>
          <w:b/>
          <w:sz w:val="44"/>
          <w:szCs w:val="36"/>
        </w:rPr>
        <w:t>Содержание</w:t>
      </w:r>
    </w:p>
    <w:tbl>
      <w:tblPr>
        <w:tblStyle w:val="ab"/>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45"/>
        <w:gridCol w:w="1150"/>
        <w:gridCol w:w="4252"/>
        <w:gridCol w:w="992"/>
      </w:tblGrid>
      <w:tr w:rsidR="000D6ABF" w:rsidRPr="000D6ABF" w:rsidTr="000D6ABF">
        <w:tc>
          <w:tcPr>
            <w:tcW w:w="3245" w:type="dxa"/>
          </w:tcPr>
          <w:p w:rsidR="000D6ABF" w:rsidRPr="000D6ABF" w:rsidRDefault="000D6ABF" w:rsidP="000522C3">
            <w:pPr>
              <w:ind w:firstLine="0"/>
              <w:rPr>
                <w:rFonts w:ascii="Times New Roman" w:hAnsi="Times New Roman" w:cs="Times New Roman"/>
                <w:b/>
                <w:sz w:val="36"/>
                <w:szCs w:val="28"/>
              </w:rPr>
            </w:pPr>
            <w:r w:rsidRPr="000D6ABF">
              <w:rPr>
                <w:rFonts w:ascii="Times New Roman" w:hAnsi="Times New Roman" w:cs="Times New Roman"/>
                <w:b/>
                <w:sz w:val="36"/>
                <w:szCs w:val="28"/>
              </w:rPr>
              <w:t xml:space="preserve">Введение </w:t>
            </w:r>
          </w:p>
        </w:tc>
        <w:tc>
          <w:tcPr>
            <w:tcW w:w="1150" w:type="dxa"/>
          </w:tcPr>
          <w:p w:rsidR="000D6ABF" w:rsidRPr="000D6ABF" w:rsidRDefault="000D6ABF" w:rsidP="000522C3">
            <w:pPr>
              <w:ind w:firstLine="0"/>
              <w:rPr>
                <w:rFonts w:ascii="Times New Roman" w:hAnsi="Times New Roman" w:cs="Times New Roman"/>
                <w:b/>
                <w:sz w:val="36"/>
                <w:szCs w:val="28"/>
              </w:rPr>
            </w:pPr>
          </w:p>
        </w:tc>
        <w:tc>
          <w:tcPr>
            <w:tcW w:w="4252" w:type="dxa"/>
          </w:tcPr>
          <w:p w:rsidR="000D6ABF" w:rsidRPr="000D6ABF" w:rsidRDefault="000D6ABF" w:rsidP="000522C3">
            <w:pPr>
              <w:ind w:firstLine="0"/>
              <w:rPr>
                <w:rFonts w:ascii="Times New Roman" w:hAnsi="Times New Roman" w:cs="Times New Roman"/>
                <w:b/>
                <w:sz w:val="36"/>
                <w:szCs w:val="28"/>
              </w:rPr>
            </w:pP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3</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 xml:space="preserve">Проектное задание </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sz w:val="36"/>
                <w:szCs w:val="28"/>
              </w:rPr>
            </w:pPr>
            <w:r w:rsidRPr="000D6ABF">
              <w:rPr>
                <w:rFonts w:ascii="Times New Roman" w:hAnsi="Times New Roman" w:cs="Times New Roman"/>
                <w:bCs/>
                <w:sz w:val="36"/>
                <w:szCs w:val="28"/>
              </w:rPr>
              <w:t>Письмо</w:t>
            </w:r>
          </w:p>
        </w:tc>
        <w:tc>
          <w:tcPr>
            <w:tcW w:w="992" w:type="dxa"/>
          </w:tcPr>
          <w:p w:rsidR="000D6ABF" w:rsidRPr="000D6ABF" w:rsidRDefault="000D6ABF" w:rsidP="000D6ABF">
            <w:pPr>
              <w:ind w:firstLine="0"/>
              <w:jc w:val="right"/>
              <w:rPr>
                <w:rFonts w:ascii="Times New Roman" w:hAnsi="Times New Roman" w:cs="Times New Roman"/>
                <w:sz w:val="36"/>
                <w:szCs w:val="28"/>
              </w:rPr>
            </w:pPr>
            <w:r w:rsidRPr="000D6ABF">
              <w:rPr>
                <w:rFonts w:ascii="Times New Roman" w:hAnsi="Times New Roman" w:cs="Times New Roman"/>
                <w:sz w:val="36"/>
                <w:szCs w:val="28"/>
              </w:rPr>
              <w:t>4</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sz w:val="36"/>
                <w:szCs w:val="28"/>
              </w:rPr>
            </w:pPr>
            <w:r w:rsidRPr="000D6ABF">
              <w:rPr>
                <w:rFonts w:ascii="Times New Roman" w:hAnsi="Times New Roman" w:cs="Times New Roman"/>
                <w:bCs/>
                <w:sz w:val="36"/>
                <w:szCs w:val="28"/>
              </w:rPr>
              <w:t>Заметка в газету</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5</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sz w:val="36"/>
                <w:szCs w:val="28"/>
              </w:rPr>
            </w:pPr>
            <w:r w:rsidRPr="000D6ABF">
              <w:rPr>
                <w:rFonts w:ascii="Times New Roman" w:hAnsi="Times New Roman" w:cs="Times New Roman"/>
                <w:bCs/>
                <w:sz w:val="36"/>
                <w:szCs w:val="28"/>
              </w:rPr>
              <w:t>Садоводы</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7</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sz w:val="36"/>
                <w:szCs w:val="28"/>
              </w:rPr>
            </w:pPr>
            <w:r w:rsidRPr="000D6ABF">
              <w:rPr>
                <w:rFonts w:ascii="Times New Roman" w:hAnsi="Times New Roman" w:cs="Times New Roman"/>
                <w:bCs/>
                <w:sz w:val="36"/>
                <w:szCs w:val="28"/>
              </w:rPr>
              <w:t>Зоопарк</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9</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sz w:val="36"/>
                <w:szCs w:val="28"/>
              </w:rPr>
            </w:pPr>
            <w:r w:rsidRPr="000D6ABF">
              <w:rPr>
                <w:rFonts w:ascii="Times New Roman" w:hAnsi="Times New Roman" w:cs="Times New Roman"/>
                <w:bCs/>
                <w:sz w:val="36"/>
                <w:szCs w:val="28"/>
              </w:rPr>
              <w:t>Поликлиника</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11</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sz w:val="36"/>
                <w:szCs w:val="28"/>
              </w:rPr>
            </w:pPr>
            <w:r w:rsidRPr="000D6ABF">
              <w:rPr>
                <w:rFonts w:ascii="Times New Roman" w:hAnsi="Times New Roman" w:cs="Times New Roman"/>
                <w:bCs/>
                <w:sz w:val="36"/>
                <w:szCs w:val="28"/>
              </w:rPr>
              <w:t>Коврик</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13</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sz w:val="36"/>
                <w:szCs w:val="28"/>
              </w:rPr>
            </w:pPr>
            <w:r w:rsidRPr="000D6ABF">
              <w:rPr>
                <w:rFonts w:ascii="Times New Roman" w:hAnsi="Times New Roman" w:cs="Times New Roman"/>
                <w:bCs/>
                <w:sz w:val="36"/>
                <w:szCs w:val="28"/>
              </w:rPr>
              <w:t>Закладки</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15</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sz w:val="36"/>
                <w:szCs w:val="28"/>
              </w:rPr>
            </w:pPr>
            <w:r w:rsidRPr="000D6ABF">
              <w:rPr>
                <w:rFonts w:ascii="Times New Roman" w:hAnsi="Times New Roman" w:cs="Times New Roman"/>
                <w:bCs/>
                <w:sz w:val="36"/>
                <w:szCs w:val="28"/>
              </w:rPr>
              <w:t>Поздравительное письмо</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18</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sz w:val="36"/>
                <w:szCs w:val="28"/>
              </w:rPr>
            </w:pPr>
            <w:r w:rsidRPr="000D6ABF">
              <w:rPr>
                <w:rFonts w:ascii="Times New Roman" w:hAnsi="Times New Roman" w:cs="Times New Roman"/>
                <w:bCs/>
                <w:sz w:val="36"/>
                <w:szCs w:val="28"/>
              </w:rPr>
              <w:t>Лесное метро</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20</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sz w:val="36"/>
                <w:szCs w:val="28"/>
              </w:rPr>
            </w:pPr>
            <w:r w:rsidRPr="000D6ABF">
              <w:rPr>
                <w:rFonts w:ascii="Times New Roman" w:hAnsi="Times New Roman" w:cs="Times New Roman"/>
                <w:bCs/>
                <w:sz w:val="36"/>
                <w:szCs w:val="28"/>
              </w:rPr>
              <w:t>Сортировочная</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21</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bCs/>
                <w:sz w:val="36"/>
                <w:szCs w:val="28"/>
              </w:rPr>
            </w:pPr>
            <w:r w:rsidRPr="000D6ABF">
              <w:rPr>
                <w:rFonts w:ascii="Times New Roman" w:hAnsi="Times New Roman" w:cs="Times New Roman"/>
                <w:sz w:val="36"/>
                <w:szCs w:val="28"/>
              </w:rPr>
              <w:t>Малыш и Карлсон</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23</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bCs/>
                <w:sz w:val="36"/>
                <w:szCs w:val="28"/>
              </w:rPr>
            </w:pPr>
            <w:r w:rsidRPr="000D6ABF">
              <w:rPr>
                <w:rFonts w:ascii="Times New Roman" w:hAnsi="Times New Roman" w:cs="Times New Roman"/>
                <w:bCs/>
                <w:sz w:val="36"/>
                <w:szCs w:val="28"/>
              </w:rPr>
              <w:t>Реклама</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26</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bCs/>
                <w:sz w:val="36"/>
                <w:szCs w:val="28"/>
              </w:rPr>
            </w:pPr>
            <w:r w:rsidRPr="000D6ABF">
              <w:rPr>
                <w:rFonts w:ascii="Times New Roman" w:hAnsi="Times New Roman" w:cs="Times New Roman"/>
                <w:bCs/>
                <w:sz w:val="36"/>
                <w:szCs w:val="28"/>
              </w:rPr>
              <w:t>Машина времени</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28</w:t>
            </w:r>
          </w:p>
        </w:tc>
      </w:tr>
      <w:tr w:rsidR="000D6ABF" w:rsidRPr="000D6ABF" w:rsidTr="000D6ABF">
        <w:tc>
          <w:tcPr>
            <w:tcW w:w="3245" w:type="dxa"/>
          </w:tcPr>
          <w:p w:rsidR="000D6ABF" w:rsidRPr="000D6ABF" w:rsidRDefault="000D6ABF" w:rsidP="000522C3">
            <w:pPr>
              <w:ind w:firstLine="0"/>
              <w:jc w:val="right"/>
              <w:rPr>
                <w:rFonts w:ascii="Times New Roman" w:hAnsi="Times New Roman" w:cs="Times New Roman"/>
                <w:sz w:val="36"/>
                <w:szCs w:val="28"/>
              </w:rPr>
            </w:pPr>
            <w:r w:rsidRPr="000D6ABF">
              <w:rPr>
                <w:rFonts w:ascii="Times New Roman" w:hAnsi="Times New Roman" w:cs="Times New Roman"/>
                <w:sz w:val="36"/>
                <w:szCs w:val="28"/>
              </w:rPr>
              <w:t>Проектное задание</w:t>
            </w:r>
          </w:p>
        </w:tc>
        <w:tc>
          <w:tcPr>
            <w:tcW w:w="1150" w:type="dxa"/>
            <w:vAlign w:val="center"/>
          </w:tcPr>
          <w:p w:rsidR="000D6ABF" w:rsidRPr="000D6ABF" w:rsidRDefault="000D6ABF" w:rsidP="000D6ABF">
            <w:pPr>
              <w:pStyle w:val="a8"/>
              <w:numPr>
                <w:ilvl w:val="0"/>
                <w:numId w:val="38"/>
              </w:numPr>
              <w:rPr>
                <w:sz w:val="36"/>
                <w:szCs w:val="28"/>
              </w:rPr>
            </w:pPr>
          </w:p>
        </w:tc>
        <w:tc>
          <w:tcPr>
            <w:tcW w:w="4252" w:type="dxa"/>
          </w:tcPr>
          <w:p w:rsidR="000D6ABF" w:rsidRPr="000D6ABF" w:rsidRDefault="000D6ABF" w:rsidP="000522C3">
            <w:pPr>
              <w:ind w:firstLine="0"/>
              <w:rPr>
                <w:rFonts w:ascii="Times New Roman" w:hAnsi="Times New Roman" w:cs="Times New Roman"/>
                <w:bCs/>
                <w:sz w:val="36"/>
                <w:szCs w:val="28"/>
              </w:rPr>
            </w:pPr>
            <w:r w:rsidRPr="000D6ABF">
              <w:rPr>
                <w:rFonts w:ascii="Times New Roman" w:hAnsi="Times New Roman" w:cs="Times New Roman"/>
                <w:bCs/>
                <w:sz w:val="36"/>
                <w:szCs w:val="28"/>
              </w:rPr>
              <w:t>Муравейники</w:t>
            </w: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30</w:t>
            </w:r>
          </w:p>
        </w:tc>
      </w:tr>
      <w:tr w:rsidR="000D6ABF" w:rsidRPr="000D6ABF" w:rsidTr="000D6ABF">
        <w:tc>
          <w:tcPr>
            <w:tcW w:w="4395" w:type="dxa"/>
            <w:gridSpan w:val="2"/>
          </w:tcPr>
          <w:p w:rsidR="000D6ABF" w:rsidRPr="000D6ABF" w:rsidRDefault="000D6ABF" w:rsidP="000522C3">
            <w:pPr>
              <w:ind w:firstLine="0"/>
              <w:rPr>
                <w:rFonts w:ascii="Times New Roman" w:hAnsi="Times New Roman" w:cs="Times New Roman"/>
                <w:sz w:val="36"/>
                <w:szCs w:val="28"/>
              </w:rPr>
            </w:pPr>
            <w:r w:rsidRPr="000D6ABF">
              <w:rPr>
                <w:rFonts w:ascii="Times New Roman" w:hAnsi="Times New Roman" w:cs="Times New Roman"/>
                <w:b/>
                <w:sz w:val="36"/>
                <w:szCs w:val="28"/>
              </w:rPr>
              <w:t>Список литературы</w:t>
            </w:r>
          </w:p>
        </w:tc>
        <w:tc>
          <w:tcPr>
            <w:tcW w:w="4252" w:type="dxa"/>
          </w:tcPr>
          <w:p w:rsidR="000D6ABF" w:rsidRPr="000D6ABF" w:rsidRDefault="000D6ABF" w:rsidP="000522C3">
            <w:pPr>
              <w:ind w:firstLine="0"/>
              <w:rPr>
                <w:rFonts w:ascii="Times New Roman" w:hAnsi="Times New Roman" w:cs="Times New Roman"/>
                <w:bCs/>
                <w:sz w:val="36"/>
                <w:szCs w:val="28"/>
              </w:rPr>
            </w:pPr>
          </w:p>
        </w:tc>
        <w:tc>
          <w:tcPr>
            <w:tcW w:w="992" w:type="dxa"/>
          </w:tcPr>
          <w:p w:rsidR="000D6ABF" w:rsidRPr="000D6ABF" w:rsidRDefault="000D6ABF" w:rsidP="000522C3">
            <w:pPr>
              <w:ind w:firstLine="0"/>
              <w:jc w:val="right"/>
              <w:rPr>
                <w:rFonts w:ascii="Times New Roman" w:hAnsi="Times New Roman" w:cs="Times New Roman"/>
                <w:sz w:val="36"/>
                <w:szCs w:val="28"/>
              </w:rPr>
            </w:pPr>
            <w:r>
              <w:rPr>
                <w:rFonts w:ascii="Times New Roman" w:hAnsi="Times New Roman" w:cs="Times New Roman"/>
                <w:sz w:val="36"/>
                <w:szCs w:val="28"/>
              </w:rPr>
              <w:t>33</w:t>
            </w:r>
          </w:p>
        </w:tc>
      </w:tr>
    </w:tbl>
    <w:p w:rsidR="000D6ABF" w:rsidRPr="00445BD5" w:rsidRDefault="000D6ABF" w:rsidP="000D6ABF">
      <w:pPr>
        <w:ind w:firstLine="0"/>
        <w:rPr>
          <w:rFonts w:ascii="Times New Roman" w:hAnsi="Times New Roman" w:cs="Times New Roman"/>
          <w:b/>
          <w:sz w:val="36"/>
          <w:szCs w:val="36"/>
        </w:rPr>
      </w:pPr>
    </w:p>
    <w:p w:rsidR="000D6ABF" w:rsidRDefault="000D6ABF" w:rsidP="000D6ABF">
      <w:pPr>
        <w:rPr>
          <w:rFonts w:ascii="Times New Roman" w:hAnsi="Times New Roman" w:cs="Times New Roman"/>
          <w:b/>
          <w:sz w:val="36"/>
          <w:szCs w:val="24"/>
        </w:rPr>
      </w:pPr>
    </w:p>
    <w:p w:rsidR="000D6ABF" w:rsidRDefault="000D6ABF" w:rsidP="000D6ABF">
      <w:pPr>
        <w:rPr>
          <w:rFonts w:ascii="Times New Roman" w:hAnsi="Times New Roman" w:cs="Times New Roman"/>
          <w:b/>
          <w:sz w:val="36"/>
          <w:szCs w:val="24"/>
        </w:rPr>
      </w:pPr>
    </w:p>
    <w:p w:rsidR="000D6ABF" w:rsidRDefault="000D6ABF" w:rsidP="000D6ABF">
      <w:pPr>
        <w:rPr>
          <w:rFonts w:ascii="Times New Roman" w:hAnsi="Times New Roman" w:cs="Times New Roman"/>
          <w:b/>
          <w:sz w:val="36"/>
          <w:szCs w:val="24"/>
        </w:rPr>
      </w:pPr>
    </w:p>
    <w:p w:rsidR="000D6ABF" w:rsidRDefault="000D6ABF" w:rsidP="000D6ABF">
      <w:pPr>
        <w:rPr>
          <w:rFonts w:ascii="Times New Roman" w:hAnsi="Times New Roman" w:cs="Times New Roman"/>
          <w:b/>
          <w:sz w:val="36"/>
          <w:szCs w:val="24"/>
        </w:rPr>
      </w:pPr>
    </w:p>
    <w:p w:rsidR="000D6ABF" w:rsidRDefault="000D6ABF" w:rsidP="000D6ABF">
      <w:pPr>
        <w:rPr>
          <w:rFonts w:ascii="Times New Roman" w:hAnsi="Times New Roman" w:cs="Times New Roman"/>
          <w:b/>
          <w:sz w:val="36"/>
          <w:szCs w:val="24"/>
        </w:rPr>
      </w:pPr>
    </w:p>
    <w:p w:rsidR="000D6ABF" w:rsidRDefault="000D6ABF" w:rsidP="000D6ABF">
      <w:pPr>
        <w:rPr>
          <w:rFonts w:ascii="Times New Roman" w:hAnsi="Times New Roman" w:cs="Times New Roman"/>
          <w:b/>
          <w:sz w:val="36"/>
          <w:szCs w:val="24"/>
        </w:rPr>
      </w:pPr>
    </w:p>
    <w:p w:rsidR="000D6ABF" w:rsidRDefault="000D6ABF" w:rsidP="000D6ABF">
      <w:pPr>
        <w:rPr>
          <w:rFonts w:ascii="Times New Roman" w:hAnsi="Times New Roman" w:cs="Times New Roman"/>
          <w:b/>
          <w:sz w:val="36"/>
          <w:szCs w:val="24"/>
        </w:rPr>
      </w:pPr>
    </w:p>
    <w:p w:rsidR="000D6ABF" w:rsidRDefault="000D6ABF" w:rsidP="000D6ABF">
      <w:pPr>
        <w:rPr>
          <w:rFonts w:ascii="Times New Roman" w:hAnsi="Times New Roman" w:cs="Times New Roman"/>
          <w:b/>
          <w:sz w:val="36"/>
          <w:szCs w:val="24"/>
        </w:rPr>
      </w:pPr>
    </w:p>
    <w:p w:rsidR="000D6ABF" w:rsidRPr="000D6ABF" w:rsidRDefault="000D6ABF" w:rsidP="000D6ABF">
      <w:pPr>
        <w:ind w:firstLine="0"/>
        <w:jc w:val="center"/>
        <w:rPr>
          <w:rStyle w:val="aa"/>
          <w:rFonts w:ascii="Times New Roman" w:hAnsi="Times New Roman" w:cs="Times New Roman"/>
          <w:b/>
          <w:i w:val="0"/>
          <w:iCs w:val="0"/>
          <w:sz w:val="36"/>
          <w:szCs w:val="24"/>
        </w:rPr>
      </w:pPr>
      <w:r>
        <w:rPr>
          <w:rFonts w:ascii="Times New Roman" w:hAnsi="Times New Roman" w:cs="Times New Roman"/>
          <w:b/>
          <w:sz w:val="36"/>
          <w:szCs w:val="24"/>
        </w:rPr>
        <w:t>Введение</w:t>
      </w:r>
    </w:p>
    <w:p w:rsidR="000D6ABF" w:rsidRDefault="000D6ABF" w:rsidP="000D6ABF">
      <w:pPr>
        <w:spacing w:after="0"/>
        <w:rPr>
          <w:rFonts w:ascii="Times New Roman" w:hAnsi="Times New Roman" w:cs="Times New Roman"/>
          <w:color w:val="000000"/>
          <w:sz w:val="28"/>
          <w:szCs w:val="28"/>
        </w:rPr>
      </w:pPr>
      <w:r w:rsidRPr="005D63C3">
        <w:rPr>
          <w:rFonts w:ascii="Times New Roman" w:hAnsi="Times New Roman" w:cs="Times New Roman"/>
          <w:sz w:val="28"/>
          <w:szCs w:val="24"/>
        </w:rPr>
        <w:t xml:space="preserve">Одним из ключевых вопросов реализации Федерального государственного образовательного стандарта является формирование универсальных учебных действий (УУД) в начальной школе. </w:t>
      </w:r>
      <w:r w:rsidRPr="005D63C3">
        <w:rPr>
          <w:rFonts w:ascii="Times New Roman" w:hAnsi="Times New Roman" w:cs="Times New Roman"/>
          <w:color w:val="000000"/>
          <w:sz w:val="28"/>
          <w:szCs w:val="28"/>
        </w:rPr>
        <w:t>Уровень их освоения в значительной мере способствует решению задачи повышения эффективности и качества образования, предопределяет успешность всего последующего обучения, поскольку польза его будет измеряться не тем, сколько ученик может «взять», а тем, сколько из «взятого» он сможет применить на практике.</w:t>
      </w:r>
    </w:p>
    <w:p w:rsidR="000D6ABF" w:rsidRDefault="000D6ABF" w:rsidP="000D6ABF">
      <w:pPr>
        <w:spacing w:after="0"/>
        <w:rPr>
          <w:rFonts w:ascii="Times New Roman" w:hAnsi="Times New Roman" w:cs="Times New Roman"/>
          <w:sz w:val="28"/>
          <w:szCs w:val="24"/>
        </w:rPr>
      </w:pPr>
      <w:r w:rsidRPr="00445BD5">
        <w:rPr>
          <w:rFonts w:ascii="Times New Roman" w:hAnsi="Times New Roman" w:cs="Times New Roman"/>
          <w:sz w:val="28"/>
          <w:szCs w:val="24"/>
        </w:rPr>
        <w:t>Данное пособие предназначено для учителей начальных классов. Оно содержит проектные задания по формированию у учащихся начальной школы личностных, коммуникативных, познавательных, регулятивных универсальных учебных действий на материале предмета «Русский язык</w:t>
      </w:r>
      <w:r>
        <w:rPr>
          <w:rFonts w:ascii="Times New Roman" w:hAnsi="Times New Roman" w:cs="Times New Roman"/>
          <w:sz w:val="28"/>
          <w:szCs w:val="24"/>
        </w:rPr>
        <w:t>».</w:t>
      </w:r>
    </w:p>
    <w:p w:rsidR="000D6ABF" w:rsidRDefault="000D6ABF" w:rsidP="000D6ABF">
      <w:pPr>
        <w:spacing w:after="0"/>
        <w:rPr>
          <w:rFonts w:ascii="Times New Roman" w:hAnsi="Times New Roman" w:cs="Times New Roman"/>
          <w:sz w:val="28"/>
          <w:szCs w:val="24"/>
        </w:rPr>
      </w:pPr>
      <w:r w:rsidRPr="00445BD5">
        <w:rPr>
          <w:rFonts w:ascii="Times New Roman" w:hAnsi="Times New Roman" w:cs="Times New Roman"/>
          <w:sz w:val="28"/>
          <w:szCs w:val="24"/>
        </w:rPr>
        <w:t xml:space="preserve">Все задания расположены в соответствии с календарно-тематическим </w:t>
      </w:r>
      <w:r>
        <w:rPr>
          <w:rFonts w:ascii="Times New Roman" w:hAnsi="Times New Roman" w:cs="Times New Roman"/>
          <w:sz w:val="28"/>
          <w:szCs w:val="24"/>
        </w:rPr>
        <w:t>планированием на основе учебников УМК «Перспектива»:</w:t>
      </w:r>
    </w:p>
    <w:p w:rsidR="000D6ABF" w:rsidRPr="000D6ABF" w:rsidRDefault="000D6ABF" w:rsidP="000D6ABF">
      <w:pPr>
        <w:pStyle w:val="a8"/>
        <w:numPr>
          <w:ilvl w:val="0"/>
          <w:numId w:val="13"/>
        </w:numPr>
        <w:rPr>
          <w:rStyle w:val="a9"/>
          <w:b w:val="0"/>
          <w:sz w:val="28"/>
          <w:szCs w:val="28"/>
        </w:rPr>
      </w:pPr>
      <w:r w:rsidRPr="00445BD5">
        <w:rPr>
          <w:sz w:val="28"/>
          <w:szCs w:val="28"/>
        </w:rPr>
        <w:t xml:space="preserve">Климанова Л.Ф., </w:t>
      </w:r>
      <w:r>
        <w:rPr>
          <w:sz w:val="28"/>
        </w:rPr>
        <w:t>Бабушкина</w:t>
      </w:r>
      <w:r w:rsidRPr="00445BD5">
        <w:rPr>
          <w:sz w:val="28"/>
          <w:szCs w:val="28"/>
        </w:rPr>
        <w:t xml:space="preserve"> </w:t>
      </w:r>
      <w:r w:rsidRPr="00445BD5">
        <w:rPr>
          <w:sz w:val="28"/>
        </w:rPr>
        <w:t xml:space="preserve">Т.В. </w:t>
      </w:r>
      <w:r w:rsidRPr="00445BD5">
        <w:rPr>
          <w:rStyle w:val="a9"/>
          <w:b w:val="0"/>
          <w:sz w:val="28"/>
          <w:szCs w:val="28"/>
        </w:rPr>
        <w:t>Русский язык</w:t>
      </w:r>
      <w:r>
        <w:rPr>
          <w:rStyle w:val="a9"/>
          <w:b w:val="0"/>
          <w:sz w:val="28"/>
          <w:szCs w:val="28"/>
        </w:rPr>
        <w:t>,</w:t>
      </w:r>
      <w:r w:rsidRPr="00445BD5">
        <w:rPr>
          <w:rStyle w:val="a9"/>
          <w:b w:val="0"/>
          <w:sz w:val="28"/>
          <w:szCs w:val="28"/>
        </w:rPr>
        <w:t xml:space="preserve"> </w:t>
      </w:r>
      <w:r>
        <w:rPr>
          <w:rStyle w:val="a9"/>
          <w:b w:val="0"/>
          <w:sz w:val="28"/>
          <w:szCs w:val="28"/>
        </w:rPr>
        <w:t>2</w:t>
      </w:r>
      <w:r w:rsidRPr="00445BD5">
        <w:rPr>
          <w:rStyle w:val="a9"/>
          <w:b w:val="0"/>
          <w:sz w:val="28"/>
          <w:szCs w:val="28"/>
        </w:rPr>
        <w:t xml:space="preserve"> класс.</w:t>
      </w:r>
    </w:p>
    <w:p w:rsidR="000D6ABF" w:rsidRDefault="000D6ABF" w:rsidP="000D6ABF">
      <w:pPr>
        <w:pStyle w:val="Default"/>
        <w:ind w:firstLine="567"/>
        <w:rPr>
          <w:sz w:val="28"/>
        </w:rPr>
      </w:pPr>
      <w:r w:rsidRPr="00445BD5">
        <w:rPr>
          <w:sz w:val="28"/>
        </w:rPr>
        <w:t xml:space="preserve">Применение данного пособия возможно как при подготовке к уроку, так и во внеурочной деятельности. </w:t>
      </w:r>
    </w:p>
    <w:p w:rsidR="000D6ABF" w:rsidRDefault="000D6ABF" w:rsidP="000D6ABF">
      <w:pPr>
        <w:spacing w:after="0"/>
        <w:rPr>
          <w:rFonts w:ascii="Times New Roman" w:hAnsi="Times New Roman" w:cs="Times New Roman"/>
          <w:sz w:val="28"/>
        </w:rPr>
      </w:pPr>
      <w:r>
        <w:rPr>
          <w:rFonts w:ascii="Times New Roman" w:hAnsi="Times New Roman" w:cs="Times New Roman"/>
          <w:sz w:val="28"/>
        </w:rPr>
        <w:t>На выполнение каждого задания отводится на уроке не более 15 минут.</w:t>
      </w:r>
    </w:p>
    <w:p w:rsidR="000D6ABF" w:rsidRDefault="000D6ABF" w:rsidP="000D6ABF">
      <w:pPr>
        <w:spacing w:after="0"/>
        <w:rPr>
          <w:rFonts w:ascii="Times New Roman" w:hAnsi="Times New Roman" w:cs="Times New Roman"/>
          <w:sz w:val="28"/>
        </w:rPr>
      </w:pPr>
      <w:r>
        <w:rPr>
          <w:rFonts w:ascii="Times New Roman" w:hAnsi="Times New Roman" w:cs="Times New Roman"/>
          <w:sz w:val="28"/>
        </w:rPr>
        <w:t>П</w:t>
      </w:r>
      <w:r>
        <w:rPr>
          <w:rFonts w:ascii="Times New Roman" w:hAnsi="Times New Roman" w:cs="Times New Roman"/>
          <w:sz w:val="28"/>
          <w:szCs w:val="28"/>
        </w:rPr>
        <w:t>одобный тип заданий</w:t>
      </w:r>
      <w:r w:rsidRPr="002413D2">
        <w:rPr>
          <w:rFonts w:ascii="Times New Roman" w:hAnsi="Times New Roman" w:cs="Times New Roman"/>
          <w:sz w:val="28"/>
          <w:szCs w:val="28"/>
        </w:rPr>
        <w:t xml:space="preserve"> дает реальную возможность</w:t>
      </w:r>
      <w:r>
        <w:rPr>
          <w:rFonts w:ascii="Times New Roman" w:hAnsi="Times New Roman" w:cs="Times New Roman"/>
          <w:sz w:val="28"/>
          <w:szCs w:val="28"/>
        </w:rPr>
        <w:t xml:space="preserve"> организации взаимодействия (со</w:t>
      </w:r>
      <w:r w:rsidRPr="002413D2">
        <w:rPr>
          <w:rFonts w:ascii="Times New Roman" w:hAnsi="Times New Roman" w:cs="Times New Roman"/>
          <w:sz w:val="28"/>
          <w:szCs w:val="28"/>
        </w:rPr>
        <w:t>трудничества) детей между собой пр</w:t>
      </w:r>
      <w:r>
        <w:rPr>
          <w:rFonts w:ascii="Times New Roman" w:hAnsi="Times New Roman" w:cs="Times New Roman"/>
          <w:sz w:val="28"/>
          <w:szCs w:val="28"/>
        </w:rPr>
        <w:t>и решении поставленной ими самими задачи, у</w:t>
      </w:r>
      <w:r w:rsidRPr="002413D2">
        <w:rPr>
          <w:rFonts w:ascii="Times New Roman" w:hAnsi="Times New Roman" w:cs="Times New Roman"/>
          <w:sz w:val="28"/>
          <w:szCs w:val="28"/>
        </w:rPr>
        <w:t>чит (без явного указания на это)</w:t>
      </w:r>
      <w:r>
        <w:rPr>
          <w:rFonts w:ascii="Times New Roman" w:hAnsi="Times New Roman" w:cs="Times New Roman"/>
          <w:sz w:val="28"/>
          <w:szCs w:val="28"/>
        </w:rPr>
        <w:t xml:space="preserve"> способу проектирования, д</w:t>
      </w:r>
      <w:r w:rsidRPr="002413D2">
        <w:rPr>
          <w:rFonts w:ascii="Times New Roman" w:hAnsi="Times New Roman" w:cs="Times New Roman"/>
          <w:sz w:val="28"/>
          <w:szCs w:val="28"/>
        </w:rPr>
        <w:t xml:space="preserve">ает возможность посмотреть, как осуществляет группа детей «перенос» известных им предметных способов действий в квазиреальную (модельную) ситуацию. </w:t>
      </w:r>
    </w:p>
    <w:p w:rsidR="000D6ABF" w:rsidRPr="00D7532E" w:rsidRDefault="000D6ABF" w:rsidP="000D6ABF">
      <w:pPr>
        <w:spacing w:after="0"/>
        <w:rPr>
          <w:rFonts w:ascii="Times New Roman" w:hAnsi="Times New Roman" w:cs="Times New Roman"/>
          <w:sz w:val="28"/>
        </w:rPr>
      </w:pPr>
      <w:r w:rsidRPr="002413D2">
        <w:rPr>
          <w:rFonts w:ascii="Times New Roman" w:hAnsi="Times New Roman" w:cs="Times New Roman"/>
          <w:sz w:val="28"/>
          <w:szCs w:val="28"/>
        </w:rPr>
        <w:t>Таким образом, в ходе решения</w:t>
      </w:r>
      <w:r>
        <w:rPr>
          <w:rFonts w:ascii="Times New Roman" w:hAnsi="Times New Roman" w:cs="Times New Roman"/>
          <w:sz w:val="28"/>
          <w:szCs w:val="28"/>
        </w:rPr>
        <w:t xml:space="preserve"> системы проектных заданий у млад</w:t>
      </w:r>
      <w:r w:rsidRPr="002413D2">
        <w:rPr>
          <w:rFonts w:ascii="Times New Roman" w:hAnsi="Times New Roman" w:cs="Times New Roman"/>
          <w:sz w:val="28"/>
          <w:szCs w:val="28"/>
        </w:rPr>
        <w:t>ших школьников могут быть сформированы следующие способности: рефлексировать (видеть проблему; анализировать сделанное – почему получилось, почему не получилось; ви</w:t>
      </w:r>
      <w:r>
        <w:rPr>
          <w:rFonts w:ascii="Times New Roman" w:hAnsi="Times New Roman" w:cs="Times New Roman"/>
          <w:sz w:val="28"/>
          <w:szCs w:val="28"/>
        </w:rPr>
        <w:t>деть трудности, ошибки); целепо</w:t>
      </w:r>
      <w:r w:rsidRPr="002413D2">
        <w:rPr>
          <w:rFonts w:ascii="Times New Roman" w:hAnsi="Times New Roman" w:cs="Times New Roman"/>
          <w:sz w:val="28"/>
          <w:szCs w:val="28"/>
        </w:rPr>
        <w:t>лагать (ставить и удерживать цели); планировать (составлять план своей деятельности); моделировать (представ</w:t>
      </w:r>
      <w:r>
        <w:rPr>
          <w:rFonts w:ascii="Times New Roman" w:hAnsi="Times New Roman" w:cs="Times New Roman"/>
          <w:sz w:val="28"/>
          <w:szCs w:val="28"/>
        </w:rPr>
        <w:t>лять способ действия в виде схе</w:t>
      </w:r>
      <w:r w:rsidRPr="002413D2">
        <w:rPr>
          <w:rFonts w:ascii="Times New Roman" w:hAnsi="Times New Roman" w:cs="Times New Roman"/>
          <w:sz w:val="28"/>
          <w:szCs w:val="28"/>
        </w:rPr>
        <w:t>мы-модели); проявлять инициативу при</w:t>
      </w:r>
      <w:r>
        <w:rPr>
          <w:rFonts w:ascii="Times New Roman" w:hAnsi="Times New Roman" w:cs="Times New Roman"/>
          <w:sz w:val="28"/>
          <w:szCs w:val="28"/>
        </w:rPr>
        <w:t xml:space="preserve"> поиске способа (способов) реше</w:t>
      </w:r>
      <w:r w:rsidRPr="002413D2">
        <w:rPr>
          <w:rFonts w:ascii="Times New Roman" w:hAnsi="Times New Roman" w:cs="Times New Roman"/>
          <w:sz w:val="28"/>
          <w:szCs w:val="28"/>
        </w:rPr>
        <w:t>ния задачи; вступать в коммуникацию (взаимодействовать при</w:t>
      </w:r>
      <w:r>
        <w:rPr>
          <w:rFonts w:ascii="Times New Roman" w:hAnsi="Times New Roman" w:cs="Times New Roman"/>
          <w:sz w:val="28"/>
          <w:szCs w:val="28"/>
        </w:rPr>
        <w:t xml:space="preserve"> выполнении задания</w:t>
      </w:r>
      <w:r w:rsidRPr="002413D2">
        <w:rPr>
          <w:rFonts w:ascii="Times New Roman" w:hAnsi="Times New Roman" w:cs="Times New Roman"/>
          <w:sz w:val="28"/>
          <w:szCs w:val="28"/>
        </w:rPr>
        <w:t>; отстаивать свою позицию, пр</w:t>
      </w:r>
      <w:r>
        <w:rPr>
          <w:rFonts w:ascii="Times New Roman" w:hAnsi="Times New Roman" w:cs="Times New Roman"/>
          <w:sz w:val="28"/>
          <w:szCs w:val="28"/>
        </w:rPr>
        <w:t>инимать или аргументированно от</w:t>
      </w:r>
      <w:r w:rsidRPr="002413D2">
        <w:rPr>
          <w:rFonts w:ascii="Times New Roman" w:hAnsi="Times New Roman" w:cs="Times New Roman"/>
          <w:sz w:val="28"/>
          <w:szCs w:val="28"/>
        </w:rPr>
        <w:t xml:space="preserve">клонять точки зрения других). </w:t>
      </w:r>
    </w:p>
    <w:p w:rsidR="000D6ABF" w:rsidRPr="00D7532E" w:rsidRDefault="000D6ABF" w:rsidP="000D6ABF">
      <w:pPr>
        <w:pStyle w:val="Default"/>
        <w:ind w:firstLine="567"/>
        <w:rPr>
          <w:sz w:val="28"/>
          <w:szCs w:val="28"/>
        </w:rPr>
      </w:pPr>
      <w:r>
        <w:rPr>
          <w:sz w:val="28"/>
          <w:szCs w:val="28"/>
        </w:rPr>
        <w:t xml:space="preserve">Уровень </w:t>
      </w:r>
      <w:r w:rsidRPr="00D7532E">
        <w:rPr>
          <w:sz w:val="28"/>
          <w:szCs w:val="28"/>
        </w:rPr>
        <w:t xml:space="preserve">сформированности УУД </w:t>
      </w:r>
      <w:r>
        <w:rPr>
          <w:sz w:val="28"/>
          <w:szCs w:val="28"/>
        </w:rPr>
        <w:t>в процессе выполнения проектных заданий оценивается учителем по следующим критериям:</w:t>
      </w:r>
      <w:r w:rsidRPr="00D7532E">
        <w:rPr>
          <w:sz w:val="28"/>
          <w:szCs w:val="28"/>
        </w:rPr>
        <w:tab/>
      </w:r>
    </w:p>
    <w:p w:rsidR="000D6ABF" w:rsidRPr="00D7532E" w:rsidRDefault="000D6ABF" w:rsidP="000D6ABF">
      <w:pPr>
        <w:pStyle w:val="Default"/>
        <w:numPr>
          <w:ilvl w:val="0"/>
          <w:numId w:val="34"/>
        </w:numPr>
        <w:rPr>
          <w:sz w:val="28"/>
          <w:szCs w:val="28"/>
        </w:rPr>
      </w:pPr>
      <w:r w:rsidRPr="00D7532E">
        <w:rPr>
          <w:sz w:val="28"/>
          <w:szCs w:val="28"/>
        </w:rPr>
        <w:t xml:space="preserve">Владение предметным материалом, правильность выполнения заданий. </w:t>
      </w:r>
    </w:p>
    <w:p w:rsidR="000D6ABF" w:rsidRPr="00D7532E" w:rsidRDefault="000D6ABF" w:rsidP="000D6ABF">
      <w:pPr>
        <w:pStyle w:val="Default"/>
        <w:numPr>
          <w:ilvl w:val="0"/>
          <w:numId w:val="34"/>
        </w:numPr>
        <w:rPr>
          <w:sz w:val="28"/>
          <w:szCs w:val="28"/>
        </w:rPr>
      </w:pPr>
      <w:r w:rsidRPr="00D7532E">
        <w:rPr>
          <w:sz w:val="28"/>
          <w:szCs w:val="28"/>
        </w:rPr>
        <w:t xml:space="preserve">Умение применять их для решения практической задачи. </w:t>
      </w:r>
    </w:p>
    <w:p w:rsidR="000D6ABF" w:rsidRDefault="000D6ABF" w:rsidP="000D6ABF">
      <w:pPr>
        <w:pStyle w:val="Default"/>
        <w:numPr>
          <w:ilvl w:val="0"/>
          <w:numId w:val="34"/>
        </w:numPr>
        <w:rPr>
          <w:sz w:val="28"/>
          <w:szCs w:val="28"/>
        </w:rPr>
      </w:pPr>
      <w:r w:rsidRPr="00D7532E">
        <w:rPr>
          <w:sz w:val="28"/>
          <w:szCs w:val="28"/>
        </w:rPr>
        <w:t xml:space="preserve">Умение действовать согласно инструкции. </w:t>
      </w:r>
    </w:p>
    <w:p w:rsidR="000D6ABF" w:rsidRPr="00D7532E" w:rsidRDefault="000D6ABF" w:rsidP="000D6ABF">
      <w:pPr>
        <w:pStyle w:val="Default"/>
        <w:numPr>
          <w:ilvl w:val="0"/>
          <w:numId w:val="34"/>
        </w:numPr>
        <w:rPr>
          <w:sz w:val="28"/>
          <w:szCs w:val="28"/>
        </w:rPr>
      </w:pPr>
      <w:r w:rsidRPr="00D7532E">
        <w:rPr>
          <w:sz w:val="28"/>
          <w:szCs w:val="28"/>
        </w:rPr>
        <w:t>Умение обосновывать решения.</w:t>
      </w:r>
    </w:p>
    <w:p w:rsidR="000D6ABF" w:rsidRPr="00D7532E" w:rsidRDefault="000D6ABF" w:rsidP="000D6ABF">
      <w:pPr>
        <w:pStyle w:val="Default"/>
        <w:numPr>
          <w:ilvl w:val="0"/>
          <w:numId w:val="34"/>
        </w:numPr>
        <w:rPr>
          <w:sz w:val="28"/>
          <w:szCs w:val="28"/>
        </w:rPr>
      </w:pPr>
      <w:r w:rsidRPr="00D7532E">
        <w:rPr>
          <w:sz w:val="28"/>
          <w:szCs w:val="28"/>
        </w:rPr>
        <w:t xml:space="preserve">Умение взаимодействовать в малой группе. </w:t>
      </w:r>
    </w:p>
    <w:p w:rsidR="000D6ABF" w:rsidRPr="00D7532E" w:rsidRDefault="000D6ABF" w:rsidP="000D6ABF">
      <w:pPr>
        <w:pStyle w:val="Default"/>
        <w:numPr>
          <w:ilvl w:val="0"/>
          <w:numId w:val="34"/>
        </w:numPr>
        <w:rPr>
          <w:sz w:val="28"/>
          <w:szCs w:val="28"/>
        </w:rPr>
      </w:pPr>
      <w:r w:rsidRPr="00D7532E">
        <w:rPr>
          <w:sz w:val="28"/>
          <w:szCs w:val="28"/>
        </w:rPr>
        <w:t xml:space="preserve">Публичная презентация результатов (демонстрация своего продукта). </w:t>
      </w:r>
    </w:p>
    <w:p w:rsidR="000D6ABF" w:rsidRDefault="000D6ABF" w:rsidP="000D6ABF">
      <w:pPr>
        <w:rPr>
          <w:rFonts w:ascii="Times New Roman" w:hAnsi="Times New Roman" w:cs="Times New Roman"/>
          <w:sz w:val="32"/>
          <w:szCs w:val="28"/>
        </w:rPr>
      </w:pP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1 </w:t>
      </w:r>
      <w:r w:rsidRPr="0019505C">
        <w:rPr>
          <w:b/>
          <w:bCs/>
          <w:sz w:val="28"/>
          <w:szCs w:val="28"/>
        </w:rPr>
        <w:t xml:space="preserve">«Письмо» </w:t>
      </w:r>
    </w:p>
    <w:p w:rsidR="000D6ABF" w:rsidRPr="0019505C" w:rsidRDefault="000D6ABF" w:rsidP="000D6ABF">
      <w:pPr>
        <w:pStyle w:val="Default"/>
        <w:rPr>
          <w:b/>
          <w:bCs/>
          <w:sz w:val="28"/>
          <w:szCs w:val="28"/>
        </w:rPr>
      </w:pPr>
      <w:r w:rsidRPr="0019505C">
        <w:rPr>
          <w:b/>
          <w:bCs/>
          <w:sz w:val="28"/>
          <w:szCs w:val="28"/>
        </w:rPr>
        <w:t xml:space="preserve">Тема урока: </w:t>
      </w:r>
      <w:r w:rsidRPr="0019505C">
        <w:rPr>
          <w:bCs/>
          <w:sz w:val="28"/>
          <w:szCs w:val="28"/>
        </w:rPr>
        <w:t>«Оформление границ предложения»</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011"/>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011" w:type="dxa"/>
          </w:tcPr>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 xml:space="preserve">1. Закрепление умения верно оформлять предложения на письме </w:t>
            </w:r>
          </w:p>
          <w:p w:rsidR="000D6ABF" w:rsidRPr="0019505C" w:rsidRDefault="000D6ABF" w:rsidP="000522C3">
            <w:pPr>
              <w:pStyle w:val="Default"/>
              <w:rPr>
                <w:sz w:val="28"/>
                <w:szCs w:val="28"/>
              </w:rPr>
            </w:pPr>
            <w:r w:rsidRPr="0019505C">
              <w:rPr>
                <w:rFonts w:eastAsia="Times New Roman"/>
                <w:sz w:val="28"/>
                <w:szCs w:val="28"/>
                <w:lang w:eastAsia="ru-RU"/>
              </w:rPr>
              <w:t>2. Развитие логического мышления учащихся при определении границ предложения в тексте.</w:t>
            </w:r>
            <w:r w:rsidRPr="0019505C">
              <w:rPr>
                <w:sz w:val="28"/>
                <w:szCs w:val="28"/>
              </w:rPr>
              <w:t xml:space="preserve"> </w:t>
            </w:r>
          </w:p>
          <w:p w:rsidR="000D6ABF" w:rsidRPr="0019505C" w:rsidRDefault="000D6ABF" w:rsidP="000522C3">
            <w:pPr>
              <w:pStyle w:val="Default"/>
              <w:rPr>
                <w:sz w:val="28"/>
                <w:szCs w:val="28"/>
              </w:rPr>
            </w:pPr>
            <w:r w:rsidRPr="0019505C">
              <w:rPr>
                <w:sz w:val="28"/>
                <w:szCs w:val="28"/>
              </w:rPr>
              <w:t>3. Развитие навыков сотрудничества в малых одновозрастных группах.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011"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sz w:val="28"/>
                <w:szCs w:val="28"/>
              </w:rPr>
              <w:t xml:space="preserve">Формируемые и оцениваемые УУД </w:t>
            </w:r>
          </w:p>
        </w:tc>
        <w:tc>
          <w:tcPr>
            <w:tcW w:w="6011"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color w:val="auto"/>
                <w:sz w:val="28"/>
                <w:szCs w:val="28"/>
              </w:rPr>
            </w:pPr>
            <w:r w:rsidRPr="0019505C">
              <w:rPr>
                <w:color w:val="auto"/>
                <w:sz w:val="28"/>
                <w:szCs w:val="28"/>
              </w:rPr>
              <w:t xml:space="preserve">Личностные УУД – формирование адекватной позитивной осознанной самооценки и самопринятия. </w:t>
            </w:r>
          </w:p>
          <w:p w:rsidR="000D6ABF" w:rsidRPr="0019505C" w:rsidRDefault="000D6ABF" w:rsidP="000522C3">
            <w:pPr>
              <w:pStyle w:val="Default"/>
              <w:rPr>
                <w:color w:val="auto"/>
                <w:sz w:val="28"/>
                <w:szCs w:val="28"/>
              </w:rPr>
            </w:pPr>
            <w:r w:rsidRPr="0019505C">
              <w:rPr>
                <w:color w:val="auto"/>
                <w:sz w:val="28"/>
                <w:szCs w:val="28"/>
              </w:rPr>
              <w:t xml:space="preserve">Коммуникативные УУД – планирование учебного сотрудничества с учителем и сверстниками; инициативное сотрудничество в поиске решения проблемы. </w:t>
            </w:r>
          </w:p>
          <w:p w:rsidR="000D6ABF" w:rsidRPr="0019505C" w:rsidRDefault="000D6ABF" w:rsidP="000522C3">
            <w:pPr>
              <w:pStyle w:val="Default"/>
              <w:rPr>
                <w:color w:val="auto"/>
                <w:sz w:val="28"/>
                <w:szCs w:val="28"/>
              </w:rPr>
            </w:pPr>
            <w:r w:rsidRPr="0019505C">
              <w:rPr>
                <w:color w:val="auto"/>
                <w:sz w:val="28"/>
                <w:szCs w:val="28"/>
              </w:rPr>
              <w:t xml:space="preserve">Познавательные УУД – постановка и формулирование проблемы, самостоятельное создание алгоритмов деятельности при решении проблемы. </w:t>
            </w:r>
          </w:p>
          <w:p w:rsidR="000D6ABF" w:rsidRPr="0019505C" w:rsidRDefault="000D6ABF" w:rsidP="000522C3">
            <w:pPr>
              <w:pStyle w:val="Default"/>
              <w:rPr>
                <w:color w:val="auto"/>
                <w:sz w:val="28"/>
                <w:szCs w:val="28"/>
              </w:rPr>
            </w:pPr>
            <w:r w:rsidRPr="0019505C">
              <w:rPr>
                <w:color w:val="auto"/>
                <w:sz w:val="28"/>
                <w:szCs w:val="28"/>
              </w:rPr>
              <w:t>Регулятивные УУД – составление плана и последовательности действий; оценка результатов работы.</w:t>
            </w:r>
          </w:p>
        </w:tc>
      </w:tr>
    </w:tbl>
    <w:p w:rsidR="000D6ABF" w:rsidRPr="0019505C" w:rsidRDefault="000D6ABF" w:rsidP="000D6ABF">
      <w:pPr>
        <w:pStyle w:val="Default"/>
        <w:rPr>
          <w:b/>
          <w:bCs/>
          <w:i/>
          <w:iCs/>
          <w:sz w:val="28"/>
          <w:szCs w:val="28"/>
        </w:rPr>
      </w:pPr>
    </w:p>
    <w:p w:rsidR="000D6ABF" w:rsidRPr="0019505C" w:rsidRDefault="000D6ABF" w:rsidP="000D6ABF">
      <w:pPr>
        <w:pStyle w:val="Default"/>
        <w:jc w:val="both"/>
        <w:rPr>
          <w:sz w:val="28"/>
          <w:szCs w:val="28"/>
        </w:rPr>
      </w:pPr>
      <w:r w:rsidRPr="0019505C">
        <w:rPr>
          <w:b/>
          <w:bCs/>
          <w:i/>
          <w:iCs/>
          <w:noProof/>
          <w:sz w:val="28"/>
          <w:szCs w:val="28"/>
          <w:lang w:eastAsia="ru-RU"/>
        </w:rPr>
        <w:drawing>
          <wp:anchor distT="0" distB="0" distL="114300" distR="114300" simplePos="0" relativeHeight="251751424" behindDoc="1" locked="0" layoutInCell="1" allowOverlap="1">
            <wp:simplePos x="0" y="0"/>
            <wp:positionH relativeFrom="column">
              <wp:posOffset>3006090</wp:posOffset>
            </wp:positionH>
            <wp:positionV relativeFrom="paragraph">
              <wp:posOffset>42545</wp:posOffset>
            </wp:positionV>
            <wp:extent cx="2857500" cy="2185035"/>
            <wp:effectExtent l="19050" t="0" r="0" b="0"/>
            <wp:wrapTight wrapText="bothSides">
              <wp:wrapPolygon edited="0">
                <wp:start x="-144" y="0"/>
                <wp:lineTo x="-144" y="21468"/>
                <wp:lineTo x="21600" y="21468"/>
                <wp:lineTo x="21600" y="0"/>
                <wp:lineTo x="-144" y="0"/>
              </wp:wrapPolygon>
            </wp:wrapTight>
            <wp:docPr id="118" name="Рисунок 6" descr="C:\Users\Елена\Desktop\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Презентация1.jpg"/>
                    <pic:cNvPicPr>
                      <a:picLocks noChangeAspect="1" noChangeArrowheads="1"/>
                    </pic:cNvPicPr>
                  </pic:nvPicPr>
                  <pic:blipFill>
                    <a:blip r:embed="rId9" cstate="email"/>
                    <a:srcRect/>
                    <a:stretch>
                      <a:fillRect/>
                    </a:stretch>
                  </pic:blipFill>
                  <pic:spPr bwMode="auto">
                    <a:xfrm>
                      <a:off x="0" y="0"/>
                      <a:ext cx="2857500" cy="2185035"/>
                    </a:xfrm>
                    <a:prstGeom prst="rect">
                      <a:avLst/>
                    </a:prstGeom>
                    <a:noFill/>
                    <a:ln w="9525">
                      <a:noFill/>
                      <a:miter lim="800000"/>
                      <a:headEnd/>
                      <a:tailEnd/>
                    </a:ln>
                  </pic:spPr>
                </pic:pic>
              </a:graphicData>
            </a:graphic>
          </wp:anchor>
        </w:drawing>
      </w:r>
      <w:r w:rsidRPr="0019505C">
        <w:rPr>
          <w:b/>
          <w:bCs/>
          <w:i/>
          <w:iCs/>
          <w:sz w:val="28"/>
          <w:szCs w:val="28"/>
        </w:rPr>
        <w:t xml:space="preserve">Замысел проектного задания. </w:t>
      </w:r>
      <w:r w:rsidRPr="0019505C">
        <w:rPr>
          <w:sz w:val="28"/>
          <w:szCs w:val="28"/>
        </w:rPr>
        <w:t>Учащимся предлагается самостоятельно создать послание от жителей леса. Предложения должны состоять из слов, связанных по смыслу и выражать законченную мысль. В конце предложений должна стоять точка. Предложения необходимо объединить в текст, расставив их в определённом порядке.</w:t>
      </w:r>
    </w:p>
    <w:p w:rsidR="000D6ABF" w:rsidRPr="0019505C" w:rsidRDefault="000D6ABF" w:rsidP="000D6ABF">
      <w:pPr>
        <w:pStyle w:val="Default"/>
        <w:jc w:val="both"/>
        <w:rPr>
          <w:sz w:val="28"/>
          <w:szCs w:val="28"/>
        </w:rPr>
      </w:pPr>
      <w:r w:rsidRPr="0019505C">
        <w:rPr>
          <w:sz w:val="28"/>
          <w:szCs w:val="28"/>
        </w:rPr>
        <w:t xml:space="preserve">Учащиеся поделены на группы по 4–5 человек. На каждом рабочем столе группы должны быть комплекты слов на листочках, лист формата А4, клей.  </w:t>
      </w: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sz w:val="28"/>
          <w:szCs w:val="28"/>
        </w:rPr>
        <w:t xml:space="preserve">Прочитать письмо от зверят. </w:t>
      </w: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Pr="0019505C" w:rsidRDefault="000D6ABF" w:rsidP="000D6ABF">
      <w:pPr>
        <w:pStyle w:val="Default"/>
        <w:jc w:val="both"/>
        <w:rPr>
          <w:sz w:val="28"/>
          <w:szCs w:val="28"/>
        </w:rPr>
      </w:pPr>
      <w:r w:rsidRPr="0019505C">
        <w:rPr>
          <w:b/>
          <w:bCs/>
          <w:sz w:val="28"/>
          <w:szCs w:val="28"/>
        </w:rPr>
        <w:t xml:space="preserve">Учитель. </w:t>
      </w:r>
      <w:r w:rsidRPr="0019505C">
        <w:rPr>
          <w:sz w:val="28"/>
          <w:szCs w:val="28"/>
        </w:rPr>
        <w:t xml:space="preserve">Ребята, сегодня по дороге в школу я встретила галчонка, который рассказал мне интересную историю. Зверята решили пригласить вас в лес полюбоваться осенней природой, и каждый из них написал вам по одному предложению. Зайчонок писал на берёзовых листочках, бельчонок на кленовых, лисёнок на дубовых, а медвежонок на осиновых. Они собрали все листочки вместе и попросили галчонка передать их вам. Но листочки все перепутались, и я ничего не смогла прочесть. Может у вас получится? Составьте из слов каждой группы предложения и объедините их в текст, наклеив на карточку листочки в нужном порядке.  </w:t>
      </w:r>
    </w:p>
    <w:p w:rsidR="000D6ABF" w:rsidRPr="0019505C"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both"/>
        <w:rPr>
          <w:sz w:val="28"/>
          <w:szCs w:val="28"/>
        </w:rPr>
      </w:pPr>
      <w:r w:rsidRPr="0019505C">
        <w:rPr>
          <w:sz w:val="28"/>
          <w:szCs w:val="28"/>
        </w:rPr>
        <w:t>Здравствуйте, ребята. Приглашаем вас на прогулку в лес. С наступлением осени он стал похож на расписной терем. Вам здесь очень понравится.</w:t>
      </w: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bCs/>
          <w:iCs/>
          <w:sz w:val="28"/>
          <w:szCs w:val="28"/>
        </w:rPr>
        <w:t>Тексты через документ-камеру проецируются на доску, Идёт короткое обсуждение, корректировка, исправление ошибок. Подводятся итоги.</w:t>
      </w: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Ребята, вам удалось прочитать послание зверят. Думаю, многие из вас откликнутся на их приглашение.</w:t>
      </w: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4581525" cy="1322700"/>
            <wp:effectExtent l="19050" t="0" r="0" b="0"/>
            <wp:docPr id="2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582909" cy="1323100"/>
                    </a:xfrm>
                    <a:prstGeom prst="rect">
                      <a:avLst/>
                    </a:prstGeom>
                    <a:noFill/>
                    <a:ln w="9525">
                      <a:noFill/>
                      <a:miter lim="800000"/>
                      <a:headEnd/>
                      <a:tailEnd/>
                    </a:ln>
                  </pic:spPr>
                </pic:pic>
              </a:graphicData>
            </a:graphic>
          </wp:inline>
        </w:drawing>
      </w:r>
    </w:p>
    <w:p w:rsidR="000D6ABF" w:rsidRPr="0019505C" w:rsidRDefault="000D6ABF" w:rsidP="000D6ABF">
      <w:pPr>
        <w:pStyle w:val="Default"/>
        <w:jc w:val="both"/>
        <w:rPr>
          <w:sz w:val="28"/>
          <w:szCs w:val="28"/>
        </w:rPr>
      </w:pPr>
      <w:r w:rsidRPr="0019505C">
        <w:rPr>
          <w:sz w:val="28"/>
          <w:szCs w:val="28"/>
        </w:rPr>
        <w:t xml:space="preserve">. </w:t>
      </w:r>
    </w:p>
    <w:p w:rsidR="000D6ABF" w:rsidRPr="0019505C" w:rsidRDefault="000D6ABF" w:rsidP="000D6ABF">
      <w:pPr>
        <w:pStyle w:val="Default"/>
        <w:rPr>
          <w:b/>
          <w:bCs/>
          <w:sz w:val="28"/>
          <w:szCs w:val="28"/>
        </w:rPr>
      </w:pPr>
    </w:p>
    <w:p w:rsidR="000D6ABF" w:rsidRDefault="000D6ABF" w:rsidP="000D6ABF">
      <w:pPr>
        <w:pStyle w:val="Default"/>
        <w:rPr>
          <w:b/>
          <w:bCs/>
          <w:sz w:val="28"/>
          <w:szCs w:val="28"/>
        </w:rPr>
      </w:pP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2 </w:t>
      </w:r>
      <w:r w:rsidRPr="0019505C">
        <w:rPr>
          <w:b/>
          <w:bCs/>
          <w:sz w:val="28"/>
          <w:szCs w:val="28"/>
        </w:rPr>
        <w:t xml:space="preserve">«Заметка в газету» </w:t>
      </w:r>
    </w:p>
    <w:p w:rsidR="000D6ABF" w:rsidRPr="0019505C" w:rsidRDefault="000D6ABF" w:rsidP="000D6ABF">
      <w:pPr>
        <w:pStyle w:val="Default"/>
        <w:rPr>
          <w:b/>
          <w:bCs/>
          <w:sz w:val="28"/>
          <w:szCs w:val="28"/>
        </w:rPr>
      </w:pPr>
      <w:r w:rsidRPr="0019505C">
        <w:rPr>
          <w:b/>
          <w:bCs/>
          <w:sz w:val="28"/>
          <w:szCs w:val="28"/>
        </w:rPr>
        <w:t xml:space="preserve">Тема урока: </w:t>
      </w:r>
      <w:r w:rsidRPr="0019505C">
        <w:rPr>
          <w:bCs/>
          <w:sz w:val="28"/>
          <w:szCs w:val="28"/>
        </w:rPr>
        <w:t>«</w:t>
      </w:r>
      <w:r>
        <w:rPr>
          <w:rFonts w:eastAsia="Times New Roman"/>
          <w:sz w:val="28"/>
          <w:szCs w:val="28"/>
          <w:lang w:eastAsia="ru-RU"/>
        </w:rPr>
        <w:t xml:space="preserve">Слово, предложение и текст. </w:t>
      </w:r>
      <w:r w:rsidRPr="0019505C">
        <w:rPr>
          <w:rFonts w:eastAsia="Times New Roman"/>
          <w:sz w:val="28"/>
          <w:szCs w:val="28"/>
          <w:lang w:eastAsia="ru-RU"/>
        </w:rPr>
        <w:t>Типы текстов</w:t>
      </w:r>
      <w:r w:rsidRPr="0019505C">
        <w:rPr>
          <w:bCs/>
          <w:sz w:val="28"/>
          <w:szCs w:val="28"/>
        </w:rPr>
        <w:t>»</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1.  Научить детей определять тип текста и составлять собственные тексты разных типов.</w:t>
            </w:r>
          </w:p>
          <w:p w:rsidR="000D6ABF" w:rsidRPr="0019505C" w:rsidRDefault="000D6ABF" w:rsidP="000522C3">
            <w:pPr>
              <w:pStyle w:val="Default"/>
              <w:rPr>
                <w:sz w:val="28"/>
                <w:szCs w:val="28"/>
              </w:rPr>
            </w:pPr>
            <w:r w:rsidRPr="0019505C">
              <w:rPr>
                <w:rFonts w:eastAsia="Times New Roman"/>
                <w:sz w:val="28"/>
                <w:szCs w:val="28"/>
                <w:lang w:eastAsia="ru-RU"/>
              </w:rPr>
              <w:t>2.  Развивать логическое мышление детей при прогнозировании возможного содержания и типа текста по его заглавию, по рисунку.</w:t>
            </w:r>
          </w:p>
          <w:p w:rsidR="000D6ABF" w:rsidRPr="0019505C" w:rsidRDefault="000D6ABF" w:rsidP="000522C3">
            <w:pPr>
              <w:pStyle w:val="Default"/>
              <w:rPr>
                <w:rFonts w:eastAsia="Times New Roman"/>
                <w:sz w:val="28"/>
                <w:szCs w:val="28"/>
                <w:lang w:eastAsia="ru-RU"/>
              </w:rPr>
            </w:pPr>
            <w:r w:rsidRPr="0019505C">
              <w:rPr>
                <w:sz w:val="28"/>
                <w:szCs w:val="28"/>
              </w:rPr>
              <w:t>3. Разви</w:t>
            </w:r>
            <w:r w:rsidRPr="0019505C">
              <w:rPr>
                <w:rFonts w:eastAsia="Times New Roman"/>
                <w:sz w:val="28"/>
                <w:szCs w:val="28"/>
                <w:lang w:eastAsia="ru-RU"/>
              </w:rPr>
              <w:t>вать</w:t>
            </w:r>
            <w:r w:rsidRPr="0019505C">
              <w:rPr>
                <w:sz w:val="28"/>
                <w:szCs w:val="28"/>
              </w:rPr>
              <w:t xml:space="preserve"> навыки сотрудничества в малых одновозрастных группах.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4662"/>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sz w:val="28"/>
                <w:szCs w:val="28"/>
              </w:rPr>
              <w:t xml:space="preserve">Формируемые и оцениваемые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i/>
                <w:iCs/>
                <w:sz w:val="28"/>
                <w:szCs w:val="28"/>
              </w:rPr>
              <w:t xml:space="preserve">Личностные УУД </w:t>
            </w:r>
            <w:r w:rsidRPr="0019505C">
              <w:rPr>
                <w:sz w:val="28"/>
                <w:szCs w:val="28"/>
              </w:rPr>
              <w:t xml:space="preserve">– произвольность регуляции поведения и деятельности, формирование адекватной позитивной осознанной самооценки и самопринятия. </w:t>
            </w:r>
          </w:p>
          <w:p w:rsidR="000D6ABF" w:rsidRPr="0019505C" w:rsidRDefault="000D6ABF" w:rsidP="000522C3">
            <w:pPr>
              <w:pStyle w:val="Default"/>
              <w:rPr>
                <w:sz w:val="28"/>
                <w:szCs w:val="28"/>
              </w:rPr>
            </w:pPr>
            <w:r w:rsidRPr="0019505C">
              <w:rPr>
                <w:i/>
                <w:iCs/>
                <w:sz w:val="28"/>
                <w:szCs w:val="28"/>
              </w:rPr>
              <w:t xml:space="preserve">Коммуникативные УУД </w:t>
            </w:r>
            <w:r w:rsidRPr="0019505C">
              <w:rPr>
                <w:sz w:val="28"/>
                <w:szCs w:val="28"/>
              </w:rPr>
              <w:t xml:space="preserve">– умение с достаточной полнотой и точностью выражать свои мысли в соответствии с задачами и условиями коммуникации; планирование учебного сотрудничества с учителем и сверстниками; инициативное сотрудничество в поиске и сборе информации. </w:t>
            </w:r>
          </w:p>
          <w:p w:rsidR="000D6ABF" w:rsidRPr="0019505C" w:rsidRDefault="000D6ABF" w:rsidP="000522C3">
            <w:pPr>
              <w:pStyle w:val="Default"/>
              <w:rPr>
                <w:sz w:val="28"/>
                <w:szCs w:val="28"/>
              </w:rPr>
            </w:pPr>
            <w:r w:rsidRPr="0019505C">
              <w:rPr>
                <w:i/>
                <w:iCs/>
                <w:sz w:val="28"/>
                <w:szCs w:val="28"/>
              </w:rPr>
              <w:t xml:space="preserve">Познавательные УУД </w:t>
            </w:r>
            <w:r w:rsidRPr="0019505C">
              <w:rPr>
                <w:sz w:val="28"/>
                <w:szCs w:val="28"/>
              </w:rPr>
              <w:t xml:space="preserve">– постановка и формулирование проблемы, самостоятельное создание алгоритмов деятельности при решении проблем творческого и характера. </w:t>
            </w:r>
          </w:p>
          <w:p w:rsidR="000D6ABF" w:rsidRPr="0019505C" w:rsidRDefault="000D6ABF" w:rsidP="000522C3">
            <w:pPr>
              <w:pStyle w:val="Default"/>
              <w:rPr>
                <w:color w:val="auto"/>
                <w:sz w:val="28"/>
                <w:szCs w:val="28"/>
              </w:rPr>
            </w:pPr>
            <w:r w:rsidRPr="0019505C">
              <w:rPr>
                <w:i/>
                <w:iCs/>
                <w:sz w:val="28"/>
                <w:szCs w:val="28"/>
              </w:rPr>
              <w:t xml:space="preserve">Регулятивные УУД </w:t>
            </w:r>
            <w:r w:rsidRPr="0019505C">
              <w:rPr>
                <w:sz w:val="28"/>
                <w:szCs w:val="28"/>
              </w:rPr>
              <w:t>– составление плана и последовательности действий; оценка результатов работы.</w:t>
            </w:r>
          </w:p>
        </w:tc>
      </w:tr>
    </w:tbl>
    <w:p w:rsidR="000D6ABF" w:rsidRDefault="000D6ABF" w:rsidP="000D6ABF">
      <w:pPr>
        <w:pStyle w:val="Default"/>
        <w:jc w:val="both"/>
        <w:rPr>
          <w:rFonts w:eastAsia="Times New Roman"/>
          <w:snapToGrid w:val="0"/>
          <w:w w:val="0"/>
          <w:sz w:val="28"/>
          <w:szCs w:val="28"/>
          <w:u w:color="000000"/>
          <w:bdr w:val="none" w:sz="0" w:space="0" w:color="000000"/>
          <w:shd w:val="clear" w:color="000000" w:fill="000000"/>
        </w:rPr>
      </w:pPr>
      <w:r w:rsidRPr="0019505C">
        <w:rPr>
          <w:noProof/>
          <w:vanish/>
          <w:sz w:val="28"/>
          <w:szCs w:val="28"/>
          <w:lang w:eastAsia="ru-RU"/>
        </w:rPr>
        <w:drawing>
          <wp:inline distT="0" distB="0" distL="0" distR="0">
            <wp:extent cx="1428750" cy="1905000"/>
            <wp:effectExtent l="19050" t="0" r="0" b="0"/>
            <wp:docPr id="121" name="Рисунок 2" descr="http://s3.docme.ru/store/data/000981404_1-91b66f8eb8b1533575e2169069d2ce13-15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docme.ru/store/data/000981404_1-91b66f8eb8b1533575e2169069d2ce13-150x200.png"/>
                    <pic:cNvPicPr>
                      <a:picLocks noChangeAspect="1" noChangeArrowheads="1"/>
                    </pic:cNvPicPr>
                  </pic:nvPicPr>
                  <pic:blipFill>
                    <a:blip r:embed="rId11"/>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Pr="0019505C">
        <w:rPr>
          <w:rFonts w:eastAsia="Times New Roman"/>
          <w:snapToGrid w:val="0"/>
          <w:w w:val="0"/>
          <w:sz w:val="28"/>
          <w:szCs w:val="28"/>
          <w:u w:color="000000"/>
          <w:bdr w:val="none" w:sz="0" w:space="0" w:color="000000"/>
          <w:shd w:val="clear" w:color="000000" w:fill="000000"/>
        </w:rPr>
        <w:t xml:space="preserve"> </w:t>
      </w:r>
    </w:p>
    <w:p w:rsidR="000D6ABF" w:rsidRPr="0019505C" w:rsidRDefault="000D6ABF" w:rsidP="000D6ABF">
      <w:pPr>
        <w:pStyle w:val="Default"/>
        <w:jc w:val="both"/>
        <w:rPr>
          <w:sz w:val="28"/>
          <w:szCs w:val="28"/>
        </w:rPr>
      </w:pPr>
      <w:r>
        <w:rPr>
          <w:b/>
          <w:bCs/>
          <w:i/>
          <w:iCs/>
          <w:noProof/>
          <w:sz w:val="28"/>
          <w:szCs w:val="28"/>
          <w:lang w:eastAsia="ru-RU"/>
        </w:rPr>
        <w:drawing>
          <wp:anchor distT="0" distB="0" distL="114300" distR="114300" simplePos="0" relativeHeight="251752448" behindDoc="1" locked="0" layoutInCell="1" allowOverlap="1">
            <wp:simplePos x="0" y="0"/>
            <wp:positionH relativeFrom="column">
              <wp:posOffset>4088130</wp:posOffset>
            </wp:positionH>
            <wp:positionV relativeFrom="paragraph">
              <wp:posOffset>-1905</wp:posOffset>
            </wp:positionV>
            <wp:extent cx="1950720" cy="2816860"/>
            <wp:effectExtent l="19050" t="0" r="0" b="0"/>
            <wp:wrapTight wrapText="bothSides">
              <wp:wrapPolygon edited="0">
                <wp:start x="-211" y="0"/>
                <wp:lineTo x="-211" y="21473"/>
                <wp:lineTo x="21516" y="21473"/>
                <wp:lineTo x="21516" y="0"/>
                <wp:lineTo x="-211" y="0"/>
              </wp:wrapPolygon>
            </wp:wrapTight>
            <wp:docPr id="122" name="Рисунок 7" descr="http://www.oblgazeta.ru/media/cache/e3/54/e354f21f80199b6c2fec3167317067b5.jpg">
              <a:hlinkClick xmlns:a="http://schemas.openxmlformats.org/drawingml/2006/main" r:id="rId12" tgtFrame="&quot;_blank&quot;" tooltip="&quot;Скачать страницу в формате 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blgazeta.ru/media/cache/e3/54/e354f21f80199b6c2fec3167317067b5.jpg">
                      <a:hlinkClick r:id="rId12" tgtFrame="&quot;_blank&quot;" tooltip="&quot;Скачать страницу в формате PDF&quot;"/>
                    </pic:cNvPr>
                    <pic:cNvPicPr>
                      <a:picLocks noChangeAspect="1" noChangeArrowheads="1"/>
                    </pic:cNvPicPr>
                  </pic:nvPicPr>
                  <pic:blipFill>
                    <a:blip r:embed="rId13" cstate="email"/>
                    <a:srcRect/>
                    <a:stretch>
                      <a:fillRect/>
                    </a:stretch>
                  </pic:blipFill>
                  <pic:spPr bwMode="auto">
                    <a:xfrm>
                      <a:off x="0" y="0"/>
                      <a:ext cx="1950720" cy="2816860"/>
                    </a:xfrm>
                    <a:prstGeom prst="rect">
                      <a:avLst/>
                    </a:prstGeom>
                    <a:noFill/>
                    <a:ln w="9525">
                      <a:noFill/>
                      <a:miter lim="800000"/>
                      <a:headEnd/>
                      <a:tailEnd/>
                    </a:ln>
                  </pic:spPr>
                </pic:pic>
              </a:graphicData>
            </a:graphic>
          </wp:anchor>
        </w:drawing>
      </w:r>
      <w:r w:rsidRPr="0019505C">
        <w:rPr>
          <w:b/>
          <w:bCs/>
          <w:i/>
          <w:iCs/>
          <w:sz w:val="28"/>
          <w:szCs w:val="28"/>
        </w:rPr>
        <w:t xml:space="preserve">Замысел проектного задания. </w:t>
      </w:r>
      <w:r w:rsidRPr="0019505C">
        <w:rPr>
          <w:sz w:val="28"/>
          <w:szCs w:val="28"/>
        </w:rPr>
        <w:t xml:space="preserve">Учащимся предлагается самостоятельно </w:t>
      </w:r>
      <w:r w:rsidRPr="0019505C">
        <w:rPr>
          <w:bCs/>
          <w:iCs/>
          <w:sz w:val="28"/>
          <w:szCs w:val="28"/>
        </w:rPr>
        <w:t xml:space="preserve">написать статью в газету о школе. При этом дети должны </w:t>
      </w:r>
      <w:r w:rsidRPr="0019505C">
        <w:rPr>
          <w:sz w:val="28"/>
          <w:szCs w:val="28"/>
        </w:rPr>
        <w:t>с</w:t>
      </w:r>
      <w:r>
        <w:rPr>
          <w:rFonts w:eastAsia="Times New Roman"/>
          <w:sz w:val="28"/>
          <w:szCs w:val="28"/>
          <w:lang w:eastAsia="ru-RU"/>
        </w:rPr>
        <w:t xml:space="preserve">прогнозировать </w:t>
      </w:r>
      <w:r w:rsidRPr="0019505C">
        <w:rPr>
          <w:rFonts w:eastAsia="Times New Roman"/>
          <w:sz w:val="28"/>
          <w:szCs w:val="28"/>
          <w:lang w:eastAsia="ru-RU"/>
        </w:rPr>
        <w:t>возможное содержание и тип текста по его заглавию, дополнить текст рисунком.</w:t>
      </w:r>
    </w:p>
    <w:p w:rsidR="000D6ABF" w:rsidRPr="0019505C" w:rsidRDefault="000D6ABF" w:rsidP="000D6ABF">
      <w:pPr>
        <w:pStyle w:val="Default"/>
        <w:jc w:val="both"/>
        <w:rPr>
          <w:sz w:val="28"/>
          <w:szCs w:val="28"/>
        </w:rPr>
      </w:pPr>
      <w:r w:rsidRPr="0019505C">
        <w:rPr>
          <w:sz w:val="28"/>
          <w:szCs w:val="28"/>
        </w:rPr>
        <w:t xml:space="preserve">Учащиеся поделены на группы по 4–5 человек. На каждом рабочем столе группы должны быть чистые листы в линейку, цветные карандаши.  </w:t>
      </w: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bCs/>
          <w:iCs/>
          <w:sz w:val="28"/>
          <w:szCs w:val="28"/>
        </w:rPr>
        <w:t>Написать статью в газету.</w:t>
      </w:r>
      <w:r w:rsidRPr="0019505C">
        <w:rPr>
          <w:sz w:val="28"/>
          <w:szCs w:val="28"/>
        </w:rPr>
        <w:t xml:space="preserve"> </w:t>
      </w: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Pr="0019505C" w:rsidRDefault="000D6ABF" w:rsidP="000D6ABF">
      <w:pPr>
        <w:pStyle w:val="Default"/>
        <w:jc w:val="both"/>
        <w:rPr>
          <w:sz w:val="28"/>
          <w:szCs w:val="28"/>
        </w:rPr>
      </w:pPr>
      <w:r w:rsidRPr="0019505C">
        <w:rPr>
          <w:b/>
          <w:bCs/>
          <w:sz w:val="28"/>
          <w:szCs w:val="28"/>
        </w:rPr>
        <w:t xml:space="preserve">Учитель. </w:t>
      </w:r>
      <w:r w:rsidRPr="0019505C">
        <w:rPr>
          <w:sz w:val="28"/>
          <w:szCs w:val="28"/>
        </w:rPr>
        <w:t>Ребята, редакция областной газеты «Новая эра» решила один из сентябрьских выпусков посвятить школе и предложила учащимся написать заметку в одну из рубрик: «Если б не было школ …», «Моя школа самая красивая», «Школьная жизнь полна событий». У вас есть возможность побыть в роли журналиста и написать статью в газету. Желательно с рисунком, отражающим содержание. Подумайте, как по заголовку определить тип текста, его содержание. Обоснуйте свой выбор. В тексте должно быть не более 5 предложений.</w:t>
      </w:r>
    </w:p>
    <w:p w:rsidR="000D6ABF" w:rsidRPr="0019505C"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both"/>
        <w:rPr>
          <w:sz w:val="28"/>
          <w:szCs w:val="28"/>
        </w:rPr>
      </w:pPr>
      <w:r w:rsidRPr="0019505C">
        <w:rPr>
          <w:sz w:val="28"/>
          <w:szCs w:val="28"/>
        </w:rPr>
        <w:t>Название ____________</w:t>
      </w:r>
    </w:p>
    <w:p w:rsidR="000D6ABF" w:rsidRPr="0019505C" w:rsidRDefault="000D6ABF" w:rsidP="000D6ABF">
      <w:pPr>
        <w:pStyle w:val="Default"/>
        <w:jc w:val="both"/>
        <w:rPr>
          <w:sz w:val="28"/>
          <w:szCs w:val="28"/>
        </w:rPr>
      </w:pPr>
      <w:r w:rsidRPr="0019505C">
        <w:rPr>
          <w:sz w:val="28"/>
          <w:szCs w:val="28"/>
        </w:rPr>
        <w:t>Тип текста ____________________</w:t>
      </w:r>
    </w:p>
    <w:p w:rsidR="000D6ABF" w:rsidRPr="0019505C" w:rsidRDefault="000D6ABF" w:rsidP="000D6ABF">
      <w:pPr>
        <w:pStyle w:val="Default"/>
        <w:jc w:val="both"/>
        <w:rPr>
          <w:sz w:val="28"/>
          <w:szCs w:val="28"/>
        </w:rPr>
      </w:pPr>
      <w:r w:rsidRPr="0019505C">
        <w:rPr>
          <w:sz w:val="28"/>
          <w:szCs w:val="28"/>
        </w:rPr>
        <w:t>В тексте предложения должны быть верно построены и связаны по смыслу.</w:t>
      </w: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bCs/>
          <w:iCs/>
          <w:sz w:val="28"/>
          <w:szCs w:val="28"/>
        </w:rPr>
        <w:t>Тексты через документ-камеру проецируются на доску, Идёт короткое обсуждение, корректировка, исправление ошибок. Подводятся итоги.</w:t>
      </w: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 xml:space="preserve">Ребята, у вас получились замечательные заметки. Мы их отправим в редакцию газеты. И возможно их даже напечатают. </w:t>
      </w: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4581525" cy="1322700"/>
            <wp:effectExtent l="19050" t="0" r="0" b="0"/>
            <wp:docPr id="2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582909" cy="1323100"/>
                    </a:xfrm>
                    <a:prstGeom prst="rect">
                      <a:avLst/>
                    </a:prstGeom>
                    <a:noFill/>
                    <a:ln w="9525">
                      <a:noFill/>
                      <a:miter lim="800000"/>
                      <a:headEnd/>
                      <a:tailEnd/>
                    </a:ln>
                  </pic:spPr>
                </pic:pic>
              </a:graphicData>
            </a:graphic>
          </wp:inline>
        </w:drawing>
      </w: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3 </w:t>
      </w:r>
      <w:r w:rsidRPr="0019505C">
        <w:rPr>
          <w:b/>
          <w:bCs/>
          <w:sz w:val="28"/>
          <w:szCs w:val="28"/>
        </w:rPr>
        <w:t xml:space="preserve">«Садоводы» </w:t>
      </w:r>
    </w:p>
    <w:p w:rsidR="000D6ABF" w:rsidRPr="0019505C" w:rsidRDefault="000D6ABF" w:rsidP="000D6ABF">
      <w:pPr>
        <w:pStyle w:val="Default"/>
        <w:rPr>
          <w:b/>
          <w:bCs/>
          <w:sz w:val="28"/>
          <w:szCs w:val="28"/>
        </w:rPr>
      </w:pPr>
      <w:r w:rsidRPr="0019505C">
        <w:rPr>
          <w:b/>
          <w:bCs/>
          <w:sz w:val="28"/>
          <w:szCs w:val="28"/>
        </w:rPr>
        <w:t xml:space="preserve">Тема урока: </w:t>
      </w:r>
      <w:r w:rsidRPr="0019505C">
        <w:rPr>
          <w:bCs/>
          <w:sz w:val="28"/>
          <w:szCs w:val="28"/>
        </w:rPr>
        <w:t>«Гласные и согласные звуки и буквы. Случаи несоответствия звуков и букв»</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 xml:space="preserve">1. Показать неоднозначность соотношения «звук — буква». </w:t>
            </w:r>
          </w:p>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2. Научить детей определять расхождение в количестве звуков и букв в слове.</w:t>
            </w:r>
          </w:p>
          <w:p w:rsidR="000D6ABF" w:rsidRPr="0019505C" w:rsidRDefault="000D6ABF" w:rsidP="000522C3">
            <w:pPr>
              <w:pStyle w:val="Default"/>
              <w:rPr>
                <w:sz w:val="28"/>
                <w:szCs w:val="28"/>
              </w:rPr>
            </w:pPr>
            <w:r w:rsidRPr="0019505C">
              <w:rPr>
                <w:sz w:val="28"/>
                <w:szCs w:val="28"/>
              </w:rPr>
              <w:t>3. Развитие навыков сотрудничества в парах.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sz w:val="28"/>
                <w:szCs w:val="28"/>
              </w:rPr>
              <w:t xml:space="preserve">Формируемые и оцениваемые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i/>
                <w:iCs/>
                <w:sz w:val="28"/>
                <w:szCs w:val="28"/>
              </w:rPr>
              <w:t xml:space="preserve">Личностные УУД </w:t>
            </w:r>
            <w:r w:rsidRPr="0019505C">
              <w:rPr>
                <w:sz w:val="28"/>
                <w:szCs w:val="28"/>
              </w:rPr>
              <w:t xml:space="preserve">– способность проявлять толерантность по отношению к сверстникам, формирование личностной рефлексии, умение прислушиваться к аргументам других участников. </w:t>
            </w:r>
          </w:p>
          <w:p w:rsidR="000D6ABF" w:rsidRPr="0019505C" w:rsidRDefault="000D6ABF" w:rsidP="000522C3">
            <w:pPr>
              <w:pStyle w:val="Default"/>
              <w:rPr>
                <w:sz w:val="28"/>
                <w:szCs w:val="28"/>
              </w:rPr>
            </w:pPr>
            <w:r w:rsidRPr="0019505C">
              <w:rPr>
                <w:i/>
                <w:iCs/>
                <w:sz w:val="28"/>
                <w:szCs w:val="28"/>
              </w:rPr>
              <w:t xml:space="preserve">Коммуникативные УУД </w:t>
            </w:r>
            <w:r w:rsidRPr="0019505C">
              <w:rPr>
                <w:sz w:val="28"/>
                <w:szCs w:val="28"/>
              </w:rPr>
              <w:t xml:space="preserve">– умение работать в паре, умение вступать в диалог, высказывать свое мнение и убеждать собеседников, договариваться и проявлять деловое лидерство. </w:t>
            </w:r>
          </w:p>
          <w:p w:rsidR="000D6ABF" w:rsidRPr="0019505C" w:rsidRDefault="000D6ABF" w:rsidP="000522C3">
            <w:pPr>
              <w:pStyle w:val="Default"/>
              <w:rPr>
                <w:sz w:val="28"/>
                <w:szCs w:val="28"/>
              </w:rPr>
            </w:pPr>
            <w:r w:rsidRPr="0019505C">
              <w:rPr>
                <w:i/>
                <w:iCs/>
                <w:sz w:val="28"/>
                <w:szCs w:val="28"/>
              </w:rPr>
              <w:t xml:space="preserve">Познавательные УУД </w:t>
            </w:r>
            <w:r w:rsidRPr="0019505C">
              <w:rPr>
                <w:sz w:val="28"/>
                <w:szCs w:val="28"/>
              </w:rPr>
              <w:t xml:space="preserve">– умение видеть проблему и находить способы ее решения, умение делать выводы, работать с информацией. </w:t>
            </w:r>
          </w:p>
          <w:p w:rsidR="000D6ABF" w:rsidRDefault="000D6ABF" w:rsidP="000522C3">
            <w:pPr>
              <w:pStyle w:val="Default"/>
              <w:rPr>
                <w:i/>
                <w:iCs/>
                <w:sz w:val="28"/>
                <w:szCs w:val="28"/>
              </w:rPr>
            </w:pPr>
          </w:p>
          <w:p w:rsidR="000D6ABF" w:rsidRPr="0019505C" w:rsidRDefault="000D6ABF" w:rsidP="000522C3">
            <w:pPr>
              <w:pStyle w:val="Default"/>
              <w:rPr>
                <w:color w:val="auto"/>
                <w:sz w:val="28"/>
                <w:szCs w:val="28"/>
              </w:rPr>
            </w:pPr>
            <w:r w:rsidRPr="0019505C">
              <w:rPr>
                <w:i/>
                <w:iCs/>
                <w:sz w:val="28"/>
                <w:szCs w:val="28"/>
              </w:rPr>
              <w:t xml:space="preserve">Регулятивные УУД </w:t>
            </w:r>
            <w:r w:rsidRPr="0019505C">
              <w:rPr>
                <w:sz w:val="28"/>
                <w:szCs w:val="28"/>
              </w:rPr>
              <w:t>– умение ставить цели, умение принимать решения, планировать свою деятельность, а также контролиров</w:t>
            </w:r>
            <w:r>
              <w:rPr>
                <w:sz w:val="28"/>
                <w:szCs w:val="28"/>
              </w:rPr>
              <w:t>ать свое время, адекватная само</w:t>
            </w:r>
            <w:r w:rsidRPr="0019505C">
              <w:rPr>
                <w:sz w:val="28"/>
                <w:szCs w:val="28"/>
              </w:rPr>
              <w:t xml:space="preserve">оценка и самоконтроль </w:t>
            </w:r>
          </w:p>
        </w:tc>
      </w:tr>
    </w:tbl>
    <w:p w:rsidR="000D6ABF" w:rsidRPr="0019505C" w:rsidRDefault="000D6ABF" w:rsidP="000D6ABF">
      <w:pPr>
        <w:pStyle w:val="Default"/>
        <w:rPr>
          <w:b/>
          <w:bCs/>
          <w:i/>
          <w:iCs/>
          <w:sz w:val="28"/>
          <w:szCs w:val="28"/>
        </w:rPr>
      </w:pPr>
    </w:p>
    <w:p w:rsidR="000D6ABF" w:rsidRPr="0019505C" w:rsidRDefault="000D6ABF" w:rsidP="000D6ABF">
      <w:pPr>
        <w:pStyle w:val="Default"/>
        <w:jc w:val="both"/>
        <w:rPr>
          <w:sz w:val="28"/>
          <w:szCs w:val="28"/>
        </w:rPr>
      </w:pPr>
      <w:r w:rsidRPr="0019505C">
        <w:rPr>
          <w:b/>
          <w:bCs/>
          <w:i/>
          <w:iCs/>
          <w:noProof/>
          <w:sz w:val="28"/>
          <w:szCs w:val="28"/>
          <w:lang w:eastAsia="ru-RU"/>
        </w:rPr>
        <w:drawing>
          <wp:anchor distT="0" distB="0" distL="114300" distR="114300" simplePos="0" relativeHeight="251754496" behindDoc="0" locked="0" layoutInCell="1" allowOverlap="1">
            <wp:simplePos x="0" y="0"/>
            <wp:positionH relativeFrom="column">
              <wp:posOffset>2658745</wp:posOffset>
            </wp:positionH>
            <wp:positionV relativeFrom="paragraph">
              <wp:posOffset>69215</wp:posOffset>
            </wp:positionV>
            <wp:extent cx="3253105" cy="2727325"/>
            <wp:effectExtent l="19050" t="0" r="4445" b="0"/>
            <wp:wrapSquare wrapText="bothSides"/>
            <wp:docPr id="124" name="Рисунок 5" descr="C:\Users\Елена\Desktop\s0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s003b.jpg"/>
                    <pic:cNvPicPr>
                      <a:picLocks noChangeAspect="1" noChangeArrowheads="1"/>
                    </pic:cNvPicPr>
                  </pic:nvPicPr>
                  <pic:blipFill>
                    <a:blip r:embed="rId14" cstate="email"/>
                    <a:srcRect/>
                    <a:stretch>
                      <a:fillRect/>
                    </a:stretch>
                  </pic:blipFill>
                  <pic:spPr bwMode="auto">
                    <a:xfrm>
                      <a:off x="0" y="0"/>
                      <a:ext cx="3253105" cy="2727325"/>
                    </a:xfrm>
                    <a:prstGeom prst="rect">
                      <a:avLst/>
                    </a:prstGeom>
                    <a:noFill/>
                    <a:ln w="9525">
                      <a:noFill/>
                      <a:miter lim="800000"/>
                      <a:headEnd/>
                      <a:tailEnd/>
                    </a:ln>
                  </pic:spPr>
                </pic:pic>
              </a:graphicData>
            </a:graphic>
          </wp:anchor>
        </w:drawing>
      </w:r>
      <w:r w:rsidRPr="0019505C">
        <w:rPr>
          <w:b/>
          <w:bCs/>
          <w:i/>
          <w:iCs/>
          <w:sz w:val="28"/>
          <w:szCs w:val="28"/>
        </w:rPr>
        <w:t xml:space="preserve">Замысел проектного задания. </w:t>
      </w:r>
      <w:r w:rsidRPr="0019505C">
        <w:rPr>
          <w:sz w:val="28"/>
          <w:szCs w:val="28"/>
        </w:rPr>
        <w:t>Учащимся предлагается самостоятельно выбрать растения для посадки на участки Копатыча и Кроша. Названия растений необходимо вписать в таблицу в соответствии с количеством звуков и букв.</w:t>
      </w:r>
    </w:p>
    <w:p w:rsidR="000D6ABF" w:rsidRPr="0019505C" w:rsidRDefault="000D6ABF" w:rsidP="000D6ABF">
      <w:pPr>
        <w:pStyle w:val="Default"/>
        <w:jc w:val="both"/>
        <w:rPr>
          <w:sz w:val="28"/>
          <w:szCs w:val="28"/>
        </w:rPr>
      </w:pPr>
      <w:r w:rsidRPr="0019505C">
        <w:rPr>
          <w:sz w:val="28"/>
          <w:szCs w:val="28"/>
        </w:rPr>
        <w:t xml:space="preserve">Учащиеся поделены на группы по 4–5 человек. На каждом рабочем столе группы должны быть карточки с таблицами и словами для выбора, ручки. </w:t>
      </w: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sz w:val="28"/>
          <w:szCs w:val="28"/>
        </w:rPr>
        <w:t>Выбрать растения для посадки.</w:t>
      </w: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p>
    <w:p w:rsidR="000D6ABF" w:rsidRPr="0019505C" w:rsidRDefault="000D6ABF" w:rsidP="000D6ABF">
      <w:pPr>
        <w:pStyle w:val="Default"/>
        <w:jc w:val="both"/>
        <w:rPr>
          <w:sz w:val="28"/>
          <w:szCs w:val="28"/>
        </w:rPr>
      </w:pPr>
      <w:r w:rsidRPr="0019505C">
        <w:rPr>
          <w:b/>
          <w:bCs/>
          <w:sz w:val="28"/>
          <w:szCs w:val="28"/>
        </w:rPr>
        <w:t xml:space="preserve">Учитель. </w:t>
      </w:r>
      <w:r w:rsidRPr="0019505C">
        <w:rPr>
          <w:sz w:val="28"/>
          <w:szCs w:val="28"/>
        </w:rPr>
        <w:t>Ребята, Копатыч и Крош решили стать садоводами. Приобрели земельный участок, но не знают какие растения посадить. Помогите им. Запишите слова в таблицу.</w:t>
      </w:r>
    </w:p>
    <w:p w:rsidR="000D6ABF" w:rsidRPr="0019505C" w:rsidRDefault="000D6ABF" w:rsidP="000D6ABF">
      <w:pPr>
        <w:pStyle w:val="Default"/>
        <w:jc w:val="both"/>
        <w:rPr>
          <w:sz w:val="28"/>
          <w:szCs w:val="28"/>
        </w:rPr>
      </w:pPr>
    </w:p>
    <w:p w:rsidR="000D6ABF" w:rsidRPr="0019505C" w:rsidRDefault="000D6ABF" w:rsidP="000D6ABF">
      <w:pPr>
        <w:pStyle w:val="Default"/>
        <w:jc w:val="both"/>
        <w:rPr>
          <w:sz w:val="28"/>
          <w:szCs w:val="28"/>
        </w:rPr>
        <w:sectPr w:rsidR="000D6ABF" w:rsidRPr="0019505C" w:rsidSect="00D7532E">
          <w:footerReference w:type="default" r:id="rId15"/>
          <w:type w:val="continuous"/>
          <w:pgSz w:w="11906" w:h="16838"/>
          <w:pgMar w:top="1134" w:right="1134" w:bottom="1134" w:left="1134" w:header="708" w:footer="708" w:gutter="0"/>
          <w:cols w:space="708"/>
          <w:docGrid w:linePitch="360"/>
        </w:sectPr>
      </w:pPr>
    </w:p>
    <w:tbl>
      <w:tblPr>
        <w:tblStyle w:val="ab"/>
        <w:tblW w:w="0" w:type="auto"/>
        <w:tblInd w:w="108" w:type="dxa"/>
        <w:tblLook w:val="04A0"/>
      </w:tblPr>
      <w:tblGrid>
        <w:gridCol w:w="1701"/>
        <w:gridCol w:w="1843"/>
      </w:tblGrid>
      <w:tr w:rsidR="000D6ABF" w:rsidRPr="0019505C" w:rsidTr="000522C3">
        <w:tc>
          <w:tcPr>
            <w:tcW w:w="3544" w:type="dxa"/>
            <w:gridSpan w:val="2"/>
          </w:tcPr>
          <w:p w:rsidR="000D6ABF" w:rsidRPr="0019505C" w:rsidRDefault="000D6ABF" w:rsidP="000522C3">
            <w:pPr>
              <w:pStyle w:val="Default"/>
              <w:jc w:val="center"/>
              <w:rPr>
                <w:b/>
                <w:sz w:val="28"/>
                <w:szCs w:val="28"/>
              </w:rPr>
            </w:pPr>
            <w:r w:rsidRPr="0019505C">
              <w:rPr>
                <w:b/>
                <w:sz w:val="28"/>
                <w:szCs w:val="28"/>
              </w:rPr>
              <w:t>Копатыч</w:t>
            </w:r>
          </w:p>
        </w:tc>
      </w:tr>
      <w:tr w:rsidR="000D6ABF" w:rsidRPr="0019505C" w:rsidTr="000522C3">
        <w:tc>
          <w:tcPr>
            <w:tcW w:w="1701" w:type="dxa"/>
            <w:shd w:val="clear" w:color="auto" w:fill="BFBFBF" w:themeFill="background1" w:themeFillShade="BF"/>
          </w:tcPr>
          <w:p w:rsidR="000D6ABF" w:rsidRPr="0019505C" w:rsidRDefault="000D6ABF" w:rsidP="000522C3">
            <w:pPr>
              <w:pStyle w:val="Default"/>
              <w:jc w:val="both"/>
              <w:rPr>
                <w:sz w:val="28"/>
                <w:szCs w:val="28"/>
              </w:rPr>
            </w:pPr>
          </w:p>
        </w:tc>
        <w:tc>
          <w:tcPr>
            <w:tcW w:w="1843" w:type="dxa"/>
          </w:tcPr>
          <w:p w:rsidR="000D6ABF" w:rsidRPr="0019505C" w:rsidRDefault="000D6ABF" w:rsidP="000522C3">
            <w:pPr>
              <w:pStyle w:val="Default"/>
              <w:jc w:val="both"/>
              <w:rPr>
                <w:sz w:val="28"/>
                <w:szCs w:val="28"/>
              </w:rPr>
            </w:pPr>
            <w:r w:rsidRPr="0019505C">
              <w:rPr>
                <w:sz w:val="28"/>
                <w:szCs w:val="28"/>
              </w:rPr>
              <w:t>6 букв</w:t>
            </w:r>
          </w:p>
        </w:tc>
      </w:tr>
      <w:tr w:rsidR="000D6ABF" w:rsidRPr="0019505C" w:rsidTr="000522C3">
        <w:tc>
          <w:tcPr>
            <w:tcW w:w="1701" w:type="dxa"/>
          </w:tcPr>
          <w:p w:rsidR="000D6ABF" w:rsidRPr="0019505C" w:rsidRDefault="000D6ABF" w:rsidP="000522C3">
            <w:pPr>
              <w:pStyle w:val="Default"/>
              <w:jc w:val="both"/>
              <w:rPr>
                <w:sz w:val="28"/>
                <w:szCs w:val="28"/>
              </w:rPr>
            </w:pPr>
            <w:r w:rsidRPr="0019505C">
              <w:rPr>
                <w:sz w:val="28"/>
                <w:szCs w:val="28"/>
              </w:rPr>
              <w:t>5 звуков</w:t>
            </w:r>
          </w:p>
        </w:tc>
        <w:tc>
          <w:tcPr>
            <w:tcW w:w="1843" w:type="dxa"/>
          </w:tcPr>
          <w:p w:rsidR="000D6ABF" w:rsidRPr="0019505C" w:rsidRDefault="000D6ABF" w:rsidP="000522C3">
            <w:pPr>
              <w:pStyle w:val="Default"/>
              <w:jc w:val="both"/>
              <w:rPr>
                <w:sz w:val="28"/>
                <w:szCs w:val="28"/>
              </w:rPr>
            </w:pPr>
          </w:p>
        </w:tc>
      </w:tr>
      <w:tr w:rsidR="000D6ABF" w:rsidRPr="0019505C" w:rsidTr="000522C3">
        <w:tc>
          <w:tcPr>
            <w:tcW w:w="1701" w:type="dxa"/>
          </w:tcPr>
          <w:p w:rsidR="000D6ABF" w:rsidRPr="0019505C" w:rsidRDefault="000D6ABF" w:rsidP="000522C3">
            <w:pPr>
              <w:pStyle w:val="Default"/>
              <w:jc w:val="both"/>
              <w:rPr>
                <w:sz w:val="28"/>
                <w:szCs w:val="28"/>
              </w:rPr>
            </w:pPr>
            <w:r w:rsidRPr="0019505C">
              <w:rPr>
                <w:sz w:val="28"/>
                <w:szCs w:val="28"/>
              </w:rPr>
              <w:t>6 звуков</w:t>
            </w:r>
          </w:p>
        </w:tc>
        <w:tc>
          <w:tcPr>
            <w:tcW w:w="1843" w:type="dxa"/>
          </w:tcPr>
          <w:p w:rsidR="000D6ABF" w:rsidRPr="0019505C" w:rsidRDefault="000D6ABF" w:rsidP="000522C3">
            <w:pPr>
              <w:pStyle w:val="Default"/>
              <w:jc w:val="both"/>
              <w:rPr>
                <w:sz w:val="28"/>
                <w:szCs w:val="28"/>
              </w:rPr>
            </w:pPr>
          </w:p>
        </w:tc>
      </w:tr>
      <w:tr w:rsidR="000D6ABF" w:rsidRPr="0019505C" w:rsidTr="000522C3">
        <w:tc>
          <w:tcPr>
            <w:tcW w:w="1701" w:type="dxa"/>
          </w:tcPr>
          <w:p w:rsidR="000D6ABF" w:rsidRPr="0019505C" w:rsidRDefault="000D6ABF" w:rsidP="000522C3">
            <w:pPr>
              <w:pStyle w:val="Default"/>
              <w:jc w:val="both"/>
              <w:rPr>
                <w:sz w:val="28"/>
                <w:szCs w:val="28"/>
              </w:rPr>
            </w:pPr>
            <w:r w:rsidRPr="0019505C">
              <w:rPr>
                <w:sz w:val="28"/>
                <w:szCs w:val="28"/>
              </w:rPr>
              <w:t>7 звуков</w:t>
            </w:r>
          </w:p>
        </w:tc>
        <w:tc>
          <w:tcPr>
            <w:tcW w:w="1843" w:type="dxa"/>
          </w:tcPr>
          <w:p w:rsidR="000D6ABF" w:rsidRPr="0019505C" w:rsidRDefault="000D6ABF" w:rsidP="000522C3">
            <w:pPr>
              <w:pStyle w:val="Default"/>
              <w:jc w:val="both"/>
              <w:rPr>
                <w:sz w:val="28"/>
                <w:szCs w:val="28"/>
              </w:rPr>
            </w:pPr>
          </w:p>
        </w:tc>
      </w:tr>
    </w:tbl>
    <w:p w:rsidR="000D6ABF" w:rsidRPr="0019505C" w:rsidRDefault="000D6ABF" w:rsidP="000D6ABF">
      <w:pPr>
        <w:pStyle w:val="Default"/>
        <w:jc w:val="both"/>
        <w:rPr>
          <w:sz w:val="28"/>
          <w:szCs w:val="28"/>
        </w:rPr>
      </w:pPr>
    </w:p>
    <w:tbl>
      <w:tblPr>
        <w:tblStyle w:val="ab"/>
        <w:tblW w:w="0" w:type="auto"/>
        <w:tblLook w:val="04A0"/>
      </w:tblPr>
      <w:tblGrid>
        <w:gridCol w:w="1809"/>
        <w:gridCol w:w="1843"/>
      </w:tblGrid>
      <w:tr w:rsidR="000D6ABF" w:rsidRPr="0019505C" w:rsidTr="000522C3">
        <w:tc>
          <w:tcPr>
            <w:tcW w:w="3652" w:type="dxa"/>
            <w:gridSpan w:val="2"/>
          </w:tcPr>
          <w:p w:rsidR="000D6ABF" w:rsidRPr="0019505C" w:rsidRDefault="000D6ABF" w:rsidP="000522C3">
            <w:pPr>
              <w:pStyle w:val="Default"/>
              <w:jc w:val="center"/>
              <w:rPr>
                <w:b/>
                <w:sz w:val="28"/>
                <w:szCs w:val="28"/>
              </w:rPr>
            </w:pPr>
            <w:r w:rsidRPr="0019505C">
              <w:rPr>
                <w:b/>
                <w:sz w:val="28"/>
                <w:szCs w:val="28"/>
              </w:rPr>
              <w:t>Крош</w:t>
            </w:r>
          </w:p>
        </w:tc>
      </w:tr>
      <w:tr w:rsidR="000D6ABF" w:rsidRPr="0019505C" w:rsidTr="000522C3">
        <w:tc>
          <w:tcPr>
            <w:tcW w:w="1809" w:type="dxa"/>
            <w:shd w:val="clear" w:color="auto" w:fill="BFBFBF" w:themeFill="background1" w:themeFillShade="BF"/>
          </w:tcPr>
          <w:p w:rsidR="000D6ABF" w:rsidRPr="0019505C" w:rsidRDefault="000D6ABF" w:rsidP="000522C3">
            <w:pPr>
              <w:pStyle w:val="Default"/>
              <w:jc w:val="both"/>
              <w:rPr>
                <w:sz w:val="28"/>
                <w:szCs w:val="28"/>
              </w:rPr>
            </w:pPr>
          </w:p>
        </w:tc>
        <w:tc>
          <w:tcPr>
            <w:tcW w:w="1843" w:type="dxa"/>
          </w:tcPr>
          <w:p w:rsidR="000D6ABF" w:rsidRPr="0019505C" w:rsidRDefault="000D6ABF" w:rsidP="000522C3">
            <w:pPr>
              <w:pStyle w:val="Default"/>
              <w:jc w:val="both"/>
              <w:rPr>
                <w:sz w:val="28"/>
                <w:szCs w:val="28"/>
              </w:rPr>
            </w:pPr>
            <w:r w:rsidRPr="0019505C">
              <w:rPr>
                <w:sz w:val="28"/>
                <w:szCs w:val="28"/>
              </w:rPr>
              <w:t>7 букв</w:t>
            </w:r>
          </w:p>
        </w:tc>
      </w:tr>
      <w:tr w:rsidR="000D6ABF" w:rsidRPr="0019505C" w:rsidTr="000522C3">
        <w:tc>
          <w:tcPr>
            <w:tcW w:w="1809" w:type="dxa"/>
          </w:tcPr>
          <w:p w:rsidR="000D6ABF" w:rsidRPr="0019505C" w:rsidRDefault="000D6ABF" w:rsidP="000522C3">
            <w:pPr>
              <w:pStyle w:val="Default"/>
              <w:jc w:val="both"/>
              <w:rPr>
                <w:sz w:val="28"/>
                <w:szCs w:val="28"/>
              </w:rPr>
            </w:pPr>
            <w:r w:rsidRPr="0019505C">
              <w:rPr>
                <w:sz w:val="28"/>
                <w:szCs w:val="28"/>
              </w:rPr>
              <w:t>6 звуков</w:t>
            </w:r>
          </w:p>
        </w:tc>
        <w:tc>
          <w:tcPr>
            <w:tcW w:w="1843" w:type="dxa"/>
          </w:tcPr>
          <w:p w:rsidR="000D6ABF" w:rsidRPr="0019505C" w:rsidRDefault="000D6ABF" w:rsidP="000522C3">
            <w:pPr>
              <w:pStyle w:val="Default"/>
              <w:jc w:val="both"/>
              <w:rPr>
                <w:sz w:val="28"/>
                <w:szCs w:val="28"/>
              </w:rPr>
            </w:pPr>
          </w:p>
        </w:tc>
      </w:tr>
      <w:tr w:rsidR="000D6ABF" w:rsidRPr="0019505C" w:rsidTr="000522C3">
        <w:tc>
          <w:tcPr>
            <w:tcW w:w="1809" w:type="dxa"/>
          </w:tcPr>
          <w:p w:rsidR="000D6ABF" w:rsidRPr="0019505C" w:rsidRDefault="000D6ABF" w:rsidP="000522C3">
            <w:pPr>
              <w:pStyle w:val="Default"/>
              <w:jc w:val="both"/>
              <w:rPr>
                <w:sz w:val="28"/>
                <w:szCs w:val="28"/>
              </w:rPr>
            </w:pPr>
            <w:r w:rsidRPr="0019505C">
              <w:rPr>
                <w:sz w:val="28"/>
                <w:szCs w:val="28"/>
              </w:rPr>
              <w:t>7 звуков</w:t>
            </w:r>
          </w:p>
        </w:tc>
        <w:tc>
          <w:tcPr>
            <w:tcW w:w="1843" w:type="dxa"/>
          </w:tcPr>
          <w:p w:rsidR="000D6ABF" w:rsidRPr="0019505C" w:rsidRDefault="000D6ABF" w:rsidP="000522C3">
            <w:pPr>
              <w:pStyle w:val="Default"/>
              <w:jc w:val="both"/>
              <w:rPr>
                <w:sz w:val="28"/>
                <w:szCs w:val="28"/>
              </w:rPr>
            </w:pPr>
          </w:p>
        </w:tc>
      </w:tr>
      <w:tr w:rsidR="000D6ABF" w:rsidRPr="0019505C" w:rsidTr="000522C3">
        <w:tc>
          <w:tcPr>
            <w:tcW w:w="1809" w:type="dxa"/>
          </w:tcPr>
          <w:p w:rsidR="000D6ABF" w:rsidRPr="0019505C" w:rsidRDefault="000D6ABF" w:rsidP="000522C3">
            <w:pPr>
              <w:pStyle w:val="Default"/>
              <w:jc w:val="both"/>
              <w:rPr>
                <w:sz w:val="28"/>
                <w:szCs w:val="28"/>
              </w:rPr>
            </w:pPr>
            <w:r w:rsidRPr="0019505C">
              <w:rPr>
                <w:sz w:val="28"/>
                <w:szCs w:val="28"/>
              </w:rPr>
              <w:t>8 звуков</w:t>
            </w:r>
          </w:p>
        </w:tc>
        <w:tc>
          <w:tcPr>
            <w:tcW w:w="1843" w:type="dxa"/>
          </w:tcPr>
          <w:p w:rsidR="000D6ABF" w:rsidRPr="0019505C" w:rsidRDefault="000D6ABF" w:rsidP="000522C3">
            <w:pPr>
              <w:pStyle w:val="Default"/>
              <w:jc w:val="both"/>
              <w:rPr>
                <w:sz w:val="28"/>
                <w:szCs w:val="28"/>
              </w:rPr>
            </w:pPr>
          </w:p>
        </w:tc>
      </w:tr>
    </w:tbl>
    <w:p w:rsidR="000D6ABF" w:rsidRPr="0019505C" w:rsidRDefault="000D6ABF" w:rsidP="000D6ABF">
      <w:pPr>
        <w:pStyle w:val="Default"/>
        <w:jc w:val="both"/>
        <w:rPr>
          <w:sz w:val="28"/>
          <w:szCs w:val="28"/>
        </w:rPr>
        <w:sectPr w:rsidR="000D6ABF" w:rsidRPr="0019505C" w:rsidSect="00D7532E">
          <w:type w:val="continuous"/>
          <w:pgSz w:w="11906" w:h="16838"/>
          <w:pgMar w:top="1134" w:right="1134" w:bottom="1134" w:left="1134" w:header="708" w:footer="708" w:gutter="0"/>
          <w:cols w:num="2" w:space="708"/>
          <w:docGrid w:linePitch="360"/>
        </w:sectPr>
      </w:pPr>
    </w:p>
    <w:p w:rsidR="000D6ABF" w:rsidRPr="0019505C" w:rsidRDefault="000D6ABF" w:rsidP="000D6ABF">
      <w:pPr>
        <w:pStyle w:val="Default"/>
        <w:jc w:val="both"/>
        <w:rPr>
          <w:b/>
          <w:i/>
          <w:sz w:val="28"/>
          <w:szCs w:val="28"/>
        </w:rPr>
      </w:pPr>
      <w:r w:rsidRPr="0019505C">
        <w:rPr>
          <w:b/>
          <w:i/>
          <w:sz w:val="28"/>
          <w:szCs w:val="28"/>
        </w:rPr>
        <w:t xml:space="preserve">Слова для выбора: </w:t>
      </w:r>
      <w:r w:rsidRPr="0019505C">
        <w:rPr>
          <w:sz w:val="28"/>
          <w:szCs w:val="28"/>
        </w:rPr>
        <w:t>морковь, ежевика, кабачок, укроп, свёкла, яблоня, фасоль, апельсин, лук, одуванчик, сельдерей.</w:t>
      </w:r>
    </w:p>
    <w:p w:rsidR="000D6ABF" w:rsidRPr="0019505C" w:rsidRDefault="000D6ABF" w:rsidP="000D6ABF">
      <w:pPr>
        <w:pStyle w:val="Default"/>
        <w:jc w:val="both"/>
        <w:rPr>
          <w:b/>
          <w:i/>
          <w:sz w:val="28"/>
          <w:szCs w:val="28"/>
        </w:rPr>
      </w:pPr>
    </w:p>
    <w:p w:rsidR="000D6ABF" w:rsidRPr="0019505C"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center"/>
        <w:rPr>
          <w:b/>
          <w:sz w:val="28"/>
          <w:szCs w:val="28"/>
        </w:rPr>
        <w:sectPr w:rsidR="000D6ABF" w:rsidRPr="0019505C" w:rsidSect="00D7532E">
          <w:type w:val="continuous"/>
          <w:pgSz w:w="11906" w:h="16838"/>
          <w:pgMar w:top="1134" w:right="1134" w:bottom="1134" w:left="1134" w:header="708" w:footer="708" w:gutter="0"/>
          <w:cols w:space="708"/>
          <w:docGrid w:linePitch="360"/>
        </w:sectPr>
      </w:pPr>
    </w:p>
    <w:tbl>
      <w:tblPr>
        <w:tblStyle w:val="ab"/>
        <w:tblW w:w="0" w:type="auto"/>
        <w:tblInd w:w="108" w:type="dxa"/>
        <w:tblLook w:val="04A0"/>
      </w:tblPr>
      <w:tblGrid>
        <w:gridCol w:w="1701"/>
        <w:gridCol w:w="1843"/>
      </w:tblGrid>
      <w:tr w:rsidR="000D6ABF" w:rsidRPr="0019505C" w:rsidTr="000522C3">
        <w:tc>
          <w:tcPr>
            <w:tcW w:w="3544" w:type="dxa"/>
            <w:gridSpan w:val="2"/>
          </w:tcPr>
          <w:p w:rsidR="000D6ABF" w:rsidRPr="0019505C" w:rsidRDefault="000D6ABF" w:rsidP="000522C3">
            <w:pPr>
              <w:pStyle w:val="Default"/>
              <w:jc w:val="center"/>
              <w:rPr>
                <w:b/>
                <w:sz w:val="28"/>
                <w:szCs w:val="28"/>
              </w:rPr>
            </w:pPr>
            <w:r w:rsidRPr="0019505C">
              <w:rPr>
                <w:b/>
                <w:sz w:val="28"/>
                <w:szCs w:val="28"/>
              </w:rPr>
              <w:t>Копатыч</w:t>
            </w:r>
          </w:p>
        </w:tc>
      </w:tr>
      <w:tr w:rsidR="000D6ABF" w:rsidRPr="0019505C" w:rsidTr="000522C3">
        <w:tc>
          <w:tcPr>
            <w:tcW w:w="1701" w:type="dxa"/>
            <w:shd w:val="clear" w:color="auto" w:fill="BFBFBF" w:themeFill="background1" w:themeFillShade="BF"/>
          </w:tcPr>
          <w:p w:rsidR="000D6ABF" w:rsidRPr="0019505C" w:rsidRDefault="000D6ABF" w:rsidP="000522C3">
            <w:pPr>
              <w:pStyle w:val="Default"/>
              <w:jc w:val="both"/>
              <w:rPr>
                <w:sz w:val="28"/>
                <w:szCs w:val="28"/>
              </w:rPr>
            </w:pPr>
          </w:p>
        </w:tc>
        <w:tc>
          <w:tcPr>
            <w:tcW w:w="1843" w:type="dxa"/>
          </w:tcPr>
          <w:p w:rsidR="000D6ABF" w:rsidRPr="0019505C" w:rsidRDefault="000D6ABF" w:rsidP="000522C3">
            <w:pPr>
              <w:pStyle w:val="Default"/>
              <w:jc w:val="both"/>
              <w:rPr>
                <w:sz w:val="28"/>
                <w:szCs w:val="28"/>
              </w:rPr>
            </w:pPr>
            <w:r w:rsidRPr="0019505C">
              <w:rPr>
                <w:sz w:val="28"/>
                <w:szCs w:val="28"/>
              </w:rPr>
              <w:t>6 букв</w:t>
            </w:r>
          </w:p>
        </w:tc>
      </w:tr>
      <w:tr w:rsidR="000D6ABF" w:rsidRPr="0019505C" w:rsidTr="000522C3">
        <w:tc>
          <w:tcPr>
            <w:tcW w:w="1701" w:type="dxa"/>
          </w:tcPr>
          <w:p w:rsidR="000D6ABF" w:rsidRPr="0019505C" w:rsidRDefault="000D6ABF" w:rsidP="000522C3">
            <w:pPr>
              <w:pStyle w:val="Default"/>
              <w:jc w:val="both"/>
              <w:rPr>
                <w:sz w:val="28"/>
                <w:szCs w:val="28"/>
              </w:rPr>
            </w:pPr>
            <w:r w:rsidRPr="0019505C">
              <w:rPr>
                <w:sz w:val="28"/>
                <w:szCs w:val="28"/>
              </w:rPr>
              <w:t>5 звуков</w:t>
            </w:r>
          </w:p>
        </w:tc>
        <w:tc>
          <w:tcPr>
            <w:tcW w:w="1843" w:type="dxa"/>
          </w:tcPr>
          <w:p w:rsidR="000D6ABF" w:rsidRPr="0019505C" w:rsidRDefault="000D6ABF" w:rsidP="000522C3">
            <w:pPr>
              <w:pStyle w:val="Default"/>
              <w:jc w:val="both"/>
              <w:rPr>
                <w:sz w:val="28"/>
                <w:szCs w:val="28"/>
              </w:rPr>
            </w:pPr>
            <w:r w:rsidRPr="0019505C">
              <w:rPr>
                <w:sz w:val="28"/>
                <w:szCs w:val="28"/>
              </w:rPr>
              <w:t>фасоль</w:t>
            </w:r>
          </w:p>
        </w:tc>
      </w:tr>
      <w:tr w:rsidR="000D6ABF" w:rsidRPr="0019505C" w:rsidTr="000522C3">
        <w:tc>
          <w:tcPr>
            <w:tcW w:w="1701" w:type="dxa"/>
          </w:tcPr>
          <w:p w:rsidR="000D6ABF" w:rsidRPr="0019505C" w:rsidRDefault="000D6ABF" w:rsidP="000522C3">
            <w:pPr>
              <w:pStyle w:val="Default"/>
              <w:jc w:val="both"/>
              <w:rPr>
                <w:sz w:val="28"/>
                <w:szCs w:val="28"/>
              </w:rPr>
            </w:pPr>
            <w:r w:rsidRPr="0019505C">
              <w:rPr>
                <w:sz w:val="28"/>
                <w:szCs w:val="28"/>
              </w:rPr>
              <w:t>6 звуков</w:t>
            </w:r>
          </w:p>
        </w:tc>
        <w:tc>
          <w:tcPr>
            <w:tcW w:w="1843" w:type="dxa"/>
          </w:tcPr>
          <w:p w:rsidR="000D6ABF" w:rsidRPr="0019505C" w:rsidRDefault="000D6ABF" w:rsidP="000522C3">
            <w:pPr>
              <w:pStyle w:val="Default"/>
              <w:jc w:val="both"/>
              <w:rPr>
                <w:sz w:val="28"/>
                <w:szCs w:val="28"/>
              </w:rPr>
            </w:pPr>
            <w:r w:rsidRPr="0019505C">
              <w:rPr>
                <w:sz w:val="28"/>
                <w:szCs w:val="28"/>
              </w:rPr>
              <w:t>свёкла</w:t>
            </w:r>
          </w:p>
        </w:tc>
      </w:tr>
      <w:tr w:rsidR="000D6ABF" w:rsidRPr="0019505C" w:rsidTr="000522C3">
        <w:tc>
          <w:tcPr>
            <w:tcW w:w="1701" w:type="dxa"/>
          </w:tcPr>
          <w:p w:rsidR="000D6ABF" w:rsidRPr="0019505C" w:rsidRDefault="000D6ABF" w:rsidP="000522C3">
            <w:pPr>
              <w:pStyle w:val="Default"/>
              <w:jc w:val="both"/>
              <w:rPr>
                <w:sz w:val="28"/>
                <w:szCs w:val="28"/>
              </w:rPr>
            </w:pPr>
            <w:r w:rsidRPr="0019505C">
              <w:rPr>
                <w:sz w:val="28"/>
                <w:szCs w:val="28"/>
              </w:rPr>
              <w:t>7 звуков</w:t>
            </w:r>
          </w:p>
        </w:tc>
        <w:tc>
          <w:tcPr>
            <w:tcW w:w="1843" w:type="dxa"/>
          </w:tcPr>
          <w:p w:rsidR="000D6ABF" w:rsidRPr="0019505C" w:rsidRDefault="000D6ABF" w:rsidP="000522C3">
            <w:pPr>
              <w:pStyle w:val="Default"/>
              <w:jc w:val="both"/>
              <w:rPr>
                <w:sz w:val="28"/>
                <w:szCs w:val="28"/>
              </w:rPr>
            </w:pPr>
            <w:r w:rsidRPr="0019505C">
              <w:rPr>
                <w:sz w:val="28"/>
                <w:szCs w:val="28"/>
              </w:rPr>
              <w:t>яблоня</w:t>
            </w:r>
          </w:p>
        </w:tc>
      </w:tr>
      <w:tr w:rsidR="000D6ABF" w:rsidRPr="0019505C" w:rsidTr="000522C3">
        <w:tc>
          <w:tcPr>
            <w:tcW w:w="3544" w:type="dxa"/>
            <w:gridSpan w:val="2"/>
          </w:tcPr>
          <w:p w:rsidR="000D6ABF" w:rsidRPr="0019505C" w:rsidRDefault="000D6ABF" w:rsidP="000522C3">
            <w:pPr>
              <w:pStyle w:val="Default"/>
              <w:jc w:val="center"/>
              <w:rPr>
                <w:b/>
                <w:sz w:val="28"/>
                <w:szCs w:val="28"/>
              </w:rPr>
            </w:pPr>
            <w:r w:rsidRPr="0019505C">
              <w:rPr>
                <w:b/>
                <w:sz w:val="28"/>
                <w:szCs w:val="28"/>
              </w:rPr>
              <w:t>Крош</w:t>
            </w:r>
          </w:p>
        </w:tc>
      </w:tr>
      <w:tr w:rsidR="000D6ABF" w:rsidRPr="0019505C" w:rsidTr="000522C3">
        <w:tc>
          <w:tcPr>
            <w:tcW w:w="1701" w:type="dxa"/>
            <w:shd w:val="clear" w:color="auto" w:fill="BFBFBF" w:themeFill="background1" w:themeFillShade="BF"/>
          </w:tcPr>
          <w:p w:rsidR="000D6ABF" w:rsidRPr="0019505C" w:rsidRDefault="000D6ABF" w:rsidP="000522C3">
            <w:pPr>
              <w:pStyle w:val="Default"/>
              <w:jc w:val="both"/>
              <w:rPr>
                <w:sz w:val="28"/>
                <w:szCs w:val="28"/>
              </w:rPr>
            </w:pPr>
          </w:p>
        </w:tc>
        <w:tc>
          <w:tcPr>
            <w:tcW w:w="1843" w:type="dxa"/>
          </w:tcPr>
          <w:p w:rsidR="000D6ABF" w:rsidRPr="0019505C" w:rsidRDefault="000D6ABF" w:rsidP="000522C3">
            <w:pPr>
              <w:pStyle w:val="Default"/>
              <w:jc w:val="both"/>
              <w:rPr>
                <w:sz w:val="28"/>
                <w:szCs w:val="28"/>
              </w:rPr>
            </w:pPr>
            <w:r w:rsidRPr="0019505C">
              <w:rPr>
                <w:sz w:val="28"/>
                <w:szCs w:val="28"/>
              </w:rPr>
              <w:t>7 букв</w:t>
            </w:r>
          </w:p>
        </w:tc>
      </w:tr>
      <w:tr w:rsidR="000D6ABF" w:rsidRPr="0019505C" w:rsidTr="000522C3">
        <w:tc>
          <w:tcPr>
            <w:tcW w:w="1701" w:type="dxa"/>
          </w:tcPr>
          <w:p w:rsidR="000D6ABF" w:rsidRPr="0019505C" w:rsidRDefault="000D6ABF" w:rsidP="000522C3">
            <w:pPr>
              <w:pStyle w:val="Default"/>
              <w:jc w:val="both"/>
              <w:rPr>
                <w:sz w:val="28"/>
                <w:szCs w:val="28"/>
              </w:rPr>
            </w:pPr>
            <w:r w:rsidRPr="0019505C">
              <w:rPr>
                <w:sz w:val="28"/>
                <w:szCs w:val="28"/>
              </w:rPr>
              <w:t>6 звуков</w:t>
            </w:r>
          </w:p>
        </w:tc>
        <w:tc>
          <w:tcPr>
            <w:tcW w:w="1843" w:type="dxa"/>
          </w:tcPr>
          <w:p w:rsidR="000D6ABF" w:rsidRPr="0019505C" w:rsidRDefault="000D6ABF" w:rsidP="000522C3">
            <w:pPr>
              <w:pStyle w:val="Default"/>
              <w:jc w:val="both"/>
              <w:rPr>
                <w:sz w:val="28"/>
                <w:szCs w:val="28"/>
              </w:rPr>
            </w:pPr>
            <w:r w:rsidRPr="0019505C">
              <w:rPr>
                <w:sz w:val="28"/>
                <w:szCs w:val="28"/>
              </w:rPr>
              <w:t>морковь</w:t>
            </w:r>
          </w:p>
        </w:tc>
      </w:tr>
      <w:tr w:rsidR="000D6ABF" w:rsidRPr="0019505C" w:rsidTr="000522C3">
        <w:tc>
          <w:tcPr>
            <w:tcW w:w="1701" w:type="dxa"/>
          </w:tcPr>
          <w:p w:rsidR="000D6ABF" w:rsidRPr="0019505C" w:rsidRDefault="000D6ABF" w:rsidP="000522C3">
            <w:pPr>
              <w:pStyle w:val="Default"/>
              <w:jc w:val="both"/>
              <w:rPr>
                <w:sz w:val="28"/>
                <w:szCs w:val="28"/>
              </w:rPr>
            </w:pPr>
            <w:r w:rsidRPr="0019505C">
              <w:rPr>
                <w:sz w:val="28"/>
                <w:szCs w:val="28"/>
              </w:rPr>
              <w:t>7 звуков</w:t>
            </w:r>
          </w:p>
        </w:tc>
        <w:tc>
          <w:tcPr>
            <w:tcW w:w="1843" w:type="dxa"/>
          </w:tcPr>
          <w:p w:rsidR="000D6ABF" w:rsidRPr="0019505C" w:rsidRDefault="000D6ABF" w:rsidP="000522C3">
            <w:pPr>
              <w:pStyle w:val="Default"/>
              <w:jc w:val="both"/>
              <w:rPr>
                <w:sz w:val="28"/>
                <w:szCs w:val="28"/>
              </w:rPr>
            </w:pPr>
            <w:r w:rsidRPr="0019505C">
              <w:rPr>
                <w:sz w:val="28"/>
                <w:szCs w:val="28"/>
              </w:rPr>
              <w:t>кабачок</w:t>
            </w:r>
          </w:p>
        </w:tc>
      </w:tr>
      <w:tr w:rsidR="000D6ABF" w:rsidRPr="0019505C" w:rsidTr="000522C3">
        <w:tc>
          <w:tcPr>
            <w:tcW w:w="1701" w:type="dxa"/>
          </w:tcPr>
          <w:p w:rsidR="000D6ABF" w:rsidRPr="0019505C" w:rsidRDefault="000D6ABF" w:rsidP="000522C3">
            <w:pPr>
              <w:pStyle w:val="Default"/>
              <w:jc w:val="both"/>
              <w:rPr>
                <w:sz w:val="28"/>
                <w:szCs w:val="28"/>
              </w:rPr>
            </w:pPr>
            <w:r w:rsidRPr="0019505C">
              <w:rPr>
                <w:sz w:val="28"/>
                <w:szCs w:val="28"/>
              </w:rPr>
              <w:t>8 звуков</w:t>
            </w:r>
          </w:p>
        </w:tc>
        <w:tc>
          <w:tcPr>
            <w:tcW w:w="1843" w:type="dxa"/>
          </w:tcPr>
          <w:p w:rsidR="000D6ABF" w:rsidRPr="0019505C" w:rsidRDefault="000D6ABF" w:rsidP="000522C3">
            <w:pPr>
              <w:pStyle w:val="Default"/>
              <w:jc w:val="both"/>
              <w:rPr>
                <w:sz w:val="28"/>
                <w:szCs w:val="28"/>
              </w:rPr>
            </w:pPr>
            <w:r w:rsidRPr="0019505C">
              <w:rPr>
                <w:sz w:val="28"/>
                <w:szCs w:val="28"/>
              </w:rPr>
              <w:t>ежевика</w:t>
            </w:r>
          </w:p>
        </w:tc>
      </w:tr>
    </w:tbl>
    <w:p w:rsidR="000D6ABF" w:rsidRPr="0019505C" w:rsidRDefault="000D6ABF" w:rsidP="000D6ABF">
      <w:pPr>
        <w:pStyle w:val="Default"/>
        <w:jc w:val="both"/>
        <w:rPr>
          <w:sz w:val="28"/>
          <w:szCs w:val="28"/>
        </w:rPr>
        <w:sectPr w:rsidR="000D6ABF" w:rsidRPr="0019505C" w:rsidSect="00D7532E">
          <w:type w:val="continuous"/>
          <w:pgSz w:w="11906" w:h="16838"/>
          <w:pgMar w:top="1134" w:right="1134" w:bottom="1134" w:left="1134" w:header="708" w:footer="708" w:gutter="0"/>
          <w:cols w:num="2" w:space="708"/>
          <w:docGrid w:linePitch="360"/>
        </w:sectPr>
      </w:pPr>
    </w:p>
    <w:p w:rsidR="000D6ABF" w:rsidRPr="0019505C" w:rsidRDefault="000D6ABF" w:rsidP="000D6ABF">
      <w:pPr>
        <w:pStyle w:val="Default"/>
        <w:jc w:val="both"/>
        <w:rPr>
          <w:sz w:val="28"/>
          <w:szCs w:val="28"/>
        </w:rPr>
      </w:pP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bCs/>
          <w:iCs/>
          <w:sz w:val="28"/>
          <w:szCs w:val="28"/>
        </w:rPr>
        <w:t>Готовые работы через документ-камеру проецируются на доску, Идёт короткое обсуждение, корректировка, исправление ошибок. Подводятся итоги.</w:t>
      </w:r>
    </w:p>
    <w:p w:rsidR="000D6ABF" w:rsidRDefault="000D6ABF" w:rsidP="000D6ABF">
      <w:pPr>
        <w:spacing w:after="0"/>
        <w:ind w:firstLine="0"/>
        <w:rPr>
          <w:rFonts w:ascii="Times New Roman" w:hAnsi="Times New Roman" w:cs="Times New Roman"/>
          <w:b/>
          <w:bCs/>
          <w:sz w:val="28"/>
          <w:szCs w:val="28"/>
        </w:rPr>
      </w:pP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Ребята, вы смогли помочь Копатычу и Крошу с выбором растений. Думаю, сейчас у них получится вырастить прекрасный урожай.</w:t>
      </w:r>
    </w:p>
    <w:p w:rsidR="000D6ABF" w:rsidRDefault="000D6ABF" w:rsidP="000D6ABF">
      <w:pPr>
        <w:pStyle w:val="Default"/>
        <w:rPr>
          <w:b/>
          <w:bCs/>
          <w:i/>
          <w:iCs/>
          <w:sz w:val="28"/>
          <w:szCs w:val="28"/>
        </w:rPr>
      </w:pP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4581525" cy="1322700"/>
            <wp:effectExtent l="19050" t="0" r="0" b="0"/>
            <wp:docPr id="1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582909" cy="1323100"/>
                    </a:xfrm>
                    <a:prstGeom prst="rect">
                      <a:avLst/>
                    </a:prstGeom>
                    <a:noFill/>
                    <a:ln w="9525">
                      <a:noFill/>
                      <a:miter lim="800000"/>
                      <a:headEnd/>
                      <a:tailEnd/>
                    </a:ln>
                  </pic:spPr>
                </pic:pic>
              </a:graphicData>
            </a:graphic>
          </wp:inline>
        </w:drawing>
      </w:r>
    </w:p>
    <w:p w:rsidR="000D6ABF" w:rsidRPr="0019505C" w:rsidRDefault="000D6ABF" w:rsidP="000D6ABF">
      <w:pPr>
        <w:pStyle w:val="Default"/>
        <w:rPr>
          <w:sz w:val="28"/>
          <w:szCs w:val="28"/>
        </w:rPr>
      </w:pPr>
    </w:p>
    <w:p w:rsidR="000D6ABF" w:rsidRDefault="000D6ABF" w:rsidP="000D6ABF">
      <w:pPr>
        <w:pStyle w:val="Default"/>
        <w:rPr>
          <w:b/>
          <w:bCs/>
          <w:sz w:val="28"/>
          <w:szCs w:val="28"/>
        </w:rPr>
      </w:pP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4 </w:t>
      </w:r>
      <w:r w:rsidRPr="0019505C">
        <w:rPr>
          <w:b/>
          <w:bCs/>
          <w:sz w:val="28"/>
          <w:szCs w:val="28"/>
        </w:rPr>
        <w:t xml:space="preserve">«Зоопарк» </w:t>
      </w:r>
    </w:p>
    <w:p w:rsidR="000D6ABF" w:rsidRPr="0019505C" w:rsidRDefault="000D6ABF" w:rsidP="000D6ABF">
      <w:pPr>
        <w:spacing w:after="0" w:line="240" w:lineRule="auto"/>
        <w:ind w:firstLine="0"/>
        <w:jc w:val="left"/>
        <w:rPr>
          <w:rFonts w:ascii="Times New Roman" w:eastAsia="Times New Roman" w:hAnsi="Times New Roman" w:cs="Times New Roman"/>
          <w:sz w:val="28"/>
          <w:szCs w:val="28"/>
          <w:lang w:eastAsia="ru-RU"/>
        </w:rPr>
      </w:pPr>
      <w:r w:rsidRPr="0019505C">
        <w:rPr>
          <w:rFonts w:ascii="Times New Roman" w:hAnsi="Times New Roman" w:cs="Times New Roman"/>
          <w:b/>
          <w:bCs/>
          <w:sz w:val="28"/>
          <w:szCs w:val="28"/>
        </w:rPr>
        <w:t xml:space="preserve">Тема урока: </w:t>
      </w:r>
      <w:r w:rsidRPr="0019505C">
        <w:rPr>
          <w:rFonts w:ascii="Times New Roman" w:hAnsi="Times New Roman" w:cs="Times New Roman"/>
          <w:bCs/>
          <w:sz w:val="28"/>
          <w:szCs w:val="28"/>
        </w:rPr>
        <w:t>«</w:t>
      </w:r>
      <w:r w:rsidRPr="0019505C">
        <w:rPr>
          <w:rFonts w:ascii="Times New Roman" w:eastAsia="Times New Roman" w:hAnsi="Times New Roman" w:cs="Times New Roman"/>
          <w:sz w:val="28"/>
          <w:szCs w:val="28"/>
          <w:lang w:eastAsia="ru-RU"/>
        </w:rPr>
        <w:t>Шипящие согласные звуки. Правописание буквосочетаний ЖИ — ШИ, ЧА — ЩА, ЧУ — ЩУ, ЧК, ЧН, ЩН</w:t>
      </w:r>
      <w:r w:rsidRPr="0019505C">
        <w:rPr>
          <w:rFonts w:ascii="Times New Roman" w:hAnsi="Times New Roman" w:cs="Times New Roman"/>
          <w:bCs/>
          <w:sz w:val="28"/>
          <w:szCs w:val="28"/>
        </w:rPr>
        <w:t>»</w:t>
      </w:r>
    </w:p>
    <w:p w:rsidR="000D6ABF" w:rsidRPr="0019505C" w:rsidRDefault="000D6ABF" w:rsidP="000D6ABF">
      <w:pPr>
        <w:pStyle w:val="Default"/>
        <w:rPr>
          <w:sz w:val="28"/>
          <w:szCs w:val="28"/>
        </w:rPr>
      </w:pPr>
      <w:r w:rsidRPr="0019505C">
        <w:rPr>
          <w:rFonts w:eastAsia="Times New Roman"/>
          <w:sz w:val="28"/>
          <w:szCs w:val="28"/>
          <w:lang w:eastAsia="ru-RU"/>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27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1. Вспомнить понятие «шипящие согласные звуки».</w:t>
            </w:r>
          </w:p>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 xml:space="preserve">2. Объяснить, почему написание буквосочетаний ЖИ - ШИ, ЧА - ЩА, ЧУ - ЩУ, ЧК - ЧН носит традиционный характер и является орфограммой. 3. Закрепить навык правописания буквосочетаний ЖИ - ШИ, ЧА - ЩА, ЧУ - ЩУ, ЧК - ЧН. </w:t>
            </w:r>
          </w:p>
          <w:p w:rsidR="000D6ABF" w:rsidRPr="0019505C" w:rsidRDefault="000D6ABF" w:rsidP="000522C3">
            <w:pPr>
              <w:pStyle w:val="Default"/>
              <w:rPr>
                <w:sz w:val="28"/>
                <w:szCs w:val="28"/>
              </w:rPr>
            </w:pPr>
            <w:r w:rsidRPr="0019505C">
              <w:rPr>
                <w:sz w:val="28"/>
                <w:szCs w:val="28"/>
              </w:rPr>
              <w:t>3. Развитие навыков сотрудничества в малых группах.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sz w:val="28"/>
                <w:szCs w:val="28"/>
              </w:rPr>
              <w:t xml:space="preserve">Формируемые и оцениваемые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i/>
                <w:iCs/>
                <w:sz w:val="28"/>
                <w:szCs w:val="28"/>
              </w:rPr>
              <w:t xml:space="preserve">Личностные УУД </w:t>
            </w:r>
            <w:r w:rsidRPr="0019505C">
              <w:rPr>
                <w:sz w:val="28"/>
                <w:szCs w:val="28"/>
              </w:rPr>
              <w:t xml:space="preserve">– способность проявлять толерантность по отношению к сверстникам, формирование личностной рефлексии, умение прислушиваться к аргументам других участников. </w:t>
            </w:r>
          </w:p>
          <w:p w:rsidR="000D6ABF" w:rsidRPr="0019505C" w:rsidRDefault="000D6ABF" w:rsidP="000522C3">
            <w:pPr>
              <w:pStyle w:val="Default"/>
              <w:rPr>
                <w:sz w:val="28"/>
                <w:szCs w:val="28"/>
              </w:rPr>
            </w:pPr>
            <w:r w:rsidRPr="0019505C">
              <w:rPr>
                <w:i/>
                <w:iCs/>
                <w:sz w:val="28"/>
                <w:szCs w:val="28"/>
              </w:rPr>
              <w:t xml:space="preserve">Коммуникативные УУД </w:t>
            </w:r>
            <w:r w:rsidRPr="0019505C">
              <w:rPr>
                <w:sz w:val="28"/>
                <w:szCs w:val="28"/>
              </w:rPr>
              <w:t xml:space="preserve">– умение работать в группе, умение вступать в диалог, высказывать свое мнение и убеждать собеседников, договариваться и проявлять деловое лидерство. </w:t>
            </w:r>
          </w:p>
          <w:p w:rsidR="000D6ABF" w:rsidRPr="0019505C" w:rsidRDefault="000D6ABF" w:rsidP="000522C3">
            <w:pPr>
              <w:pStyle w:val="Default"/>
              <w:rPr>
                <w:sz w:val="28"/>
                <w:szCs w:val="28"/>
              </w:rPr>
            </w:pPr>
            <w:r w:rsidRPr="0019505C">
              <w:rPr>
                <w:i/>
                <w:iCs/>
                <w:sz w:val="28"/>
                <w:szCs w:val="28"/>
              </w:rPr>
              <w:t xml:space="preserve">Познавательные УУД </w:t>
            </w:r>
            <w:r w:rsidRPr="0019505C">
              <w:rPr>
                <w:sz w:val="28"/>
                <w:szCs w:val="28"/>
              </w:rPr>
              <w:t xml:space="preserve">– умение видеть проблему и находить способы ее решения, умение делать выводы, работать с информацией. </w:t>
            </w:r>
          </w:p>
          <w:p w:rsidR="000D6ABF" w:rsidRPr="0019505C" w:rsidRDefault="000D6ABF" w:rsidP="000522C3">
            <w:pPr>
              <w:pStyle w:val="Default"/>
              <w:rPr>
                <w:color w:val="auto"/>
                <w:sz w:val="28"/>
                <w:szCs w:val="28"/>
              </w:rPr>
            </w:pPr>
            <w:r w:rsidRPr="0019505C">
              <w:rPr>
                <w:i/>
                <w:iCs/>
                <w:sz w:val="28"/>
                <w:szCs w:val="28"/>
              </w:rPr>
              <w:t xml:space="preserve">Регулятивные УУД </w:t>
            </w:r>
            <w:r w:rsidRPr="0019505C">
              <w:rPr>
                <w:sz w:val="28"/>
                <w:szCs w:val="28"/>
              </w:rPr>
              <w:t xml:space="preserve">– умение ставить цели, умение принимать решения, планировать свою деятельность, а также контролировать свое время, адекватная самооценка и самоконтроль </w:t>
            </w:r>
          </w:p>
        </w:tc>
      </w:tr>
    </w:tbl>
    <w:p w:rsidR="000D6ABF" w:rsidRPr="0019505C" w:rsidRDefault="000D6ABF" w:rsidP="000D6ABF">
      <w:pPr>
        <w:pStyle w:val="Default"/>
        <w:rPr>
          <w:b/>
          <w:bCs/>
          <w:i/>
          <w:iCs/>
          <w:sz w:val="28"/>
          <w:szCs w:val="28"/>
        </w:rPr>
      </w:pPr>
    </w:p>
    <w:p w:rsidR="000D6ABF" w:rsidRPr="0019505C" w:rsidRDefault="000D6ABF" w:rsidP="000D6ABF">
      <w:pPr>
        <w:pStyle w:val="Default"/>
        <w:jc w:val="both"/>
        <w:rPr>
          <w:sz w:val="28"/>
          <w:szCs w:val="28"/>
        </w:rPr>
      </w:pPr>
      <w:r w:rsidRPr="0019505C">
        <w:rPr>
          <w:b/>
          <w:bCs/>
          <w:i/>
          <w:iCs/>
          <w:noProof/>
          <w:sz w:val="28"/>
          <w:szCs w:val="28"/>
          <w:lang w:eastAsia="ru-RU"/>
        </w:rPr>
        <w:drawing>
          <wp:anchor distT="0" distB="0" distL="114300" distR="114300" simplePos="0" relativeHeight="251755520" behindDoc="1" locked="0" layoutInCell="1" allowOverlap="1">
            <wp:simplePos x="0" y="0"/>
            <wp:positionH relativeFrom="column">
              <wp:posOffset>2792095</wp:posOffset>
            </wp:positionH>
            <wp:positionV relativeFrom="paragraph">
              <wp:posOffset>62230</wp:posOffset>
            </wp:positionV>
            <wp:extent cx="3328035" cy="2490470"/>
            <wp:effectExtent l="19050" t="0" r="5715" b="0"/>
            <wp:wrapTight wrapText="bothSides">
              <wp:wrapPolygon edited="0">
                <wp:start x="-124" y="0"/>
                <wp:lineTo x="-124" y="21479"/>
                <wp:lineTo x="21637" y="21479"/>
                <wp:lineTo x="21637" y="0"/>
                <wp:lineTo x="-124" y="0"/>
              </wp:wrapPolygon>
            </wp:wrapTight>
            <wp:docPr id="126" name="preview-image" descr="http://marta-club.ru/sites/default/files/uploads/tehnovumen_igry_igry_dlya_detey_igrushki_ipad_dlya_malyshey_ot_goda_3.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arta-club.ru/sites/default/files/uploads/tehnovumen_igry_igry_dlya_detey_igrushki_ipad_dlya_malyshey_ot_goda_3.jpg">
                      <a:hlinkClick r:id="rId16" tgtFrame="&quot;_blank&quot;"/>
                    </pic:cNvPr>
                    <pic:cNvPicPr>
                      <a:picLocks noChangeAspect="1" noChangeArrowheads="1"/>
                    </pic:cNvPicPr>
                  </pic:nvPicPr>
                  <pic:blipFill>
                    <a:blip r:embed="rId17" cstate="email"/>
                    <a:srcRect/>
                    <a:stretch>
                      <a:fillRect/>
                    </a:stretch>
                  </pic:blipFill>
                  <pic:spPr bwMode="auto">
                    <a:xfrm>
                      <a:off x="0" y="0"/>
                      <a:ext cx="3328035" cy="2490470"/>
                    </a:xfrm>
                    <a:prstGeom prst="rect">
                      <a:avLst/>
                    </a:prstGeom>
                    <a:noFill/>
                    <a:ln w="9525">
                      <a:noFill/>
                      <a:miter lim="800000"/>
                      <a:headEnd/>
                      <a:tailEnd/>
                    </a:ln>
                  </pic:spPr>
                </pic:pic>
              </a:graphicData>
            </a:graphic>
          </wp:anchor>
        </w:drawing>
      </w:r>
      <w:r w:rsidRPr="0019505C">
        <w:rPr>
          <w:b/>
          <w:bCs/>
          <w:i/>
          <w:iCs/>
          <w:sz w:val="28"/>
          <w:szCs w:val="28"/>
        </w:rPr>
        <w:t xml:space="preserve">Замысел проектного задания. </w:t>
      </w:r>
      <w:r w:rsidRPr="0019505C">
        <w:rPr>
          <w:sz w:val="28"/>
          <w:szCs w:val="28"/>
        </w:rPr>
        <w:t xml:space="preserve">Учащимся предлагается самостоятельно вернуть сбежавших животных в зоопарк. Для этого необходимо в таблице с буквами найти названия животных. Учащиеся поделены на группы по 4–5 человек. На каждом рабочем столе группы должны быть карточки с буквенными таблицами, таблицами для записи слов (названий животных), цветные карандаши, ручки. </w:t>
      </w: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sz w:val="28"/>
          <w:szCs w:val="28"/>
        </w:rPr>
        <w:t xml:space="preserve">Найти все названия животных с орфограммами </w:t>
      </w:r>
      <w:r w:rsidRPr="0019505C">
        <w:rPr>
          <w:rFonts w:eastAsia="Times New Roman"/>
          <w:sz w:val="28"/>
          <w:szCs w:val="28"/>
          <w:lang w:eastAsia="ru-RU"/>
        </w:rPr>
        <w:t>ЖИ - ШИ, ЧА - ЩА, ЧУ - ЩУ, ЧК - ЧН</w:t>
      </w:r>
      <w:r w:rsidRPr="0019505C">
        <w:rPr>
          <w:sz w:val="28"/>
          <w:szCs w:val="28"/>
        </w:rPr>
        <w:t>.</w:t>
      </w: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color w:val="0053BB"/>
          <w:sz w:val="28"/>
          <w:szCs w:val="28"/>
        </w:rPr>
        <w:t xml:space="preserve"> </w:t>
      </w:r>
    </w:p>
    <w:p w:rsidR="000D6ABF" w:rsidRPr="0019505C" w:rsidRDefault="000D6ABF" w:rsidP="000D6ABF">
      <w:pPr>
        <w:pStyle w:val="Default"/>
        <w:jc w:val="both"/>
        <w:rPr>
          <w:rFonts w:eastAsia="Times New Roman"/>
          <w:sz w:val="28"/>
          <w:szCs w:val="28"/>
          <w:lang w:eastAsia="ru-RU"/>
        </w:rPr>
      </w:pPr>
      <w:r w:rsidRPr="0019505C">
        <w:rPr>
          <w:b/>
          <w:bCs/>
          <w:sz w:val="28"/>
          <w:szCs w:val="28"/>
        </w:rPr>
        <w:t xml:space="preserve">Учитель. </w:t>
      </w:r>
      <w:r w:rsidRPr="0019505C">
        <w:rPr>
          <w:sz w:val="28"/>
          <w:szCs w:val="28"/>
        </w:rPr>
        <w:t xml:space="preserve">Ребята, сторож зоопарка забыл закрыть клетки и все животные разбежались. Помогите их вернуть. Для этого в таблице найдите слова на правописание сочетаний </w:t>
      </w:r>
      <w:r w:rsidRPr="0019505C">
        <w:rPr>
          <w:rFonts w:eastAsia="Times New Roman"/>
          <w:sz w:val="28"/>
          <w:szCs w:val="28"/>
          <w:lang w:eastAsia="ru-RU"/>
        </w:rPr>
        <w:t xml:space="preserve">ЖИ - ШИ, ЧА - ЩА, ЧУ - ЩУ, ЧК - ЧН. </w:t>
      </w:r>
      <w:r w:rsidRPr="0019505C">
        <w:rPr>
          <w:sz w:val="28"/>
          <w:szCs w:val="28"/>
        </w:rPr>
        <w:t xml:space="preserve">Для примера одного животного уже нашли. Вы можете закрашивать найденные слова или зачёркивать. </w:t>
      </w:r>
      <w:r w:rsidRPr="0019505C">
        <w:rPr>
          <w:rFonts w:eastAsia="Times New Roman"/>
          <w:sz w:val="28"/>
          <w:szCs w:val="28"/>
          <w:lang w:eastAsia="ru-RU"/>
        </w:rPr>
        <w:t xml:space="preserve">Названия животных запишите в таблицу. </w:t>
      </w:r>
    </w:p>
    <w:p w:rsidR="000D6ABF" w:rsidRPr="0019505C" w:rsidRDefault="000D6ABF" w:rsidP="000D6ABF">
      <w:pPr>
        <w:pStyle w:val="Default"/>
        <w:jc w:val="both"/>
        <w:rPr>
          <w:rFonts w:eastAsia="Times New Roman"/>
          <w:sz w:val="28"/>
          <w:szCs w:val="28"/>
          <w:lang w:eastAsia="ru-RU"/>
        </w:rPr>
      </w:pPr>
    </w:p>
    <w:tbl>
      <w:tblPr>
        <w:tblStyle w:val="ab"/>
        <w:tblpPr w:leftFromText="180" w:rightFromText="180" w:vertAnchor="text" w:horzAnchor="margin" w:tblpX="108" w:tblpY="1"/>
        <w:tblOverlap w:val="never"/>
        <w:tblW w:w="0" w:type="auto"/>
        <w:tblLook w:val="04A0"/>
      </w:tblPr>
      <w:tblGrid>
        <w:gridCol w:w="410"/>
        <w:gridCol w:w="408"/>
        <w:gridCol w:w="432"/>
        <w:gridCol w:w="410"/>
        <w:gridCol w:w="426"/>
        <w:gridCol w:w="432"/>
        <w:gridCol w:w="407"/>
        <w:gridCol w:w="432"/>
        <w:gridCol w:w="432"/>
        <w:gridCol w:w="410"/>
      </w:tblGrid>
      <w:tr w:rsidR="000D6ABF" w:rsidRPr="0019505C" w:rsidTr="000522C3">
        <w:tc>
          <w:tcPr>
            <w:tcW w:w="299"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ж</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э</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д</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ю</w:t>
            </w:r>
          </w:p>
        </w:tc>
        <w:tc>
          <w:tcPr>
            <w:tcW w:w="408" w:type="dxa"/>
            <w:shd w:val="clear" w:color="auto" w:fill="D6E3BC" w:themeFill="accent3" w:themeFillTint="66"/>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ш</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ц</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в</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с</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r>
      <w:tr w:rsidR="000D6ABF" w:rsidRPr="0019505C" w:rsidTr="000522C3">
        <w:tc>
          <w:tcPr>
            <w:tcW w:w="299"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ч</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р</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ф</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б</w:t>
            </w:r>
          </w:p>
        </w:tc>
        <w:tc>
          <w:tcPr>
            <w:tcW w:w="408" w:type="dxa"/>
            <w:shd w:val="clear" w:color="auto" w:fill="D6E3BC" w:themeFill="accent3" w:themeFillTint="66"/>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м</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ы</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ш</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r>
      <w:tr w:rsidR="000D6ABF" w:rsidRPr="0019505C" w:rsidTr="000522C3">
        <w:tc>
          <w:tcPr>
            <w:tcW w:w="299"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в</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ю</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ъ</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м</w:t>
            </w:r>
          </w:p>
        </w:tc>
        <w:tc>
          <w:tcPr>
            <w:tcW w:w="408" w:type="dxa"/>
            <w:shd w:val="clear" w:color="auto" w:fill="D6E3BC" w:themeFill="accent3" w:themeFillTint="66"/>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н</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у</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й</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э</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д</w:t>
            </w:r>
          </w:p>
        </w:tc>
      </w:tr>
      <w:tr w:rsidR="000D6ABF" w:rsidRPr="0019505C" w:rsidTr="000522C3">
        <w:tc>
          <w:tcPr>
            <w:tcW w:w="299"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й</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т</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д</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ж</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о</w:t>
            </w:r>
          </w:p>
        </w:tc>
        <w:tc>
          <w:tcPr>
            <w:tcW w:w="408" w:type="dxa"/>
            <w:shd w:val="clear" w:color="auto" w:fill="D6E3BC" w:themeFill="accent3" w:themeFillTint="66"/>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ш</w:t>
            </w:r>
          </w:p>
        </w:tc>
        <w:tc>
          <w:tcPr>
            <w:tcW w:w="407" w:type="dxa"/>
            <w:shd w:val="clear" w:color="auto" w:fill="D6E3BC" w:themeFill="accent3" w:themeFillTint="66"/>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c>
          <w:tcPr>
            <w:tcW w:w="408" w:type="dxa"/>
            <w:shd w:val="clear" w:color="auto" w:fill="D6E3BC" w:themeFill="accent3" w:themeFillTint="66"/>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л</w:t>
            </w:r>
          </w:p>
        </w:tc>
        <w:tc>
          <w:tcPr>
            <w:tcW w:w="408" w:type="dxa"/>
            <w:shd w:val="clear" w:color="auto" w:fill="D6E3BC" w:themeFill="accent3" w:themeFillTint="66"/>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л</w:t>
            </w:r>
          </w:p>
        </w:tc>
        <w:tc>
          <w:tcPr>
            <w:tcW w:w="408" w:type="dxa"/>
            <w:shd w:val="clear" w:color="auto" w:fill="D6E3BC" w:themeFill="accent3" w:themeFillTint="66"/>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r>
      <w:tr w:rsidR="000D6ABF" w:rsidRPr="0019505C" w:rsidTr="000522C3">
        <w:tc>
          <w:tcPr>
            <w:tcW w:w="299"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к</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щ</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э</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р</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ь</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б</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щ</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н</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л</w:t>
            </w:r>
          </w:p>
        </w:tc>
      </w:tr>
      <w:tr w:rsidR="000D6ABF" w:rsidRPr="0019505C" w:rsidTr="000522C3">
        <w:tc>
          <w:tcPr>
            <w:tcW w:w="299"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п</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г</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х</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ъ</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ж</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г</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у</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в</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е</w:t>
            </w:r>
          </w:p>
        </w:tc>
      </w:tr>
      <w:tr w:rsidR="000D6ABF" w:rsidRPr="0019505C" w:rsidTr="000522C3">
        <w:tc>
          <w:tcPr>
            <w:tcW w:w="299"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б</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е</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л</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о</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у</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к</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е</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к</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я</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ж</w:t>
            </w:r>
          </w:p>
        </w:tc>
      </w:tr>
      <w:tr w:rsidR="000D6ABF" w:rsidRPr="0019505C" w:rsidTr="000522C3">
        <w:tc>
          <w:tcPr>
            <w:tcW w:w="299"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в</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й</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ц</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ч</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к</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7"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б</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ч</w:t>
            </w:r>
          </w:p>
        </w:tc>
        <w:tc>
          <w:tcPr>
            <w:tcW w:w="408" w:type="dxa"/>
            <w:shd w:val="clear" w:color="auto" w:fill="auto"/>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r>
    </w:tbl>
    <w:tbl>
      <w:tblPr>
        <w:tblStyle w:val="ab"/>
        <w:tblW w:w="0" w:type="auto"/>
        <w:tblLook w:val="04A0"/>
      </w:tblPr>
      <w:tblGrid>
        <w:gridCol w:w="410"/>
        <w:gridCol w:w="408"/>
        <w:gridCol w:w="432"/>
        <w:gridCol w:w="407"/>
        <w:gridCol w:w="426"/>
        <w:gridCol w:w="432"/>
        <w:gridCol w:w="407"/>
        <w:gridCol w:w="432"/>
        <w:gridCol w:w="432"/>
        <w:gridCol w:w="410"/>
      </w:tblGrid>
      <w:tr w:rsidR="000D6ABF" w:rsidRPr="0019505C" w:rsidTr="000522C3">
        <w:tc>
          <w:tcPr>
            <w:tcW w:w="407" w:type="dxa"/>
            <w:shd w:val="clear" w:color="auto" w:fill="FFFF00"/>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ж</w:t>
            </w:r>
          </w:p>
        </w:tc>
        <w:tc>
          <w:tcPr>
            <w:tcW w:w="408" w:type="dxa"/>
            <w:shd w:val="clear" w:color="auto" w:fill="FFFF00"/>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э</w:t>
            </w:r>
          </w:p>
        </w:tc>
        <w:tc>
          <w:tcPr>
            <w:tcW w:w="407"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д</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ю</w:t>
            </w:r>
          </w:p>
        </w:tc>
        <w:tc>
          <w:tcPr>
            <w:tcW w:w="408" w:type="dxa"/>
            <w:shd w:val="clear" w:color="auto" w:fill="C2D69B" w:themeFill="accent3"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ш</w:t>
            </w:r>
          </w:p>
        </w:tc>
        <w:tc>
          <w:tcPr>
            <w:tcW w:w="407"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ц</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в</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с</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r>
      <w:tr w:rsidR="000D6ABF" w:rsidRPr="0019505C" w:rsidTr="000522C3">
        <w:tc>
          <w:tcPr>
            <w:tcW w:w="407" w:type="dxa"/>
            <w:shd w:val="clear" w:color="auto" w:fill="D99594" w:themeFill="accent2"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ч</w:t>
            </w:r>
          </w:p>
        </w:tc>
        <w:tc>
          <w:tcPr>
            <w:tcW w:w="408" w:type="dxa"/>
            <w:shd w:val="clear" w:color="auto" w:fill="FFFF00"/>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р</w:t>
            </w:r>
          </w:p>
        </w:tc>
        <w:tc>
          <w:tcPr>
            <w:tcW w:w="408" w:type="dxa"/>
            <w:shd w:val="clear" w:color="auto" w:fill="FFFF00"/>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7" w:type="dxa"/>
            <w:shd w:val="clear" w:color="auto" w:fill="FFFF00"/>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ф</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б</w:t>
            </w:r>
          </w:p>
        </w:tc>
        <w:tc>
          <w:tcPr>
            <w:tcW w:w="408" w:type="dxa"/>
            <w:shd w:val="clear" w:color="auto" w:fill="C2D69B" w:themeFill="accent3"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c>
          <w:tcPr>
            <w:tcW w:w="407" w:type="dxa"/>
            <w:shd w:val="clear" w:color="auto" w:fill="BFBFBF" w:themeFill="background1" w:themeFillShade="BF"/>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м</w:t>
            </w:r>
          </w:p>
        </w:tc>
        <w:tc>
          <w:tcPr>
            <w:tcW w:w="408" w:type="dxa"/>
            <w:shd w:val="clear" w:color="auto" w:fill="BFBFBF" w:themeFill="background1" w:themeFillShade="BF"/>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ы</w:t>
            </w:r>
          </w:p>
        </w:tc>
        <w:tc>
          <w:tcPr>
            <w:tcW w:w="408" w:type="dxa"/>
            <w:shd w:val="clear" w:color="auto" w:fill="BFBFBF" w:themeFill="background1" w:themeFillShade="BF"/>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ш</w:t>
            </w:r>
          </w:p>
        </w:tc>
        <w:tc>
          <w:tcPr>
            <w:tcW w:w="408" w:type="dxa"/>
            <w:shd w:val="clear" w:color="auto" w:fill="BFBFBF" w:themeFill="background1" w:themeFillShade="BF"/>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r>
      <w:tr w:rsidR="000D6ABF" w:rsidRPr="0019505C" w:rsidTr="000522C3">
        <w:tc>
          <w:tcPr>
            <w:tcW w:w="407" w:type="dxa"/>
            <w:shd w:val="clear" w:color="auto" w:fill="D99594" w:themeFill="accent2"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8" w:type="dxa"/>
            <w:shd w:val="clear" w:color="auto" w:fill="31849B" w:themeFill="accent5" w:themeFillShade="BF"/>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с</w:t>
            </w:r>
          </w:p>
        </w:tc>
        <w:tc>
          <w:tcPr>
            <w:tcW w:w="408" w:type="dxa"/>
            <w:shd w:val="clear" w:color="auto" w:fill="31849B" w:themeFill="accent5" w:themeFillShade="BF"/>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7" w:type="dxa"/>
            <w:shd w:val="clear" w:color="auto" w:fill="31849B" w:themeFill="accent5" w:themeFillShade="BF"/>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р</w:t>
            </w:r>
          </w:p>
        </w:tc>
        <w:tc>
          <w:tcPr>
            <w:tcW w:w="408" w:type="dxa"/>
            <w:shd w:val="clear" w:color="auto" w:fill="92CDDC" w:themeFill="accent5"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м</w:t>
            </w:r>
          </w:p>
        </w:tc>
        <w:tc>
          <w:tcPr>
            <w:tcW w:w="408" w:type="dxa"/>
            <w:shd w:val="clear" w:color="auto" w:fill="C2D69B" w:themeFill="accent3"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н</w:t>
            </w:r>
          </w:p>
        </w:tc>
        <w:tc>
          <w:tcPr>
            <w:tcW w:w="407"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у</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й</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э</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д</w:t>
            </w:r>
          </w:p>
        </w:tc>
      </w:tr>
      <w:tr w:rsidR="000D6ABF" w:rsidRPr="0019505C" w:rsidTr="000522C3">
        <w:tc>
          <w:tcPr>
            <w:tcW w:w="407" w:type="dxa"/>
            <w:shd w:val="clear" w:color="auto" w:fill="D99594" w:themeFill="accent2"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й</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т</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д</w:t>
            </w:r>
          </w:p>
        </w:tc>
        <w:tc>
          <w:tcPr>
            <w:tcW w:w="407" w:type="dxa"/>
            <w:shd w:val="clear" w:color="auto" w:fill="31849B" w:themeFill="accent5" w:themeFillShade="BF"/>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8" w:type="dxa"/>
            <w:shd w:val="clear" w:color="auto" w:fill="92CDDC" w:themeFill="accent5"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о</w:t>
            </w:r>
          </w:p>
        </w:tc>
        <w:tc>
          <w:tcPr>
            <w:tcW w:w="408" w:type="dxa"/>
            <w:shd w:val="clear" w:color="auto" w:fill="C2D69B" w:themeFill="accent3"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ш</w:t>
            </w:r>
          </w:p>
        </w:tc>
        <w:tc>
          <w:tcPr>
            <w:tcW w:w="407" w:type="dxa"/>
            <w:shd w:val="clear" w:color="auto" w:fill="C2D69B" w:themeFill="accent3"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c>
          <w:tcPr>
            <w:tcW w:w="408" w:type="dxa"/>
            <w:shd w:val="clear" w:color="auto" w:fill="C2D69B" w:themeFill="accent3"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л</w:t>
            </w:r>
          </w:p>
        </w:tc>
        <w:tc>
          <w:tcPr>
            <w:tcW w:w="408" w:type="dxa"/>
            <w:shd w:val="clear" w:color="auto" w:fill="C2D69B" w:themeFill="accent3"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л</w:t>
            </w:r>
          </w:p>
        </w:tc>
        <w:tc>
          <w:tcPr>
            <w:tcW w:w="408" w:type="dxa"/>
            <w:shd w:val="clear" w:color="auto" w:fill="C2D69B" w:themeFill="accent3"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r>
      <w:tr w:rsidR="000D6ABF" w:rsidRPr="0019505C" w:rsidTr="000522C3">
        <w:tc>
          <w:tcPr>
            <w:tcW w:w="407" w:type="dxa"/>
            <w:shd w:val="clear" w:color="auto" w:fill="D99594" w:themeFill="accent2"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к</w:t>
            </w:r>
          </w:p>
        </w:tc>
        <w:tc>
          <w:tcPr>
            <w:tcW w:w="408" w:type="dxa"/>
            <w:shd w:val="clear" w:color="auto" w:fill="D99594" w:themeFill="accent2"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щ</w:t>
            </w:r>
          </w:p>
        </w:tc>
        <w:tc>
          <w:tcPr>
            <w:tcW w:w="407" w:type="dxa"/>
            <w:shd w:val="clear" w:color="auto" w:fill="31849B" w:themeFill="accent5" w:themeFillShade="BF"/>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н</w:t>
            </w:r>
          </w:p>
        </w:tc>
        <w:tc>
          <w:tcPr>
            <w:tcW w:w="408" w:type="dxa"/>
            <w:shd w:val="clear" w:color="auto" w:fill="92CDDC" w:themeFill="accent5"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р</w:t>
            </w:r>
          </w:p>
        </w:tc>
        <w:tc>
          <w:tcPr>
            <w:tcW w:w="408" w:type="dxa"/>
            <w:shd w:val="clear" w:color="auto" w:fill="92CDDC" w:themeFill="accent5"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ж</w:t>
            </w:r>
          </w:p>
        </w:tc>
        <w:tc>
          <w:tcPr>
            <w:tcW w:w="407"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б</w:t>
            </w:r>
          </w:p>
        </w:tc>
        <w:tc>
          <w:tcPr>
            <w:tcW w:w="408" w:type="dxa"/>
            <w:shd w:val="clear" w:color="auto" w:fill="FABF8F" w:themeFill="accent6"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щ</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н</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л</w:t>
            </w:r>
          </w:p>
        </w:tc>
      </w:tr>
      <w:tr w:rsidR="000D6ABF" w:rsidRPr="0019505C" w:rsidTr="000522C3">
        <w:tc>
          <w:tcPr>
            <w:tcW w:w="407"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п</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г</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7" w:type="dxa"/>
            <w:shd w:val="clear" w:color="auto" w:fill="31849B" w:themeFill="accent5" w:themeFillShade="BF"/>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ч</w:t>
            </w:r>
          </w:p>
        </w:tc>
        <w:tc>
          <w:tcPr>
            <w:tcW w:w="408" w:type="dxa"/>
            <w:shd w:val="clear" w:color="auto" w:fill="31849B" w:themeFill="accent5" w:themeFillShade="BF"/>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8" w:type="dxa"/>
            <w:shd w:val="clear" w:color="auto" w:fill="92CDDC" w:themeFill="accent5"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c>
          <w:tcPr>
            <w:tcW w:w="407"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г</w:t>
            </w:r>
          </w:p>
        </w:tc>
        <w:tc>
          <w:tcPr>
            <w:tcW w:w="408" w:type="dxa"/>
            <w:shd w:val="clear" w:color="auto" w:fill="FABF8F" w:themeFill="accent6"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у</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в</w:t>
            </w:r>
          </w:p>
        </w:tc>
        <w:tc>
          <w:tcPr>
            <w:tcW w:w="408" w:type="dxa"/>
            <w:shd w:val="clear" w:color="auto" w:fill="8DB3E2" w:themeFill="text2" w:themeFillTint="66"/>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е</w:t>
            </w:r>
          </w:p>
        </w:tc>
      </w:tr>
      <w:tr w:rsidR="000D6ABF" w:rsidRPr="0019505C" w:rsidTr="000522C3">
        <w:tc>
          <w:tcPr>
            <w:tcW w:w="407" w:type="dxa"/>
            <w:shd w:val="clear" w:color="auto" w:fill="B2A1C7" w:themeFill="accent4"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б</w:t>
            </w:r>
          </w:p>
        </w:tc>
        <w:tc>
          <w:tcPr>
            <w:tcW w:w="408" w:type="dxa"/>
            <w:shd w:val="clear" w:color="auto" w:fill="B2A1C7" w:themeFill="accent4"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е</w:t>
            </w:r>
          </w:p>
        </w:tc>
        <w:tc>
          <w:tcPr>
            <w:tcW w:w="408" w:type="dxa"/>
            <w:shd w:val="clear" w:color="auto" w:fill="B2A1C7" w:themeFill="accent4"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л</w:t>
            </w:r>
          </w:p>
        </w:tc>
        <w:tc>
          <w:tcPr>
            <w:tcW w:w="407" w:type="dxa"/>
            <w:shd w:val="clear" w:color="auto" w:fill="B2A1C7" w:themeFill="accent4"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о</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у</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к</w:t>
            </w:r>
          </w:p>
        </w:tc>
        <w:tc>
          <w:tcPr>
            <w:tcW w:w="407"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е</w:t>
            </w:r>
          </w:p>
        </w:tc>
        <w:tc>
          <w:tcPr>
            <w:tcW w:w="408" w:type="dxa"/>
            <w:shd w:val="clear" w:color="auto" w:fill="FABF8F" w:themeFill="accent6"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к</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я</w:t>
            </w:r>
          </w:p>
        </w:tc>
        <w:tc>
          <w:tcPr>
            <w:tcW w:w="408" w:type="dxa"/>
            <w:shd w:val="clear" w:color="auto" w:fill="8DB3E2" w:themeFill="text2" w:themeFillTint="66"/>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ж</w:t>
            </w:r>
          </w:p>
        </w:tc>
      </w:tr>
      <w:tr w:rsidR="000D6ABF" w:rsidRPr="0019505C" w:rsidTr="000522C3">
        <w:tc>
          <w:tcPr>
            <w:tcW w:w="407"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в</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й</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ц</w:t>
            </w:r>
          </w:p>
        </w:tc>
        <w:tc>
          <w:tcPr>
            <w:tcW w:w="407" w:type="dxa"/>
            <w:shd w:val="clear" w:color="auto" w:fill="B2A1C7" w:themeFill="accent4"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ч</w:t>
            </w:r>
          </w:p>
        </w:tc>
        <w:tc>
          <w:tcPr>
            <w:tcW w:w="408" w:type="dxa"/>
            <w:shd w:val="clear" w:color="auto" w:fill="B2A1C7" w:themeFill="accent4"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к</w:t>
            </w:r>
          </w:p>
        </w:tc>
        <w:tc>
          <w:tcPr>
            <w:tcW w:w="408" w:type="dxa"/>
            <w:shd w:val="clear" w:color="auto" w:fill="B2A1C7" w:themeFill="accent4"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7"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б</w:t>
            </w:r>
          </w:p>
        </w:tc>
        <w:tc>
          <w:tcPr>
            <w:tcW w:w="408" w:type="dxa"/>
            <w:shd w:val="clear" w:color="auto" w:fill="FABF8F" w:themeFill="accent6" w:themeFillTint="99"/>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а</w:t>
            </w:r>
          </w:p>
        </w:tc>
        <w:tc>
          <w:tcPr>
            <w:tcW w:w="40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ч</w:t>
            </w:r>
          </w:p>
        </w:tc>
        <w:tc>
          <w:tcPr>
            <w:tcW w:w="408" w:type="dxa"/>
            <w:shd w:val="clear" w:color="auto" w:fill="8DB3E2" w:themeFill="text2" w:themeFillTint="66"/>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и</w:t>
            </w:r>
          </w:p>
        </w:tc>
      </w:tr>
    </w:tbl>
    <w:p w:rsidR="000D6ABF" w:rsidRPr="0019505C" w:rsidRDefault="000D6ABF" w:rsidP="000D6ABF">
      <w:pPr>
        <w:pStyle w:val="Default"/>
        <w:jc w:val="both"/>
        <w:rPr>
          <w:rFonts w:eastAsia="Times New Roman"/>
          <w:sz w:val="28"/>
          <w:szCs w:val="28"/>
          <w:lang w:eastAsia="ru-RU"/>
        </w:rPr>
      </w:pPr>
      <w:r w:rsidRPr="0019505C">
        <w:rPr>
          <w:rFonts w:eastAsia="Times New Roman"/>
          <w:sz w:val="28"/>
          <w:szCs w:val="28"/>
          <w:lang w:eastAsia="ru-RU"/>
        </w:rPr>
        <w:br w:type="textWrapping" w:clear="all"/>
      </w:r>
    </w:p>
    <w:tbl>
      <w:tblPr>
        <w:tblStyle w:val="ab"/>
        <w:tblW w:w="0" w:type="auto"/>
        <w:tblInd w:w="108" w:type="dxa"/>
        <w:tblLook w:val="04A0"/>
      </w:tblPr>
      <w:tblGrid>
        <w:gridCol w:w="2349"/>
        <w:gridCol w:w="2438"/>
        <w:gridCol w:w="2437"/>
        <w:gridCol w:w="2239"/>
      </w:tblGrid>
      <w:tr w:rsidR="000D6ABF" w:rsidRPr="0019505C" w:rsidTr="000522C3">
        <w:tc>
          <w:tcPr>
            <w:tcW w:w="9463" w:type="dxa"/>
            <w:gridSpan w:val="4"/>
          </w:tcPr>
          <w:p w:rsidR="000D6ABF" w:rsidRPr="0019505C" w:rsidRDefault="000D6ABF" w:rsidP="000522C3">
            <w:pPr>
              <w:pStyle w:val="Default"/>
              <w:jc w:val="center"/>
              <w:rPr>
                <w:rFonts w:eastAsia="Times New Roman"/>
                <w:sz w:val="28"/>
                <w:szCs w:val="28"/>
                <w:lang w:eastAsia="ru-RU"/>
              </w:rPr>
            </w:pPr>
            <w:r w:rsidRPr="0019505C">
              <w:rPr>
                <w:rFonts w:eastAsia="Times New Roman"/>
                <w:sz w:val="28"/>
                <w:szCs w:val="28"/>
                <w:lang w:eastAsia="ru-RU"/>
              </w:rPr>
              <w:t>Названия животных</w:t>
            </w:r>
          </w:p>
        </w:tc>
      </w:tr>
      <w:tr w:rsidR="000D6ABF" w:rsidRPr="0019505C" w:rsidTr="000522C3">
        <w:tc>
          <w:tcPr>
            <w:tcW w:w="2349" w:type="dxa"/>
            <w:shd w:val="clear" w:color="auto" w:fill="F2DBDB" w:themeFill="accent2" w:themeFillTint="33"/>
          </w:tcPr>
          <w:p w:rsidR="000D6ABF" w:rsidRPr="0019505C" w:rsidRDefault="000D6ABF" w:rsidP="000522C3">
            <w:pPr>
              <w:pStyle w:val="Default"/>
              <w:jc w:val="center"/>
              <w:rPr>
                <w:rFonts w:eastAsia="Times New Roman"/>
                <w:sz w:val="28"/>
                <w:szCs w:val="28"/>
                <w:lang w:eastAsia="ru-RU"/>
              </w:rPr>
            </w:pPr>
            <w:r w:rsidRPr="0019505C">
              <w:rPr>
                <w:rFonts w:eastAsia="Times New Roman"/>
                <w:sz w:val="28"/>
                <w:szCs w:val="28"/>
                <w:lang w:eastAsia="ru-RU"/>
              </w:rPr>
              <w:t>ЖИ - ШИ</w:t>
            </w:r>
          </w:p>
        </w:tc>
        <w:tc>
          <w:tcPr>
            <w:tcW w:w="2438" w:type="dxa"/>
            <w:shd w:val="clear" w:color="auto" w:fill="F2DBDB" w:themeFill="accent2" w:themeFillTint="33"/>
          </w:tcPr>
          <w:p w:rsidR="000D6ABF" w:rsidRPr="0019505C" w:rsidRDefault="000D6ABF" w:rsidP="000522C3">
            <w:pPr>
              <w:pStyle w:val="Default"/>
              <w:jc w:val="center"/>
              <w:rPr>
                <w:rFonts w:eastAsia="Times New Roman"/>
                <w:sz w:val="28"/>
                <w:szCs w:val="28"/>
                <w:lang w:eastAsia="ru-RU"/>
              </w:rPr>
            </w:pPr>
            <w:r w:rsidRPr="0019505C">
              <w:rPr>
                <w:rFonts w:eastAsia="Times New Roman"/>
                <w:sz w:val="28"/>
                <w:szCs w:val="28"/>
                <w:lang w:eastAsia="ru-RU"/>
              </w:rPr>
              <w:t>ЧА - ЩА</w:t>
            </w:r>
          </w:p>
        </w:tc>
        <w:tc>
          <w:tcPr>
            <w:tcW w:w="2437" w:type="dxa"/>
            <w:shd w:val="clear" w:color="auto" w:fill="F2DBDB" w:themeFill="accent2" w:themeFillTint="33"/>
          </w:tcPr>
          <w:p w:rsidR="000D6ABF" w:rsidRPr="0019505C" w:rsidRDefault="000D6ABF" w:rsidP="000522C3">
            <w:pPr>
              <w:pStyle w:val="Default"/>
              <w:jc w:val="center"/>
              <w:rPr>
                <w:rFonts w:eastAsia="Times New Roman"/>
                <w:sz w:val="28"/>
                <w:szCs w:val="28"/>
                <w:lang w:eastAsia="ru-RU"/>
              </w:rPr>
            </w:pPr>
            <w:r w:rsidRPr="0019505C">
              <w:rPr>
                <w:rFonts w:eastAsia="Times New Roman"/>
                <w:sz w:val="28"/>
                <w:szCs w:val="28"/>
                <w:lang w:eastAsia="ru-RU"/>
              </w:rPr>
              <w:t>ЧУ - ЩУ</w:t>
            </w:r>
          </w:p>
        </w:tc>
        <w:tc>
          <w:tcPr>
            <w:tcW w:w="2239" w:type="dxa"/>
            <w:shd w:val="clear" w:color="auto" w:fill="F2DBDB" w:themeFill="accent2" w:themeFillTint="33"/>
          </w:tcPr>
          <w:p w:rsidR="000D6ABF" w:rsidRPr="0019505C" w:rsidRDefault="000D6ABF" w:rsidP="000522C3">
            <w:pPr>
              <w:pStyle w:val="Default"/>
              <w:jc w:val="center"/>
              <w:rPr>
                <w:rFonts w:eastAsia="Times New Roman"/>
                <w:sz w:val="28"/>
                <w:szCs w:val="28"/>
                <w:lang w:eastAsia="ru-RU"/>
              </w:rPr>
            </w:pPr>
            <w:r w:rsidRPr="0019505C">
              <w:rPr>
                <w:rFonts w:eastAsia="Times New Roman"/>
                <w:sz w:val="28"/>
                <w:szCs w:val="28"/>
                <w:lang w:eastAsia="ru-RU"/>
              </w:rPr>
              <w:t>ЧК - ЧН</w:t>
            </w:r>
          </w:p>
        </w:tc>
      </w:tr>
      <w:tr w:rsidR="000D6ABF" w:rsidRPr="0019505C" w:rsidTr="000522C3">
        <w:tc>
          <w:tcPr>
            <w:tcW w:w="2349" w:type="dxa"/>
          </w:tcPr>
          <w:p w:rsidR="000D6ABF" w:rsidRPr="0019505C" w:rsidRDefault="000D6ABF" w:rsidP="000522C3">
            <w:pPr>
              <w:pStyle w:val="Default"/>
              <w:jc w:val="both"/>
              <w:rPr>
                <w:rFonts w:eastAsia="Times New Roman"/>
                <w:sz w:val="28"/>
                <w:szCs w:val="28"/>
                <w:lang w:eastAsia="ru-RU"/>
              </w:rPr>
            </w:pPr>
          </w:p>
        </w:tc>
        <w:tc>
          <w:tcPr>
            <w:tcW w:w="2438" w:type="dxa"/>
          </w:tcPr>
          <w:p w:rsidR="000D6ABF" w:rsidRPr="0019505C" w:rsidRDefault="000D6ABF" w:rsidP="000522C3">
            <w:pPr>
              <w:pStyle w:val="Default"/>
              <w:jc w:val="both"/>
              <w:rPr>
                <w:rFonts w:eastAsia="Times New Roman"/>
                <w:sz w:val="28"/>
                <w:szCs w:val="28"/>
                <w:lang w:eastAsia="ru-RU"/>
              </w:rPr>
            </w:pPr>
          </w:p>
        </w:tc>
        <w:tc>
          <w:tcPr>
            <w:tcW w:w="2437" w:type="dxa"/>
          </w:tcPr>
          <w:p w:rsidR="000D6ABF" w:rsidRPr="0019505C" w:rsidRDefault="000D6ABF" w:rsidP="000522C3">
            <w:pPr>
              <w:pStyle w:val="Default"/>
              <w:jc w:val="both"/>
              <w:rPr>
                <w:rFonts w:eastAsia="Times New Roman"/>
                <w:sz w:val="28"/>
                <w:szCs w:val="28"/>
                <w:lang w:eastAsia="ru-RU"/>
              </w:rPr>
            </w:pPr>
          </w:p>
        </w:tc>
        <w:tc>
          <w:tcPr>
            <w:tcW w:w="2239" w:type="dxa"/>
          </w:tcPr>
          <w:p w:rsidR="000D6ABF" w:rsidRPr="0019505C" w:rsidRDefault="000D6ABF" w:rsidP="000522C3">
            <w:pPr>
              <w:pStyle w:val="Default"/>
              <w:jc w:val="both"/>
              <w:rPr>
                <w:rFonts w:eastAsia="Times New Roman"/>
                <w:sz w:val="28"/>
                <w:szCs w:val="28"/>
                <w:lang w:eastAsia="ru-RU"/>
              </w:rPr>
            </w:pPr>
          </w:p>
        </w:tc>
      </w:tr>
      <w:tr w:rsidR="000D6ABF" w:rsidRPr="0019505C" w:rsidTr="000522C3">
        <w:tc>
          <w:tcPr>
            <w:tcW w:w="2349" w:type="dxa"/>
          </w:tcPr>
          <w:p w:rsidR="000D6ABF" w:rsidRPr="0019505C" w:rsidRDefault="000D6ABF" w:rsidP="000522C3">
            <w:pPr>
              <w:pStyle w:val="Default"/>
              <w:jc w:val="both"/>
              <w:rPr>
                <w:rFonts w:eastAsia="Times New Roman"/>
                <w:sz w:val="28"/>
                <w:szCs w:val="28"/>
                <w:lang w:eastAsia="ru-RU"/>
              </w:rPr>
            </w:pPr>
          </w:p>
        </w:tc>
        <w:tc>
          <w:tcPr>
            <w:tcW w:w="2438" w:type="dxa"/>
          </w:tcPr>
          <w:p w:rsidR="000D6ABF" w:rsidRPr="0019505C" w:rsidRDefault="000D6ABF" w:rsidP="000522C3">
            <w:pPr>
              <w:pStyle w:val="Default"/>
              <w:jc w:val="both"/>
              <w:rPr>
                <w:rFonts w:eastAsia="Times New Roman"/>
                <w:sz w:val="28"/>
                <w:szCs w:val="28"/>
                <w:lang w:eastAsia="ru-RU"/>
              </w:rPr>
            </w:pPr>
          </w:p>
        </w:tc>
        <w:tc>
          <w:tcPr>
            <w:tcW w:w="2437" w:type="dxa"/>
          </w:tcPr>
          <w:p w:rsidR="000D6ABF" w:rsidRPr="0019505C" w:rsidRDefault="000D6ABF" w:rsidP="000522C3">
            <w:pPr>
              <w:pStyle w:val="Default"/>
              <w:jc w:val="both"/>
              <w:rPr>
                <w:rFonts w:eastAsia="Times New Roman"/>
                <w:sz w:val="28"/>
                <w:szCs w:val="28"/>
                <w:lang w:eastAsia="ru-RU"/>
              </w:rPr>
            </w:pPr>
          </w:p>
        </w:tc>
        <w:tc>
          <w:tcPr>
            <w:tcW w:w="2239" w:type="dxa"/>
          </w:tcPr>
          <w:p w:rsidR="000D6ABF" w:rsidRPr="0019505C" w:rsidRDefault="000D6ABF" w:rsidP="000522C3">
            <w:pPr>
              <w:pStyle w:val="Default"/>
              <w:jc w:val="both"/>
              <w:rPr>
                <w:rFonts w:eastAsia="Times New Roman"/>
                <w:sz w:val="28"/>
                <w:szCs w:val="28"/>
                <w:lang w:eastAsia="ru-RU"/>
              </w:rPr>
            </w:pPr>
          </w:p>
        </w:tc>
      </w:tr>
      <w:tr w:rsidR="000D6ABF" w:rsidRPr="0019505C" w:rsidTr="000522C3">
        <w:tc>
          <w:tcPr>
            <w:tcW w:w="2349" w:type="dxa"/>
          </w:tcPr>
          <w:p w:rsidR="000D6ABF" w:rsidRPr="0019505C" w:rsidRDefault="000D6ABF" w:rsidP="000522C3">
            <w:pPr>
              <w:pStyle w:val="Default"/>
              <w:jc w:val="both"/>
              <w:rPr>
                <w:rFonts w:eastAsia="Times New Roman"/>
                <w:sz w:val="28"/>
                <w:szCs w:val="28"/>
                <w:lang w:eastAsia="ru-RU"/>
              </w:rPr>
            </w:pPr>
          </w:p>
        </w:tc>
        <w:tc>
          <w:tcPr>
            <w:tcW w:w="2438" w:type="dxa"/>
          </w:tcPr>
          <w:p w:rsidR="000D6ABF" w:rsidRPr="0019505C" w:rsidRDefault="000D6ABF" w:rsidP="000522C3">
            <w:pPr>
              <w:pStyle w:val="Default"/>
              <w:jc w:val="both"/>
              <w:rPr>
                <w:rFonts w:eastAsia="Times New Roman"/>
                <w:sz w:val="28"/>
                <w:szCs w:val="28"/>
                <w:lang w:eastAsia="ru-RU"/>
              </w:rPr>
            </w:pPr>
          </w:p>
        </w:tc>
        <w:tc>
          <w:tcPr>
            <w:tcW w:w="2437" w:type="dxa"/>
          </w:tcPr>
          <w:p w:rsidR="000D6ABF" w:rsidRPr="0019505C" w:rsidRDefault="000D6ABF" w:rsidP="000522C3">
            <w:pPr>
              <w:pStyle w:val="Default"/>
              <w:jc w:val="both"/>
              <w:rPr>
                <w:rFonts w:eastAsia="Times New Roman"/>
                <w:sz w:val="28"/>
                <w:szCs w:val="28"/>
                <w:lang w:eastAsia="ru-RU"/>
              </w:rPr>
            </w:pPr>
          </w:p>
        </w:tc>
        <w:tc>
          <w:tcPr>
            <w:tcW w:w="2239" w:type="dxa"/>
          </w:tcPr>
          <w:p w:rsidR="000D6ABF" w:rsidRPr="0019505C" w:rsidRDefault="000D6ABF" w:rsidP="000522C3">
            <w:pPr>
              <w:pStyle w:val="Default"/>
              <w:jc w:val="both"/>
              <w:rPr>
                <w:rFonts w:eastAsia="Times New Roman"/>
                <w:sz w:val="28"/>
                <w:szCs w:val="28"/>
                <w:lang w:eastAsia="ru-RU"/>
              </w:rPr>
            </w:pPr>
          </w:p>
        </w:tc>
      </w:tr>
      <w:tr w:rsidR="000D6ABF" w:rsidRPr="0019505C" w:rsidTr="000522C3">
        <w:tc>
          <w:tcPr>
            <w:tcW w:w="2349" w:type="dxa"/>
          </w:tcPr>
          <w:p w:rsidR="000D6ABF" w:rsidRPr="0019505C" w:rsidRDefault="000D6ABF" w:rsidP="000522C3">
            <w:pPr>
              <w:pStyle w:val="Default"/>
              <w:jc w:val="both"/>
              <w:rPr>
                <w:rFonts w:eastAsia="Times New Roman"/>
                <w:sz w:val="28"/>
                <w:szCs w:val="28"/>
                <w:lang w:eastAsia="ru-RU"/>
              </w:rPr>
            </w:pPr>
          </w:p>
        </w:tc>
        <w:tc>
          <w:tcPr>
            <w:tcW w:w="2438" w:type="dxa"/>
          </w:tcPr>
          <w:p w:rsidR="000D6ABF" w:rsidRPr="0019505C" w:rsidRDefault="000D6ABF" w:rsidP="000522C3">
            <w:pPr>
              <w:pStyle w:val="Default"/>
              <w:jc w:val="both"/>
              <w:rPr>
                <w:rFonts w:eastAsia="Times New Roman"/>
                <w:sz w:val="28"/>
                <w:szCs w:val="28"/>
                <w:lang w:eastAsia="ru-RU"/>
              </w:rPr>
            </w:pPr>
          </w:p>
        </w:tc>
        <w:tc>
          <w:tcPr>
            <w:tcW w:w="2437" w:type="dxa"/>
          </w:tcPr>
          <w:p w:rsidR="000D6ABF" w:rsidRPr="0019505C" w:rsidRDefault="000D6ABF" w:rsidP="000522C3">
            <w:pPr>
              <w:pStyle w:val="Default"/>
              <w:jc w:val="both"/>
              <w:rPr>
                <w:rFonts w:eastAsia="Times New Roman"/>
                <w:sz w:val="28"/>
                <w:szCs w:val="28"/>
                <w:lang w:eastAsia="ru-RU"/>
              </w:rPr>
            </w:pPr>
          </w:p>
        </w:tc>
        <w:tc>
          <w:tcPr>
            <w:tcW w:w="2239" w:type="dxa"/>
          </w:tcPr>
          <w:p w:rsidR="000D6ABF" w:rsidRPr="0019505C" w:rsidRDefault="000D6ABF" w:rsidP="000522C3">
            <w:pPr>
              <w:pStyle w:val="Default"/>
              <w:jc w:val="both"/>
              <w:rPr>
                <w:rFonts w:eastAsia="Times New Roman"/>
                <w:sz w:val="28"/>
                <w:szCs w:val="28"/>
                <w:lang w:eastAsia="ru-RU"/>
              </w:rPr>
            </w:pPr>
          </w:p>
        </w:tc>
      </w:tr>
      <w:tr w:rsidR="000D6ABF" w:rsidRPr="0019505C" w:rsidTr="000522C3">
        <w:tc>
          <w:tcPr>
            <w:tcW w:w="2349" w:type="dxa"/>
          </w:tcPr>
          <w:p w:rsidR="000D6ABF" w:rsidRPr="0019505C" w:rsidRDefault="000D6ABF" w:rsidP="000522C3">
            <w:pPr>
              <w:pStyle w:val="Default"/>
              <w:jc w:val="both"/>
              <w:rPr>
                <w:rFonts w:eastAsia="Times New Roman"/>
                <w:sz w:val="28"/>
                <w:szCs w:val="28"/>
                <w:lang w:eastAsia="ru-RU"/>
              </w:rPr>
            </w:pPr>
          </w:p>
        </w:tc>
        <w:tc>
          <w:tcPr>
            <w:tcW w:w="2438" w:type="dxa"/>
          </w:tcPr>
          <w:p w:rsidR="000D6ABF" w:rsidRPr="0019505C" w:rsidRDefault="000D6ABF" w:rsidP="000522C3">
            <w:pPr>
              <w:pStyle w:val="Default"/>
              <w:jc w:val="both"/>
              <w:rPr>
                <w:rFonts w:eastAsia="Times New Roman"/>
                <w:sz w:val="28"/>
                <w:szCs w:val="28"/>
                <w:lang w:eastAsia="ru-RU"/>
              </w:rPr>
            </w:pPr>
          </w:p>
        </w:tc>
        <w:tc>
          <w:tcPr>
            <w:tcW w:w="2437" w:type="dxa"/>
          </w:tcPr>
          <w:p w:rsidR="000D6ABF" w:rsidRPr="0019505C" w:rsidRDefault="000D6ABF" w:rsidP="000522C3">
            <w:pPr>
              <w:pStyle w:val="Default"/>
              <w:jc w:val="both"/>
              <w:rPr>
                <w:rFonts w:eastAsia="Times New Roman"/>
                <w:sz w:val="28"/>
                <w:szCs w:val="28"/>
                <w:lang w:eastAsia="ru-RU"/>
              </w:rPr>
            </w:pPr>
          </w:p>
        </w:tc>
        <w:tc>
          <w:tcPr>
            <w:tcW w:w="2239" w:type="dxa"/>
          </w:tcPr>
          <w:p w:rsidR="000D6ABF" w:rsidRPr="0019505C" w:rsidRDefault="000D6ABF" w:rsidP="000522C3">
            <w:pPr>
              <w:pStyle w:val="Default"/>
              <w:jc w:val="both"/>
              <w:rPr>
                <w:rFonts w:eastAsia="Times New Roman"/>
                <w:sz w:val="28"/>
                <w:szCs w:val="28"/>
                <w:lang w:eastAsia="ru-RU"/>
              </w:rPr>
            </w:pPr>
          </w:p>
        </w:tc>
      </w:tr>
    </w:tbl>
    <w:p w:rsidR="000D6ABF" w:rsidRDefault="000D6ABF" w:rsidP="000D6ABF">
      <w:pPr>
        <w:pStyle w:val="Default"/>
        <w:jc w:val="both"/>
        <w:rPr>
          <w:b/>
          <w:i/>
          <w:sz w:val="28"/>
          <w:szCs w:val="28"/>
        </w:rPr>
      </w:pPr>
    </w:p>
    <w:p w:rsidR="000D6ABF" w:rsidRPr="0019505C"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center"/>
        <w:rPr>
          <w:b/>
          <w:sz w:val="28"/>
          <w:szCs w:val="28"/>
        </w:rPr>
        <w:sectPr w:rsidR="000D6ABF" w:rsidRPr="0019505C" w:rsidSect="00D7532E">
          <w:type w:val="continuous"/>
          <w:pgSz w:w="11906" w:h="16838"/>
          <w:pgMar w:top="1134" w:right="1134" w:bottom="1134" w:left="1134" w:header="708" w:footer="708" w:gutter="0"/>
          <w:cols w:space="708"/>
          <w:docGrid w:linePitch="360"/>
        </w:sectPr>
      </w:pPr>
    </w:p>
    <w:p w:rsidR="000D6ABF" w:rsidRPr="0019505C" w:rsidRDefault="000D6ABF" w:rsidP="000D6ABF">
      <w:pPr>
        <w:pStyle w:val="Default"/>
        <w:jc w:val="both"/>
        <w:rPr>
          <w:rFonts w:eastAsia="Times New Roman"/>
          <w:sz w:val="28"/>
          <w:szCs w:val="28"/>
          <w:lang w:eastAsia="ru-RU"/>
        </w:rPr>
      </w:pPr>
    </w:p>
    <w:tbl>
      <w:tblPr>
        <w:tblStyle w:val="ab"/>
        <w:tblW w:w="0" w:type="auto"/>
        <w:tblInd w:w="108" w:type="dxa"/>
        <w:tblLook w:val="04A0"/>
      </w:tblPr>
      <w:tblGrid>
        <w:gridCol w:w="2349"/>
        <w:gridCol w:w="2438"/>
        <w:gridCol w:w="2437"/>
        <w:gridCol w:w="2239"/>
      </w:tblGrid>
      <w:tr w:rsidR="000D6ABF" w:rsidRPr="0019505C" w:rsidTr="000522C3">
        <w:tc>
          <w:tcPr>
            <w:tcW w:w="9463" w:type="dxa"/>
            <w:gridSpan w:val="4"/>
          </w:tcPr>
          <w:p w:rsidR="000D6ABF" w:rsidRPr="0019505C" w:rsidRDefault="000D6ABF" w:rsidP="000522C3">
            <w:pPr>
              <w:pStyle w:val="Default"/>
              <w:jc w:val="center"/>
              <w:rPr>
                <w:rFonts w:eastAsia="Times New Roman"/>
                <w:sz w:val="28"/>
                <w:szCs w:val="28"/>
                <w:lang w:eastAsia="ru-RU"/>
              </w:rPr>
            </w:pPr>
            <w:r w:rsidRPr="0019505C">
              <w:rPr>
                <w:rFonts w:eastAsia="Times New Roman"/>
                <w:sz w:val="28"/>
                <w:szCs w:val="28"/>
                <w:lang w:eastAsia="ru-RU"/>
              </w:rPr>
              <w:t>Названия животных</w:t>
            </w:r>
          </w:p>
        </w:tc>
      </w:tr>
      <w:tr w:rsidR="000D6ABF" w:rsidRPr="0019505C" w:rsidTr="000522C3">
        <w:tc>
          <w:tcPr>
            <w:tcW w:w="2349" w:type="dxa"/>
            <w:shd w:val="clear" w:color="auto" w:fill="F2DBDB" w:themeFill="accent2" w:themeFillTint="33"/>
          </w:tcPr>
          <w:p w:rsidR="000D6ABF" w:rsidRPr="0019505C" w:rsidRDefault="000D6ABF" w:rsidP="000522C3">
            <w:pPr>
              <w:pStyle w:val="Default"/>
              <w:jc w:val="center"/>
              <w:rPr>
                <w:rFonts w:eastAsia="Times New Roman"/>
                <w:sz w:val="28"/>
                <w:szCs w:val="28"/>
                <w:lang w:eastAsia="ru-RU"/>
              </w:rPr>
            </w:pPr>
            <w:r w:rsidRPr="0019505C">
              <w:rPr>
                <w:rFonts w:eastAsia="Times New Roman"/>
                <w:sz w:val="28"/>
                <w:szCs w:val="28"/>
                <w:lang w:eastAsia="ru-RU"/>
              </w:rPr>
              <w:t>ЖИ - ШИ</w:t>
            </w:r>
          </w:p>
        </w:tc>
        <w:tc>
          <w:tcPr>
            <w:tcW w:w="2438" w:type="dxa"/>
            <w:shd w:val="clear" w:color="auto" w:fill="F2DBDB" w:themeFill="accent2" w:themeFillTint="33"/>
          </w:tcPr>
          <w:p w:rsidR="000D6ABF" w:rsidRPr="0019505C" w:rsidRDefault="000D6ABF" w:rsidP="000522C3">
            <w:pPr>
              <w:pStyle w:val="Default"/>
              <w:jc w:val="center"/>
              <w:rPr>
                <w:rFonts w:eastAsia="Times New Roman"/>
                <w:sz w:val="28"/>
                <w:szCs w:val="28"/>
                <w:lang w:eastAsia="ru-RU"/>
              </w:rPr>
            </w:pPr>
            <w:r w:rsidRPr="0019505C">
              <w:rPr>
                <w:rFonts w:eastAsia="Times New Roman"/>
                <w:sz w:val="28"/>
                <w:szCs w:val="28"/>
                <w:lang w:eastAsia="ru-RU"/>
              </w:rPr>
              <w:t>ЧА - ЩА</w:t>
            </w:r>
          </w:p>
        </w:tc>
        <w:tc>
          <w:tcPr>
            <w:tcW w:w="2437" w:type="dxa"/>
            <w:shd w:val="clear" w:color="auto" w:fill="F2DBDB" w:themeFill="accent2" w:themeFillTint="33"/>
          </w:tcPr>
          <w:p w:rsidR="000D6ABF" w:rsidRPr="0019505C" w:rsidRDefault="000D6ABF" w:rsidP="000522C3">
            <w:pPr>
              <w:pStyle w:val="Default"/>
              <w:jc w:val="center"/>
              <w:rPr>
                <w:rFonts w:eastAsia="Times New Roman"/>
                <w:sz w:val="28"/>
                <w:szCs w:val="28"/>
                <w:lang w:eastAsia="ru-RU"/>
              </w:rPr>
            </w:pPr>
            <w:r w:rsidRPr="0019505C">
              <w:rPr>
                <w:rFonts w:eastAsia="Times New Roman"/>
                <w:sz w:val="28"/>
                <w:szCs w:val="28"/>
                <w:lang w:eastAsia="ru-RU"/>
              </w:rPr>
              <w:t>ЧУ - ЩУ</w:t>
            </w:r>
          </w:p>
        </w:tc>
        <w:tc>
          <w:tcPr>
            <w:tcW w:w="2239" w:type="dxa"/>
            <w:shd w:val="clear" w:color="auto" w:fill="F2DBDB" w:themeFill="accent2" w:themeFillTint="33"/>
          </w:tcPr>
          <w:p w:rsidR="000D6ABF" w:rsidRPr="0019505C" w:rsidRDefault="000D6ABF" w:rsidP="000522C3">
            <w:pPr>
              <w:pStyle w:val="Default"/>
              <w:jc w:val="center"/>
              <w:rPr>
                <w:rFonts w:eastAsia="Times New Roman"/>
                <w:sz w:val="28"/>
                <w:szCs w:val="28"/>
                <w:lang w:eastAsia="ru-RU"/>
              </w:rPr>
            </w:pPr>
            <w:r w:rsidRPr="0019505C">
              <w:rPr>
                <w:rFonts w:eastAsia="Times New Roman"/>
                <w:sz w:val="28"/>
                <w:szCs w:val="28"/>
                <w:lang w:eastAsia="ru-RU"/>
              </w:rPr>
              <w:t>ЧК - ЧН</w:t>
            </w:r>
          </w:p>
        </w:tc>
      </w:tr>
      <w:tr w:rsidR="000D6ABF" w:rsidRPr="0019505C" w:rsidTr="000522C3">
        <w:tc>
          <w:tcPr>
            <w:tcW w:w="2349"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шиншилла</w:t>
            </w:r>
          </w:p>
        </w:tc>
        <w:tc>
          <w:tcPr>
            <w:tcW w:w="2438" w:type="dxa"/>
          </w:tcPr>
          <w:p w:rsidR="000D6ABF" w:rsidRPr="0019505C" w:rsidRDefault="000D6ABF" w:rsidP="000522C3">
            <w:pPr>
              <w:pStyle w:val="Default"/>
              <w:jc w:val="both"/>
              <w:rPr>
                <w:sz w:val="28"/>
                <w:szCs w:val="28"/>
              </w:rPr>
            </w:pPr>
            <w:r w:rsidRPr="0019505C">
              <w:rPr>
                <w:rFonts w:eastAsia="Times New Roman"/>
                <w:sz w:val="28"/>
                <w:szCs w:val="28"/>
                <w:lang w:eastAsia="ru-RU"/>
              </w:rPr>
              <w:t xml:space="preserve">чайка </w:t>
            </w:r>
          </w:p>
        </w:tc>
        <w:tc>
          <w:tcPr>
            <w:tcW w:w="2437"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щука</w:t>
            </w:r>
          </w:p>
        </w:tc>
        <w:tc>
          <w:tcPr>
            <w:tcW w:w="2239"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белочка</w:t>
            </w:r>
          </w:p>
        </w:tc>
      </w:tr>
      <w:tr w:rsidR="000D6ABF" w:rsidRPr="0019505C" w:rsidTr="000522C3">
        <w:tc>
          <w:tcPr>
            <w:tcW w:w="2349"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моржи</w:t>
            </w:r>
          </w:p>
        </w:tc>
        <w:tc>
          <w:tcPr>
            <w:tcW w:w="2438"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саранча</w:t>
            </w:r>
          </w:p>
        </w:tc>
        <w:tc>
          <w:tcPr>
            <w:tcW w:w="2437" w:type="dxa"/>
          </w:tcPr>
          <w:p w:rsidR="000D6ABF" w:rsidRPr="0019505C" w:rsidRDefault="000D6ABF" w:rsidP="000522C3">
            <w:pPr>
              <w:pStyle w:val="Default"/>
              <w:jc w:val="both"/>
              <w:rPr>
                <w:rFonts w:eastAsia="Times New Roman"/>
                <w:sz w:val="28"/>
                <w:szCs w:val="28"/>
                <w:lang w:eastAsia="ru-RU"/>
              </w:rPr>
            </w:pPr>
          </w:p>
        </w:tc>
        <w:tc>
          <w:tcPr>
            <w:tcW w:w="2239" w:type="dxa"/>
          </w:tcPr>
          <w:p w:rsidR="000D6ABF" w:rsidRPr="0019505C" w:rsidRDefault="000D6ABF" w:rsidP="000522C3">
            <w:pPr>
              <w:pStyle w:val="Default"/>
              <w:jc w:val="both"/>
              <w:rPr>
                <w:rFonts w:eastAsia="Times New Roman"/>
                <w:sz w:val="28"/>
                <w:szCs w:val="28"/>
                <w:lang w:eastAsia="ru-RU"/>
              </w:rPr>
            </w:pPr>
          </w:p>
        </w:tc>
      </w:tr>
      <w:tr w:rsidR="000D6ABF" w:rsidRPr="0019505C" w:rsidTr="000522C3">
        <w:tc>
          <w:tcPr>
            <w:tcW w:w="2349"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ежи</w:t>
            </w:r>
          </w:p>
        </w:tc>
        <w:tc>
          <w:tcPr>
            <w:tcW w:w="2438" w:type="dxa"/>
          </w:tcPr>
          <w:p w:rsidR="000D6ABF" w:rsidRPr="0019505C" w:rsidRDefault="000D6ABF" w:rsidP="000522C3">
            <w:pPr>
              <w:pStyle w:val="Default"/>
              <w:jc w:val="both"/>
              <w:rPr>
                <w:rFonts w:eastAsia="Times New Roman"/>
                <w:sz w:val="28"/>
                <w:szCs w:val="28"/>
                <w:lang w:eastAsia="ru-RU"/>
              </w:rPr>
            </w:pPr>
          </w:p>
        </w:tc>
        <w:tc>
          <w:tcPr>
            <w:tcW w:w="2437" w:type="dxa"/>
          </w:tcPr>
          <w:p w:rsidR="000D6ABF" w:rsidRPr="0019505C" w:rsidRDefault="000D6ABF" w:rsidP="000522C3">
            <w:pPr>
              <w:pStyle w:val="Default"/>
              <w:jc w:val="both"/>
              <w:rPr>
                <w:rFonts w:eastAsia="Times New Roman"/>
                <w:sz w:val="28"/>
                <w:szCs w:val="28"/>
                <w:lang w:eastAsia="ru-RU"/>
              </w:rPr>
            </w:pPr>
          </w:p>
        </w:tc>
        <w:tc>
          <w:tcPr>
            <w:tcW w:w="2239" w:type="dxa"/>
          </w:tcPr>
          <w:p w:rsidR="000D6ABF" w:rsidRPr="0019505C" w:rsidRDefault="000D6ABF" w:rsidP="000522C3">
            <w:pPr>
              <w:pStyle w:val="Default"/>
              <w:jc w:val="both"/>
              <w:rPr>
                <w:rFonts w:eastAsia="Times New Roman"/>
                <w:sz w:val="28"/>
                <w:szCs w:val="28"/>
                <w:lang w:eastAsia="ru-RU"/>
              </w:rPr>
            </w:pPr>
          </w:p>
        </w:tc>
      </w:tr>
      <w:tr w:rsidR="000D6ABF" w:rsidRPr="0019505C" w:rsidTr="000522C3">
        <w:tc>
          <w:tcPr>
            <w:tcW w:w="2349"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жираф</w:t>
            </w:r>
          </w:p>
        </w:tc>
        <w:tc>
          <w:tcPr>
            <w:tcW w:w="2438" w:type="dxa"/>
          </w:tcPr>
          <w:p w:rsidR="000D6ABF" w:rsidRPr="0019505C" w:rsidRDefault="000D6ABF" w:rsidP="000522C3">
            <w:pPr>
              <w:pStyle w:val="Default"/>
              <w:jc w:val="both"/>
              <w:rPr>
                <w:rFonts w:eastAsia="Times New Roman"/>
                <w:sz w:val="28"/>
                <w:szCs w:val="28"/>
                <w:lang w:eastAsia="ru-RU"/>
              </w:rPr>
            </w:pPr>
          </w:p>
        </w:tc>
        <w:tc>
          <w:tcPr>
            <w:tcW w:w="2437" w:type="dxa"/>
          </w:tcPr>
          <w:p w:rsidR="000D6ABF" w:rsidRPr="0019505C" w:rsidRDefault="000D6ABF" w:rsidP="000522C3">
            <w:pPr>
              <w:pStyle w:val="Default"/>
              <w:jc w:val="both"/>
              <w:rPr>
                <w:rFonts w:eastAsia="Times New Roman"/>
                <w:sz w:val="28"/>
                <w:szCs w:val="28"/>
                <w:lang w:eastAsia="ru-RU"/>
              </w:rPr>
            </w:pPr>
          </w:p>
        </w:tc>
        <w:tc>
          <w:tcPr>
            <w:tcW w:w="2239" w:type="dxa"/>
          </w:tcPr>
          <w:p w:rsidR="000D6ABF" w:rsidRPr="0019505C" w:rsidRDefault="000D6ABF" w:rsidP="000522C3">
            <w:pPr>
              <w:pStyle w:val="Default"/>
              <w:jc w:val="both"/>
              <w:rPr>
                <w:rFonts w:eastAsia="Times New Roman"/>
                <w:sz w:val="28"/>
                <w:szCs w:val="28"/>
                <w:lang w:eastAsia="ru-RU"/>
              </w:rPr>
            </w:pPr>
          </w:p>
        </w:tc>
      </w:tr>
      <w:tr w:rsidR="000D6ABF" w:rsidRPr="0019505C" w:rsidTr="000522C3">
        <w:tc>
          <w:tcPr>
            <w:tcW w:w="2349" w:type="dxa"/>
          </w:tcPr>
          <w:p w:rsidR="000D6ABF" w:rsidRPr="0019505C" w:rsidRDefault="000D6ABF" w:rsidP="000522C3">
            <w:pPr>
              <w:pStyle w:val="Default"/>
              <w:jc w:val="both"/>
              <w:rPr>
                <w:rFonts w:eastAsia="Times New Roman"/>
                <w:sz w:val="28"/>
                <w:szCs w:val="28"/>
                <w:lang w:eastAsia="ru-RU"/>
              </w:rPr>
            </w:pPr>
            <w:r w:rsidRPr="0019505C">
              <w:rPr>
                <w:rFonts w:eastAsia="Times New Roman"/>
                <w:sz w:val="28"/>
                <w:szCs w:val="28"/>
                <w:lang w:eastAsia="ru-RU"/>
              </w:rPr>
              <w:t>мыши</w:t>
            </w:r>
          </w:p>
        </w:tc>
        <w:tc>
          <w:tcPr>
            <w:tcW w:w="2438" w:type="dxa"/>
          </w:tcPr>
          <w:p w:rsidR="000D6ABF" w:rsidRPr="0019505C" w:rsidRDefault="000D6ABF" w:rsidP="000522C3">
            <w:pPr>
              <w:pStyle w:val="Default"/>
              <w:jc w:val="both"/>
              <w:rPr>
                <w:rFonts w:eastAsia="Times New Roman"/>
                <w:sz w:val="28"/>
                <w:szCs w:val="28"/>
                <w:lang w:eastAsia="ru-RU"/>
              </w:rPr>
            </w:pPr>
          </w:p>
        </w:tc>
        <w:tc>
          <w:tcPr>
            <w:tcW w:w="2437" w:type="dxa"/>
          </w:tcPr>
          <w:p w:rsidR="000D6ABF" w:rsidRPr="0019505C" w:rsidRDefault="000D6ABF" w:rsidP="000522C3">
            <w:pPr>
              <w:pStyle w:val="Default"/>
              <w:jc w:val="both"/>
              <w:rPr>
                <w:rFonts w:eastAsia="Times New Roman"/>
                <w:sz w:val="28"/>
                <w:szCs w:val="28"/>
                <w:lang w:eastAsia="ru-RU"/>
              </w:rPr>
            </w:pPr>
          </w:p>
        </w:tc>
        <w:tc>
          <w:tcPr>
            <w:tcW w:w="2239" w:type="dxa"/>
          </w:tcPr>
          <w:p w:rsidR="000D6ABF" w:rsidRPr="0019505C" w:rsidRDefault="000D6ABF" w:rsidP="000522C3">
            <w:pPr>
              <w:pStyle w:val="Default"/>
              <w:jc w:val="both"/>
              <w:rPr>
                <w:rFonts w:eastAsia="Times New Roman"/>
                <w:sz w:val="28"/>
                <w:szCs w:val="28"/>
                <w:lang w:eastAsia="ru-RU"/>
              </w:rPr>
            </w:pPr>
          </w:p>
        </w:tc>
      </w:tr>
    </w:tbl>
    <w:p w:rsidR="000D6ABF" w:rsidRPr="0019505C" w:rsidRDefault="000D6ABF" w:rsidP="000D6ABF">
      <w:pPr>
        <w:pStyle w:val="Default"/>
        <w:jc w:val="both"/>
        <w:rPr>
          <w:sz w:val="28"/>
          <w:szCs w:val="28"/>
        </w:rPr>
        <w:sectPr w:rsidR="000D6ABF" w:rsidRPr="0019505C" w:rsidSect="00D7532E">
          <w:type w:val="continuous"/>
          <w:pgSz w:w="11906" w:h="16838"/>
          <w:pgMar w:top="1134" w:right="1134" w:bottom="1134" w:left="1134" w:header="708" w:footer="708" w:gutter="0"/>
          <w:cols w:space="708"/>
          <w:docGrid w:linePitch="360"/>
        </w:sectPr>
      </w:pPr>
    </w:p>
    <w:p w:rsidR="000D6ABF" w:rsidRPr="0019505C" w:rsidRDefault="000D6ABF" w:rsidP="000D6ABF">
      <w:pPr>
        <w:pStyle w:val="Default"/>
        <w:jc w:val="both"/>
        <w:rPr>
          <w:b/>
          <w:i/>
          <w:iCs/>
          <w:sz w:val="28"/>
          <w:szCs w:val="28"/>
        </w:rPr>
      </w:pP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sz w:val="28"/>
          <w:szCs w:val="28"/>
        </w:rPr>
        <w:t xml:space="preserve">Группы демонстрируют свою работу. </w:t>
      </w:r>
      <w:r w:rsidRPr="0019505C">
        <w:rPr>
          <w:bCs/>
          <w:iCs/>
          <w:sz w:val="28"/>
          <w:szCs w:val="28"/>
        </w:rPr>
        <w:t>Идёт короткое обсуждение, корректировка, исправление ошибок. Подводятся итоги.</w:t>
      </w: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 xml:space="preserve">Ребята, вы смогли помочь сторожу вернуть животных в клетки. Работники зоопарка вам благодарны. </w:t>
      </w: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4581525" cy="1322700"/>
            <wp:effectExtent l="19050" t="0" r="0" b="0"/>
            <wp:docPr id="2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582909" cy="1323100"/>
                    </a:xfrm>
                    <a:prstGeom prst="rect">
                      <a:avLst/>
                    </a:prstGeom>
                    <a:noFill/>
                    <a:ln w="9525">
                      <a:noFill/>
                      <a:miter lim="800000"/>
                      <a:headEnd/>
                      <a:tailEnd/>
                    </a:ln>
                  </pic:spPr>
                </pic:pic>
              </a:graphicData>
            </a:graphic>
          </wp:inline>
        </w:drawing>
      </w:r>
    </w:p>
    <w:p w:rsidR="000D6ABF" w:rsidRPr="0019505C" w:rsidRDefault="000D6ABF" w:rsidP="000D6ABF">
      <w:pPr>
        <w:pStyle w:val="Default"/>
        <w:rPr>
          <w:sz w:val="28"/>
          <w:szCs w:val="28"/>
        </w:rPr>
      </w:pPr>
    </w:p>
    <w:p w:rsidR="000D6ABF" w:rsidRPr="0019505C" w:rsidRDefault="000D6ABF" w:rsidP="000D6ABF">
      <w:pPr>
        <w:pStyle w:val="Default"/>
        <w:rPr>
          <w:sz w:val="28"/>
          <w:szCs w:val="28"/>
        </w:rPr>
      </w:pP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5  </w:t>
      </w:r>
      <w:r w:rsidRPr="0019505C">
        <w:rPr>
          <w:b/>
          <w:bCs/>
          <w:sz w:val="28"/>
          <w:szCs w:val="28"/>
        </w:rPr>
        <w:t xml:space="preserve">«Поликлиника» </w:t>
      </w:r>
    </w:p>
    <w:p w:rsidR="000D6ABF" w:rsidRPr="0019505C" w:rsidRDefault="000D6ABF" w:rsidP="000D6ABF">
      <w:pPr>
        <w:pStyle w:val="Default"/>
        <w:rPr>
          <w:b/>
          <w:bCs/>
          <w:sz w:val="28"/>
          <w:szCs w:val="28"/>
        </w:rPr>
      </w:pPr>
      <w:r w:rsidRPr="0019505C">
        <w:rPr>
          <w:b/>
          <w:bCs/>
          <w:sz w:val="28"/>
          <w:szCs w:val="28"/>
        </w:rPr>
        <w:t xml:space="preserve">Тема урока: </w:t>
      </w:r>
      <w:r w:rsidRPr="0019505C">
        <w:rPr>
          <w:bCs/>
          <w:sz w:val="28"/>
          <w:szCs w:val="28"/>
        </w:rPr>
        <w:t>«Слог. Перенос слова. Правила деления слов на слоги»</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1. Отработка навыка деления слов на части для переноса.</w:t>
            </w:r>
          </w:p>
          <w:p w:rsidR="000D6ABF" w:rsidRPr="0019505C" w:rsidRDefault="000D6ABF" w:rsidP="000522C3">
            <w:pPr>
              <w:pStyle w:val="Default"/>
              <w:rPr>
                <w:sz w:val="28"/>
                <w:szCs w:val="28"/>
              </w:rPr>
            </w:pPr>
            <w:r w:rsidRPr="0019505C">
              <w:rPr>
                <w:rFonts w:eastAsia="Times New Roman"/>
                <w:sz w:val="28"/>
                <w:szCs w:val="28"/>
                <w:lang w:eastAsia="ru-RU"/>
              </w:rPr>
              <w:t>2. Развитие внимания учащихся при составлении слов из слогов.</w:t>
            </w:r>
            <w:r w:rsidRPr="0019505C">
              <w:rPr>
                <w:sz w:val="28"/>
                <w:szCs w:val="28"/>
              </w:rPr>
              <w:t xml:space="preserve"> </w:t>
            </w:r>
          </w:p>
          <w:p w:rsidR="000D6ABF" w:rsidRPr="0019505C" w:rsidRDefault="000D6ABF" w:rsidP="000522C3">
            <w:pPr>
              <w:pStyle w:val="Default"/>
              <w:rPr>
                <w:sz w:val="28"/>
                <w:szCs w:val="28"/>
              </w:rPr>
            </w:pPr>
            <w:r w:rsidRPr="0019505C">
              <w:rPr>
                <w:sz w:val="28"/>
                <w:szCs w:val="28"/>
              </w:rPr>
              <w:t>3. Развитие навыков сотрудничества в малых одновозрастных группах.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sz w:val="28"/>
                <w:szCs w:val="28"/>
              </w:rPr>
              <w:t xml:space="preserve">Формируемые и оцениваемые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i/>
                <w:iCs/>
                <w:sz w:val="28"/>
                <w:szCs w:val="28"/>
              </w:rPr>
              <w:t xml:space="preserve">Личностные УУД </w:t>
            </w:r>
            <w:r w:rsidRPr="0019505C">
              <w:rPr>
                <w:sz w:val="28"/>
                <w:szCs w:val="28"/>
              </w:rPr>
              <w:t xml:space="preserve">– формирование личностной рефлексии, формулирование проблемы; самостоятельное создание способов решения проблем поискового характера. </w:t>
            </w:r>
          </w:p>
          <w:p w:rsidR="000D6ABF" w:rsidRPr="0019505C" w:rsidRDefault="000D6ABF" w:rsidP="000522C3">
            <w:pPr>
              <w:pStyle w:val="Default"/>
              <w:rPr>
                <w:sz w:val="28"/>
                <w:szCs w:val="28"/>
              </w:rPr>
            </w:pPr>
            <w:r w:rsidRPr="0019505C">
              <w:rPr>
                <w:i/>
                <w:iCs/>
                <w:sz w:val="28"/>
                <w:szCs w:val="28"/>
              </w:rPr>
              <w:t xml:space="preserve">Коммуникативные УУД </w:t>
            </w:r>
            <w:r w:rsidRPr="0019505C">
              <w:rPr>
                <w:sz w:val="28"/>
                <w:szCs w:val="28"/>
              </w:rPr>
              <w:t xml:space="preserve">– умение высказывать свое мнение, правильная постановка вопросов, умение с достаточной полнотой и точностью выражать свои мысли. </w:t>
            </w:r>
          </w:p>
          <w:p w:rsidR="000D6ABF" w:rsidRPr="0019505C" w:rsidRDefault="000D6ABF" w:rsidP="000522C3">
            <w:pPr>
              <w:pStyle w:val="Default"/>
              <w:rPr>
                <w:sz w:val="28"/>
                <w:szCs w:val="28"/>
              </w:rPr>
            </w:pPr>
            <w:r w:rsidRPr="0019505C">
              <w:rPr>
                <w:i/>
                <w:iCs/>
                <w:sz w:val="28"/>
                <w:szCs w:val="28"/>
              </w:rPr>
              <w:t xml:space="preserve">Познавательные УУД </w:t>
            </w:r>
            <w:r w:rsidRPr="0019505C">
              <w:rPr>
                <w:sz w:val="28"/>
                <w:szCs w:val="28"/>
              </w:rPr>
              <w:t xml:space="preserve">– умение видеть проблему и находить способы ее решения, работать с информацией, выбирать наиболее эффективные способы решения задач в зависимости от конкретных условий; рефлексия способов и условий действия, контроль и оценка процесса и результатов деятельности. </w:t>
            </w:r>
          </w:p>
          <w:p w:rsidR="000D6ABF" w:rsidRPr="0019505C" w:rsidRDefault="000D6ABF" w:rsidP="000522C3">
            <w:pPr>
              <w:pStyle w:val="Default"/>
              <w:rPr>
                <w:color w:val="auto"/>
                <w:sz w:val="28"/>
                <w:szCs w:val="28"/>
              </w:rPr>
            </w:pPr>
            <w:r w:rsidRPr="0019505C">
              <w:rPr>
                <w:i/>
                <w:iCs/>
                <w:sz w:val="28"/>
                <w:szCs w:val="28"/>
              </w:rPr>
              <w:t xml:space="preserve">Регулятивные УУД </w:t>
            </w:r>
            <w:r w:rsidRPr="0019505C">
              <w:rPr>
                <w:sz w:val="28"/>
                <w:szCs w:val="28"/>
              </w:rPr>
              <w:t>– целеполагание, составление плана последовательности действий, контроль и коррекция своих действий</w:t>
            </w:r>
            <w:r>
              <w:rPr>
                <w:sz w:val="28"/>
                <w:szCs w:val="28"/>
              </w:rPr>
              <w:t>.</w:t>
            </w:r>
            <w:r w:rsidRPr="0019505C">
              <w:rPr>
                <w:sz w:val="28"/>
                <w:szCs w:val="28"/>
              </w:rPr>
              <w:t xml:space="preserve"> </w:t>
            </w:r>
          </w:p>
        </w:tc>
      </w:tr>
    </w:tbl>
    <w:p w:rsidR="000D6ABF" w:rsidRPr="0019505C" w:rsidRDefault="000D6ABF" w:rsidP="000D6ABF">
      <w:pPr>
        <w:pStyle w:val="Default"/>
        <w:rPr>
          <w:b/>
          <w:bCs/>
          <w:i/>
          <w:iCs/>
          <w:sz w:val="28"/>
          <w:szCs w:val="28"/>
        </w:rPr>
      </w:pPr>
    </w:p>
    <w:p w:rsidR="000D6ABF" w:rsidRPr="0019505C" w:rsidRDefault="000D6ABF" w:rsidP="000D6ABF">
      <w:pPr>
        <w:pStyle w:val="Default"/>
        <w:rPr>
          <w:sz w:val="28"/>
          <w:szCs w:val="28"/>
        </w:rPr>
      </w:pPr>
      <w:r>
        <w:rPr>
          <w:b/>
          <w:bCs/>
          <w:i/>
          <w:iCs/>
          <w:noProof/>
          <w:sz w:val="28"/>
          <w:szCs w:val="28"/>
          <w:lang w:eastAsia="ru-RU"/>
        </w:rPr>
        <w:drawing>
          <wp:anchor distT="0" distB="0" distL="114300" distR="114300" simplePos="0" relativeHeight="251757568" behindDoc="1" locked="0" layoutInCell="1" allowOverlap="1">
            <wp:simplePos x="0" y="0"/>
            <wp:positionH relativeFrom="column">
              <wp:posOffset>2033270</wp:posOffset>
            </wp:positionH>
            <wp:positionV relativeFrom="paragraph">
              <wp:posOffset>-3175</wp:posOffset>
            </wp:positionV>
            <wp:extent cx="3977640" cy="2379980"/>
            <wp:effectExtent l="19050" t="0" r="3810" b="0"/>
            <wp:wrapTight wrapText="bothSides">
              <wp:wrapPolygon edited="0">
                <wp:start x="-103" y="0"/>
                <wp:lineTo x="-103" y="21439"/>
                <wp:lineTo x="21621" y="21439"/>
                <wp:lineTo x="21621" y="0"/>
                <wp:lineTo x="-103" y="0"/>
              </wp:wrapPolygon>
            </wp:wrapTight>
            <wp:docPr id="160" name="Рисунок 4" descr="C:\Users\Елена\Desktop\ь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ьь.jpg"/>
                    <pic:cNvPicPr>
                      <a:picLocks noChangeAspect="1" noChangeArrowheads="1"/>
                    </pic:cNvPicPr>
                  </pic:nvPicPr>
                  <pic:blipFill>
                    <a:blip r:embed="rId18" cstate="email"/>
                    <a:srcRect/>
                    <a:stretch>
                      <a:fillRect/>
                    </a:stretch>
                  </pic:blipFill>
                  <pic:spPr bwMode="auto">
                    <a:xfrm>
                      <a:off x="0" y="0"/>
                      <a:ext cx="3977640" cy="2379980"/>
                    </a:xfrm>
                    <a:prstGeom prst="rect">
                      <a:avLst/>
                    </a:prstGeom>
                    <a:noFill/>
                    <a:ln w="9525">
                      <a:noFill/>
                      <a:miter lim="800000"/>
                      <a:headEnd/>
                      <a:tailEnd/>
                    </a:ln>
                  </pic:spPr>
                </pic:pic>
              </a:graphicData>
            </a:graphic>
          </wp:anchor>
        </w:drawing>
      </w:r>
      <w:r w:rsidRPr="0019505C">
        <w:rPr>
          <w:b/>
          <w:bCs/>
          <w:i/>
          <w:iCs/>
          <w:sz w:val="28"/>
          <w:szCs w:val="28"/>
        </w:rPr>
        <w:t xml:space="preserve">Замысел проектного задания. </w:t>
      </w:r>
      <w:r w:rsidRPr="0019505C">
        <w:rPr>
          <w:noProof/>
          <w:vanish/>
          <w:sz w:val="28"/>
          <w:szCs w:val="28"/>
          <w:lang w:eastAsia="ru-RU"/>
        </w:rPr>
        <w:drawing>
          <wp:inline distT="0" distB="0" distL="0" distR="0">
            <wp:extent cx="7145020" cy="2860040"/>
            <wp:effectExtent l="19050" t="0" r="0" b="0"/>
            <wp:docPr id="161" name="Рисунок 1" descr="http://www.permvelikaya.ru/wp-content/uploads/2010/02/very_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mvelikaya.ru/wp-content/uploads/2010/02/very_nice.jpg"/>
                    <pic:cNvPicPr>
                      <a:picLocks noChangeAspect="1" noChangeArrowheads="1"/>
                    </pic:cNvPicPr>
                  </pic:nvPicPr>
                  <pic:blipFill>
                    <a:blip r:embed="rId19"/>
                    <a:srcRect/>
                    <a:stretch>
                      <a:fillRect/>
                    </a:stretch>
                  </pic:blipFill>
                  <pic:spPr bwMode="auto">
                    <a:xfrm>
                      <a:off x="0" y="0"/>
                      <a:ext cx="7145020" cy="2860040"/>
                    </a:xfrm>
                    <a:prstGeom prst="rect">
                      <a:avLst/>
                    </a:prstGeom>
                    <a:noFill/>
                    <a:ln w="9525">
                      <a:noFill/>
                      <a:miter lim="800000"/>
                      <a:headEnd/>
                      <a:tailEnd/>
                    </a:ln>
                  </pic:spPr>
                </pic:pic>
              </a:graphicData>
            </a:graphic>
          </wp:inline>
        </w:drawing>
      </w:r>
      <w:r w:rsidRPr="0019505C">
        <w:rPr>
          <w:sz w:val="28"/>
          <w:szCs w:val="28"/>
        </w:rPr>
        <w:t xml:space="preserve">  Учащимся предлагается самостоятельно восстановить таблички со специальностями врачей. Слова нужно составить из предложенных слогов и соотнести их со схемами. Полученные слова записать в таблицу. Рассматривая все случаи переноса слов, дети должны выделить слово ОКУЛИСТ, в котором количество слогов и частей слова для переноса не совпадают.</w:t>
      </w:r>
    </w:p>
    <w:p w:rsidR="000D6ABF" w:rsidRPr="0019505C" w:rsidRDefault="000D6ABF" w:rsidP="000D6ABF">
      <w:pPr>
        <w:pStyle w:val="Default"/>
        <w:rPr>
          <w:sz w:val="28"/>
          <w:szCs w:val="28"/>
        </w:rPr>
      </w:pPr>
      <w:r w:rsidRPr="0019505C">
        <w:rPr>
          <w:sz w:val="28"/>
          <w:szCs w:val="28"/>
        </w:rPr>
        <w:t xml:space="preserve">Учащиеся поделены на группы по 4–5 человек. На каждом рабочем столе группы должны быть карточки с заданием (таблица + слоги) и ручки. </w:t>
      </w:r>
    </w:p>
    <w:p w:rsidR="000D6ABF" w:rsidRDefault="000D6ABF" w:rsidP="000D6ABF">
      <w:pPr>
        <w:pStyle w:val="Default"/>
        <w:jc w:val="both"/>
        <w:rPr>
          <w:b/>
          <w:bCs/>
          <w:i/>
          <w:iCs/>
          <w:sz w:val="28"/>
          <w:szCs w:val="28"/>
        </w:rPr>
      </w:pP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sz w:val="28"/>
          <w:szCs w:val="28"/>
        </w:rPr>
        <w:t xml:space="preserve">Восстановить таблички со специальностями врачей. </w:t>
      </w:r>
    </w:p>
    <w:p w:rsidR="000D6ABF" w:rsidRDefault="000D6ABF" w:rsidP="000D6ABF">
      <w:pPr>
        <w:pStyle w:val="Default"/>
        <w:jc w:val="both"/>
        <w:rPr>
          <w:b/>
          <w:bCs/>
          <w:i/>
          <w:iCs/>
          <w:sz w:val="28"/>
          <w:szCs w:val="28"/>
        </w:rPr>
      </w:pP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Pr="0019505C" w:rsidRDefault="000D6ABF" w:rsidP="000D6ABF">
      <w:pPr>
        <w:pStyle w:val="Default"/>
        <w:jc w:val="both"/>
        <w:rPr>
          <w:sz w:val="28"/>
          <w:szCs w:val="28"/>
        </w:rPr>
      </w:pPr>
      <w:r w:rsidRPr="0019505C">
        <w:rPr>
          <w:b/>
          <w:bCs/>
          <w:sz w:val="28"/>
          <w:szCs w:val="28"/>
        </w:rPr>
        <w:t xml:space="preserve">Учитель. </w:t>
      </w:r>
      <w:r w:rsidRPr="0019505C">
        <w:rPr>
          <w:sz w:val="28"/>
          <w:szCs w:val="28"/>
        </w:rPr>
        <w:t>Ребята, неизвестный шутник заменил в детской поликлинике таблички с названиями врачей на схемы слов.  Больные растеряны, не знают, в какой кабинет идти. Помогите разобраться. Верните таблички на место. Для этого составьте слова из слогов и соотнесите их со схемами. Полученные данные запишите в таблицу. Закрасьте жёлтым цветом слово, в котором количество слогов и частей слова для переноса не совпадают.</w:t>
      </w:r>
    </w:p>
    <w:p w:rsidR="000D6ABF" w:rsidRPr="0019505C" w:rsidRDefault="000D6ABF" w:rsidP="000D6ABF">
      <w:pPr>
        <w:pStyle w:val="Default"/>
        <w:jc w:val="both"/>
        <w:rPr>
          <w:sz w:val="28"/>
          <w:szCs w:val="28"/>
        </w:rPr>
      </w:pPr>
    </w:p>
    <w:tbl>
      <w:tblPr>
        <w:tblStyle w:val="ab"/>
        <w:tblW w:w="0" w:type="auto"/>
        <w:tblInd w:w="108" w:type="dxa"/>
        <w:tblLook w:val="04A0"/>
      </w:tblPr>
      <w:tblGrid>
        <w:gridCol w:w="2835"/>
        <w:gridCol w:w="3261"/>
      </w:tblGrid>
      <w:tr w:rsidR="000D6ABF" w:rsidRPr="0019505C" w:rsidTr="000522C3">
        <w:tc>
          <w:tcPr>
            <w:tcW w:w="2835"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Схема слова</w:t>
            </w:r>
          </w:p>
        </w:tc>
        <w:tc>
          <w:tcPr>
            <w:tcW w:w="3261"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Специальность врача</w:t>
            </w:r>
          </w:p>
        </w:tc>
      </w:tr>
      <w:tr w:rsidR="000D6ABF" w:rsidRPr="0019505C" w:rsidTr="000522C3">
        <w:tc>
          <w:tcPr>
            <w:tcW w:w="2835" w:type="dxa"/>
          </w:tcPr>
          <w:p w:rsidR="000D6ABF" w:rsidRPr="0019505C" w:rsidRDefault="000D6ABF" w:rsidP="000522C3">
            <w:pPr>
              <w:pStyle w:val="Default"/>
              <w:jc w:val="both"/>
              <w:rPr>
                <w:sz w:val="28"/>
                <w:szCs w:val="28"/>
              </w:rPr>
            </w:pPr>
            <w:r w:rsidRPr="0019505C">
              <w:rPr>
                <w:noProof/>
                <w:sz w:val="28"/>
                <w:szCs w:val="28"/>
                <w:lang w:eastAsia="ru-RU"/>
              </w:rPr>
              <w:drawing>
                <wp:inline distT="0" distB="0" distL="0" distR="0">
                  <wp:extent cx="316368" cy="184547"/>
                  <wp:effectExtent l="19050" t="0" r="7482" b="0"/>
                  <wp:docPr id="162" name="Рисунок 4" descr="http://lento4ka.ucoz.ru/1938c_2.jpg"/>
                  <wp:cNvGraphicFramePr/>
                  <a:graphic xmlns:a="http://schemas.openxmlformats.org/drawingml/2006/main">
                    <a:graphicData uri="http://schemas.openxmlformats.org/drawingml/2006/picture">
                      <pic:pic xmlns:pic="http://schemas.openxmlformats.org/drawingml/2006/picture">
                        <pic:nvPicPr>
                          <pic:cNvPr id="7" name="Picture 4" descr="http://lento4ka.ucoz.ru/1938c_2.jpg"/>
                          <pic:cNvPicPr>
                            <a:picLocks noChangeAspect="1" noChangeArrowheads="1"/>
                          </pic:cNvPicPr>
                        </pic:nvPicPr>
                        <pic:blipFill>
                          <a:blip r:embed="rId20" cstate="email"/>
                          <a:srcRect/>
                          <a:stretch>
                            <a:fillRect/>
                          </a:stretch>
                        </pic:blipFill>
                        <pic:spPr bwMode="auto">
                          <a:xfrm>
                            <a:off x="0" y="0"/>
                            <a:ext cx="316368" cy="184547"/>
                          </a:xfrm>
                          <a:prstGeom prst="rect">
                            <a:avLst/>
                          </a:prstGeom>
                          <a:noFill/>
                        </pic:spPr>
                      </pic:pic>
                    </a:graphicData>
                  </a:graphic>
                </wp:inline>
              </w:drawing>
            </w:r>
          </w:p>
        </w:tc>
        <w:tc>
          <w:tcPr>
            <w:tcW w:w="3261" w:type="dxa"/>
          </w:tcPr>
          <w:p w:rsidR="000D6ABF" w:rsidRPr="0019505C" w:rsidRDefault="000D6ABF" w:rsidP="000522C3">
            <w:pPr>
              <w:pStyle w:val="Default"/>
              <w:jc w:val="both"/>
              <w:rPr>
                <w:sz w:val="28"/>
                <w:szCs w:val="28"/>
              </w:rPr>
            </w:pPr>
          </w:p>
        </w:tc>
      </w:tr>
      <w:tr w:rsidR="000D6ABF" w:rsidRPr="0019505C" w:rsidTr="000522C3">
        <w:tc>
          <w:tcPr>
            <w:tcW w:w="2835" w:type="dxa"/>
          </w:tcPr>
          <w:p w:rsidR="000D6ABF" w:rsidRPr="0019505C" w:rsidRDefault="000D6ABF" w:rsidP="000522C3">
            <w:pPr>
              <w:pStyle w:val="Default"/>
              <w:jc w:val="both"/>
              <w:rPr>
                <w:sz w:val="28"/>
                <w:szCs w:val="28"/>
              </w:rPr>
            </w:pPr>
            <w:r w:rsidRPr="0019505C">
              <w:rPr>
                <w:noProof/>
                <w:sz w:val="28"/>
                <w:szCs w:val="28"/>
                <w:lang w:eastAsia="ru-RU"/>
              </w:rPr>
              <w:drawing>
                <wp:inline distT="0" distB="0" distL="0" distR="0">
                  <wp:extent cx="714380" cy="225521"/>
                  <wp:effectExtent l="19050" t="0" r="9520" b="0"/>
                  <wp:docPr id="163" name="Рисунок 2" descr="http://lento4ka.ucoz.ru/1938c_2.jpg"/>
                  <wp:cNvGraphicFramePr/>
                  <a:graphic xmlns:a="http://schemas.openxmlformats.org/drawingml/2006/main">
                    <a:graphicData uri="http://schemas.openxmlformats.org/drawingml/2006/picture">
                      <pic:pic xmlns:pic="http://schemas.openxmlformats.org/drawingml/2006/picture">
                        <pic:nvPicPr>
                          <pic:cNvPr id="5" name="Picture 4" descr="http://lento4ka.ucoz.ru/1938c_2.jpg"/>
                          <pic:cNvPicPr>
                            <a:picLocks noChangeAspect="1" noChangeArrowheads="1"/>
                          </pic:cNvPicPr>
                        </pic:nvPicPr>
                        <pic:blipFill>
                          <a:blip r:embed="rId21" cstate="email"/>
                          <a:srcRect/>
                          <a:stretch>
                            <a:fillRect/>
                          </a:stretch>
                        </pic:blipFill>
                        <pic:spPr bwMode="auto">
                          <a:xfrm>
                            <a:off x="0" y="0"/>
                            <a:ext cx="714380" cy="225521"/>
                          </a:xfrm>
                          <a:prstGeom prst="rect">
                            <a:avLst/>
                          </a:prstGeom>
                          <a:noFill/>
                        </pic:spPr>
                      </pic:pic>
                    </a:graphicData>
                  </a:graphic>
                </wp:inline>
              </w:drawing>
            </w:r>
          </w:p>
        </w:tc>
        <w:tc>
          <w:tcPr>
            <w:tcW w:w="3261" w:type="dxa"/>
          </w:tcPr>
          <w:p w:rsidR="000D6ABF" w:rsidRPr="0019505C" w:rsidRDefault="000D6ABF" w:rsidP="000522C3">
            <w:pPr>
              <w:pStyle w:val="Default"/>
              <w:jc w:val="both"/>
              <w:rPr>
                <w:sz w:val="28"/>
                <w:szCs w:val="28"/>
              </w:rPr>
            </w:pPr>
          </w:p>
        </w:tc>
      </w:tr>
      <w:tr w:rsidR="000D6ABF" w:rsidRPr="0019505C" w:rsidTr="000522C3">
        <w:tc>
          <w:tcPr>
            <w:tcW w:w="2835" w:type="dxa"/>
          </w:tcPr>
          <w:p w:rsidR="000D6ABF" w:rsidRPr="0019505C" w:rsidRDefault="000D6ABF" w:rsidP="000522C3">
            <w:pPr>
              <w:pStyle w:val="Default"/>
              <w:jc w:val="both"/>
              <w:rPr>
                <w:sz w:val="28"/>
                <w:szCs w:val="28"/>
              </w:rPr>
            </w:pPr>
            <w:r w:rsidRPr="0019505C">
              <w:rPr>
                <w:noProof/>
                <w:sz w:val="28"/>
                <w:szCs w:val="28"/>
                <w:lang w:eastAsia="ru-RU"/>
              </w:rPr>
              <w:drawing>
                <wp:inline distT="0" distB="0" distL="0" distR="0">
                  <wp:extent cx="857256" cy="252134"/>
                  <wp:effectExtent l="19050" t="0" r="0" b="0"/>
                  <wp:docPr id="164" name="Рисунок 1" descr="http://lento4ka.ucoz.ru/1938c_2.jpg"/>
                  <wp:cNvGraphicFramePr/>
                  <a:graphic xmlns:a="http://schemas.openxmlformats.org/drawingml/2006/main">
                    <a:graphicData uri="http://schemas.openxmlformats.org/drawingml/2006/picture">
                      <pic:pic xmlns:pic="http://schemas.openxmlformats.org/drawingml/2006/picture">
                        <pic:nvPicPr>
                          <pic:cNvPr id="6" name="Picture 4" descr="http://lento4ka.ucoz.ru/1938c_2.jpg"/>
                          <pic:cNvPicPr>
                            <a:picLocks noChangeAspect="1" noChangeArrowheads="1"/>
                          </pic:cNvPicPr>
                        </pic:nvPicPr>
                        <pic:blipFill>
                          <a:blip r:embed="rId22" cstate="email"/>
                          <a:srcRect/>
                          <a:stretch>
                            <a:fillRect/>
                          </a:stretch>
                        </pic:blipFill>
                        <pic:spPr bwMode="auto">
                          <a:xfrm>
                            <a:off x="0" y="0"/>
                            <a:ext cx="857256" cy="252134"/>
                          </a:xfrm>
                          <a:prstGeom prst="rect">
                            <a:avLst/>
                          </a:prstGeom>
                          <a:noFill/>
                        </pic:spPr>
                      </pic:pic>
                    </a:graphicData>
                  </a:graphic>
                </wp:inline>
              </w:drawing>
            </w:r>
          </w:p>
        </w:tc>
        <w:tc>
          <w:tcPr>
            <w:tcW w:w="3261" w:type="dxa"/>
          </w:tcPr>
          <w:p w:rsidR="000D6ABF" w:rsidRPr="0019505C" w:rsidRDefault="000D6ABF" w:rsidP="000522C3">
            <w:pPr>
              <w:pStyle w:val="Default"/>
              <w:jc w:val="both"/>
              <w:rPr>
                <w:sz w:val="28"/>
                <w:szCs w:val="28"/>
              </w:rPr>
            </w:pPr>
          </w:p>
        </w:tc>
      </w:tr>
      <w:tr w:rsidR="000D6ABF" w:rsidRPr="0019505C" w:rsidTr="000522C3">
        <w:tc>
          <w:tcPr>
            <w:tcW w:w="2835" w:type="dxa"/>
          </w:tcPr>
          <w:p w:rsidR="000D6ABF" w:rsidRPr="0019505C" w:rsidRDefault="000D6ABF" w:rsidP="000522C3">
            <w:pPr>
              <w:pStyle w:val="Default"/>
              <w:jc w:val="both"/>
              <w:rPr>
                <w:sz w:val="28"/>
                <w:szCs w:val="28"/>
              </w:rPr>
            </w:pPr>
            <w:r w:rsidRPr="0019505C">
              <w:rPr>
                <w:noProof/>
                <w:sz w:val="28"/>
                <w:szCs w:val="28"/>
                <w:lang w:eastAsia="ru-RU"/>
              </w:rPr>
              <w:drawing>
                <wp:inline distT="0" distB="0" distL="0" distR="0">
                  <wp:extent cx="728668" cy="214314"/>
                  <wp:effectExtent l="19050" t="0" r="0" b="0"/>
                  <wp:docPr id="165" name="Рисунок 3" descr="http://lento4ka.ucoz.ru/1938c_2.jpg"/>
                  <wp:cNvGraphicFramePr/>
                  <a:graphic xmlns:a="http://schemas.openxmlformats.org/drawingml/2006/main">
                    <a:graphicData uri="http://schemas.openxmlformats.org/drawingml/2006/picture">
                      <pic:pic xmlns:pic="http://schemas.openxmlformats.org/drawingml/2006/picture">
                        <pic:nvPicPr>
                          <pic:cNvPr id="10" name="Picture 4" descr="http://lento4ka.ucoz.ru/1938c_2.jpg"/>
                          <pic:cNvPicPr>
                            <a:picLocks noChangeAspect="1" noChangeArrowheads="1"/>
                          </pic:cNvPicPr>
                        </pic:nvPicPr>
                        <pic:blipFill>
                          <a:blip r:embed="rId23" cstate="email"/>
                          <a:srcRect/>
                          <a:stretch>
                            <a:fillRect/>
                          </a:stretch>
                        </pic:blipFill>
                        <pic:spPr bwMode="auto">
                          <a:xfrm>
                            <a:off x="0" y="0"/>
                            <a:ext cx="728668" cy="214314"/>
                          </a:xfrm>
                          <a:prstGeom prst="rect">
                            <a:avLst/>
                          </a:prstGeom>
                          <a:noFill/>
                        </pic:spPr>
                      </pic:pic>
                    </a:graphicData>
                  </a:graphic>
                </wp:inline>
              </w:drawing>
            </w:r>
          </w:p>
        </w:tc>
        <w:tc>
          <w:tcPr>
            <w:tcW w:w="3261" w:type="dxa"/>
          </w:tcPr>
          <w:p w:rsidR="000D6ABF" w:rsidRPr="0019505C" w:rsidRDefault="000D6ABF" w:rsidP="000522C3">
            <w:pPr>
              <w:pStyle w:val="Default"/>
              <w:jc w:val="both"/>
              <w:rPr>
                <w:sz w:val="28"/>
                <w:szCs w:val="28"/>
              </w:rPr>
            </w:pPr>
          </w:p>
        </w:tc>
      </w:tr>
    </w:tbl>
    <w:p w:rsidR="000D6ABF" w:rsidRPr="0019505C" w:rsidRDefault="000D6ABF" w:rsidP="000D6ABF">
      <w:pPr>
        <w:pStyle w:val="Default"/>
        <w:jc w:val="both"/>
        <w:rPr>
          <w:sz w:val="28"/>
          <w:szCs w:val="28"/>
        </w:rPr>
      </w:pPr>
    </w:p>
    <w:p w:rsidR="000D6ABF" w:rsidRPr="0019505C" w:rsidRDefault="000D6ABF" w:rsidP="000D6ABF">
      <w:pPr>
        <w:pStyle w:val="Default"/>
        <w:jc w:val="both"/>
        <w:rPr>
          <w:sz w:val="28"/>
          <w:szCs w:val="28"/>
        </w:rPr>
      </w:pPr>
      <w:r w:rsidRPr="0019505C">
        <w:rPr>
          <w:sz w:val="28"/>
          <w:szCs w:val="28"/>
        </w:rPr>
        <w:t>О – СТО – ЛОГ – КУ – ХИ – ЛИСТ – МА – ТО – ЛОР - РУРГ</w:t>
      </w:r>
    </w:p>
    <w:p w:rsidR="000D6ABF" w:rsidRPr="0019505C" w:rsidRDefault="000D6ABF" w:rsidP="000D6ABF">
      <w:pPr>
        <w:pStyle w:val="Default"/>
        <w:jc w:val="both"/>
        <w:rPr>
          <w:b/>
          <w:i/>
          <w:sz w:val="28"/>
          <w:szCs w:val="28"/>
        </w:rPr>
      </w:pPr>
    </w:p>
    <w:p w:rsidR="000D6ABF" w:rsidRPr="0019505C"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both"/>
        <w:rPr>
          <w:sz w:val="28"/>
          <w:szCs w:val="28"/>
        </w:rPr>
      </w:pPr>
    </w:p>
    <w:tbl>
      <w:tblPr>
        <w:tblStyle w:val="ab"/>
        <w:tblW w:w="0" w:type="auto"/>
        <w:tblInd w:w="108" w:type="dxa"/>
        <w:tblLook w:val="04A0"/>
      </w:tblPr>
      <w:tblGrid>
        <w:gridCol w:w="2835"/>
        <w:gridCol w:w="3261"/>
      </w:tblGrid>
      <w:tr w:rsidR="000D6ABF" w:rsidRPr="0019505C" w:rsidTr="000522C3">
        <w:tc>
          <w:tcPr>
            <w:tcW w:w="2835"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Схема слова</w:t>
            </w:r>
          </w:p>
        </w:tc>
        <w:tc>
          <w:tcPr>
            <w:tcW w:w="3261"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Специальность врача</w:t>
            </w:r>
          </w:p>
        </w:tc>
      </w:tr>
      <w:tr w:rsidR="000D6ABF" w:rsidRPr="0019505C" w:rsidTr="000522C3">
        <w:tc>
          <w:tcPr>
            <w:tcW w:w="2835" w:type="dxa"/>
          </w:tcPr>
          <w:p w:rsidR="000D6ABF" w:rsidRPr="0019505C" w:rsidRDefault="000D6ABF" w:rsidP="000522C3">
            <w:pPr>
              <w:pStyle w:val="Default"/>
              <w:jc w:val="both"/>
              <w:rPr>
                <w:sz w:val="28"/>
                <w:szCs w:val="28"/>
              </w:rPr>
            </w:pPr>
            <w:r w:rsidRPr="0019505C">
              <w:rPr>
                <w:noProof/>
                <w:sz w:val="28"/>
                <w:szCs w:val="28"/>
                <w:lang w:eastAsia="ru-RU"/>
              </w:rPr>
              <w:drawing>
                <wp:inline distT="0" distB="0" distL="0" distR="0">
                  <wp:extent cx="316368" cy="184547"/>
                  <wp:effectExtent l="19050" t="0" r="7482" b="0"/>
                  <wp:docPr id="166" name="Рисунок 4" descr="http://lento4ka.ucoz.ru/1938c_2.jpg"/>
                  <wp:cNvGraphicFramePr/>
                  <a:graphic xmlns:a="http://schemas.openxmlformats.org/drawingml/2006/main">
                    <a:graphicData uri="http://schemas.openxmlformats.org/drawingml/2006/picture">
                      <pic:pic xmlns:pic="http://schemas.openxmlformats.org/drawingml/2006/picture">
                        <pic:nvPicPr>
                          <pic:cNvPr id="7" name="Picture 4" descr="http://lento4ka.ucoz.ru/1938c_2.jpg"/>
                          <pic:cNvPicPr>
                            <a:picLocks noChangeAspect="1" noChangeArrowheads="1"/>
                          </pic:cNvPicPr>
                        </pic:nvPicPr>
                        <pic:blipFill>
                          <a:blip r:embed="rId20" cstate="email"/>
                          <a:srcRect/>
                          <a:stretch>
                            <a:fillRect/>
                          </a:stretch>
                        </pic:blipFill>
                        <pic:spPr bwMode="auto">
                          <a:xfrm>
                            <a:off x="0" y="0"/>
                            <a:ext cx="316368" cy="184547"/>
                          </a:xfrm>
                          <a:prstGeom prst="rect">
                            <a:avLst/>
                          </a:prstGeom>
                          <a:noFill/>
                        </pic:spPr>
                      </pic:pic>
                    </a:graphicData>
                  </a:graphic>
                </wp:inline>
              </w:drawing>
            </w:r>
          </w:p>
        </w:tc>
        <w:tc>
          <w:tcPr>
            <w:tcW w:w="3261" w:type="dxa"/>
          </w:tcPr>
          <w:p w:rsidR="000D6ABF" w:rsidRPr="0019505C" w:rsidRDefault="000D6ABF" w:rsidP="000522C3">
            <w:pPr>
              <w:pStyle w:val="Default"/>
              <w:jc w:val="both"/>
              <w:rPr>
                <w:sz w:val="28"/>
                <w:szCs w:val="28"/>
              </w:rPr>
            </w:pPr>
            <w:r w:rsidRPr="0019505C">
              <w:rPr>
                <w:sz w:val="28"/>
                <w:szCs w:val="28"/>
              </w:rPr>
              <w:t>ЛОР</w:t>
            </w:r>
          </w:p>
        </w:tc>
      </w:tr>
      <w:tr w:rsidR="000D6ABF" w:rsidRPr="0019505C" w:rsidTr="000522C3">
        <w:tc>
          <w:tcPr>
            <w:tcW w:w="2835" w:type="dxa"/>
          </w:tcPr>
          <w:p w:rsidR="000D6ABF" w:rsidRPr="0019505C" w:rsidRDefault="000D6ABF" w:rsidP="000522C3">
            <w:pPr>
              <w:pStyle w:val="Default"/>
              <w:jc w:val="both"/>
              <w:rPr>
                <w:sz w:val="28"/>
                <w:szCs w:val="28"/>
              </w:rPr>
            </w:pPr>
            <w:r w:rsidRPr="0019505C">
              <w:rPr>
                <w:noProof/>
                <w:sz w:val="28"/>
                <w:szCs w:val="28"/>
                <w:lang w:eastAsia="ru-RU"/>
              </w:rPr>
              <w:drawing>
                <wp:inline distT="0" distB="0" distL="0" distR="0">
                  <wp:extent cx="714380" cy="225521"/>
                  <wp:effectExtent l="19050" t="0" r="9520" b="0"/>
                  <wp:docPr id="167" name="Рисунок 2" descr="http://lento4ka.ucoz.ru/1938c_2.jpg"/>
                  <wp:cNvGraphicFramePr/>
                  <a:graphic xmlns:a="http://schemas.openxmlformats.org/drawingml/2006/main">
                    <a:graphicData uri="http://schemas.openxmlformats.org/drawingml/2006/picture">
                      <pic:pic xmlns:pic="http://schemas.openxmlformats.org/drawingml/2006/picture">
                        <pic:nvPicPr>
                          <pic:cNvPr id="5" name="Picture 4" descr="http://lento4ka.ucoz.ru/1938c_2.jpg"/>
                          <pic:cNvPicPr>
                            <a:picLocks noChangeAspect="1" noChangeArrowheads="1"/>
                          </pic:cNvPicPr>
                        </pic:nvPicPr>
                        <pic:blipFill>
                          <a:blip r:embed="rId21" cstate="email"/>
                          <a:srcRect/>
                          <a:stretch>
                            <a:fillRect/>
                          </a:stretch>
                        </pic:blipFill>
                        <pic:spPr bwMode="auto">
                          <a:xfrm>
                            <a:off x="0" y="0"/>
                            <a:ext cx="714380" cy="225521"/>
                          </a:xfrm>
                          <a:prstGeom prst="rect">
                            <a:avLst/>
                          </a:prstGeom>
                          <a:noFill/>
                        </pic:spPr>
                      </pic:pic>
                    </a:graphicData>
                  </a:graphic>
                </wp:inline>
              </w:drawing>
            </w:r>
          </w:p>
        </w:tc>
        <w:tc>
          <w:tcPr>
            <w:tcW w:w="3261" w:type="dxa"/>
          </w:tcPr>
          <w:p w:rsidR="000D6ABF" w:rsidRPr="0019505C" w:rsidRDefault="000D6ABF" w:rsidP="000522C3">
            <w:pPr>
              <w:pStyle w:val="Default"/>
              <w:jc w:val="both"/>
              <w:rPr>
                <w:sz w:val="28"/>
                <w:szCs w:val="28"/>
              </w:rPr>
            </w:pPr>
            <w:r w:rsidRPr="0019505C">
              <w:rPr>
                <w:sz w:val="28"/>
                <w:szCs w:val="28"/>
              </w:rPr>
              <w:t>ХИРУРГ</w:t>
            </w:r>
          </w:p>
        </w:tc>
      </w:tr>
      <w:tr w:rsidR="000D6ABF" w:rsidRPr="0019505C" w:rsidTr="000522C3">
        <w:tc>
          <w:tcPr>
            <w:tcW w:w="2835" w:type="dxa"/>
          </w:tcPr>
          <w:p w:rsidR="000D6ABF" w:rsidRPr="0019505C" w:rsidRDefault="000D6ABF" w:rsidP="000522C3">
            <w:pPr>
              <w:pStyle w:val="Default"/>
              <w:jc w:val="both"/>
              <w:rPr>
                <w:sz w:val="28"/>
                <w:szCs w:val="28"/>
              </w:rPr>
            </w:pPr>
            <w:r w:rsidRPr="0019505C">
              <w:rPr>
                <w:noProof/>
                <w:sz w:val="28"/>
                <w:szCs w:val="28"/>
                <w:lang w:eastAsia="ru-RU"/>
              </w:rPr>
              <w:drawing>
                <wp:inline distT="0" distB="0" distL="0" distR="0">
                  <wp:extent cx="857256" cy="252134"/>
                  <wp:effectExtent l="19050" t="0" r="0" b="0"/>
                  <wp:docPr id="168" name="Рисунок 1" descr="http://lento4ka.ucoz.ru/1938c_2.jpg"/>
                  <wp:cNvGraphicFramePr/>
                  <a:graphic xmlns:a="http://schemas.openxmlformats.org/drawingml/2006/main">
                    <a:graphicData uri="http://schemas.openxmlformats.org/drawingml/2006/picture">
                      <pic:pic xmlns:pic="http://schemas.openxmlformats.org/drawingml/2006/picture">
                        <pic:nvPicPr>
                          <pic:cNvPr id="6" name="Picture 4" descr="http://lento4ka.ucoz.ru/1938c_2.jpg"/>
                          <pic:cNvPicPr>
                            <a:picLocks noChangeAspect="1" noChangeArrowheads="1"/>
                          </pic:cNvPicPr>
                        </pic:nvPicPr>
                        <pic:blipFill>
                          <a:blip r:embed="rId22" cstate="email"/>
                          <a:srcRect/>
                          <a:stretch>
                            <a:fillRect/>
                          </a:stretch>
                        </pic:blipFill>
                        <pic:spPr bwMode="auto">
                          <a:xfrm>
                            <a:off x="0" y="0"/>
                            <a:ext cx="857256" cy="252134"/>
                          </a:xfrm>
                          <a:prstGeom prst="rect">
                            <a:avLst/>
                          </a:prstGeom>
                          <a:noFill/>
                        </pic:spPr>
                      </pic:pic>
                    </a:graphicData>
                  </a:graphic>
                </wp:inline>
              </w:drawing>
            </w:r>
          </w:p>
        </w:tc>
        <w:tc>
          <w:tcPr>
            <w:tcW w:w="3261" w:type="dxa"/>
          </w:tcPr>
          <w:p w:rsidR="000D6ABF" w:rsidRPr="0019505C" w:rsidRDefault="000D6ABF" w:rsidP="000522C3">
            <w:pPr>
              <w:pStyle w:val="Default"/>
              <w:jc w:val="both"/>
              <w:rPr>
                <w:sz w:val="28"/>
                <w:szCs w:val="28"/>
              </w:rPr>
            </w:pPr>
            <w:r w:rsidRPr="0019505C">
              <w:rPr>
                <w:sz w:val="28"/>
                <w:szCs w:val="28"/>
                <w:highlight w:val="yellow"/>
              </w:rPr>
              <w:t>ОКУЛИСТ</w:t>
            </w:r>
          </w:p>
        </w:tc>
      </w:tr>
      <w:tr w:rsidR="000D6ABF" w:rsidRPr="0019505C" w:rsidTr="000522C3">
        <w:tc>
          <w:tcPr>
            <w:tcW w:w="2835" w:type="dxa"/>
          </w:tcPr>
          <w:p w:rsidR="000D6ABF" w:rsidRPr="0019505C" w:rsidRDefault="000D6ABF" w:rsidP="000522C3">
            <w:pPr>
              <w:pStyle w:val="Default"/>
              <w:jc w:val="both"/>
              <w:rPr>
                <w:sz w:val="28"/>
                <w:szCs w:val="28"/>
              </w:rPr>
            </w:pPr>
            <w:r w:rsidRPr="0019505C">
              <w:rPr>
                <w:noProof/>
                <w:sz w:val="28"/>
                <w:szCs w:val="28"/>
                <w:lang w:eastAsia="ru-RU"/>
              </w:rPr>
              <w:drawing>
                <wp:inline distT="0" distB="0" distL="0" distR="0">
                  <wp:extent cx="728668" cy="214314"/>
                  <wp:effectExtent l="19050" t="0" r="0" b="0"/>
                  <wp:docPr id="169" name="Рисунок 3" descr="http://lento4ka.ucoz.ru/1938c_2.jpg"/>
                  <wp:cNvGraphicFramePr/>
                  <a:graphic xmlns:a="http://schemas.openxmlformats.org/drawingml/2006/main">
                    <a:graphicData uri="http://schemas.openxmlformats.org/drawingml/2006/picture">
                      <pic:pic xmlns:pic="http://schemas.openxmlformats.org/drawingml/2006/picture">
                        <pic:nvPicPr>
                          <pic:cNvPr id="10" name="Picture 4" descr="http://lento4ka.ucoz.ru/1938c_2.jpg"/>
                          <pic:cNvPicPr>
                            <a:picLocks noChangeAspect="1" noChangeArrowheads="1"/>
                          </pic:cNvPicPr>
                        </pic:nvPicPr>
                        <pic:blipFill>
                          <a:blip r:embed="rId23" cstate="email"/>
                          <a:srcRect/>
                          <a:stretch>
                            <a:fillRect/>
                          </a:stretch>
                        </pic:blipFill>
                        <pic:spPr bwMode="auto">
                          <a:xfrm>
                            <a:off x="0" y="0"/>
                            <a:ext cx="728668" cy="214314"/>
                          </a:xfrm>
                          <a:prstGeom prst="rect">
                            <a:avLst/>
                          </a:prstGeom>
                          <a:noFill/>
                        </pic:spPr>
                      </pic:pic>
                    </a:graphicData>
                  </a:graphic>
                </wp:inline>
              </w:drawing>
            </w:r>
          </w:p>
        </w:tc>
        <w:tc>
          <w:tcPr>
            <w:tcW w:w="3261" w:type="dxa"/>
          </w:tcPr>
          <w:p w:rsidR="000D6ABF" w:rsidRPr="0019505C" w:rsidRDefault="000D6ABF" w:rsidP="000522C3">
            <w:pPr>
              <w:pStyle w:val="Default"/>
              <w:jc w:val="both"/>
              <w:rPr>
                <w:sz w:val="28"/>
                <w:szCs w:val="28"/>
              </w:rPr>
            </w:pPr>
            <w:r w:rsidRPr="0019505C">
              <w:rPr>
                <w:sz w:val="28"/>
                <w:szCs w:val="28"/>
              </w:rPr>
              <w:t>СТОМАТОЛОГ</w:t>
            </w:r>
          </w:p>
        </w:tc>
      </w:tr>
    </w:tbl>
    <w:p w:rsidR="000D6ABF" w:rsidRPr="0019505C" w:rsidRDefault="000D6ABF" w:rsidP="000D6ABF">
      <w:pPr>
        <w:pStyle w:val="Default"/>
        <w:jc w:val="both"/>
        <w:rPr>
          <w:b/>
          <w:i/>
          <w:iCs/>
          <w:sz w:val="28"/>
          <w:szCs w:val="28"/>
        </w:rPr>
      </w:pP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sz w:val="28"/>
          <w:szCs w:val="28"/>
        </w:rPr>
        <w:t xml:space="preserve">После представления работ идет </w:t>
      </w:r>
      <w:r w:rsidRPr="0019505C">
        <w:rPr>
          <w:bCs/>
          <w:iCs/>
          <w:sz w:val="28"/>
          <w:szCs w:val="28"/>
        </w:rPr>
        <w:t>короткое обсуждение, корректировка, исправление ошибок. Подводятся итоги.</w:t>
      </w:r>
    </w:p>
    <w:p w:rsidR="000D6ABF" w:rsidRPr="0019505C" w:rsidRDefault="000D6ABF" w:rsidP="000D6ABF">
      <w:pPr>
        <w:pStyle w:val="Default"/>
        <w:jc w:val="both"/>
        <w:rPr>
          <w:sz w:val="28"/>
          <w:szCs w:val="28"/>
        </w:rPr>
      </w:pPr>
      <w:r w:rsidRPr="0019505C">
        <w:rPr>
          <w:b/>
          <w:bCs/>
          <w:sz w:val="28"/>
          <w:szCs w:val="28"/>
        </w:rPr>
        <w:t xml:space="preserve">Учитель. </w:t>
      </w:r>
      <w:r w:rsidRPr="0019505C">
        <w:rPr>
          <w:sz w:val="28"/>
          <w:szCs w:val="28"/>
        </w:rPr>
        <w:t>Ребята, вам удалось восстановить таблички со специальностями врачей. Больные и врачи вам благодарны.</w:t>
      </w: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4581525" cy="1322700"/>
            <wp:effectExtent l="19050" t="0" r="0" b="0"/>
            <wp:docPr id="2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582909" cy="1323100"/>
                    </a:xfrm>
                    <a:prstGeom prst="rect">
                      <a:avLst/>
                    </a:prstGeom>
                    <a:noFill/>
                    <a:ln w="9525">
                      <a:noFill/>
                      <a:miter lim="800000"/>
                      <a:headEnd/>
                      <a:tailEnd/>
                    </a:ln>
                  </pic:spPr>
                </pic:pic>
              </a:graphicData>
            </a:graphic>
          </wp:inline>
        </w:drawing>
      </w:r>
    </w:p>
    <w:p w:rsidR="000D6ABF" w:rsidRPr="0019505C" w:rsidRDefault="000D6ABF" w:rsidP="000D6ABF">
      <w:pPr>
        <w:pStyle w:val="Default"/>
        <w:rPr>
          <w:b/>
          <w:bCs/>
          <w:sz w:val="28"/>
          <w:szCs w:val="28"/>
        </w:rPr>
      </w:pPr>
    </w:p>
    <w:p w:rsidR="000D6ABF" w:rsidRPr="0019505C" w:rsidRDefault="000D6ABF" w:rsidP="000D6ABF">
      <w:pPr>
        <w:pStyle w:val="Default"/>
        <w:rPr>
          <w:sz w:val="28"/>
          <w:szCs w:val="28"/>
        </w:rPr>
      </w:pPr>
    </w:p>
    <w:p w:rsidR="000D6ABF" w:rsidRPr="0019505C" w:rsidRDefault="000D6ABF" w:rsidP="000D6ABF">
      <w:pPr>
        <w:pStyle w:val="Default"/>
        <w:rPr>
          <w:b/>
          <w:bCs/>
          <w:sz w:val="28"/>
          <w:szCs w:val="28"/>
        </w:rPr>
      </w:pPr>
      <w:r w:rsidRPr="0019505C">
        <w:rPr>
          <w:b/>
          <w:bCs/>
          <w:sz w:val="28"/>
          <w:szCs w:val="28"/>
        </w:rPr>
        <w:t>Проектное задание</w:t>
      </w:r>
      <w:r>
        <w:rPr>
          <w:b/>
          <w:bCs/>
          <w:sz w:val="28"/>
          <w:szCs w:val="28"/>
        </w:rPr>
        <w:t xml:space="preserve"> 6 </w:t>
      </w:r>
      <w:r w:rsidRPr="0019505C">
        <w:rPr>
          <w:b/>
          <w:bCs/>
          <w:sz w:val="28"/>
          <w:szCs w:val="28"/>
        </w:rPr>
        <w:t xml:space="preserve">«Коврик» </w:t>
      </w:r>
    </w:p>
    <w:p w:rsidR="000D6ABF" w:rsidRPr="0019505C" w:rsidRDefault="000D6ABF" w:rsidP="000D6ABF">
      <w:pPr>
        <w:pStyle w:val="Default"/>
        <w:rPr>
          <w:b/>
          <w:bCs/>
          <w:sz w:val="28"/>
          <w:szCs w:val="28"/>
        </w:rPr>
      </w:pPr>
      <w:r w:rsidRPr="0019505C">
        <w:rPr>
          <w:b/>
          <w:bCs/>
          <w:sz w:val="28"/>
          <w:szCs w:val="28"/>
        </w:rPr>
        <w:t xml:space="preserve">Тема урока: </w:t>
      </w:r>
      <w:r w:rsidRPr="0019505C">
        <w:rPr>
          <w:bCs/>
          <w:sz w:val="28"/>
          <w:szCs w:val="28"/>
        </w:rPr>
        <w:t>«Безударные гласные звуки. Обозначение их на письме. Орфографический словарь»</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1. Активизировать навыки работы с орфографическим словарем.</w:t>
            </w:r>
          </w:p>
          <w:p w:rsidR="000D6ABF" w:rsidRPr="0019505C" w:rsidRDefault="000D6ABF" w:rsidP="000522C3">
            <w:pPr>
              <w:pStyle w:val="Default"/>
              <w:rPr>
                <w:sz w:val="28"/>
                <w:szCs w:val="28"/>
              </w:rPr>
            </w:pPr>
            <w:r w:rsidRPr="0019505C">
              <w:rPr>
                <w:rFonts w:eastAsia="Times New Roman"/>
                <w:sz w:val="28"/>
                <w:szCs w:val="28"/>
                <w:lang w:eastAsia="ru-RU"/>
              </w:rPr>
              <w:t>2. </w:t>
            </w:r>
            <w:r w:rsidRPr="0019505C">
              <w:rPr>
                <w:sz w:val="28"/>
                <w:szCs w:val="28"/>
              </w:rPr>
              <w:t>Развитие навыков сотрудничества в малых одновозрастных группах.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sz w:val="28"/>
                <w:szCs w:val="28"/>
              </w:rPr>
              <w:t>Формируем</w:t>
            </w:r>
            <w:r>
              <w:rPr>
                <w:sz w:val="28"/>
                <w:szCs w:val="28"/>
              </w:rPr>
              <w:t>ые и оцени</w:t>
            </w:r>
            <w:r w:rsidRPr="0019505C">
              <w:rPr>
                <w:sz w:val="28"/>
                <w:szCs w:val="28"/>
              </w:rPr>
              <w:t xml:space="preserve">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color w:val="auto"/>
                <w:sz w:val="28"/>
                <w:szCs w:val="28"/>
              </w:rPr>
            </w:pPr>
            <w:r w:rsidRPr="0019505C">
              <w:rPr>
                <w:color w:val="auto"/>
                <w:sz w:val="28"/>
                <w:szCs w:val="28"/>
              </w:rPr>
              <w:t xml:space="preserve">Личностные УУД – формирование адекватной позитивной осознанной самооценки и самопринятия. </w:t>
            </w:r>
          </w:p>
          <w:p w:rsidR="000D6ABF" w:rsidRPr="0019505C" w:rsidRDefault="000D6ABF" w:rsidP="000522C3">
            <w:pPr>
              <w:pStyle w:val="Default"/>
              <w:rPr>
                <w:color w:val="auto"/>
                <w:sz w:val="28"/>
                <w:szCs w:val="28"/>
              </w:rPr>
            </w:pPr>
            <w:r w:rsidRPr="0019505C">
              <w:rPr>
                <w:color w:val="auto"/>
                <w:sz w:val="28"/>
                <w:szCs w:val="28"/>
              </w:rPr>
              <w:t xml:space="preserve">Коммуникативные УУД – планирование учебного сотрудничества с учителем и сверстниками; инициативное сотрудничество в поиске решения проблемы. </w:t>
            </w:r>
          </w:p>
          <w:p w:rsidR="000D6ABF" w:rsidRPr="0019505C" w:rsidRDefault="000D6ABF" w:rsidP="000522C3">
            <w:pPr>
              <w:pStyle w:val="Default"/>
              <w:rPr>
                <w:color w:val="auto"/>
                <w:sz w:val="28"/>
                <w:szCs w:val="28"/>
              </w:rPr>
            </w:pPr>
            <w:r w:rsidRPr="0019505C">
              <w:rPr>
                <w:color w:val="auto"/>
                <w:sz w:val="28"/>
                <w:szCs w:val="28"/>
              </w:rPr>
              <w:t xml:space="preserve">Познавательные УУД – постановка и формулирование проблемы, самостоятельное создание алгоритмов деятельности при решении проблемы. </w:t>
            </w:r>
          </w:p>
          <w:p w:rsidR="000D6ABF" w:rsidRPr="0019505C" w:rsidRDefault="000D6ABF" w:rsidP="000522C3">
            <w:pPr>
              <w:pStyle w:val="Default"/>
              <w:rPr>
                <w:color w:val="auto"/>
                <w:sz w:val="28"/>
                <w:szCs w:val="28"/>
              </w:rPr>
            </w:pPr>
            <w:r w:rsidRPr="0019505C">
              <w:rPr>
                <w:color w:val="auto"/>
                <w:sz w:val="28"/>
                <w:szCs w:val="28"/>
              </w:rPr>
              <w:t>Регулятивные УУД – составление плана и последовательности действий; оценка результатов работы.</w:t>
            </w:r>
          </w:p>
        </w:tc>
      </w:tr>
    </w:tbl>
    <w:p w:rsidR="000D6ABF" w:rsidRPr="0019505C" w:rsidRDefault="000D6ABF" w:rsidP="000D6ABF">
      <w:pPr>
        <w:pStyle w:val="Default"/>
        <w:rPr>
          <w:b/>
          <w:bCs/>
          <w:i/>
          <w:iCs/>
          <w:sz w:val="28"/>
          <w:szCs w:val="28"/>
        </w:rPr>
      </w:pPr>
    </w:p>
    <w:p w:rsidR="000D6ABF" w:rsidRPr="0019505C" w:rsidRDefault="000D6ABF" w:rsidP="000D6ABF">
      <w:pPr>
        <w:pStyle w:val="Default"/>
        <w:jc w:val="both"/>
        <w:rPr>
          <w:sz w:val="28"/>
          <w:szCs w:val="28"/>
        </w:rPr>
      </w:pPr>
      <w:r w:rsidRPr="0019505C">
        <w:rPr>
          <w:b/>
          <w:bCs/>
          <w:i/>
          <w:iCs/>
          <w:noProof/>
          <w:sz w:val="28"/>
          <w:szCs w:val="28"/>
          <w:lang w:eastAsia="ru-RU"/>
        </w:rPr>
        <w:drawing>
          <wp:anchor distT="0" distB="0" distL="114300" distR="114300" simplePos="0" relativeHeight="251758592" behindDoc="1" locked="0" layoutInCell="1" allowOverlap="1">
            <wp:simplePos x="0" y="0"/>
            <wp:positionH relativeFrom="column">
              <wp:posOffset>4469765</wp:posOffset>
            </wp:positionH>
            <wp:positionV relativeFrom="paragraph">
              <wp:posOffset>-4445</wp:posOffset>
            </wp:positionV>
            <wp:extent cx="1645285" cy="3011170"/>
            <wp:effectExtent l="19050" t="0" r="0" b="0"/>
            <wp:wrapTight wrapText="bothSides">
              <wp:wrapPolygon edited="0">
                <wp:start x="-250" y="0"/>
                <wp:lineTo x="-250" y="21454"/>
                <wp:lineTo x="21508" y="21454"/>
                <wp:lineTo x="21508" y="0"/>
                <wp:lineTo x="-250" y="0"/>
              </wp:wrapPolygon>
            </wp:wrapTight>
            <wp:docPr id="170" name="Рисунок 5" descr="http://ikea-market.com.ua/uploads/product/big/kover-bezvorsovyi-raznotsvetnyi-glittig-1.jpg"/>
            <wp:cNvGraphicFramePr/>
            <a:graphic xmlns:a="http://schemas.openxmlformats.org/drawingml/2006/main">
              <a:graphicData uri="http://schemas.openxmlformats.org/drawingml/2006/picture">
                <pic:pic xmlns:pic="http://schemas.openxmlformats.org/drawingml/2006/picture">
                  <pic:nvPicPr>
                    <pic:cNvPr id="17412" name="Picture 4" descr="http://ikea-market.com.ua/uploads/product/big/kover-bezvorsovyi-raznotsvetnyi-glittig-1.jpg"/>
                    <pic:cNvPicPr>
                      <a:picLocks noChangeAspect="1" noChangeArrowheads="1"/>
                    </pic:cNvPicPr>
                  </pic:nvPicPr>
                  <pic:blipFill>
                    <a:blip r:embed="rId24" cstate="email"/>
                    <a:srcRect/>
                    <a:stretch>
                      <a:fillRect/>
                    </a:stretch>
                  </pic:blipFill>
                  <pic:spPr bwMode="auto">
                    <a:xfrm>
                      <a:off x="0" y="0"/>
                      <a:ext cx="1645285" cy="3011170"/>
                    </a:xfrm>
                    <a:prstGeom prst="rect">
                      <a:avLst/>
                    </a:prstGeom>
                    <a:noFill/>
                  </pic:spPr>
                </pic:pic>
              </a:graphicData>
            </a:graphic>
          </wp:anchor>
        </w:drawing>
      </w:r>
      <w:r w:rsidRPr="0019505C">
        <w:rPr>
          <w:b/>
          <w:bCs/>
          <w:i/>
          <w:iCs/>
          <w:sz w:val="28"/>
          <w:szCs w:val="28"/>
        </w:rPr>
        <w:t xml:space="preserve">Замысел проектного задания.  </w:t>
      </w:r>
      <w:r w:rsidRPr="0019505C">
        <w:rPr>
          <w:sz w:val="28"/>
          <w:szCs w:val="28"/>
        </w:rPr>
        <w:t>Учащимся предлагается подобрать словарные слова для оформления коврика.</w:t>
      </w:r>
    </w:p>
    <w:p w:rsidR="000D6ABF" w:rsidRPr="0019505C" w:rsidRDefault="000D6ABF" w:rsidP="000D6ABF">
      <w:pPr>
        <w:pStyle w:val="Default"/>
        <w:jc w:val="both"/>
        <w:rPr>
          <w:sz w:val="28"/>
          <w:szCs w:val="28"/>
        </w:rPr>
      </w:pPr>
      <w:r w:rsidRPr="0019505C">
        <w:rPr>
          <w:sz w:val="28"/>
          <w:szCs w:val="28"/>
        </w:rPr>
        <w:t xml:space="preserve">Слова выписываются из орфографического словарика в конце учебника. </w:t>
      </w:r>
    </w:p>
    <w:p w:rsidR="000D6ABF" w:rsidRPr="0019505C" w:rsidRDefault="000D6ABF" w:rsidP="000D6ABF">
      <w:pPr>
        <w:pStyle w:val="Default"/>
        <w:jc w:val="both"/>
        <w:rPr>
          <w:sz w:val="28"/>
          <w:szCs w:val="28"/>
        </w:rPr>
      </w:pPr>
      <w:r w:rsidRPr="0019505C">
        <w:rPr>
          <w:sz w:val="28"/>
          <w:szCs w:val="28"/>
        </w:rPr>
        <w:t>Учащиеся поделены на группы по 4–5 человек. На каждом рабочем столе группы должны быть таблицы для заполнения, учебники, ручки.</w:t>
      </w:r>
    </w:p>
    <w:p w:rsidR="000D6ABF" w:rsidRDefault="000D6ABF" w:rsidP="000D6ABF">
      <w:pPr>
        <w:pStyle w:val="Default"/>
        <w:jc w:val="both"/>
        <w:rPr>
          <w:b/>
          <w:bCs/>
          <w:i/>
          <w:iCs/>
          <w:sz w:val="28"/>
          <w:szCs w:val="28"/>
        </w:rPr>
      </w:pP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bCs/>
          <w:iCs/>
          <w:sz w:val="28"/>
          <w:szCs w:val="28"/>
        </w:rPr>
        <w:t>Дополнить дизайн коврика словарными словами.</w:t>
      </w:r>
    </w:p>
    <w:p w:rsidR="000D6ABF" w:rsidRDefault="000D6ABF" w:rsidP="000D6ABF">
      <w:pPr>
        <w:pStyle w:val="Default"/>
        <w:jc w:val="both"/>
        <w:rPr>
          <w:b/>
          <w:bCs/>
          <w:i/>
          <w:iCs/>
          <w:sz w:val="28"/>
          <w:szCs w:val="28"/>
        </w:rPr>
      </w:pP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Default="000D6ABF" w:rsidP="000D6ABF">
      <w:pPr>
        <w:pStyle w:val="Default"/>
        <w:jc w:val="both"/>
        <w:rPr>
          <w:b/>
          <w:bCs/>
          <w:sz w:val="28"/>
          <w:szCs w:val="28"/>
        </w:rPr>
      </w:pPr>
    </w:p>
    <w:p w:rsidR="000D6ABF" w:rsidRPr="0019505C" w:rsidRDefault="000D6ABF" w:rsidP="000D6ABF">
      <w:pPr>
        <w:pStyle w:val="Default"/>
        <w:jc w:val="both"/>
        <w:rPr>
          <w:sz w:val="28"/>
          <w:szCs w:val="28"/>
        </w:rPr>
      </w:pPr>
      <w:r w:rsidRPr="0019505C">
        <w:rPr>
          <w:b/>
          <w:bCs/>
          <w:sz w:val="28"/>
          <w:szCs w:val="28"/>
        </w:rPr>
        <w:t xml:space="preserve">Учитель. </w:t>
      </w:r>
      <w:r w:rsidRPr="0019505C">
        <w:rPr>
          <w:sz w:val="28"/>
          <w:szCs w:val="28"/>
        </w:rPr>
        <w:t>Ребята, ткацкая фабрика «Маяк» получила заказ на изготовление детских ковриков со словарными словами, чтобы у детей была возможность быстрее запомнить их написание. Сотрудники фабрики обратились с просьбой к учащимся разных классов написать и выслать им словарные слова, изучаемые в данном классе. Я, думаю, мы легко справимся с этим заданием.</w:t>
      </w:r>
    </w:p>
    <w:p w:rsidR="000D6ABF" w:rsidRPr="0019505C" w:rsidRDefault="000D6ABF" w:rsidP="000D6ABF">
      <w:pPr>
        <w:pStyle w:val="Default"/>
        <w:jc w:val="both"/>
        <w:rPr>
          <w:sz w:val="28"/>
          <w:szCs w:val="28"/>
        </w:rPr>
      </w:pPr>
      <w:r w:rsidRPr="0019505C">
        <w:rPr>
          <w:sz w:val="28"/>
          <w:szCs w:val="28"/>
        </w:rPr>
        <w:t>Найдите в орфографическом словаре слова, содержащие две или три гласные буквы А. Запишите их в первый столбец таблицы.</w:t>
      </w:r>
    </w:p>
    <w:p w:rsidR="000D6ABF" w:rsidRPr="0019505C" w:rsidRDefault="000D6ABF" w:rsidP="000D6ABF">
      <w:pPr>
        <w:pStyle w:val="Default"/>
        <w:jc w:val="both"/>
        <w:rPr>
          <w:sz w:val="28"/>
          <w:szCs w:val="28"/>
        </w:rPr>
      </w:pPr>
      <w:r w:rsidRPr="0019505C">
        <w:rPr>
          <w:sz w:val="28"/>
          <w:szCs w:val="28"/>
        </w:rPr>
        <w:t>Найдите в орфографическом словаре слова, содержащие две или три гласные буквы Е. Запишите их во второй столбец таблицы.</w:t>
      </w:r>
    </w:p>
    <w:p w:rsidR="000D6ABF" w:rsidRPr="0019505C" w:rsidRDefault="000D6ABF" w:rsidP="000D6ABF">
      <w:pPr>
        <w:pStyle w:val="Default"/>
        <w:jc w:val="both"/>
        <w:rPr>
          <w:sz w:val="28"/>
          <w:szCs w:val="28"/>
        </w:rPr>
      </w:pPr>
      <w:r w:rsidRPr="0019505C">
        <w:rPr>
          <w:sz w:val="28"/>
          <w:szCs w:val="28"/>
        </w:rPr>
        <w:t xml:space="preserve">Найдите в орфографическом словаре слова, содержащие две или три гласные буквы О. </w:t>
      </w:r>
    </w:p>
    <w:p w:rsidR="000D6ABF" w:rsidRPr="0019505C" w:rsidRDefault="000D6ABF" w:rsidP="000D6ABF">
      <w:pPr>
        <w:pStyle w:val="Default"/>
        <w:jc w:val="both"/>
        <w:rPr>
          <w:sz w:val="28"/>
          <w:szCs w:val="28"/>
        </w:rPr>
      </w:pPr>
      <w:r w:rsidRPr="0019505C">
        <w:rPr>
          <w:sz w:val="28"/>
          <w:szCs w:val="28"/>
        </w:rPr>
        <w:t>Запишите их в четвёртый столбец таблицы.</w:t>
      </w:r>
    </w:p>
    <w:p w:rsidR="000D6ABF" w:rsidRPr="0019505C" w:rsidRDefault="000D6ABF" w:rsidP="000D6ABF">
      <w:pPr>
        <w:pStyle w:val="Default"/>
        <w:jc w:val="both"/>
        <w:rPr>
          <w:sz w:val="28"/>
          <w:szCs w:val="28"/>
        </w:rPr>
      </w:pPr>
    </w:p>
    <w:tbl>
      <w:tblPr>
        <w:tblStyle w:val="ab"/>
        <w:tblW w:w="0" w:type="auto"/>
        <w:tblInd w:w="108" w:type="dxa"/>
        <w:tblLook w:val="04A0"/>
      </w:tblPr>
      <w:tblGrid>
        <w:gridCol w:w="2284"/>
        <w:gridCol w:w="2393"/>
        <w:gridCol w:w="2393"/>
      </w:tblGrid>
      <w:tr w:rsidR="000D6ABF" w:rsidRPr="0019505C" w:rsidTr="000522C3">
        <w:tc>
          <w:tcPr>
            <w:tcW w:w="2284"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А</w:t>
            </w:r>
          </w:p>
        </w:tc>
        <w:tc>
          <w:tcPr>
            <w:tcW w:w="2393"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Е</w:t>
            </w:r>
          </w:p>
        </w:tc>
        <w:tc>
          <w:tcPr>
            <w:tcW w:w="2393"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О</w:t>
            </w:r>
          </w:p>
        </w:tc>
      </w:tr>
      <w:tr w:rsidR="000D6ABF" w:rsidRPr="0019505C" w:rsidTr="000522C3">
        <w:tc>
          <w:tcPr>
            <w:tcW w:w="2284" w:type="dxa"/>
          </w:tcPr>
          <w:p w:rsidR="000D6ABF" w:rsidRPr="0019505C" w:rsidRDefault="000D6ABF" w:rsidP="000522C3">
            <w:pPr>
              <w:pStyle w:val="Default"/>
              <w:jc w:val="both"/>
              <w:rPr>
                <w:sz w:val="28"/>
                <w:szCs w:val="28"/>
              </w:rPr>
            </w:pPr>
          </w:p>
        </w:tc>
        <w:tc>
          <w:tcPr>
            <w:tcW w:w="2393" w:type="dxa"/>
          </w:tcPr>
          <w:p w:rsidR="000D6ABF" w:rsidRPr="0019505C" w:rsidRDefault="000D6ABF" w:rsidP="000522C3">
            <w:pPr>
              <w:pStyle w:val="Default"/>
              <w:jc w:val="both"/>
              <w:rPr>
                <w:sz w:val="28"/>
                <w:szCs w:val="28"/>
              </w:rPr>
            </w:pPr>
          </w:p>
        </w:tc>
        <w:tc>
          <w:tcPr>
            <w:tcW w:w="2393" w:type="dxa"/>
          </w:tcPr>
          <w:p w:rsidR="000D6ABF" w:rsidRPr="0019505C" w:rsidRDefault="000D6ABF" w:rsidP="000522C3">
            <w:pPr>
              <w:pStyle w:val="Default"/>
              <w:jc w:val="both"/>
              <w:rPr>
                <w:sz w:val="28"/>
                <w:szCs w:val="28"/>
              </w:rPr>
            </w:pPr>
          </w:p>
        </w:tc>
      </w:tr>
      <w:tr w:rsidR="000D6ABF" w:rsidRPr="0019505C" w:rsidTr="000522C3">
        <w:tc>
          <w:tcPr>
            <w:tcW w:w="2284" w:type="dxa"/>
          </w:tcPr>
          <w:p w:rsidR="000D6ABF" w:rsidRPr="0019505C" w:rsidRDefault="000D6ABF" w:rsidP="000522C3">
            <w:pPr>
              <w:pStyle w:val="Default"/>
              <w:jc w:val="both"/>
              <w:rPr>
                <w:sz w:val="28"/>
                <w:szCs w:val="28"/>
              </w:rPr>
            </w:pPr>
          </w:p>
        </w:tc>
        <w:tc>
          <w:tcPr>
            <w:tcW w:w="2393" w:type="dxa"/>
          </w:tcPr>
          <w:p w:rsidR="000D6ABF" w:rsidRPr="0019505C" w:rsidRDefault="000D6ABF" w:rsidP="000522C3">
            <w:pPr>
              <w:pStyle w:val="Default"/>
              <w:jc w:val="both"/>
              <w:rPr>
                <w:sz w:val="28"/>
                <w:szCs w:val="28"/>
              </w:rPr>
            </w:pPr>
          </w:p>
        </w:tc>
        <w:tc>
          <w:tcPr>
            <w:tcW w:w="2393" w:type="dxa"/>
          </w:tcPr>
          <w:p w:rsidR="000D6ABF" w:rsidRPr="0019505C" w:rsidRDefault="000D6ABF" w:rsidP="000522C3">
            <w:pPr>
              <w:pStyle w:val="Default"/>
              <w:jc w:val="both"/>
              <w:rPr>
                <w:sz w:val="28"/>
                <w:szCs w:val="28"/>
              </w:rPr>
            </w:pPr>
          </w:p>
        </w:tc>
      </w:tr>
      <w:tr w:rsidR="000D6ABF" w:rsidRPr="0019505C" w:rsidTr="000522C3">
        <w:tc>
          <w:tcPr>
            <w:tcW w:w="2284" w:type="dxa"/>
          </w:tcPr>
          <w:p w:rsidR="000D6ABF" w:rsidRPr="0019505C" w:rsidRDefault="000D6ABF" w:rsidP="000522C3">
            <w:pPr>
              <w:pStyle w:val="Default"/>
              <w:jc w:val="both"/>
              <w:rPr>
                <w:sz w:val="28"/>
                <w:szCs w:val="28"/>
              </w:rPr>
            </w:pPr>
          </w:p>
        </w:tc>
        <w:tc>
          <w:tcPr>
            <w:tcW w:w="2393" w:type="dxa"/>
          </w:tcPr>
          <w:p w:rsidR="000D6ABF" w:rsidRPr="0019505C" w:rsidRDefault="000D6ABF" w:rsidP="000522C3">
            <w:pPr>
              <w:pStyle w:val="Default"/>
              <w:jc w:val="both"/>
              <w:rPr>
                <w:sz w:val="28"/>
                <w:szCs w:val="28"/>
              </w:rPr>
            </w:pPr>
          </w:p>
        </w:tc>
        <w:tc>
          <w:tcPr>
            <w:tcW w:w="2393" w:type="dxa"/>
          </w:tcPr>
          <w:p w:rsidR="000D6ABF" w:rsidRPr="0019505C" w:rsidRDefault="000D6ABF" w:rsidP="000522C3">
            <w:pPr>
              <w:pStyle w:val="Default"/>
              <w:jc w:val="both"/>
              <w:rPr>
                <w:sz w:val="28"/>
                <w:szCs w:val="28"/>
              </w:rPr>
            </w:pPr>
          </w:p>
        </w:tc>
      </w:tr>
    </w:tbl>
    <w:p w:rsidR="000D6ABF" w:rsidRPr="0019505C" w:rsidRDefault="000D6ABF" w:rsidP="000D6ABF">
      <w:pPr>
        <w:pStyle w:val="Default"/>
        <w:jc w:val="both"/>
        <w:rPr>
          <w:sz w:val="28"/>
          <w:szCs w:val="28"/>
        </w:rPr>
      </w:pPr>
    </w:p>
    <w:p w:rsidR="000D6ABF" w:rsidRPr="0019505C"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both"/>
        <w:rPr>
          <w:sz w:val="28"/>
          <w:szCs w:val="28"/>
        </w:rPr>
      </w:pPr>
      <w:r w:rsidRPr="0019505C">
        <w:rPr>
          <w:sz w:val="28"/>
          <w:szCs w:val="28"/>
        </w:rPr>
        <w:t>Примерный вариант ответа.</w:t>
      </w:r>
    </w:p>
    <w:p w:rsidR="000D6ABF" w:rsidRPr="0019505C" w:rsidRDefault="000D6ABF" w:rsidP="000D6ABF">
      <w:pPr>
        <w:pStyle w:val="Default"/>
        <w:jc w:val="both"/>
        <w:rPr>
          <w:b/>
          <w:i/>
          <w:sz w:val="28"/>
          <w:szCs w:val="28"/>
        </w:rPr>
      </w:pPr>
      <w:r w:rsidRPr="0019505C">
        <w:rPr>
          <w:b/>
          <w:i/>
          <w:sz w:val="28"/>
          <w:szCs w:val="28"/>
        </w:rPr>
        <w:t xml:space="preserve"> </w:t>
      </w:r>
    </w:p>
    <w:tbl>
      <w:tblPr>
        <w:tblStyle w:val="ab"/>
        <w:tblW w:w="0" w:type="auto"/>
        <w:tblInd w:w="108" w:type="dxa"/>
        <w:tblLook w:val="04A0"/>
      </w:tblPr>
      <w:tblGrid>
        <w:gridCol w:w="2284"/>
        <w:gridCol w:w="2393"/>
        <w:gridCol w:w="2393"/>
      </w:tblGrid>
      <w:tr w:rsidR="000D6ABF" w:rsidRPr="0019505C" w:rsidTr="000522C3">
        <w:tc>
          <w:tcPr>
            <w:tcW w:w="2284"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А</w:t>
            </w:r>
          </w:p>
        </w:tc>
        <w:tc>
          <w:tcPr>
            <w:tcW w:w="2393"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Е</w:t>
            </w:r>
          </w:p>
        </w:tc>
        <w:tc>
          <w:tcPr>
            <w:tcW w:w="2393"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О</w:t>
            </w:r>
          </w:p>
        </w:tc>
      </w:tr>
      <w:tr w:rsidR="000D6ABF" w:rsidRPr="0019505C" w:rsidTr="000522C3">
        <w:tc>
          <w:tcPr>
            <w:tcW w:w="2284" w:type="dxa"/>
          </w:tcPr>
          <w:p w:rsidR="000D6ABF" w:rsidRPr="0019505C" w:rsidRDefault="000D6ABF" w:rsidP="000522C3">
            <w:pPr>
              <w:pStyle w:val="Default"/>
              <w:jc w:val="both"/>
              <w:rPr>
                <w:sz w:val="28"/>
                <w:szCs w:val="28"/>
              </w:rPr>
            </w:pPr>
            <w:r w:rsidRPr="0019505C">
              <w:rPr>
                <w:sz w:val="28"/>
                <w:szCs w:val="28"/>
              </w:rPr>
              <w:t>завтрак</w:t>
            </w:r>
          </w:p>
        </w:tc>
        <w:tc>
          <w:tcPr>
            <w:tcW w:w="2393" w:type="dxa"/>
          </w:tcPr>
          <w:p w:rsidR="000D6ABF" w:rsidRPr="0019505C" w:rsidRDefault="000D6ABF" w:rsidP="000522C3">
            <w:pPr>
              <w:pStyle w:val="Default"/>
              <w:jc w:val="both"/>
              <w:rPr>
                <w:sz w:val="28"/>
                <w:szCs w:val="28"/>
              </w:rPr>
            </w:pPr>
            <w:r w:rsidRPr="0019505C">
              <w:rPr>
                <w:sz w:val="28"/>
                <w:szCs w:val="28"/>
              </w:rPr>
              <w:t>весело</w:t>
            </w:r>
          </w:p>
        </w:tc>
        <w:tc>
          <w:tcPr>
            <w:tcW w:w="2393" w:type="dxa"/>
          </w:tcPr>
          <w:p w:rsidR="000D6ABF" w:rsidRPr="0019505C" w:rsidRDefault="000D6ABF" w:rsidP="000522C3">
            <w:pPr>
              <w:pStyle w:val="Default"/>
              <w:jc w:val="both"/>
              <w:rPr>
                <w:sz w:val="28"/>
                <w:szCs w:val="28"/>
              </w:rPr>
            </w:pPr>
            <w:r w:rsidRPr="0019505C">
              <w:rPr>
                <w:sz w:val="28"/>
                <w:szCs w:val="28"/>
              </w:rPr>
              <w:t>город</w:t>
            </w:r>
          </w:p>
        </w:tc>
      </w:tr>
      <w:tr w:rsidR="000D6ABF" w:rsidRPr="0019505C" w:rsidTr="000522C3">
        <w:tc>
          <w:tcPr>
            <w:tcW w:w="2284" w:type="dxa"/>
          </w:tcPr>
          <w:p w:rsidR="000D6ABF" w:rsidRPr="0019505C" w:rsidRDefault="000D6ABF" w:rsidP="000522C3">
            <w:pPr>
              <w:pStyle w:val="Default"/>
              <w:jc w:val="both"/>
              <w:rPr>
                <w:sz w:val="28"/>
                <w:szCs w:val="28"/>
              </w:rPr>
            </w:pPr>
            <w:r w:rsidRPr="0019505C">
              <w:rPr>
                <w:sz w:val="28"/>
                <w:szCs w:val="28"/>
              </w:rPr>
              <w:t>картина</w:t>
            </w:r>
          </w:p>
        </w:tc>
        <w:tc>
          <w:tcPr>
            <w:tcW w:w="2393" w:type="dxa"/>
          </w:tcPr>
          <w:p w:rsidR="000D6ABF" w:rsidRPr="0019505C" w:rsidRDefault="000D6ABF" w:rsidP="000522C3">
            <w:pPr>
              <w:pStyle w:val="Default"/>
              <w:jc w:val="both"/>
              <w:rPr>
                <w:sz w:val="28"/>
                <w:szCs w:val="28"/>
              </w:rPr>
            </w:pPr>
            <w:r w:rsidRPr="0019505C">
              <w:rPr>
                <w:sz w:val="28"/>
                <w:szCs w:val="28"/>
              </w:rPr>
              <w:t>деревня</w:t>
            </w:r>
          </w:p>
        </w:tc>
        <w:tc>
          <w:tcPr>
            <w:tcW w:w="2393" w:type="dxa"/>
          </w:tcPr>
          <w:p w:rsidR="000D6ABF" w:rsidRPr="0019505C" w:rsidRDefault="000D6ABF" w:rsidP="000522C3">
            <w:pPr>
              <w:pStyle w:val="Default"/>
              <w:jc w:val="both"/>
              <w:rPr>
                <w:sz w:val="28"/>
                <w:szCs w:val="28"/>
              </w:rPr>
            </w:pPr>
            <w:r w:rsidRPr="0019505C">
              <w:rPr>
                <w:sz w:val="28"/>
                <w:szCs w:val="28"/>
              </w:rPr>
              <w:t>горох</w:t>
            </w:r>
          </w:p>
        </w:tc>
      </w:tr>
      <w:tr w:rsidR="000D6ABF" w:rsidRPr="0019505C" w:rsidTr="000522C3">
        <w:tc>
          <w:tcPr>
            <w:tcW w:w="2284" w:type="dxa"/>
          </w:tcPr>
          <w:p w:rsidR="000D6ABF" w:rsidRPr="0019505C" w:rsidRDefault="000D6ABF" w:rsidP="000522C3">
            <w:pPr>
              <w:pStyle w:val="Default"/>
              <w:jc w:val="both"/>
              <w:rPr>
                <w:sz w:val="28"/>
                <w:szCs w:val="28"/>
              </w:rPr>
            </w:pPr>
            <w:r w:rsidRPr="0019505C">
              <w:rPr>
                <w:sz w:val="28"/>
                <w:szCs w:val="28"/>
              </w:rPr>
              <w:t xml:space="preserve">квартира </w:t>
            </w:r>
          </w:p>
        </w:tc>
        <w:tc>
          <w:tcPr>
            <w:tcW w:w="2393" w:type="dxa"/>
          </w:tcPr>
          <w:p w:rsidR="000D6ABF" w:rsidRPr="0019505C" w:rsidRDefault="000D6ABF" w:rsidP="000522C3">
            <w:pPr>
              <w:pStyle w:val="Default"/>
              <w:jc w:val="both"/>
              <w:rPr>
                <w:sz w:val="28"/>
                <w:szCs w:val="28"/>
              </w:rPr>
            </w:pPr>
            <w:r w:rsidRPr="0019505C">
              <w:rPr>
                <w:sz w:val="28"/>
                <w:szCs w:val="28"/>
              </w:rPr>
              <w:t>медведь</w:t>
            </w:r>
          </w:p>
        </w:tc>
        <w:tc>
          <w:tcPr>
            <w:tcW w:w="2393" w:type="dxa"/>
          </w:tcPr>
          <w:p w:rsidR="000D6ABF" w:rsidRPr="0019505C" w:rsidRDefault="000D6ABF" w:rsidP="000522C3">
            <w:pPr>
              <w:pStyle w:val="Default"/>
              <w:jc w:val="both"/>
              <w:rPr>
                <w:sz w:val="28"/>
                <w:szCs w:val="28"/>
              </w:rPr>
            </w:pPr>
            <w:r w:rsidRPr="0019505C">
              <w:rPr>
                <w:sz w:val="28"/>
                <w:szCs w:val="28"/>
              </w:rPr>
              <w:t>овощи</w:t>
            </w:r>
          </w:p>
        </w:tc>
      </w:tr>
    </w:tbl>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bCs/>
          <w:iCs/>
          <w:sz w:val="28"/>
          <w:szCs w:val="28"/>
        </w:rPr>
        <w:t>Работы через документ-камеру проецируются на доску. Идёт короткое обсуждение, корректировка, исправление ошибок. Подводятся итоги.</w:t>
      </w: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Ребята, вы хорошо поработали. Дизайнеры ткацкой фабрики будут рады.</w:t>
      </w: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4581525" cy="1322700"/>
            <wp:effectExtent l="19050" t="0" r="0" b="0"/>
            <wp:docPr id="2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582909" cy="1323100"/>
                    </a:xfrm>
                    <a:prstGeom prst="rect">
                      <a:avLst/>
                    </a:prstGeom>
                    <a:noFill/>
                    <a:ln w="9525">
                      <a:noFill/>
                      <a:miter lim="800000"/>
                      <a:headEnd/>
                      <a:tailEnd/>
                    </a:ln>
                  </pic:spPr>
                </pic:pic>
              </a:graphicData>
            </a:graphic>
          </wp:inline>
        </w:drawing>
      </w:r>
    </w:p>
    <w:p w:rsidR="000D6ABF" w:rsidRPr="00E87500" w:rsidRDefault="000D6ABF" w:rsidP="000D6ABF">
      <w:pPr>
        <w:pStyle w:val="Default"/>
        <w:jc w:val="both"/>
      </w:pP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7 </w:t>
      </w:r>
      <w:r w:rsidRPr="0019505C">
        <w:rPr>
          <w:b/>
          <w:bCs/>
          <w:sz w:val="28"/>
          <w:szCs w:val="28"/>
        </w:rPr>
        <w:t xml:space="preserve">«Закладки» </w:t>
      </w:r>
    </w:p>
    <w:p w:rsidR="000D6ABF" w:rsidRPr="0019505C" w:rsidRDefault="000D6ABF" w:rsidP="000D6ABF">
      <w:pPr>
        <w:pStyle w:val="Default"/>
        <w:jc w:val="both"/>
        <w:rPr>
          <w:bCs/>
          <w:iCs/>
          <w:sz w:val="28"/>
          <w:szCs w:val="28"/>
        </w:rPr>
      </w:pPr>
      <w:r w:rsidRPr="0019505C">
        <w:rPr>
          <w:b/>
          <w:bCs/>
          <w:sz w:val="28"/>
          <w:szCs w:val="28"/>
        </w:rPr>
        <w:t xml:space="preserve">Тема урока: </w:t>
      </w:r>
      <w:r w:rsidRPr="0019505C">
        <w:rPr>
          <w:bCs/>
          <w:sz w:val="28"/>
          <w:szCs w:val="28"/>
        </w:rPr>
        <w:t>«</w:t>
      </w:r>
      <w:r w:rsidRPr="0019505C">
        <w:rPr>
          <w:bCs/>
          <w:iCs/>
          <w:sz w:val="28"/>
          <w:szCs w:val="28"/>
        </w:rPr>
        <w:t>Звонкие и глухие согласные звуки. Обобщение по теме</w:t>
      </w:r>
      <w:r>
        <w:rPr>
          <w:bCs/>
          <w:sz w:val="28"/>
          <w:szCs w:val="28"/>
        </w:rPr>
        <w:t>»</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1. Повторение изученных орфограмм, правил написания букв безударных гласных звуков и парных по звонкости-глухости согласных звуков, способов их проверки.</w:t>
            </w:r>
          </w:p>
          <w:p w:rsidR="000D6ABF" w:rsidRPr="0019505C" w:rsidRDefault="000D6ABF" w:rsidP="000522C3">
            <w:pPr>
              <w:pStyle w:val="Default"/>
              <w:rPr>
                <w:sz w:val="28"/>
                <w:szCs w:val="28"/>
              </w:rPr>
            </w:pPr>
            <w:r w:rsidRPr="0019505C">
              <w:rPr>
                <w:sz w:val="28"/>
                <w:szCs w:val="28"/>
              </w:rPr>
              <w:t>2. Развитие навыков сотрудничества в малых одновозрастных группах.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Pr>
                <w:sz w:val="28"/>
                <w:szCs w:val="28"/>
              </w:rPr>
              <w:t>Формируемые и оцени</w:t>
            </w:r>
            <w:r w:rsidRPr="0019505C">
              <w:rPr>
                <w:sz w:val="28"/>
                <w:szCs w:val="28"/>
              </w:rPr>
              <w:t xml:space="preserve">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i/>
                <w:iCs/>
                <w:sz w:val="28"/>
                <w:szCs w:val="28"/>
              </w:rPr>
              <w:t xml:space="preserve">Личностные УУД </w:t>
            </w:r>
            <w:r w:rsidRPr="0019505C">
              <w:rPr>
                <w:sz w:val="28"/>
                <w:szCs w:val="28"/>
              </w:rPr>
              <w:t xml:space="preserve">– формирование личностной рефлексии, формулирование проблемы; самостоятельное создание способов решения проблем творческого и поискового характера. </w:t>
            </w:r>
          </w:p>
          <w:p w:rsidR="000D6ABF" w:rsidRPr="0019505C" w:rsidRDefault="000D6ABF" w:rsidP="000522C3">
            <w:pPr>
              <w:pStyle w:val="Default"/>
              <w:rPr>
                <w:sz w:val="28"/>
                <w:szCs w:val="28"/>
              </w:rPr>
            </w:pPr>
            <w:r w:rsidRPr="0019505C">
              <w:rPr>
                <w:i/>
                <w:iCs/>
                <w:sz w:val="28"/>
                <w:szCs w:val="28"/>
              </w:rPr>
              <w:t xml:space="preserve">Коммуникативные УУД </w:t>
            </w:r>
            <w:r w:rsidRPr="0019505C">
              <w:rPr>
                <w:sz w:val="28"/>
                <w:szCs w:val="28"/>
              </w:rPr>
              <w:t xml:space="preserve">– умение высказывать свое мнение, умение с достаточной полнотой и точностью выражать свои мысли. </w:t>
            </w:r>
          </w:p>
          <w:p w:rsidR="000D6ABF" w:rsidRPr="0019505C" w:rsidRDefault="000D6ABF" w:rsidP="000522C3">
            <w:pPr>
              <w:pStyle w:val="Default"/>
              <w:rPr>
                <w:sz w:val="28"/>
                <w:szCs w:val="28"/>
              </w:rPr>
            </w:pPr>
            <w:r w:rsidRPr="0019505C">
              <w:rPr>
                <w:i/>
                <w:iCs/>
                <w:sz w:val="28"/>
                <w:szCs w:val="28"/>
              </w:rPr>
              <w:t xml:space="preserve">Познавательные УУД </w:t>
            </w:r>
            <w:r w:rsidRPr="0019505C">
              <w:rPr>
                <w:sz w:val="28"/>
                <w:szCs w:val="28"/>
              </w:rPr>
              <w:t>– умение видеть проблему и находить способы ее решения, выбират</w:t>
            </w:r>
            <w:r>
              <w:rPr>
                <w:sz w:val="28"/>
                <w:szCs w:val="28"/>
              </w:rPr>
              <w:t xml:space="preserve">ь наиболее эффективные способы </w:t>
            </w:r>
            <w:r w:rsidRPr="0019505C">
              <w:rPr>
                <w:sz w:val="28"/>
                <w:szCs w:val="28"/>
              </w:rPr>
              <w:t xml:space="preserve">решения задач в зависимости от конкретных условий; рефлексия способов и условий действия, контроль и оценка процесса и результатов деятельности. </w:t>
            </w:r>
          </w:p>
          <w:p w:rsidR="000D6ABF" w:rsidRPr="0019505C" w:rsidRDefault="000D6ABF" w:rsidP="000522C3">
            <w:pPr>
              <w:pStyle w:val="Default"/>
              <w:rPr>
                <w:color w:val="auto"/>
                <w:sz w:val="28"/>
                <w:szCs w:val="28"/>
              </w:rPr>
            </w:pPr>
            <w:r w:rsidRPr="0019505C">
              <w:rPr>
                <w:i/>
                <w:iCs/>
                <w:sz w:val="28"/>
                <w:szCs w:val="28"/>
              </w:rPr>
              <w:t xml:space="preserve">Регулятивные УУД </w:t>
            </w:r>
            <w:r w:rsidRPr="0019505C">
              <w:rPr>
                <w:sz w:val="28"/>
                <w:szCs w:val="28"/>
              </w:rPr>
              <w:t>– целеполагание, составление плана последовательности действий, контроль и коррекция своих действий.</w:t>
            </w:r>
          </w:p>
        </w:tc>
      </w:tr>
    </w:tbl>
    <w:p w:rsidR="000D6ABF" w:rsidRPr="0019505C" w:rsidRDefault="000D6ABF" w:rsidP="000D6ABF">
      <w:pPr>
        <w:pStyle w:val="Default"/>
        <w:rPr>
          <w:b/>
          <w:bCs/>
          <w:i/>
          <w:iCs/>
          <w:sz w:val="28"/>
          <w:szCs w:val="28"/>
        </w:rPr>
      </w:pPr>
    </w:p>
    <w:p w:rsidR="000D6ABF" w:rsidRPr="0019505C" w:rsidRDefault="000D6ABF" w:rsidP="000D6ABF">
      <w:pPr>
        <w:pStyle w:val="Default"/>
        <w:jc w:val="both"/>
        <w:rPr>
          <w:sz w:val="28"/>
          <w:szCs w:val="28"/>
        </w:rPr>
      </w:pPr>
      <w:r>
        <w:rPr>
          <w:b/>
          <w:bCs/>
          <w:i/>
          <w:iCs/>
          <w:noProof/>
          <w:sz w:val="28"/>
          <w:szCs w:val="28"/>
          <w:lang w:eastAsia="ru-RU"/>
        </w:rPr>
        <w:drawing>
          <wp:anchor distT="0" distB="0" distL="114300" distR="114300" simplePos="0" relativeHeight="251759616" behindDoc="1" locked="0" layoutInCell="1" allowOverlap="1">
            <wp:simplePos x="0" y="0"/>
            <wp:positionH relativeFrom="column">
              <wp:posOffset>3035300</wp:posOffset>
            </wp:positionH>
            <wp:positionV relativeFrom="paragraph">
              <wp:posOffset>22860</wp:posOffset>
            </wp:positionV>
            <wp:extent cx="3095625" cy="2395855"/>
            <wp:effectExtent l="19050" t="0" r="9525" b="0"/>
            <wp:wrapTight wrapText="bothSides">
              <wp:wrapPolygon edited="0">
                <wp:start x="-133" y="0"/>
                <wp:lineTo x="-133" y="21468"/>
                <wp:lineTo x="21666" y="21468"/>
                <wp:lineTo x="21666" y="0"/>
                <wp:lineTo x="-133" y="0"/>
              </wp:wrapPolygon>
            </wp:wrapTight>
            <wp:docPr id="172" name="Рисунок 9" descr="C:\Users\Елена\Desktop\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ооо.jpg"/>
                    <pic:cNvPicPr>
                      <a:picLocks noChangeAspect="1" noChangeArrowheads="1"/>
                    </pic:cNvPicPr>
                  </pic:nvPicPr>
                  <pic:blipFill>
                    <a:blip r:embed="rId25" cstate="email"/>
                    <a:srcRect/>
                    <a:stretch>
                      <a:fillRect/>
                    </a:stretch>
                  </pic:blipFill>
                  <pic:spPr bwMode="auto">
                    <a:xfrm>
                      <a:off x="0" y="0"/>
                      <a:ext cx="3095625" cy="2395855"/>
                    </a:xfrm>
                    <a:prstGeom prst="rect">
                      <a:avLst/>
                    </a:prstGeom>
                    <a:noFill/>
                    <a:ln w="9525">
                      <a:noFill/>
                      <a:miter lim="800000"/>
                      <a:headEnd/>
                      <a:tailEnd/>
                    </a:ln>
                  </pic:spPr>
                </pic:pic>
              </a:graphicData>
            </a:graphic>
          </wp:anchor>
        </w:drawing>
      </w:r>
      <w:r w:rsidRPr="0019505C">
        <w:rPr>
          <w:b/>
          <w:bCs/>
          <w:i/>
          <w:iCs/>
          <w:sz w:val="28"/>
          <w:szCs w:val="28"/>
        </w:rPr>
        <w:t xml:space="preserve">Замысел проектного задания. </w:t>
      </w:r>
      <w:r w:rsidRPr="0019505C">
        <w:rPr>
          <w:sz w:val="28"/>
          <w:szCs w:val="28"/>
        </w:rPr>
        <w:t>Учащимся предлагается самостоятельно для издательства «Ученик» подобрать материал на изученные орфограммы для размещения на закладках. Для этого им необходимо вспомнить правила, привести примеры и подобрать к ним проверочные слова. Орфограммы следует подчеркнуть.</w:t>
      </w:r>
    </w:p>
    <w:p w:rsidR="000D6ABF" w:rsidRPr="0019505C" w:rsidRDefault="000D6ABF" w:rsidP="000D6ABF">
      <w:pPr>
        <w:pStyle w:val="Default"/>
        <w:jc w:val="both"/>
        <w:rPr>
          <w:sz w:val="28"/>
          <w:szCs w:val="28"/>
        </w:rPr>
      </w:pPr>
      <w:r w:rsidRPr="0019505C">
        <w:rPr>
          <w:noProof/>
          <w:vanish/>
          <w:sz w:val="28"/>
          <w:szCs w:val="28"/>
          <w:lang w:eastAsia="ru-RU"/>
        </w:rPr>
        <w:drawing>
          <wp:inline distT="0" distB="0" distL="0" distR="0">
            <wp:extent cx="5940425" cy="4455319"/>
            <wp:effectExtent l="19050" t="0" r="3175" b="0"/>
            <wp:docPr id="173" name="Рисунок 6" descr="http://img.happy-giraffe.ru/thumbs/680x/23/86acc9b1dbc9074a7ccffc865d03b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happy-giraffe.ru/thumbs/680x/23/86acc9b1dbc9074a7ccffc865d03b3db.jpg"/>
                    <pic:cNvPicPr>
                      <a:picLocks noChangeAspect="1" noChangeArrowheads="1"/>
                    </pic:cNvPicPr>
                  </pic:nvPicPr>
                  <pic:blipFill>
                    <a:blip r:embed="rId26" cstate="email"/>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Pr="0019505C">
        <w:rPr>
          <w:sz w:val="28"/>
          <w:szCs w:val="28"/>
        </w:rPr>
        <w:t>Учащиеся поделены на группы по 4–5 человек. На каждом рабочем столе группы должны быть таблицы для заполнения, ручки.</w:t>
      </w:r>
    </w:p>
    <w:p w:rsidR="000D6ABF" w:rsidRPr="0019505C" w:rsidRDefault="000D6ABF" w:rsidP="000D6ABF">
      <w:pPr>
        <w:pStyle w:val="Default"/>
        <w:jc w:val="both"/>
        <w:rPr>
          <w:b/>
          <w:bCs/>
          <w:i/>
          <w:iCs/>
          <w:sz w:val="28"/>
          <w:szCs w:val="28"/>
        </w:rPr>
      </w:pPr>
      <w:r w:rsidRPr="0019505C">
        <w:rPr>
          <w:b/>
          <w:bCs/>
          <w:i/>
          <w:iCs/>
          <w:sz w:val="28"/>
          <w:szCs w:val="28"/>
        </w:rPr>
        <w:t>Цель, которую должны достичь дети.</w:t>
      </w:r>
      <w:r w:rsidRPr="0019505C">
        <w:rPr>
          <w:sz w:val="28"/>
          <w:szCs w:val="28"/>
        </w:rPr>
        <w:t xml:space="preserve"> Подобрать материал на изученные орфограммы для размещения на закладках издательства «Ученик». </w:t>
      </w:r>
      <w:r w:rsidRPr="0019505C">
        <w:rPr>
          <w:b/>
          <w:bCs/>
          <w:i/>
          <w:iCs/>
          <w:sz w:val="28"/>
          <w:szCs w:val="28"/>
        </w:rPr>
        <w:t xml:space="preserve"> </w:t>
      </w: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Default="000D6ABF" w:rsidP="000D6ABF">
      <w:pPr>
        <w:pStyle w:val="Default"/>
        <w:jc w:val="both"/>
        <w:rPr>
          <w:sz w:val="28"/>
          <w:szCs w:val="28"/>
        </w:rPr>
      </w:pPr>
      <w:r w:rsidRPr="0019505C">
        <w:rPr>
          <w:b/>
          <w:bCs/>
          <w:sz w:val="28"/>
          <w:szCs w:val="28"/>
        </w:rPr>
        <w:t xml:space="preserve">Учитель. </w:t>
      </w:r>
      <w:r w:rsidRPr="0019505C">
        <w:rPr>
          <w:sz w:val="28"/>
          <w:szCs w:val="28"/>
        </w:rPr>
        <w:t>Ребята, книжное издательство «Ученик» решило выпустить наборы закладок с орфограммами по русскому языку. Сотрудники издательства обратились к учащимся школ с просьбой помочь им в этом. Ваша задача вспомнить правило, придумать и записать примеры слов с данной орфограммой и подобрать к ним проверочные слова. Проверяемые слова запишите во второй столбик, проверочные – в третий. Орфограммы подчеркните.</w:t>
      </w:r>
    </w:p>
    <w:p w:rsidR="000D6ABF" w:rsidRDefault="000D6ABF" w:rsidP="000D6ABF">
      <w:pPr>
        <w:pStyle w:val="Default"/>
        <w:jc w:val="both"/>
        <w:rPr>
          <w:sz w:val="28"/>
          <w:szCs w:val="28"/>
        </w:rPr>
      </w:pPr>
    </w:p>
    <w:tbl>
      <w:tblPr>
        <w:tblStyle w:val="ab"/>
        <w:tblW w:w="0" w:type="auto"/>
        <w:tblInd w:w="108" w:type="dxa"/>
        <w:tblLook w:val="04A0"/>
      </w:tblPr>
      <w:tblGrid>
        <w:gridCol w:w="2694"/>
        <w:gridCol w:w="3118"/>
      </w:tblGrid>
      <w:tr w:rsidR="000D6ABF" w:rsidTr="000522C3">
        <w:tc>
          <w:tcPr>
            <w:tcW w:w="5812" w:type="dxa"/>
            <w:gridSpan w:val="2"/>
            <w:shd w:val="clear" w:color="auto" w:fill="FDE9D9" w:themeFill="accent6" w:themeFillTint="33"/>
          </w:tcPr>
          <w:p w:rsidR="000D6ABF" w:rsidRPr="0019505C" w:rsidRDefault="000D6ABF" w:rsidP="000522C3">
            <w:pPr>
              <w:pStyle w:val="Default"/>
              <w:jc w:val="center"/>
              <w:rPr>
                <w:bCs/>
                <w:sz w:val="28"/>
                <w:szCs w:val="28"/>
              </w:rPr>
            </w:pPr>
            <w:r w:rsidRPr="0019505C">
              <w:rPr>
                <w:bCs/>
                <w:sz w:val="28"/>
                <w:szCs w:val="28"/>
              </w:rPr>
              <w:t>Безударные гласные в корне слова, проверяемые ударением.</w:t>
            </w:r>
          </w:p>
        </w:tc>
      </w:tr>
      <w:tr w:rsidR="000D6ABF" w:rsidTr="000522C3">
        <w:tc>
          <w:tcPr>
            <w:tcW w:w="2694" w:type="dxa"/>
            <w:vAlign w:val="center"/>
          </w:tcPr>
          <w:p w:rsidR="000D6ABF" w:rsidRPr="0019505C" w:rsidRDefault="000D6ABF" w:rsidP="000522C3">
            <w:pPr>
              <w:pStyle w:val="Default"/>
              <w:rPr>
                <w:sz w:val="28"/>
                <w:szCs w:val="28"/>
              </w:rPr>
            </w:pPr>
            <w:r w:rsidRPr="0019505C">
              <w:rPr>
                <w:sz w:val="28"/>
                <w:szCs w:val="28"/>
              </w:rPr>
              <w:t>Проверяемые слова</w:t>
            </w:r>
          </w:p>
        </w:tc>
        <w:tc>
          <w:tcPr>
            <w:tcW w:w="3118" w:type="dxa"/>
            <w:vAlign w:val="center"/>
          </w:tcPr>
          <w:p w:rsidR="000D6ABF" w:rsidRPr="0019505C" w:rsidRDefault="000D6ABF" w:rsidP="000522C3">
            <w:pPr>
              <w:pStyle w:val="Default"/>
              <w:rPr>
                <w:sz w:val="28"/>
                <w:szCs w:val="28"/>
              </w:rPr>
            </w:pPr>
            <w:r w:rsidRPr="0019505C">
              <w:rPr>
                <w:sz w:val="28"/>
                <w:szCs w:val="28"/>
              </w:rPr>
              <w:t>Проверочные слова</w:t>
            </w:r>
          </w:p>
        </w:tc>
      </w:tr>
      <w:tr w:rsidR="000D6ABF" w:rsidTr="000522C3">
        <w:tc>
          <w:tcPr>
            <w:tcW w:w="2694" w:type="dxa"/>
          </w:tcPr>
          <w:p w:rsidR="000D6ABF" w:rsidRDefault="000D6ABF" w:rsidP="000522C3">
            <w:pPr>
              <w:pStyle w:val="Default"/>
              <w:jc w:val="both"/>
              <w:rPr>
                <w:sz w:val="28"/>
                <w:szCs w:val="28"/>
              </w:rPr>
            </w:pPr>
          </w:p>
        </w:tc>
        <w:tc>
          <w:tcPr>
            <w:tcW w:w="3118" w:type="dxa"/>
          </w:tcPr>
          <w:p w:rsidR="000D6ABF" w:rsidRDefault="000D6ABF" w:rsidP="000522C3">
            <w:pPr>
              <w:pStyle w:val="Default"/>
              <w:jc w:val="both"/>
              <w:rPr>
                <w:sz w:val="28"/>
                <w:szCs w:val="28"/>
              </w:rPr>
            </w:pPr>
          </w:p>
        </w:tc>
      </w:tr>
      <w:tr w:rsidR="000D6ABF" w:rsidTr="000522C3">
        <w:tc>
          <w:tcPr>
            <w:tcW w:w="2694" w:type="dxa"/>
          </w:tcPr>
          <w:p w:rsidR="000D6ABF" w:rsidRDefault="000D6ABF" w:rsidP="000522C3">
            <w:pPr>
              <w:pStyle w:val="Default"/>
              <w:jc w:val="both"/>
              <w:rPr>
                <w:sz w:val="28"/>
                <w:szCs w:val="28"/>
              </w:rPr>
            </w:pPr>
          </w:p>
        </w:tc>
        <w:tc>
          <w:tcPr>
            <w:tcW w:w="3118" w:type="dxa"/>
          </w:tcPr>
          <w:p w:rsidR="000D6ABF" w:rsidRDefault="000D6ABF" w:rsidP="000522C3">
            <w:pPr>
              <w:pStyle w:val="Default"/>
              <w:jc w:val="both"/>
              <w:rPr>
                <w:sz w:val="28"/>
                <w:szCs w:val="28"/>
              </w:rPr>
            </w:pPr>
          </w:p>
        </w:tc>
      </w:tr>
      <w:tr w:rsidR="000D6ABF" w:rsidTr="000522C3">
        <w:tc>
          <w:tcPr>
            <w:tcW w:w="2694" w:type="dxa"/>
          </w:tcPr>
          <w:p w:rsidR="000D6ABF" w:rsidRDefault="000D6ABF" w:rsidP="000522C3">
            <w:pPr>
              <w:pStyle w:val="Default"/>
              <w:jc w:val="both"/>
              <w:rPr>
                <w:sz w:val="28"/>
                <w:szCs w:val="28"/>
              </w:rPr>
            </w:pPr>
          </w:p>
        </w:tc>
        <w:tc>
          <w:tcPr>
            <w:tcW w:w="3118" w:type="dxa"/>
          </w:tcPr>
          <w:p w:rsidR="000D6ABF" w:rsidRDefault="000D6ABF" w:rsidP="000522C3">
            <w:pPr>
              <w:pStyle w:val="Default"/>
              <w:jc w:val="both"/>
              <w:rPr>
                <w:sz w:val="28"/>
                <w:szCs w:val="28"/>
              </w:rPr>
            </w:pPr>
          </w:p>
        </w:tc>
      </w:tr>
    </w:tbl>
    <w:p w:rsidR="000D6ABF" w:rsidRPr="0019505C" w:rsidRDefault="000D6ABF" w:rsidP="000D6ABF">
      <w:pPr>
        <w:pStyle w:val="Default"/>
        <w:jc w:val="both"/>
        <w:rPr>
          <w:sz w:val="28"/>
          <w:szCs w:val="28"/>
        </w:rPr>
      </w:pPr>
    </w:p>
    <w:tbl>
      <w:tblPr>
        <w:tblStyle w:val="ab"/>
        <w:tblW w:w="0" w:type="auto"/>
        <w:tblInd w:w="108" w:type="dxa"/>
        <w:tblLook w:val="04A0"/>
      </w:tblPr>
      <w:tblGrid>
        <w:gridCol w:w="2694"/>
        <w:gridCol w:w="3118"/>
      </w:tblGrid>
      <w:tr w:rsidR="000D6ABF" w:rsidTr="000522C3">
        <w:tc>
          <w:tcPr>
            <w:tcW w:w="5812" w:type="dxa"/>
            <w:gridSpan w:val="2"/>
            <w:shd w:val="clear" w:color="auto" w:fill="FDE9D9" w:themeFill="accent6" w:themeFillTint="33"/>
          </w:tcPr>
          <w:p w:rsidR="000D6ABF" w:rsidRPr="0019505C" w:rsidRDefault="000D6ABF" w:rsidP="000522C3">
            <w:pPr>
              <w:pStyle w:val="Default"/>
              <w:jc w:val="center"/>
              <w:rPr>
                <w:bCs/>
                <w:sz w:val="28"/>
                <w:szCs w:val="28"/>
              </w:rPr>
            </w:pPr>
            <w:r w:rsidRPr="0019505C">
              <w:rPr>
                <w:bCs/>
                <w:sz w:val="28"/>
                <w:szCs w:val="28"/>
              </w:rPr>
              <w:t xml:space="preserve">Парные по звонкости-глухости согласные </w:t>
            </w:r>
          </w:p>
          <w:p w:rsidR="000D6ABF" w:rsidRPr="0019505C" w:rsidRDefault="000D6ABF" w:rsidP="000522C3">
            <w:pPr>
              <w:pStyle w:val="Default"/>
              <w:jc w:val="center"/>
              <w:rPr>
                <w:sz w:val="28"/>
                <w:szCs w:val="28"/>
              </w:rPr>
            </w:pPr>
            <w:r w:rsidRPr="0019505C">
              <w:rPr>
                <w:bCs/>
                <w:sz w:val="28"/>
                <w:szCs w:val="28"/>
              </w:rPr>
              <w:t>в конце слова.</w:t>
            </w:r>
          </w:p>
        </w:tc>
      </w:tr>
      <w:tr w:rsidR="000D6ABF" w:rsidTr="000522C3">
        <w:tc>
          <w:tcPr>
            <w:tcW w:w="2694" w:type="dxa"/>
          </w:tcPr>
          <w:p w:rsidR="000D6ABF" w:rsidRPr="0019505C" w:rsidRDefault="000D6ABF" w:rsidP="000522C3">
            <w:pPr>
              <w:pStyle w:val="Default"/>
              <w:jc w:val="both"/>
              <w:rPr>
                <w:sz w:val="28"/>
                <w:szCs w:val="28"/>
              </w:rPr>
            </w:pPr>
            <w:r w:rsidRPr="0019505C">
              <w:rPr>
                <w:sz w:val="28"/>
                <w:szCs w:val="28"/>
              </w:rPr>
              <w:t>Проверяемые слова</w:t>
            </w:r>
          </w:p>
        </w:tc>
        <w:tc>
          <w:tcPr>
            <w:tcW w:w="3118" w:type="dxa"/>
          </w:tcPr>
          <w:p w:rsidR="000D6ABF" w:rsidRPr="0019505C" w:rsidRDefault="000D6ABF" w:rsidP="000522C3">
            <w:pPr>
              <w:pStyle w:val="Default"/>
              <w:jc w:val="both"/>
              <w:rPr>
                <w:sz w:val="28"/>
                <w:szCs w:val="28"/>
              </w:rPr>
            </w:pPr>
            <w:r w:rsidRPr="0019505C">
              <w:rPr>
                <w:sz w:val="28"/>
                <w:szCs w:val="28"/>
              </w:rPr>
              <w:t>Проверочные слова</w:t>
            </w:r>
          </w:p>
        </w:tc>
      </w:tr>
      <w:tr w:rsidR="000D6ABF" w:rsidTr="000522C3">
        <w:tc>
          <w:tcPr>
            <w:tcW w:w="2694" w:type="dxa"/>
          </w:tcPr>
          <w:p w:rsidR="000D6ABF" w:rsidRDefault="000D6ABF" w:rsidP="000522C3">
            <w:pPr>
              <w:pStyle w:val="Default"/>
              <w:jc w:val="both"/>
              <w:rPr>
                <w:sz w:val="28"/>
                <w:szCs w:val="28"/>
              </w:rPr>
            </w:pPr>
          </w:p>
        </w:tc>
        <w:tc>
          <w:tcPr>
            <w:tcW w:w="3118" w:type="dxa"/>
          </w:tcPr>
          <w:p w:rsidR="000D6ABF" w:rsidRDefault="000D6ABF" w:rsidP="000522C3">
            <w:pPr>
              <w:pStyle w:val="Default"/>
              <w:jc w:val="both"/>
              <w:rPr>
                <w:sz w:val="28"/>
                <w:szCs w:val="28"/>
              </w:rPr>
            </w:pPr>
          </w:p>
        </w:tc>
      </w:tr>
      <w:tr w:rsidR="000D6ABF" w:rsidTr="000522C3">
        <w:tc>
          <w:tcPr>
            <w:tcW w:w="2694" w:type="dxa"/>
          </w:tcPr>
          <w:p w:rsidR="000D6ABF" w:rsidRDefault="000D6ABF" w:rsidP="000522C3">
            <w:pPr>
              <w:pStyle w:val="Default"/>
              <w:jc w:val="both"/>
              <w:rPr>
                <w:sz w:val="28"/>
                <w:szCs w:val="28"/>
              </w:rPr>
            </w:pPr>
          </w:p>
        </w:tc>
        <w:tc>
          <w:tcPr>
            <w:tcW w:w="3118" w:type="dxa"/>
          </w:tcPr>
          <w:p w:rsidR="000D6ABF" w:rsidRDefault="000D6ABF" w:rsidP="000522C3">
            <w:pPr>
              <w:pStyle w:val="Default"/>
              <w:jc w:val="both"/>
              <w:rPr>
                <w:sz w:val="28"/>
                <w:szCs w:val="28"/>
              </w:rPr>
            </w:pPr>
          </w:p>
        </w:tc>
      </w:tr>
      <w:tr w:rsidR="000D6ABF" w:rsidTr="000522C3">
        <w:tc>
          <w:tcPr>
            <w:tcW w:w="2694" w:type="dxa"/>
          </w:tcPr>
          <w:p w:rsidR="000D6ABF" w:rsidRDefault="000D6ABF" w:rsidP="000522C3">
            <w:pPr>
              <w:pStyle w:val="Default"/>
              <w:jc w:val="both"/>
              <w:rPr>
                <w:sz w:val="28"/>
                <w:szCs w:val="28"/>
              </w:rPr>
            </w:pPr>
          </w:p>
        </w:tc>
        <w:tc>
          <w:tcPr>
            <w:tcW w:w="3118" w:type="dxa"/>
          </w:tcPr>
          <w:p w:rsidR="000D6ABF" w:rsidRDefault="000D6ABF" w:rsidP="000522C3">
            <w:pPr>
              <w:pStyle w:val="Default"/>
              <w:jc w:val="both"/>
              <w:rPr>
                <w:sz w:val="28"/>
                <w:szCs w:val="28"/>
              </w:rPr>
            </w:pPr>
          </w:p>
        </w:tc>
      </w:tr>
    </w:tbl>
    <w:p w:rsidR="000D6ABF" w:rsidRDefault="000D6ABF" w:rsidP="000D6ABF">
      <w:pPr>
        <w:pStyle w:val="Default"/>
        <w:jc w:val="both"/>
        <w:rPr>
          <w:sz w:val="28"/>
          <w:szCs w:val="28"/>
        </w:rPr>
      </w:pPr>
    </w:p>
    <w:tbl>
      <w:tblPr>
        <w:tblStyle w:val="ab"/>
        <w:tblW w:w="0" w:type="auto"/>
        <w:tblInd w:w="108" w:type="dxa"/>
        <w:tblLook w:val="04A0"/>
      </w:tblPr>
      <w:tblGrid>
        <w:gridCol w:w="2694"/>
        <w:gridCol w:w="3118"/>
      </w:tblGrid>
      <w:tr w:rsidR="000D6ABF" w:rsidTr="000522C3">
        <w:tc>
          <w:tcPr>
            <w:tcW w:w="5812" w:type="dxa"/>
            <w:gridSpan w:val="2"/>
            <w:shd w:val="clear" w:color="auto" w:fill="FDE9D9" w:themeFill="accent6" w:themeFillTint="33"/>
          </w:tcPr>
          <w:p w:rsidR="000D6ABF" w:rsidRPr="0019505C" w:rsidRDefault="000D6ABF" w:rsidP="000522C3">
            <w:pPr>
              <w:pStyle w:val="Default"/>
              <w:jc w:val="center"/>
              <w:rPr>
                <w:bCs/>
                <w:sz w:val="28"/>
                <w:szCs w:val="28"/>
              </w:rPr>
            </w:pPr>
            <w:r w:rsidRPr="0019505C">
              <w:rPr>
                <w:bCs/>
                <w:sz w:val="28"/>
                <w:szCs w:val="28"/>
              </w:rPr>
              <w:t xml:space="preserve">Парные по звонкости-глухости согласные </w:t>
            </w:r>
          </w:p>
          <w:p w:rsidR="000D6ABF" w:rsidRPr="0019505C" w:rsidRDefault="000D6ABF" w:rsidP="000522C3">
            <w:pPr>
              <w:pStyle w:val="Default"/>
              <w:jc w:val="center"/>
              <w:rPr>
                <w:sz w:val="28"/>
                <w:szCs w:val="28"/>
              </w:rPr>
            </w:pPr>
            <w:r w:rsidRPr="0019505C">
              <w:rPr>
                <w:bCs/>
                <w:sz w:val="28"/>
                <w:szCs w:val="28"/>
              </w:rPr>
              <w:t>в середине слова.</w:t>
            </w:r>
          </w:p>
        </w:tc>
      </w:tr>
      <w:tr w:rsidR="000D6ABF" w:rsidTr="000522C3">
        <w:tc>
          <w:tcPr>
            <w:tcW w:w="2694" w:type="dxa"/>
          </w:tcPr>
          <w:p w:rsidR="000D6ABF" w:rsidRPr="0019505C" w:rsidRDefault="000D6ABF" w:rsidP="000522C3">
            <w:pPr>
              <w:pStyle w:val="Default"/>
              <w:jc w:val="both"/>
              <w:rPr>
                <w:sz w:val="28"/>
                <w:szCs w:val="28"/>
              </w:rPr>
            </w:pPr>
            <w:r w:rsidRPr="0019505C">
              <w:rPr>
                <w:sz w:val="28"/>
                <w:szCs w:val="28"/>
              </w:rPr>
              <w:t>Проверяемые слова</w:t>
            </w:r>
          </w:p>
        </w:tc>
        <w:tc>
          <w:tcPr>
            <w:tcW w:w="3118" w:type="dxa"/>
          </w:tcPr>
          <w:p w:rsidR="000D6ABF" w:rsidRPr="0019505C" w:rsidRDefault="000D6ABF" w:rsidP="000522C3">
            <w:pPr>
              <w:pStyle w:val="Default"/>
              <w:jc w:val="both"/>
              <w:rPr>
                <w:sz w:val="28"/>
                <w:szCs w:val="28"/>
              </w:rPr>
            </w:pPr>
            <w:r w:rsidRPr="0019505C">
              <w:rPr>
                <w:sz w:val="28"/>
                <w:szCs w:val="28"/>
              </w:rPr>
              <w:t>Проверочные слова</w:t>
            </w:r>
          </w:p>
        </w:tc>
      </w:tr>
      <w:tr w:rsidR="000D6ABF" w:rsidTr="000522C3">
        <w:tc>
          <w:tcPr>
            <w:tcW w:w="2694" w:type="dxa"/>
          </w:tcPr>
          <w:p w:rsidR="000D6ABF" w:rsidRDefault="000D6ABF" w:rsidP="000522C3">
            <w:pPr>
              <w:pStyle w:val="Default"/>
              <w:jc w:val="both"/>
              <w:rPr>
                <w:sz w:val="28"/>
                <w:szCs w:val="28"/>
              </w:rPr>
            </w:pPr>
          </w:p>
        </w:tc>
        <w:tc>
          <w:tcPr>
            <w:tcW w:w="3118" w:type="dxa"/>
          </w:tcPr>
          <w:p w:rsidR="000D6ABF" w:rsidRDefault="000D6ABF" w:rsidP="000522C3">
            <w:pPr>
              <w:pStyle w:val="Default"/>
              <w:jc w:val="both"/>
              <w:rPr>
                <w:sz w:val="28"/>
                <w:szCs w:val="28"/>
              </w:rPr>
            </w:pPr>
          </w:p>
        </w:tc>
      </w:tr>
      <w:tr w:rsidR="000D6ABF" w:rsidTr="000522C3">
        <w:tc>
          <w:tcPr>
            <w:tcW w:w="2694" w:type="dxa"/>
          </w:tcPr>
          <w:p w:rsidR="000D6ABF" w:rsidRDefault="000D6ABF" w:rsidP="000522C3">
            <w:pPr>
              <w:pStyle w:val="Default"/>
              <w:jc w:val="both"/>
              <w:rPr>
                <w:sz w:val="28"/>
                <w:szCs w:val="28"/>
              </w:rPr>
            </w:pPr>
          </w:p>
        </w:tc>
        <w:tc>
          <w:tcPr>
            <w:tcW w:w="3118" w:type="dxa"/>
          </w:tcPr>
          <w:p w:rsidR="000D6ABF" w:rsidRDefault="000D6ABF" w:rsidP="000522C3">
            <w:pPr>
              <w:pStyle w:val="Default"/>
              <w:jc w:val="both"/>
              <w:rPr>
                <w:sz w:val="28"/>
                <w:szCs w:val="28"/>
              </w:rPr>
            </w:pPr>
          </w:p>
        </w:tc>
      </w:tr>
      <w:tr w:rsidR="000D6ABF" w:rsidTr="000522C3">
        <w:tc>
          <w:tcPr>
            <w:tcW w:w="2694" w:type="dxa"/>
          </w:tcPr>
          <w:p w:rsidR="000D6ABF" w:rsidRDefault="000D6ABF" w:rsidP="000522C3">
            <w:pPr>
              <w:pStyle w:val="Default"/>
              <w:jc w:val="both"/>
              <w:rPr>
                <w:sz w:val="28"/>
                <w:szCs w:val="28"/>
              </w:rPr>
            </w:pPr>
          </w:p>
        </w:tc>
        <w:tc>
          <w:tcPr>
            <w:tcW w:w="3118" w:type="dxa"/>
          </w:tcPr>
          <w:p w:rsidR="000D6ABF" w:rsidRDefault="000D6ABF" w:rsidP="000522C3">
            <w:pPr>
              <w:pStyle w:val="Default"/>
              <w:jc w:val="both"/>
              <w:rPr>
                <w:sz w:val="28"/>
                <w:szCs w:val="28"/>
              </w:rPr>
            </w:pPr>
          </w:p>
        </w:tc>
      </w:tr>
    </w:tbl>
    <w:p w:rsidR="000D6ABF" w:rsidRDefault="000D6ABF" w:rsidP="000D6ABF">
      <w:pPr>
        <w:pStyle w:val="Default"/>
        <w:jc w:val="both"/>
        <w:rPr>
          <w:sz w:val="28"/>
          <w:szCs w:val="28"/>
        </w:rPr>
      </w:pPr>
    </w:p>
    <w:p w:rsidR="000D6ABF" w:rsidRPr="0019505C" w:rsidRDefault="000D6ABF" w:rsidP="000D6ABF">
      <w:pPr>
        <w:pStyle w:val="Default"/>
        <w:jc w:val="both"/>
        <w:rPr>
          <w:sz w:val="28"/>
          <w:szCs w:val="28"/>
        </w:rPr>
      </w:pPr>
      <w:r w:rsidRPr="0019505C">
        <w:rPr>
          <w:b/>
          <w:i/>
          <w:sz w:val="28"/>
          <w:szCs w:val="28"/>
        </w:rPr>
        <w:t>Ответ.</w:t>
      </w:r>
      <w:r w:rsidRPr="0019505C">
        <w:rPr>
          <w:sz w:val="28"/>
          <w:szCs w:val="28"/>
        </w:rPr>
        <w:t xml:space="preserve"> </w:t>
      </w:r>
    </w:p>
    <w:p w:rsidR="000D6ABF" w:rsidRPr="0019505C" w:rsidRDefault="000D6ABF" w:rsidP="000D6ABF">
      <w:pPr>
        <w:pStyle w:val="Default"/>
        <w:jc w:val="both"/>
        <w:rPr>
          <w:sz w:val="28"/>
          <w:szCs w:val="28"/>
        </w:rPr>
      </w:pPr>
      <w:r w:rsidRPr="0019505C">
        <w:rPr>
          <w:sz w:val="28"/>
          <w:szCs w:val="28"/>
        </w:rPr>
        <w:t>Примерный вариант ответа.</w:t>
      </w:r>
    </w:p>
    <w:p w:rsidR="000D6ABF" w:rsidRDefault="000D6ABF" w:rsidP="000D6ABF">
      <w:pPr>
        <w:pStyle w:val="Default"/>
        <w:jc w:val="both"/>
        <w:rPr>
          <w:sz w:val="28"/>
          <w:szCs w:val="28"/>
        </w:rPr>
      </w:pPr>
    </w:p>
    <w:tbl>
      <w:tblPr>
        <w:tblStyle w:val="ab"/>
        <w:tblW w:w="5812" w:type="dxa"/>
        <w:tblInd w:w="108" w:type="dxa"/>
        <w:tblLayout w:type="fixed"/>
        <w:tblLook w:val="04A0"/>
      </w:tblPr>
      <w:tblGrid>
        <w:gridCol w:w="2694"/>
        <w:gridCol w:w="3118"/>
      </w:tblGrid>
      <w:tr w:rsidR="000D6ABF" w:rsidRPr="0019505C" w:rsidTr="000522C3">
        <w:tc>
          <w:tcPr>
            <w:tcW w:w="5812" w:type="dxa"/>
            <w:gridSpan w:val="2"/>
            <w:shd w:val="clear" w:color="auto" w:fill="FDE9D9" w:themeFill="accent6" w:themeFillTint="33"/>
          </w:tcPr>
          <w:p w:rsidR="000D6ABF" w:rsidRPr="0019505C" w:rsidRDefault="000D6ABF" w:rsidP="000522C3">
            <w:pPr>
              <w:pStyle w:val="Default"/>
              <w:jc w:val="center"/>
              <w:rPr>
                <w:bCs/>
                <w:sz w:val="28"/>
                <w:szCs w:val="28"/>
              </w:rPr>
            </w:pPr>
            <w:r w:rsidRPr="0019505C">
              <w:rPr>
                <w:bCs/>
                <w:sz w:val="28"/>
                <w:szCs w:val="28"/>
              </w:rPr>
              <w:t xml:space="preserve">Безударные гласные в корне слова, </w:t>
            </w:r>
          </w:p>
          <w:p w:rsidR="000D6ABF" w:rsidRPr="0019505C" w:rsidRDefault="000D6ABF" w:rsidP="000522C3">
            <w:pPr>
              <w:pStyle w:val="Default"/>
              <w:jc w:val="center"/>
              <w:rPr>
                <w:sz w:val="28"/>
                <w:szCs w:val="28"/>
              </w:rPr>
            </w:pPr>
            <w:r w:rsidRPr="0019505C">
              <w:rPr>
                <w:bCs/>
                <w:sz w:val="28"/>
                <w:szCs w:val="28"/>
              </w:rPr>
              <w:t>проверяемые ударением.</w:t>
            </w:r>
          </w:p>
        </w:tc>
      </w:tr>
      <w:tr w:rsidR="000D6ABF" w:rsidRPr="0019505C" w:rsidTr="000522C3">
        <w:tc>
          <w:tcPr>
            <w:tcW w:w="2694" w:type="dxa"/>
            <w:vAlign w:val="center"/>
          </w:tcPr>
          <w:p w:rsidR="000D6ABF" w:rsidRPr="0019505C" w:rsidRDefault="000D6ABF" w:rsidP="000522C3">
            <w:pPr>
              <w:pStyle w:val="Default"/>
              <w:rPr>
                <w:sz w:val="28"/>
                <w:szCs w:val="28"/>
              </w:rPr>
            </w:pPr>
            <w:r w:rsidRPr="0019505C">
              <w:rPr>
                <w:sz w:val="28"/>
                <w:szCs w:val="28"/>
              </w:rPr>
              <w:t>Проверяемые слова</w:t>
            </w:r>
          </w:p>
        </w:tc>
        <w:tc>
          <w:tcPr>
            <w:tcW w:w="3118" w:type="dxa"/>
            <w:vAlign w:val="center"/>
          </w:tcPr>
          <w:p w:rsidR="000D6ABF" w:rsidRPr="0019505C" w:rsidRDefault="000D6ABF" w:rsidP="000522C3">
            <w:pPr>
              <w:pStyle w:val="Default"/>
              <w:rPr>
                <w:sz w:val="28"/>
                <w:szCs w:val="28"/>
              </w:rPr>
            </w:pPr>
            <w:r w:rsidRPr="0019505C">
              <w:rPr>
                <w:sz w:val="28"/>
                <w:szCs w:val="28"/>
              </w:rPr>
              <w:t>Проверочные слова</w:t>
            </w:r>
          </w:p>
        </w:tc>
      </w:tr>
      <w:tr w:rsidR="000D6ABF" w:rsidRPr="0019505C" w:rsidTr="000522C3">
        <w:tc>
          <w:tcPr>
            <w:tcW w:w="2694" w:type="dxa"/>
            <w:vAlign w:val="center"/>
          </w:tcPr>
          <w:p w:rsidR="000D6ABF" w:rsidRPr="0019505C" w:rsidRDefault="000D6ABF" w:rsidP="000522C3">
            <w:pPr>
              <w:pStyle w:val="Default"/>
              <w:rPr>
                <w:sz w:val="28"/>
                <w:szCs w:val="28"/>
              </w:rPr>
            </w:pPr>
            <w:r w:rsidRPr="0019505C">
              <w:rPr>
                <w:sz w:val="28"/>
                <w:szCs w:val="28"/>
              </w:rPr>
              <w:t>д</w:t>
            </w:r>
            <w:r w:rsidRPr="0019505C">
              <w:rPr>
                <w:sz w:val="28"/>
                <w:szCs w:val="28"/>
                <w:u w:val="single"/>
              </w:rPr>
              <w:t>о</w:t>
            </w:r>
            <w:r w:rsidRPr="0019505C">
              <w:rPr>
                <w:sz w:val="28"/>
                <w:szCs w:val="28"/>
              </w:rPr>
              <w:t>ма</w:t>
            </w:r>
          </w:p>
        </w:tc>
        <w:tc>
          <w:tcPr>
            <w:tcW w:w="3118" w:type="dxa"/>
            <w:vAlign w:val="center"/>
          </w:tcPr>
          <w:p w:rsidR="000D6ABF" w:rsidRPr="0019505C" w:rsidRDefault="000D6ABF" w:rsidP="000522C3">
            <w:pPr>
              <w:pStyle w:val="Default"/>
              <w:rPr>
                <w:sz w:val="28"/>
                <w:szCs w:val="28"/>
              </w:rPr>
            </w:pPr>
            <w:r w:rsidRPr="0019505C">
              <w:rPr>
                <w:sz w:val="28"/>
                <w:szCs w:val="28"/>
              </w:rPr>
              <w:t>дом</w:t>
            </w:r>
          </w:p>
        </w:tc>
      </w:tr>
      <w:tr w:rsidR="000D6ABF" w:rsidRPr="0019505C" w:rsidTr="000522C3">
        <w:tc>
          <w:tcPr>
            <w:tcW w:w="2694" w:type="dxa"/>
            <w:vAlign w:val="center"/>
          </w:tcPr>
          <w:p w:rsidR="000D6ABF" w:rsidRPr="0019505C" w:rsidRDefault="000D6ABF" w:rsidP="000522C3">
            <w:pPr>
              <w:pStyle w:val="Default"/>
              <w:rPr>
                <w:sz w:val="28"/>
                <w:szCs w:val="28"/>
              </w:rPr>
            </w:pPr>
            <w:r w:rsidRPr="0019505C">
              <w:rPr>
                <w:sz w:val="28"/>
                <w:szCs w:val="28"/>
              </w:rPr>
              <w:t>л</w:t>
            </w:r>
            <w:r w:rsidRPr="0019505C">
              <w:rPr>
                <w:sz w:val="28"/>
                <w:szCs w:val="28"/>
                <w:u w:val="single"/>
              </w:rPr>
              <w:t>е</w:t>
            </w:r>
            <w:r w:rsidRPr="0019505C">
              <w:rPr>
                <w:sz w:val="28"/>
                <w:szCs w:val="28"/>
              </w:rPr>
              <w:t>тать</w:t>
            </w:r>
          </w:p>
        </w:tc>
        <w:tc>
          <w:tcPr>
            <w:tcW w:w="3118" w:type="dxa"/>
            <w:vAlign w:val="center"/>
          </w:tcPr>
          <w:p w:rsidR="000D6ABF" w:rsidRPr="0019505C" w:rsidRDefault="000D6ABF" w:rsidP="000522C3">
            <w:pPr>
              <w:pStyle w:val="Default"/>
              <w:rPr>
                <w:sz w:val="28"/>
                <w:szCs w:val="28"/>
              </w:rPr>
            </w:pPr>
            <w:r w:rsidRPr="0019505C">
              <w:rPr>
                <w:sz w:val="28"/>
                <w:szCs w:val="28"/>
              </w:rPr>
              <w:t>полёт</w:t>
            </w:r>
          </w:p>
        </w:tc>
      </w:tr>
      <w:tr w:rsidR="000D6ABF" w:rsidRPr="0019505C" w:rsidTr="000522C3">
        <w:tc>
          <w:tcPr>
            <w:tcW w:w="2694" w:type="dxa"/>
            <w:vAlign w:val="center"/>
          </w:tcPr>
          <w:p w:rsidR="000D6ABF" w:rsidRPr="0019505C" w:rsidRDefault="000D6ABF" w:rsidP="000522C3">
            <w:pPr>
              <w:pStyle w:val="Default"/>
              <w:rPr>
                <w:sz w:val="28"/>
                <w:szCs w:val="28"/>
              </w:rPr>
            </w:pPr>
            <w:r w:rsidRPr="0019505C">
              <w:rPr>
                <w:sz w:val="28"/>
                <w:szCs w:val="28"/>
              </w:rPr>
              <w:t>з</w:t>
            </w:r>
            <w:r w:rsidRPr="0019505C">
              <w:rPr>
                <w:sz w:val="28"/>
                <w:szCs w:val="28"/>
                <w:u w:val="single"/>
              </w:rPr>
              <w:t>и</w:t>
            </w:r>
            <w:r w:rsidRPr="0019505C">
              <w:rPr>
                <w:sz w:val="28"/>
                <w:szCs w:val="28"/>
              </w:rPr>
              <w:t>мой</w:t>
            </w:r>
          </w:p>
        </w:tc>
        <w:tc>
          <w:tcPr>
            <w:tcW w:w="3118" w:type="dxa"/>
            <w:vAlign w:val="center"/>
          </w:tcPr>
          <w:p w:rsidR="000D6ABF" w:rsidRPr="0019505C" w:rsidRDefault="000D6ABF" w:rsidP="000522C3">
            <w:pPr>
              <w:pStyle w:val="Default"/>
              <w:rPr>
                <w:sz w:val="28"/>
                <w:szCs w:val="28"/>
              </w:rPr>
            </w:pPr>
            <w:r w:rsidRPr="0019505C">
              <w:rPr>
                <w:sz w:val="28"/>
                <w:szCs w:val="28"/>
              </w:rPr>
              <w:t>зимушка</w:t>
            </w:r>
          </w:p>
        </w:tc>
      </w:tr>
    </w:tbl>
    <w:p w:rsidR="000D6ABF" w:rsidRDefault="000D6ABF" w:rsidP="000D6ABF">
      <w:pPr>
        <w:pStyle w:val="Default"/>
        <w:jc w:val="both"/>
        <w:rPr>
          <w:sz w:val="28"/>
          <w:szCs w:val="28"/>
        </w:rPr>
      </w:pPr>
    </w:p>
    <w:tbl>
      <w:tblPr>
        <w:tblStyle w:val="ab"/>
        <w:tblW w:w="5812" w:type="dxa"/>
        <w:tblInd w:w="108" w:type="dxa"/>
        <w:tblLayout w:type="fixed"/>
        <w:tblLook w:val="04A0"/>
      </w:tblPr>
      <w:tblGrid>
        <w:gridCol w:w="2694"/>
        <w:gridCol w:w="3118"/>
      </w:tblGrid>
      <w:tr w:rsidR="000D6ABF" w:rsidRPr="0019505C" w:rsidTr="000522C3">
        <w:tc>
          <w:tcPr>
            <w:tcW w:w="5812" w:type="dxa"/>
            <w:gridSpan w:val="2"/>
            <w:shd w:val="clear" w:color="auto" w:fill="FDE9D9" w:themeFill="accent6" w:themeFillTint="33"/>
          </w:tcPr>
          <w:p w:rsidR="000D6ABF" w:rsidRPr="0019505C" w:rsidRDefault="000D6ABF" w:rsidP="000522C3">
            <w:pPr>
              <w:pStyle w:val="Default"/>
              <w:jc w:val="center"/>
              <w:rPr>
                <w:bCs/>
                <w:sz w:val="28"/>
                <w:szCs w:val="28"/>
              </w:rPr>
            </w:pPr>
            <w:r w:rsidRPr="0019505C">
              <w:rPr>
                <w:bCs/>
                <w:sz w:val="28"/>
                <w:szCs w:val="28"/>
              </w:rPr>
              <w:t xml:space="preserve">Парные по звонкости-глухости согласные </w:t>
            </w:r>
          </w:p>
          <w:p w:rsidR="000D6ABF" w:rsidRPr="0019505C" w:rsidRDefault="000D6ABF" w:rsidP="000522C3">
            <w:pPr>
              <w:pStyle w:val="Default"/>
              <w:jc w:val="center"/>
              <w:rPr>
                <w:sz w:val="28"/>
                <w:szCs w:val="28"/>
              </w:rPr>
            </w:pPr>
            <w:r w:rsidRPr="0019505C">
              <w:rPr>
                <w:bCs/>
                <w:sz w:val="28"/>
                <w:szCs w:val="28"/>
              </w:rPr>
              <w:t>в конце слова.</w:t>
            </w:r>
          </w:p>
        </w:tc>
      </w:tr>
      <w:tr w:rsidR="000D6ABF" w:rsidRPr="0019505C" w:rsidTr="000522C3">
        <w:tc>
          <w:tcPr>
            <w:tcW w:w="2694" w:type="dxa"/>
          </w:tcPr>
          <w:p w:rsidR="000D6ABF" w:rsidRPr="0019505C" w:rsidRDefault="000D6ABF" w:rsidP="000522C3">
            <w:pPr>
              <w:pStyle w:val="Default"/>
              <w:jc w:val="both"/>
              <w:rPr>
                <w:sz w:val="28"/>
                <w:szCs w:val="28"/>
              </w:rPr>
            </w:pPr>
            <w:r w:rsidRPr="0019505C">
              <w:rPr>
                <w:sz w:val="28"/>
                <w:szCs w:val="28"/>
              </w:rPr>
              <w:t>Проверяемые слова</w:t>
            </w:r>
          </w:p>
        </w:tc>
        <w:tc>
          <w:tcPr>
            <w:tcW w:w="3118" w:type="dxa"/>
          </w:tcPr>
          <w:p w:rsidR="000D6ABF" w:rsidRPr="0019505C" w:rsidRDefault="000D6ABF" w:rsidP="000522C3">
            <w:pPr>
              <w:pStyle w:val="Default"/>
              <w:jc w:val="both"/>
              <w:rPr>
                <w:sz w:val="28"/>
                <w:szCs w:val="28"/>
              </w:rPr>
            </w:pPr>
            <w:r w:rsidRPr="0019505C">
              <w:rPr>
                <w:sz w:val="28"/>
                <w:szCs w:val="28"/>
              </w:rPr>
              <w:t>Проверочные слова</w:t>
            </w:r>
          </w:p>
        </w:tc>
      </w:tr>
      <w:tr w:rsidR="000D6ABF" w:rsidRPr="0019505C" w:rsidTr="000522C3">
        <w:tc>
          <w:tcPr>
            <w:tcW w:w="2694" w:type="dxa"/>
          </w:tcPr>
          <w:p w:rsidR="000D6ABF" w:rsidRPr="0019505C" w:rsidRDefault="000D6ABF" w:rsidP="000522C3">
            <w:pPr>
              <w:pStyle w:val="Default"/>
              <w:jc w:val="both"/>
              <w:rPr>
                <w:sz w:val="28"/>
                <w:szCs w:val="28"/>
              </w:rPr>
            </w:pPr>
            <w:r w:rsidRPr="0019505C">
              <w:rPr>
                <w:sz w:val="28"/>
                <w:szCs w:val="28"/>
              </w:rPr>
              <w:t>зу</w:t>
            </w:r>
            <w:r w:rsidRPr="0019505C">
              <w:rPr>
                <w:sz w:val="28"/>
                <w:szCs w:val="28"/>
                <w:u w:val="single"/>
              </w:rPr>
              <w:t>б</w:t>
            </w:r>
          </w:p>
        </w:tc>
        <w:tc>
          <w:tcPr>
            <w:tcW w:w="3118" w:type="dxa"/>
          </w:tcPr>
          <w:p w:rsidR="000D6ABF" w:rsidRPr="0019505C" w:rsidRDefault="000D6ABF" w:rsidP="000522C3">
            <w:pPr>
              <w:pStyle w:val="Default"/>
              <w:jc w:val="both"/>
              <w:rPr>
                <w:sz w:val="28"/>
                <w:szCs w:val="28"/>
              </w:rPr>
            </w:pPr>
            <w:r w:rsidRPr="0019505C">
              <w:rPr>
                <w:sz w:val="28"/>
                <w:szCs w:val="28"/>
              </w:rPr>
              <w:t>зубы</w:t>
            </w:r>
          </w:p>
        </w:tc>
      </w:tr>
      <w:tr w:rsidR="000D6ABF" w:rsidRPr="0019505C" w:rsidTr="000522C3">
        <w:tc>
          <w:tcPr>
            <w:tcW w:w="2694" w:type="dxa"/>
          </w:tcPr>
          <w:p w:rsidR="000D6ABF" w:rsidRPr="0019505C" w:rsidRDefault="000D6ABF" w:rsidP="000522C3">
            <w:pPr>
              <w:pStyle w:val="Default"/>
              <w:jc w:val="both"/>
              <w:rPr>
                <w:sz w:val="28"/>
                <w:szCs w:val="28"/>
              </w:rPr>
            </w:pPr>
            <w:r w:rsidRPr="0019505C">
              <w:rPr>
                <w:sz w:val="28"/>
                <w:szCs w:val="28"/>
              </w:rPr>
              <w:t>ро</w:t>
            </w:r>
            <w:r w:rsidRPr="0019505C">
              <w:rPr>
                <w:sz w:val="28"/>
                <w:szCs w:val="28"/>
                <w:u w:val="single"/>
              </w:rPr>
              <w:t>д</w:t>
            </w:r>
          </w:p>
        </w:tc>
        <w:tc>
          <w:tcPr>
            <w:tcW w:w="3118" w:type="dxa"/>
          </w:tcPr>
          <w:p w:rsidR="000D6ABF" w:rsidRPr="0019505C" w:rsidRDefault="000D6ABF" w:rsidP="000522C3">
            <w:pPr>
              <w:pStyle w:val="Default"/>
              <w:jc w:val="both"/>
              <w:rPr>
                <w:sz w:val="28"/>
                <w:szCs w:val="28"/>
              </w:rPr>
            </w:pPr>
            <w:r w:rsidRPr="0019505C">
              <w:rPr>
                <w:sz w:val="28"/>
                <w:szCs w:val="28"/>
              </w:rPr>
              <w:t>родной</w:t>
            </w:r>
          </w:p>
        </w:tc>
      </w:tr>
      <w:tr w:rsidR="000D6ABF" w:rsidRPr="0019505C" w:rsidTr="000522C3">
        <w:tc>
          <w:tcPr>
            <w:tcW w:w="2694" w:type="dxa"/>
          </w:tcPr>
          <w:p w:rsidR="000D6ABF" w:rsidRPr="0019505C" w:rsidRDefault="000D6ABF" w:rsidP="000522C3">
            <w:pPr>
              <w:pStyle w:val="Default"/>
              <w:jc w:val="both"/>
              <w:rPr>
                <w:sz w:val="28"/>
                <w:szCs w:val="28"/>
              </w:rPr>
            </w:pPr>
            <w:r w:rsidRPr="0019505C">
              <w:rPr>
                <w:sz w:val="28"/>
                <w:szCs w:val="28"/>
              </w:rPr>
              <w:t>сне</w:t>
            </w:r>
            <w:r w:rsidRPr="0019505C">
              <w:rPr>
                <w:sz w:val="28"/>
                <w:szCs w:val="28"/>
                <w:u w:val="single"/>
              </w:rPr>
              <w:t>г</w:t>
            </w:r>
          </w:p>
        </w:tc>
        <w:tc>
          <w:tcPr>
            <w:tcW w:w="3118" w:type="dxa"/>
          </w:tcPr>
          <w:p w:rsidR="000D6ABF" w:rsidRPr="0019505C" w:rsidRDefault="000D6ABF" w:rsidP="000522C3">
            <w:pPr>
              <w:pStyle w:val="Default"/>
              <w:jc w:val="both"/>
              <w:rPr>
                <w:sz w:val="28"/>
                <w:szCs w:val="28"/>
              </w:rPr>
            </w:pPr>
            <w:r w:rsidRPr="0019505C">
              <w:rPr>
                <w:sz w:val="28"/>
                <w:szCs w:val="28"/>
              </w:rPr>
              <w:t>снега</w:t>
            </w:r>
          </w:p>
        </w:tc>
      </w:tr>
    </w:tbl>
    <w:p w:rsidR="000D6ABF" w:rsidRDefault="000D6ABF" w:rsidP="000D6ABF">
      <w:pPr>
        <w:pStyle w:val="Default"/>
        <w:jc w:val="both"/>
        <w:rPr>
          <w:sz w:val="28"/>
          <w:szCs w:val="28"/>
        </w:rPr>
      </w:pPr>
    </w:p>
    <w:tbl>
      <w:tblPr>
        <w:tblStyle w:val="ab"/>
        <w:tblW w:w="0" w:type="auto"/>
        <w:tblInd w:w="108" w:type="dxa"/>
        <w:tblLook w:val="04A0"/>
      </w:tblPr>
      <w:tblGrid>
        <w:gridCol w:w="2694"/>
        <w:gridCol w:w="3118"/>
      </w:tblGrid>
      <w:tr w:rsidR="000D6ABF" w:rsidTr="000522C3">
        <w:tc>
          <w:tcPr>
            <w:tcW w:w="5812" w:type="dxa"/>
            <w:gridSpan w:val="2"/>
            <w:shd w:val="clear" w:color="auto" w:fill="FDE9D9" w:themeFill="accent6" w:themeFillTint="33"/>
          </w:tcPr>
          <w:p w:rsidR="000D6ABF" w:rsidRPr="0019505C" w:rsidRDefault="000D6ABF" w:rsidP="000522C3">
            <w:pPr>
              <w:pStyle w:val="Default"/>
              <w:jc w:val="center"/>
              <w:rPr>
                <w:bCs/>
                <w:sz w:val="28"/>
                <w:szCs w:val="28"/>
              </w:rPr>
            </w:pPr>
            <w:r w:rsidRPr="0019505C">
              <w:rPr>
                <w:bCs/>
                <w:sz w:val="28"/>
                <w:szCs w:val="28"/>
              </w:rPr>
              <w:t>Парные по звонкости-глухости согласные</w:t>
            </w:r>
          </w:p>
          <w:p w:rsidR="000D6ABF" w:rsidRDefault="000D6ABF" w:rsidP="000522C3">
            <w:pPr>
              <w:pStyle w:val="Default"/>
              <w:jc w:val="center"/>
              <w:rPr>
                <w:sz w:val="28"/>
                <w:szCs w:val="28"/>
              </w:rPr>
            </w:pPr>
            <w:r w:rsidRPr="0019505C">
              <w:rPr>
                <w:bCs/>
                <w:sz w:val="28"/>
                <w:szCs w:val="28"/>
              </w:rPr>
              <w:t>в середине слова.</w:t>
            </w:r>
          </w:p>
        </w:tc>
      </w:tr>
      <w:tr w:rsidR="000D6ABF" w:rsidTr="000522C3">
        <w:tc>
          <w:tcPr>
            <w:tcW w:w="2694" w:type="dxa"/>
          </w:tcPr>
          <w:p w:rsidR="000D6ABF" w:rsidRPr="0019505C" w:rsidRDefault="000D6ABF" w:rsidP="000522C3">
            <w:pPr>
              <w:pStyle w:val="Default"/>
              <w:jc w:val="both"/>
              <w:rPr>
                <w:sz w:val="28"/>
                <w:szCs w:val="28"/>
              </w:rPr>
            </w:pPr>
            <w:r w:rsidRPr="0019505C">
              <w:rPr>
                <w:sz w:val="28"/>
                <w:szCs w:val="28"/>
              </w:rPr>
              <w:t>Проверяемые слова</w:t>
            </w:r>
          </w:p>
        </w:tc>
        <w:tc>
          <w:tcPr>
            <w:tcW w:w="3118" w:type="dxa"/>
          </w:tcPr>
          <w:p w:rsidR="000D6ABF" w:rsidRPr="0019505C" w:rsidRDefault="000D6ABF" w:rsidP="000522C3">
            <w:pPr>
              <w:pStyle w:val="Default"/>
              <w:jc w:val="both"/>
              <w:rPr>
                <w:sz w:val="28"/>
                <w:szCs w:val="28"/>
              </w:rPr>
            </w:pPr>
            <w:r w:rsidRPr="0019505C">
              <w:rPr>
                <w:sz w:val="28"/>
                <w:szCs w:val="28"/>
              </w:rPr>
              <w:t>Проверочные слова</w:t>
            </w:r>
          </w:p>
        </w:tc>
      </w:tr>
      <w:tr w:rsidR="000D6ABF" w:rsidTr="000522C3">
        <w:tc>
          <w:tcPr>
            <w:tcW w:w="2694" w:type="dxa"/>
          </w:tcPr>
          <w:p w:rsidR="000D6ABF" w:rsidRPr="0019505C" w:rsidRDefault="000D6ABF" w:rsidP="000522C3">
            <w:pPr>
              <w:pStyle w:val="Default"/>
              <w:jc w:val="both"/>
              <w:rPr>
                <w:sz w:val="28"/>
                <w:szCs w:val="28"/>
              </w:rPr>
            </w:pPr>
            <w:r w:rsidRPr="0019505C">
              <w:rPr>
                <w:sz w:val="28"/>
                <w:szCs w:val="28"/>
              </w:rPr>
              <w:t>ло</w:t>
            </w:r>
            <w:r w:rsidRPr="0019505C">
              <w:rPr>
                <w:sz w:val="28"/>
                <w:szCs w:val="28"/>
                <w:u w:val="single"/>
              </w:rPr>
              <w:t>ж</w:t>
            </w:r>
            <w:r w:rsidRPr="0019505C">
              <w:rPr>
                <w:sz w:val="28"/>
                <w:szCs w:val="28"/>
              </w:rPr>
              <w:t>ка</w:t>
            </w:r>
          </w:p>
        </w:tc>
        <w:tc>
          <w:tcPr>
            <w:tcW w:w="3118" w:type="dxa"/>
          </w:tcPr>
          <w:p w:rsidR="000D6ABF" w:rsidRPr="0019505C" w:rsidRDefault="000D6ABF" w:rsidP="000522C3">
            <w:pPr>
              <w:pStyle w:val="Default"/>
              <w:jc w:val="both"/>
              <w:rPr>
                <w:sz w:val="28"/>
                <w:szCs w:val="28"/>
              </w:rPr>
            </w:pPr>
            <w:r w:rsidRPr="0019505C">
              <w:rPr>
                <w:sz w:val="28"/>
                <w:szCs w:val="28"/>
              </w:rPr>
              <w:t>ложечка</w:t>
            </w:r>
          </w:p>
        </w:tc>
      </w:tr>
      <w:tr w:rsidR="000D6ABF" w:rsidTr="000522C3">
        <w:tc>
          <w:tcPr>
            <w:tcW w:w="2694" w:type="dxa"/>
          </w:tcPr>
          <w:p w:rsidR="000D6ABF" w:rsidRPr="0019505C" w:rsidRDefault="000D6ABF" w:rsidP="000522C3">
            <w:pPr>
              <w:pStyle w:val="Default"/>
              <w:jc w:val="both"/>
              <w:rPr>
                <w:sz w:val="28"/>
                <w:szCs w:val="28"/>
              </w:rPr>
            </w:pPr>
            <w:r w:rsidRPr="0019505C">
              <w:rPr>
                <w:sz w:val="28"/>
                <w:szCs w:val="28"/>
              </w:rPr>
              <w:t>ска</w:t>
            </w:r>
            <w:r w:rsidRPr="0019505C">
              <w:rPr>
                <w:sz w:val="28"/>
                <w:szCs w:val="28"/>
                <w:u w:val="single"/>
              </w:rPr>
              <w:t>з</w:t>
            </w:r>
            <w:r w:rsidRPr="0019505C">
              <w:rPr>
                <w:sz w:val="28"/>
                <w:szCs w:val="28"/>
              </w:rPr>
              <w:t>ка</w:t>
            </w:r>
          </w:p>
        </w:tc>
        <w:tc>
          <w:tcPr>
            <w:tcW w:w="3118" w:type="dxa"/>
          </w:tcPr>
          <w:p w:rsidR="000D6ABF" w:rsidRPr="0019505C" w:rsidRDefault="000D6ABF" w:rsidP="000522C3">
            <w:pPr>
              <w:pStyle w:val="Default"/>
              <w:jc w:val="both"/>
              <w:rPr>
                <w:sz w:val="28"/>
                <w:szCs w:val="28"/>
              </w:rPr>
            </w:pPr>
            <w:r w:rsidRPr="0019505C">
              <w:rPr>
                <w:sz w:val="28"/>
                <w:szCs w:val="28"/>
              </w:rPr>
              <w:t>сказочка</w:t>
            </w:r>
          </w:p>
        </w:tc>
      </w:tr>
      <w:tr w:rsidR="000D6ABF" w:rsidTr="000522C3">
        <w:tc>
          <w:tcPr>
            <w:tcW w:w="2694" w:type="dxa"/>
          </w:tcPr>
          <w:p w:rsidR="000D6ABF" w:rsidRPr="0019505C" w:rsidRDefault="000D6ABF" w:rsidP="000522C3">
            <w:pPr>
              <w:pStyle w:val="Default"/>
              <w:jc w:val="both"/>
              <w:rPr>
                <w:sz w:val="28"/>
                <w:szCs w:val="28"/>
              </w:rPr>
            </w:pPr>
            <w:r w:rsidRPr="0019505C">
              <w:rPr>
                <w:sz w:val="28"/>
                <w:szCs w:val="28"/>
              </w:rPr>
              <w:t>закла</w:t>
            </w:r>
            <w:r w:rsidRPr="0019505C">
              <w:rPr>
                <w:sz w:val="28"/>
                <w:szCs w:val="28"/>
                <w:u w:val="single"/>
              </w:rPr>
              <w:t>д</w:t>
            </w:r>
            <w:r w:rsidRPr="0019505C">
              <w:rPr>
                <w:sz w:val="28"/>
                <w:szCs w:val="28"/>
              </w:rPr>
              <w:t>ка</w:t>
            </w:r>
          </w:p>
        </w:tc>
        <w:tc>
          <w:tcPr>
            <w:tcW w:w="3118" w:type="dxa"/>
          </w:tcPr>
          <w:p w:rsidR="000D6ABF" w:rsidRPr="0019505C" w:rsidRDefault="000D6ABF" w:rsidP="000522C3">
            <w:pPr>
              <w:pStyle w:val="Default"/>
              <w:jc w:val="both"/>
              <w:rPr>
                <w:sz w:val="28"/>
                <w:szCs w:val="28"/>
              </w:rPr>
            </w:pPr>
            <w:r w:rsidRPr="0019505C">
              <w:rPr>
                <w:sz w:val="28"/>
                <w:szCs w:val="28"/>
              </w:rPr>
              <w:t>закладочка</w:t>
            </w:r>
          </w:p>
        </w:tc>
      </w:tr>
    </w:tbl>
    <w:p w:rsidR="000D6ABF" w:rsidRDefault="000D6ABF" w:rsidP="000D6ABF">
      <w:pPr>
        <w:pStyle w:val="Default"/>
        <w:jc w:val="both"/>
        <w:rPr>
          <w:sz w:val="28"/>
          <w:szCs w:val="28"/>
        </w:rPr>
      </w:pPr>
    </w:p>
    <w:p w:rsidR="000D6ABF" w:rsidRPr="0019505C" w:rsidRDefault="000D6ABF" w:rsidP="000D6ABF">
      <w:pPr>
        <w:pStyle w:val="Default"/>
        <w:jc w:val="both"/>
        <w:rPr>
          <w:bCs/>
          <w:iCs/>
          <w:sz w:val="28"/>
          <w:szCs w:val="28"/>
        </w:rPr>
      </w:pPr>
      <w:r w:rsidRPr="0019505C">
        <w:rPr>
          <w:b/>
          <w:i/>
          <w:iCs/>
          <w:sz w:val="28"/>
          <w:szCs w:val="28"/>
        </w:rPr>
        <w:t>Комментарии.</w:t>
      </w:r>
      <w:r w:rsidRPr="0019505C">
        <w:rPr>
          <w:b/>
          <w:bCs/>
          <w:i/>
          <w:iCs/>
          <w:sz w:val="28"/>
          <w:szCs w:val="28"/>
        </w:rPr>
        <w:t xml:space="preserve"> </w:t>
      </w:r>
      <w:r w:rsidRPr="0019505C">
        <w:rPr>
          <w:sz w:val="28"/>
          <w:szCs w:val="28"/>
        </w:rPr>
        <w:t xml:space="preserve">После представления работ идет </w:t>
      </w:r>
      <w:r w:rsidRPr="0019505C">
        <w:rPr>
          <w:bCs/>
          <w:iCs/>
          <w:sz w:val="28"/>
          <w:szCs w:val="28"/>
        </w:rPr>
        <w:t>короткое обсуждение, корректировка, исправление ошибок. Подводятся итоги.</w:t>
      </w: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Ребята, вы хорошо поработали. Ваши материалы мы отправим в редакцию издательства. Думаю, редакторы будут довольны.</w:t>
      </w:r>
    </w:p>
    <w:p w:rsidR="000D6ABF"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4234898" cy="1222629"/>
            <wp:effectExtent l="19050" t="0" r="0" b="0"/>
            <wp:docPr id="17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286946" cy="1237656"/>
                    </a:xfrm>
                    <a:prstGeom prst="rect">
                      <a:avLst/>
                    </a:prstGeom>
                    <a:noFill/>
                    <a:ln w="9525">
                      <a:noFill/>
                      <a:miter lim="800000"/>
                      <a:headEnd/>
                      <a:tailEnd/>
                    </a:ln>
                  </pic:spPr>
                </pic:pic>
              </a:graphicData>
            </a:graphic>
          </wp:inline>
        </w:drawing>
      </w:r>
    </w:p>
    <w:p w:rsidR="000D6ABF" w:rsidRDefault="000D6ABF" w:rsidP="000D6ABF">
      <w:pPr>
        <w:pStyle w:val="Default"/>
        <w:rPr>
          <w:b/>
          <w:bCs/>
          <w:sz w:val="28"/>
          <w:szCs w:val="28"/>
        </w:rPr>
      </w:pP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8 </w:t>
      </w:r>
      <w:r w:rsidRPr="0019505C">
        <w:rPr>
          <w:b/>
          <w:bCs/>
          <w:sz w:val="28"/>
          <w:szCs w:val="28"/>
        </w:rPr>
        <w:t xml:space="preserve">«Поздравительное письмо» </w:t>
      </w:r>
    </w:p>
    <w:p w:rsidR="000D6ABF" w:rsidRPr="0019505C" w:rsidRDefault="000D6ABF" w:rsidP="000D6ABF">
      <w:pPr>
        <w:pStyle w:val="Default"/>
        <w:rPr>
          <w:b/>
          <w:bCs/>
          <w:sz w:val="28"/>
          <w:szCs w:val="28"/>
        </w:rPr>
      </w:pPr>
      <w:r w:rsidRPr="0019505C">
        <w:rPr>
          <w:b/>
          <w:bCs/>
          <w:sz w:val="28"/>
          <w:szCs w:val="28"/>
        </w:rPr>
        <w:t xml:space="preserve">Тема урока: </w:t>
      </w:r>
      <w:r w:rsidRPr="0019505C">
        <w:rPr>
          <w:bCs/>
          <w:sz w:val="28"/>
          <w:szCs w:val="28"/>
        </w:rPr>
        <w:t>«Написание поздравительного письма. Разделительный мягкий и твёрдый знаки»</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spacing w:after="0" w:line="240" w:lineRule="auto"/>
              <w:ind w:firstLine="0"/>
              <w:jc w:val="left"/>
              <w:rPr>
                <w:rFonts w:ascii="Times New Roman" w:eastAsia="Times New Roman" w:hAnsi="Times New Roman" w:cs="Times New Roman"/>
                <w:sz w:val="28"/>
                <w:szCs w:val="28"/>
                <w:lang w:eastAsia="ru-RU"/>
              </w:rPr>
            </w:pPr>
            <w:r w:rsidRPr="0019505C">
              <w:rPr>
                <w:rFonts w:ascii="Times New Roman" w:eastAsia="Times New Roman" w:hAnsi="Times New Roman" w:cs="Times New Roman"/>
                <w:sz w:val="28"/>
                <w:szCs w:val="28"/>
                <w:lang w:eastAsia="ru-RU"/>
              </w:rPr>
              <w:t>1. Развитие речи учащихся при написании поздравительного письма.</w:t>
            </w:r>
          </w:p>
          <w:p w:rsidR="000D6ABF" w:rsidRPr="0019505C" w:rsidRDefault="000D6ABF" w:rsidP="000522C3">
            <w:pPr>
              <w:spacing w:after="0" w:line="240" w:lineRule="auto"/>
              <w:ind w:firstLine="0"/>
              <w:jc w:val="left"/>
              <w:rPr>
                <w:rFonts w:ascii="Times New Roman" w:eastAsia="Times New Roman" w:hAnsi="Times New Roman" w:cs="Times New Roman"/>
                <w:sz w:val="28"/>
                <w:szCs w:val="28"/>
                <w:lang w:eastAsia="ru-RU"/>
              </w:rPr>
            </w:pPr>
            <w:r w:rsidRPr="0019505C">
              <w:rPr>
                <w:rFonts w:ascii="Times New Roman" w:eastAsia="Times New Roman" w:hAnsi="Times New Roman" w:cs="Times New Roman"/>
                <w:sz w:val="28"/>
                <w:szCs w:val="28"/>
                <w:lang w:eastAsia="ru-RU"/>
              </w:rPr>
              <w:t> 2. Обогащение и активизирование словарного запаса детей эпитетами, которые могут быть использованы при обращении, словами речевого этикета.</w:t>
            </w:r>
          </w:p>
          <w:p w:rsidR="000D6ABF" w:rsidRPr="0019505C" w:rsidRDefault="000D6ABF" w:rsidP="000522C3">
            <w:pPr>
              <w:spacing w:after="0" w:line="240" w:lineRule="auto"/>
              <w:ind w:firstLine="0"/>
              <w:jc w:val="left"/>
              <w:rPr>
                <w:rFonts w:ascii="Times New Roman" w:eastAsia="Times New Roman" w:hAnsi="Times New Roman" w:cs="Times New Roman"/>
                <w:sz w:val="28"/>
                <w:szCs w:val="28"/>
                <w:lang w:eastAsia="ru-RU"/>
              </w:rPr>
            </w:pPr>
            <w:r w:rsidRPr="0019505C">
              <w:rPr>
                <w:rFonts w:ascii="Times New Roman" w:eastAsia="Times New Roman" w:hAnsi="Times New Roman" w:cs="Times New Roman"/>
                <w:sz w:val="28"/>
                <w:szCs w:val="28"/>
                <w:lang w:eastAsia="ru-RU"/>
              </w:rPr>
              <w:t>3. Закрепление навыка использования слов с мягким знаком в письменной речи.</w:t>
            </w:r>
          </w:p>
          <w:p w:rsidR="000D6ABF" w:rsidRPr="0019505C" w:rsidRDefault="000D6ABF" w:rsidP="000522C3">
            <w:pPr>
              <w:pStyle w:val="Default"/>
              <w:rPr>
                <w:sz w:val="28"/>
                <w:szCs w:val="28"/>
              </w:rPr>
            </w:pPr>
            <w:r w:rsidRPr="0019505C">
              <w:rPr>
                <w:sz w:val="28"/>
                <w:szCs w:val="28"/>
              </w:rPr>
              <w:t>4. Развитие навыков сотрудничества в малых одновозрастных группах.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sz w:val="28"/>
                <w:szCs w:val="28"/>
              </w:rPr>
              <w:t xml:space="preserve">Формируемые и оцениваемые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i/>
                <w:iCs/>
                <w:sz w:val="28"/>
                <w:szCs w:val="28"/>
              </w:rPr>
              <w:t xml:space="preserve">Личностные УУД </w:t>
            </w:r>
            <w:r w:rsidRPr="0019505C">
              <w:rPr>
                <w:sz w:val="28"/>
                <w:szCs w:val="28"/>
              </w:rPr>
              <w:t xml:space="preserve">– способность проявлять толерантность по отношению к сверстникам, формирование личностной рефлексии, умение прислушиваться к аргументам других участников. </w:t>
            </w:r>
          </w:p>
          <w:p w:rsidR="000D6ABF" w:rsidRPr="0019505C" w:rsidRDefault="000D6ABF" w:rsidP="000522C3">
            <w:pPr>
              <w:pStyle w:val="Default"/>
              <w:rPr>
                <w:sz w:val="28"/>
                <w:szCs w:val="28"/>
              </w:rPr>
            </w:pPr>
            <w:r w:rsidRPr="0019505C">
              <w:rPr>
                <w:i/>
                <w:iCs/>
                <w:sz w:val="28"/>
                <w:szCs w:val="28"/>
              </w:rPr>
              <w:t xml:space="preserve">Коммуникативные УУД </w:t>
            </w:r>
            <w:r w:rsidRPr="0019505C">
              <w:rPr>
                <w:sz w:val="28"/>
                <w:szCs w:val="28"/>
              </w:rPr>
              <w:t xml:space="preserve">- умение работать в группе, вступать в диалог, высказывать свое мнение и убеждать собеседников, договариваться и проявлять деловое лидерство. </w:t>
            </w:r>
          </w:p>
          <w:p w:rsidR="000D6ABF" w:rsidRPr="0019505C" w:rsidRDefault="000D6ABF" w:rsidP="000522C3">
            <w:pPr>
              <w:pStyle w:val="Default"/>
              <w:rPr>
                <w:sz w:val="28"/>
                <w:szCs w:val="28"/>
              </w:rPr>
            </w:pPr>
            <w:r w:rsidRPr="0019505C">
              <w:rPr>
                <w:i/>
                <w:iCs/>
                <w:sz w:val="28"/>
                <w:szCs w:val="28"/>
              </w:rPr>
              <w:t xml:space="preserve">Познавательные УУД </w:t>
            </w:r>
            <w:r w:rsidRPr="0019505C">
              <w:rPr>
                <w:sz w:val="28"/>
                <w:szCs w:val="28"/>
              </w:rPr>
              <w:t>– умение видеть проблему и находить способы ее решения.</w:t>
            </w:r>
          </w:p>
          <w:p w:rsidR="000D6ABF" w:rsidRPr="0019505C" w:rsidRDefault="000D6ABF" w:rsidP="000522C3">
            <w:pPr>
              <w:pStyle w:val="Default"/>
              <w:jc w:val="both"/>
              <w:rPr>
                <w:sz w:val="28"/>
                <w:szCs w:val="28"/>
              </w:rPr>
            </w:pPr>
            <w:r w:rsidRPr="0019505C">
              <w:rPr>
                <w:i/>
                <w:iCs/>
                <w:sz w:val="28"/>
                <w:szCs w:val="28"/>
              </w:rPr>
              <w:t xml:space="preserve">Регулятивные УУД </w:t>
            </w:r>
            <w:r w:rsidRPr="0019505C">
              <w:rPr>
                <w:sz w:val="28"/>
                <w:szCs w:val="28"/>
              </w:rPr>
              <w:t>– умение ставить цели, принимать решения, плани</w:t>
            </w:r>
            <w:r>
              <w:rPr>
                <w:sz w:val="28"/>
                <w:szCs w:val="28"/>
              </w:rPr>
              <w:t>ровать свою деятельность, а так</w:t>
            </w:r>
            <w:r w:rsidRPr="0019505C">
              <w:rPr>
                <w:sz w:val="28"/>
                <w:szCs w:val="28"/>
              </w:rPr>
              <w:t>же контролировать свое время, адекватная самооценка и самоконтроль</w:t>
            </w:r>
            <w:r>
              <w:rPr>
                <w:sz w:val="28"/>
                <w:szCs w:val="28"/>
              </w:rPr>
              <w:t>.</w:t>
            </w:r>
          </w:p>
        </w:tc>
      </w:tr>
    </w:tbl>
    <w:p w:rsidR="000D6ABF" w:rsidRPr="0019505C" w:rsidRDefault="000D6ABF" w:rsidP="000D6ABF">
      <w:pPr>
        <w:pStyle w:val="Default"/>
        <w:rPr>
          <w:b/>
          <w:bCs/>
          <w:i/>
          <w:iCs/>
          <w:sz w:val="28"/>
          <w:szCs w:val="28"/>
        </w:rPr>
      </w:pPr>
      <w:r>
        <w:rPr>
          <w:b/>
          <w:bCs/>
          <w:i/>
          <w:iCs/>
          <w:noProof/>
          <w:sz w:val="28"/>
          <w:szCs w:val="28"/>
          <w:lang w:eastAsia="ru-RU"/>
        </w:rPr>
        <w:drawing>
          <wp:anchor distT="0" distB="0" distL="114300" distR="114300" simplePos="0" relativeHeight="251760640" behindDoc="0" locked="0" layoutInCell="1" allowOverlap="1">
            <wp:simplePos x="0" y="0"/>
            <wp:positionH relativeFrom="column">
              <wp:posOffset>3021330</wp:posOffset>
            </wp:positionH>
            <wp:positionV relativeFrom="paragraph">
              <wp:posOffset>151765</wp:posOffset>
            </wp:positionV>
            <wp:extent cx="2974340" cy="1861185"/>
            <wp:effectExtent l="19050" t="0" r="0" b="0"/>
            <wp:wrapSquare wrapText="bothSides"/>
            <wp:docPr id="176" name="Рисунок 2" descr="http://bk-detstvo.narod.ru/images/tolstoi_heroes.gif"/>
            <wp:cNvGraphicFramePr/>
            <a:graphic xmlns:a="http://schemas.openxmlformats.org/drawingml/2006/main">
              <a:graphicData uri="http://schemas.openxmlformats.org/drawingml/2006/picture">
                <pic:pic xmlns:pic="http://schemas.openxmlformats.org/drawingml/2006/picture">
                  <pic:nvPicPr>
                    <pic:cNvPr id="1034" name="Picture 10" descr="http://bk-detstvo.narod.ru/images/tolstoi_heroes.gif"/>
                    <pic:cNvPicPr>
                      <a:picLocks noChangeAspect="1" noChangeArrowheads="1"/>
                    </pic:cNvPicPr>
                  </pic:nvPicPr>
                  <pic:blipFill>
                    <a:blip r:embed="rId27"/>
                    <a:stretch>
                      <a:fillRect/>
                    </a:stretch>
                  </pic:blipFill>
                  <pic:spPr bwMode="auto">
                    <a:xfrm>
                      <a:off x="0" y="0"/>
                      <a:ext cx="2974340" cy="1861185"/>
                    </a:xfrm>
                    <a:prstGeom prst="rect">
                      <a:avLst/>
                    </a:prstGeom>
                    <a:solidFill>
                      <a:schemeClr val="bg1"/>
                    </a:solidFill>
                    <a:ln>
                      <a:noFill/>
                    </a:ln>
                  </pic:spPr>
                </pic:pic>
              </a:graphicData>
            </a:graphic>
          </wp:anchor>
        </w:drawing>
      </w:r>
    </w:p>
    <w:p w:rsidR="000D6ABF" w:rsidRPr="0019505C" w:rsidRDefault="000D6ABF" w:rsidP="000D6ABF">
      <w:pPr>
        <w:pStyle w:val="Default"/>
        <w:jc w:val="both"/>
        <w:rPr>
          <w:sz w:val="28"/>
          <w:szCs w:val="28"/>
        </w:rPr>
      </w:pPr>
      <w:r w:rsidRPr="0019505C">
        <w:rPr>
          <w:b/>
          <w:bCs/>
          <w:i/>
          <w:iCs/>
          <w:sz w:val="28"/>
          <w:szCs w:val="28"/>
        </w:rPr>
        <w:t xml:space="preserve">Замысел проектного задания. </w:t>
      </w:r>
      <w:r w:rsidRPr="0019505C">
        <w:rPr>
          <w:sz w:val="28"/>
          <w:szCs w:val="28"/>
        </w:rPr>
        <w:t>Учащимся предлагается самостоятельно создать поздравительную открытку для Мальвины, содержащую три поздравительных письма от её друзей. Задание усложнено тем, что в каждом письме должны быть слова с разделительным и смягчающим Ь.</w:t>
      </w:r>
    </w:p>
    <w:p w:rsidR="000D6ABF" w:rsidRPr="0019505C" w:rsidRDefault="000D6ABF" w:rsidP="000D6ABF">
      <w:pPr>
        <w:pStyle w:val="Default"/>
        <w:jc w:val="both"/>
        <w:rPr>
          <w:sz w:val="28"/>
          <w:szCs w:val="28"/>
        </w:rPr>
      </w:pPr>
      <w:r w:rsidRPr="0019505C">
        <w:rPr>
          <w:sz w:val="28"/>
          <w:szCs w:val="28"/>
        </w:rPr>
        <w:t xml:space="preserve">Учащиеся поделены на группы по 4–5 человек. На каждом рабочем столе группы должны быть лист формата А4, ручка, цветные карандаши.  </w:t>
      </w:r>
    </w:p>
    <w:p w:rsidR="000D6ABF" w:rsidRDefault="000D6ABF" w:rsidP="000D6ABF">
      <w:pPr>
        <w:pStyle w:val="Default"/>
        <w:jc w:val="both"/>
        <w:rPr>
          <w:b/>
          <w:bCs/>
          <w:i/>
          <w:iCs/>
          <w:sz w:val="28"/>
          <w:szCs w:val="28"/>
        </w:rPr>
      </w:pP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sz w:val="28"/>
          <w:szCs w:val="28"/>
        </w:rPr>
        <w:t>Оформить поздравительную открытку.</w:t>
      </w:r>
    </w:p>
    <w:p w:rsidR="000D6ABF" w:rsidRDefault="000D6ABF" w:rsidP="000D6ABF">
      <w:pPr>
        <w:pStyle w:val="Default"/>
        <w:jc w:val="both"/>
        <w:rPr>
          <w:b/>
          <w:bCs/>
          <w:i/>
          <w:iCs/>
          <w:sz w:val="28"/>
          <w:szCs w:val="28"/>
        </w:rPr>
      </w:pP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Pr="0019505C" w:rsidRDefault="000D6ABF" w:rsidP="000D6ABF">
      <w:pPr>
        <w:pStyle w:val="Default"/>
        <w:jc w:val="both"/>
        <w:rPr>
          <w:sz w:val="28"/>
          <w:szCs w:val="28"/>
        </w:rPr>
      </w:pPr>
      <w:r w:rsidRPr="0019505C">
        <w:rPr>
          <w:b/>
          <w:bCs/>
          <w:sz w:val="28"/>
          <w:szCs w:val="28"/>
        </w:rPr>
        <w:t xml:space="preserve">Учитель. </w:t>
      </w:r>
      <w:r w:rsidRPr="0019505C">
        <w:rPr>
          <w:sz w:val="28"/>
          <w:szCs w:val="28"/>
        </w:rPr>
        <w:t>Ребята, скоро у Мальвины День рождения. Её лучшие друзья: Пьеро. Буратино и Артемон решили подарить ей большую красивую открытку.  Они обращаются к вам с просьбой помочь составить им поздравительные письма, разместить их на открытке и красиво оформить её. Но есть одно условие: в каждом поздравительном письме должно быть одно слово со смягчающим Ь и одно слово с разделительным Ь.</w:t>
      </w:r>
    </w:p>
    <w:p w:rsidR="000D6ABF" w:rsidRDefault="000D6ABF" w:rsidP="000D6ABF">
      <w:pPr>
        <w:pStyle w:val="Default"/>
        <w:jc w:val="both"/>
        <w:rPr>
          <w:b/>
          <w:i/>
          <w:sz w:val="28"/>
          <w:szCs w:val="28"/>
        </w:rPr>
      </w:pPr>
    </w:p>
    <w:p w:rsidR="000D6ABF" w:rsidRPr="0019505C"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both"/>
        <w:rPr>
          <w:sz w:val="28"/>
          <w:szCs w:val="28"/>
        </w:rPr>
      </w:pPr>
      <w:r w:rsidRPr="0019505C">
        <w:rPr>
          <w:sz w:val="28"/>
          <w:szCs w:val="28"/>
        </w:rPr>
        <w:t>В каждом поздравительном письме должны прослеживаться части: обращение, поздравление, пожелание, подпись.</w:t>
      </w:r>
    </w:p>
    <w:p w:rsidR="000D6ABF" w:rsidRDefault="000D6ABF" w:rsidP="000D6ABF">
      <w:pPr>
        <w:pStyle w:val="Default"/>
        <w:jc w:val="both"/>
        <w:rPr>
          <w:b/>
          <w:i/>
          <w:iCs/>
          <w:sz w:val="28"/>
          <w:szCs w:val="28"/>
        </w:rPr>
      </w:pP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bCs/>
          <w:iCs/>
          <w:sz w:val="28"/>
          <w:szCs w:val="28"/>
        </w:rPr>
        <w:t>После представления работ идёт короткое обсуждение, корректировка, исправление ошибок. Подводятся итоги.</w:t>
      </w:r>
    </w:p>
    <w:p w:rsidR="000D6ABF" w:rsidRDefault="000D6ABF" w:rsidP="000D6ABF">
      <w:pPr>
        <w:spacing w:after="0"/>
        <w:ind w:firstLine="0"/>
        <w:rPr>
          <w:rFonts w:ascii="Times New Roman" w:hAnsi="Times New Roman" w:cs="Times New Roman"/>
          <w:b/>
          <w:bCs/>
          <w:sz w:val="28"/>
          <w:szCs w:val="28"/>
        </w:rPr>
      </w:pP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Ребята, вам удалось создать красивые поздравительные открытки. Думаю, что друзья Мальвины будут довольны.</w:t>
      </w:r>
    </w:p>
    <w:p w:rsidR="000D6ABF" w:rsidRDefault="000D6ABF" w:rsidP="000D6ABF">
      <w:pPr>
        <w:pStyle w:val="Default"/>
        <w:rPr>
          <w:b/>
          <w:bCs/>
          <w:i/>
          <w:iCs/>
          <w:sz w:val="28"/>
          <w:szCs w:val="28"/>
        </w:rPr>
      </w:pP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4581525" cy="1322700"/>
            <wp:effectExtent l="19050" t="0" r="0" b="0"/>
            <wp:docPr id="2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582909" cy="1323100"/>
                    </a:xfrm>
                    <a:prstGeom prst="rect">
                      <a:avLst/>
                    </a:prstGeom>
                    <a:noFill/>
                    <a:ln w="9525">
                      <a:noFill/>
                      <a:miter lim="800000"/>
                      <a:headEnd/>
                      <a:tailEnd/>
                    </a:ln>
                  </pic:spPr>
                </pic:pic>
              </a:graphicData>
            </a:graphic>
          </wp:inline>
        </w:drawing>
      </w:r>
    </w:p>
    <w:p w:rsidR="000D6ABF" w:rsidRDefault="000D6ABF" w:rsidP="000D6ABF">
      <w:pPr>
        <w:pStyle w:val="Default"/>
        <w:jc w:val="both"/>
        <w:rPr>
          <w:sz w:val="28"/>
          <w:szCs w:val="28"/>
        </w:rPr>
      </w:pP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9 </w:t>
      </w:r>
      <w:r w:rsidRPr="0019505C">
        <w:rPr>
          <w:b/>
          <w:bCs/>
          <w:sz w:val="28"/>
          <w:szCs w:val="28"/>
        </w:rPr>
        <w:t>«Лесное метро»</w:t>
      </w:r>
    </w:p>
    <w:p w:rsidR="000D6ABF" w:rsidRPr="0019505C" w:rsidRDefault="000D6ABF" w:rsidP="000D6ABF">
      <w:pPr>
        <w:pStyle w:val="Default"/>
        <w:rPr>
          <w:b/>
          <w:bCs/>
          <w:sz w:val="28"/>
          <w:szCs w:val="28"/>
        </w:rPr>
      </w:pPr>
      <w:r w:rsidRPr="0019505C">
        <w:rPr>
          <w:b/>
          <w:bCs/>
          <w:sz w:val="28"/>
          <w:szCs w:val="28"/>
        </w:rPr>
        <w:t xml:space="preserve">Тема урока: </w:t>
      </w:r>
      <w:r w:rsidRPr="0019505C">
        <w:rPr>
          <w:bCs/>
          <w:sz w:val="28"/>
          <w:szCs w:val="28"/>
        </w:rPr>
        <w:t>«Имена собственные и нарицательные. Закрепление навыка использования заглавной буквы в именах собственных»</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1. Формирование представления детей об основном назначении (функции) имен собственных.</w:t>
            </w:r>
          </w:p>
          <w:p w:rsidR="000D6ABF" w:rsidRPr="0019505C" w:rsidRDefault="000D6ABF" w:rsidP="000522C3">
            <w:pPr>
              <w:pStyle w:val="Default"/>
              <w:rPr>
                <w:sz w:val="28"/>
                <w:szCs w:val="28"/>
              </w:rPr>
            </w:pPr>
            <w:r w:rsidRPr="0019505C">
              <w:rPr>
                <w:rFonts w:eastAsia="Times New Roman"/>
                <w:sz w:val="28"/>
                <w:szCs w:val="28"/>
                <w:lang w:eastAsia="ru-RU"/>
              </w:rPr>
              <w:t xml:space="preserve">2. Закрепление орфографического навыка использования заглавной буквы в именах собственных. </w:t>
            </w:r>
            <w:r w:rsidRPr="0019505C">
              <w:rPr>
                <w:sz w:val="28"/>
                <w:szCs w:val="28"/>
              </w:rPr>
              <w:t>3. Развитие навыков сотрудничества в малых одновозрастных группах.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Pr>
                <w:sz w:val="28"/>
                <w:szCs w:val="28"/>
              </w:rPr>
              <w:t>Формируемые и оцени</w:t>
            </w:r>
            <w:r w:rsidRPr="0019505C">
              <w:rPr>
                <w:sz w:val="28"/>
                <w:szCs w:val="28"/>
              </w:rPr>
              <w:t xml:space="preserve">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i/>
                <w:iCs/>
                <w:sz w:val="28"/>
                <w:szCs w:val="28"/>
              </w:rPr>
              <w:t xml:space="preserve">Личностные УУД </w:t>
            </w:r>
            <w:r w:rsidRPr="0019505C">
              <w:rPr>
                <w:sz w:val="28"/>
                <w:szCs w:val="28"/>
              </w:rPr>
              <w:t xml:space="preserve">– способность проявлять толерантность по отношению к сверстникам, формирование личностной рефлексии, умение прислушиваться к аргументам других участников. </w:t>
            </w:r>
          </w:p>
          <w:p w:rsidR="000D6ABF" w:rsidRPr="0019505C" w:rsidRDefault="000D6ABF" w:rsidP="000522C3">
            <w:pPr>
              <w:pStyle w:val="Default"/>
              <w:rPr>
                <w:sz w:val="28"/>
                <w:szCs w:val="28"/>
              </w:rPr>
            </w:pPr>
            <w:r w:rsidRPr="0019505C">
              <w:rPr>
                <w:i/>
                <w:iCs/>
                <w:sz w:val="28"/>
                <w:szCs w:val="28"/>
              </w:rPr>
              <w:t xml:space="preserve">Коммуникативные УУД </w:t>
            </w:r>
            <w:r w:rsidRPr="0019505C">
              <w:rPr>
                <w:sz w:val="28"/>
                <w:szCs w:val="28"/>
              </w:rPr>
              <w:t xml:space="preserve">– умение работать в группе, вступать в диалог, высказывать свое мнение и убеждать собеседников, умение договариваться и проявлять деловое лидерство. </w:t>
            </w:r>
          </w:p>
          <w:p w:rsidR="000D6ABF" w:rsidRPr="0019505C" w:rsidRDefault="000D6ABF" w:rsidP="000522C3">
            <w:pPr>
              <w:pStyle w:val="Default"/>
              <w:rPr>
                <w:sz w:val="28"/>
                <w:szCs w:val="28"/>
              </w:rPr>
            </w:pPr>
            <w:r w:rsidRPr="0019505C">
              <w:rPr>
                <w:i/>
                <w:iCs/>
                <w:sz w:val="28"/>
                <w:szCs w:val="28"/>
              </w:rPr>
              <w:t xml:space="preserve">Познавательные УУД </w:t>
            </w:r>
            <w:r w:rsidRPr="0019505C">
              <w:rPr>
                <w:sz w:val="28"/>
                <w:szCs w:val="28"/>
              </w:rPr>
              <w:t xml:space="preserve">– умение видеть проблему и находить способы ее решения. </w:t>
            </w:r>
          </w:p>
          <w:p w:rsidR="000D6ABF" w:rsidRPr="0019505C" w:rsidRDefault="000D6ABF" w:rsidP="000522C3">
            <w:pPr>
              <w:pStyle w:val="Default"/>
              <w:rPr>
                <w:color w:val="auto"/>
                <w:sz w:val="28"/>
                <w:szCs w:val="28"/>
              </w:rPr>
            </w:pPr>
            <w:r w:rsidRPr="0019505C">
              <w:rPr>
                <w:i/>
                <w:iCs/>
                <w:sz w:val="28"/>
                <w:szCs w:val="28"/>
              </w:rPr>
              <w:t xml:space="preserve">Регулятивные УУД </w:t>
            </w:r>
            <w:r w:rsidRPr="0019505C">
              <w:rPr>
                <w:sz w:val="28"/>
                <w:szCs w:val="28"/>
              </w:rPr>
              <w:t>– умение ставить цели, принимать решения, плани</w:t>
            </w:r>
            <w:r>
              <w:rPr>
                <w:sz w:val="28"/>
                <w:szCs w:val="28"/>
              </w:rPr>
              <w:t>ровать свою деятельность, а так</w:t>
            </w:r>
            <w:r w:rsidRPr="0019505C">
              <w:rPr>
                <w:sz w:val="28"/>
                <w:szCs w:val="28"/>
              </w:rPr>
              <w:t xml:space="preserve">же контролировать свое время, адекватная самооценка и самоконтроль. </w:t>
            </w:r>
          </w:p>
        </w:tc>
      </w:tr>
    </w:tbl>
    <w:p w:rsidR="000D6ABF" w:rsidRPr="0019505C" w:rsidRDefault="000D6ABF" w:rsidP="000D6ABF">
      <w:pPr>
        <w:pStyle w:val="Default"/>
        <w:rPr>
          <w:b/>
          <w:bCs/>
          <w:i/>
          <w:iCs/>
          <w:sz w:val="28"/>
          <w:szCs w:val="28"/>
        </w:rPr>
      </w:pPr>
    </w:p>
    <w:p w:rsidR="000D6ABF" w:rsidRPr="0019505C" w:rsidRDefault="000D6ABF" w:rsidP="000D6ABF">
      <w:pPr>
        <w:pStyle w:val="Default"/>
        <w:jc w:val="both"/>
        <w:rPr>
          <w:sz w:val="28"/>
          <w:szCs w:val="28"/>
        </w:rPr>
      </w:pPr>
      <w:r>
        <w:rPr>
          <w:b/>
          <w:bCs/>
          <w:i/>
          <w:iCs/>
          <w:noProof/>
          <w:sz w:val="28"/>
          <w:szCs w:val="28"/>
          <w:lang w:eastAsia="ru-RU"/>
        </w:rPr>
        <w:drawing>
          <wp:anchor distT="0" distB="0" distL="114300" distR="114300" simplePos="0" relativeHeight="251761664" behindDoc="1" locked="0" layoutInCell="1" allowOverlap="1">
            <wp:simplePos x="0" y="0"/>
            <wp:positionH relativeFrom="column">
              <wp:posOffset>3098165</wp:posOffset>
            </wp:positionH>
            <wp:positionV relativeFrom="paragraph">
              <wp:posOffset>92710</wp:posOffset>
            </wp:positionV>
            <wp:extent cx="3007360" cy="2206625"/>
            <wp:effectExtent l="19050" t="0" r="2540" b="0"/>
            <wp:wrapTight wrapText="bothSides">
              <wp:wrapPolygon edited="0">
                <wp:start x="-137" y="0"/>
                <wp:lineTo x="-137" y="21445"/>
                <wp:lineTo x="21618" y="21445"/>
                <wp:lineTo x="21618" y="0"/>
                <wp:lineTo x="-137" y="0"/>
              </wp:wrapPolygon>
            </wp:wrapTight>
            <wp:docPr id="190" name="Рисунок 4" descr="http://chameleons.com.ua/img/p/1/7/8/8/1788.jpg"/>
            <wp:cNvGraphicFramePr/>
            <a:graphic xmlns:a="http://schemas.openxmlformats.org/drawingml/2006/main">
              <a:graphicData uri="http://schemas.openxmlformats.org/drawingml/2006/picture">
                <pic:pic xmlns:pic="http://schemas.openxmlformats.org/drawingml/2006/picture">
                  <pic:nvPicPr>
                    <pic:cNvPr id="22532" name="Picture 4" descr="http://chameleons.com.ua/img/p/1/7/8/8/1788.jpg"/>
                    <pic:cNvPicPr>
                      <a:picLocks noChangeAspect="1" noChangeArrowheads="1"/>
                    </pic:cNvPicPr>
                  </pic:nvPicPr>
                  <pic:blipFill>
                    <a:blip r:embed="rId28" cstate="email"/>
                    <a:srcRect/>
                    <a:stretch>
                      <a:fillRect/>
                    </a:stretch>
                  </pic:blipFill>
                  <pic:spPr bwMode="auto">
                    <a:xfrm>
                      <a:off x="0" y="0"/>
                      <a:ext cx="3007360" cy="2206625"/>
                    </a:xfrm>
                    <a:prstGeom prst="rect">
                      <a:avLst/>
                    </a:prstGeom>
                    <a:noFill/>
                  </pic:spPr>
                </pic:pic>
              </a:graphicData>
            </a:graphic>
          </wp:anchor>
        </w:drawing>
      </w:r>
      <w:r w:rsidRPr="0019505C">
        <w:rPr>
          <w:b/>
          <w:bCs/>
          <w:i/>
          <w:iCs/>
          <w:sz w:val="28"/>
          <w:szCs w:val="28"/>
        </w:rPr>
        <w:t xml:space="preserve">Замысел проектного задания. </w:t>
      </w:r>
      <w:r w:rsidRPr="0019505C">
        <w:rPr>
          <w:sz w:val="28"/>
          <w:szCs w:val="28"/>
        </w:rPr>
        <w:t>Учащимся предлагается самостоятельно создать карту Лесного метро с названиями станций. Для этого они должны придумать и записать названия 13 станциям. Названия должны быть связаны с лесом и его обитателями.</w:t>
      </w:r>
    </w:p>
    <w:p w:rsidR="000D6ABF" w:rsidRPr="0019505C" w:rsidRDefault="000D6ABF" w:rsidP="000D6ABF">
      <w:pPr>
        <w:pStyle w:val="Default"/>
        <w:jc w:val="both"/>
        <w:rPr>
          <w:sz w:val="28"/>
          <w:szCs w:val="28"/>
        </w:rPr>
      </w:pPr>
      <w:r w:rsidRPr="0019505C">
        <w:rPr>
          <w:sz w:val="28"/>
          <w:szCs w:val="28"/>
        </w:rPr>
        <w:t xml:space="preserve">Учащиеся поделены на группы по 4–5 человек. На каждом рабочем столе группы должна быть карта-схема метро, ручки.  </w:t>
      </w:r>
    </w:p>
    <w:p w:rsidR="000D6ABF" w:rsidRDefault="000D6ABF" w:rsidP="000D6ABF">
      <w:pPr>
        <w:pStyle w:val="Default"/>
        <w:jc w:val="both"/>
        <w:rPr>
          <w:b/>
          <w:bCs/>
          <w:i/>
          <w:iCs/>
          <w:sz w:val="28"/>
          <w:szCs w:val="28"/>
        </w:rPr>
      </w:pPr>
    </w:p>
    <w:p w:rsidR="000D6ABF" w:rsidRPr="0019505C" w:rsidRDefault="000D6ABF" w:rsidP="000D6ABF">
      <w:pPr>
        <w:pStyle w:val="Default"/>
        <w:jc w:val="both"/>
        <w:rPr>
          <w:sz w:val="28"/>
          <w:szCs w:val="28"/>
        </w:rPr>
      </w:pPr>
      <w:r w:rsidRPr="0019505C">
        <w:rPr>
          <w:b/>
          <w:bCs/>
          <w:i/>
          <w:iCs/>
          <w:sz w:val="28"/>
          <w:szCs w:val="28"/>
        </w:rPr>
        <w:t>Цель, которую должны достичь дети.</w:t>
      </w:r>
      <w:r w:rsidRPr="0019505C">
        <w:rPr>
          <w:sz w:val="28"/>
          <w:szCs w:val="28"/>
        </w:rPr>
        <w:t xml:space="preserve"> Создать карту Лесного метро с названиями станций. </w:t>
      </w:r>
    </w:p>
    <w:p w:rsidR="000D6ABF" w:rsidRPr="0019505C" w:rsidRDefault="000D6ABF" w:rsidP="000D6ABF">
      <w:pPr>
        <w:pStyle w:val="Default"/>
        <w:jc w:val="both"/>
        <w:rPr>
          <w:b/>
          <w:bCs/>
          <w:i/>
          <w:iCs/>
          <w:sz w:val="28"/>
          <w:szCs w:val="28"/>
        </w:rPr>
      </w:pPr>
      <w:r>
        <w:rPr>
          <w:b/>
          <w:bCs/>
          <w:i/>
          <w:iCs/>
          <w:noProof/>
          <w:sz w:val="28"/>
          <w:szCs w:val="28"/>
          <w:lang w:eastAsia="ru-RU"/>
        </w:rPr>
        <w:drawing>
          <wp:anchor distT="0" distB="0" distL="114300" distR="114300" simplePos="0" relativeHeight="251776000" behindDoc="1" locked="0" layoutInCell="1" allowOverlap="1">
            <wp:simplePos x="0" y="0"/>
            <wp:positionH relativeFrom="column">
              <wp:posOffset>3255645</wp:posOffset>
            </wp:positionH>
            <wp:positionV relativeFrom="paragraph">
              <wp:posOffset>37465</wp:posOffset>
            </wp:positionV>
            <wp:extent cx="2813685" cy="3152775"/>
            <wp:effectExtent l="19050" t="0" r="5715" b="0"/>
            <wp:wrapTight wrapText="bothSides">
              <wp:wrapPolygon edited="0">
                <wp:start x="-146" y="0"/>
                <wp:lineTo x="-146" y="21535"/>
                <wp:lineTo x="21644" y="21535"/>
                <wp:lineTo x="21644" y="0"/>
                <wp:lineTo x="-146" y="0"/>
              </wp:wrapPolygon>
            </wp:wrapTight>
            <wp:docPr id="194" name="Рисунок 2" descr="C:\Users\Елена\Desktop\ьь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ььь.jpg"/>
                    <pic:cNvPicPr>
                      <a:picLocks noChangeAspect="1" noChangeArrowheads="1"/>
                    </pic:cNvPicPr>
                  </pic:nvPicPr>
                  <pic:blipFill>
                    <a:blip r:embed="rId29" cstate="email"/>
                    <a:srcRect/>
                    <a:stretch>
                      <a:fillRect/>
                    </a:stretch>
                  </pic:blipFill>
                  <pic:spPr bwMode="auto">
                    <a:xfrm>
                      <a:off x="0" y="0"/>
                      <a:ext cx="2813685" cy="3152775"/>
                    </a:xfrm>
                    <a:prstGeom prst="rect">
                      <a:avLst/>
                    </a:prstGeom>
                    <a:noFill/>
                    <a:ln w="9525">
                      <a:noFill/>
                      <a:miter lim="800000"/>
                      <a:headEnd/>
                      <a:tailEnd/>
                    </a:ln>
                  </pic:spPr>
                </pic:pic>
              </a:graphicData>
            </a:graphic>
          </wp:anchor>
        </w:drawing>
      </w: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Default="000D6ABF" w:rsidP="000D6ABF">
      <w:pPr>
        <w:pStyle w:val="Default"/>
        <w:jc w:val="both"/>
        <w:rPr>
          <w:sz w:val="28"/>
          <w:szCs w:val="28"/>
        </w:rPr>
      </w:pPr>
      <w:r w:rsidRPr="0019505C">
        <w:rPr>
          <w:b/>
          <w:bCs/>
          <w:sz w:val="28"/>
          <w:szCs w:val="28"/>
        </w:rPr>
        <w:t xml:space="preserve">Учитель. </w:t>
      </w:r>
      <w:r w:rsidRPr="0019505C">
        <w:rPr>
          <w:sz w:val="28"/>
          <w:szCs w:val="28"/>
        </w:rPr>
        <w:t xml:space="preserve">Ребята, сегодня вновь я встретила галчонка. Он снова обращается от имени жителей леса к вам с просьбой. Оказывается, в лесу построили метро. Теперь у зверей есть возможность не бояться людей, а передвигаться на электропоездах под землёй. Но вот только не могут они никак договориться какие названия дать станциям. Может, вы им поможете? </w:t>
      </w:r>
    </w:p>
    <w:p w:rsidR="000D6ABF" w:rsidRPr="0019505C" w:rsidRDefault="000D6ABF" w:rsidP="000D6ABF">
      <w:pPr>
        <w:pStyle w:val="Default"/>
        <w:jc w:val="both"/>
        <w:rPr>
          <w:sz w:val="28"/>
          <w:szCs w:val="28"/>
        </w:rPr>
      </w:pPr>
    </w:p>
    <w:p w:rsidR="000D6ABF" w:rsidRPr="0019505C"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both"/>
        <w:rPr>
          <w:sz w:val="28"/>
          <w:szCs w:val="28"/>
        </w:rPr>
      </w:pPr>
      <w:r w:rsidRPr="0019505C">
        <w:rPr>
          <w:sz w:val="28"/>
          <w:szCs w:val="28"/>
        </w:rPr>
        <w:t>Названия станций должны быть написаны с большой буквы.</w:t>
      </w:r>
    </w:p>
    <w:p w:rsidR="000D6ABF" w:rsidRDefault="000D6ABF" w:rsidP="000D6ABF">
      <w:pPr>
        <w:pStyle w:val="Default"/>
        <w:jc w:val="both"/>
        <w:rPr>
          <w:b/>
          <w:i/>
          <w:iCs/>
          <w:sz w:val="28"/>
          <w:szCs w:val="28"/>
        </w:rPr>
      </w:pP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bCs/>
          <w:iCs/>
          <w:sz w:val="28"/>
          <w:szCs w:val="28"/>
        </w:rPr>
        <w:t>Поощрить те группы, у которых названия станций соответствуют лесной тематике. Готовые работы через документ-камеру проецируются на доску, Идёт короткое обсуждение, корректировка, исправление ошибок. Подводятся итоги.</w:t>
      </w: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Ребята, вам удалось завершить карту метро. Думаю, названия станций понравятся жителям леса.</w:t>
      </w: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3916846" cy="1130806"/>
            <wp:effectExtent l="19050" t="0" r="7454" b="0"/>
            <wp:docPr id="2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925480" cy="1133299"/>
                    </a:xfrm>
                    <a:prstGeom prst="rect">
                      <a:avLst/>
                    </a:prstGeom>
                    <a:noFill/>
                    <a:ln w="9525">
                      <a:noFill/>
                      <a:miter lim="800000"/>
                      <a:headEnd/>
                      <a:tailEnd/>
                    </a:ln>
                  </pic:spPr>
                </pic:pic>
              </a:graphicData>
            </a:graphic>
          </wp:inline>
        </w:drawing>
      </w:r>
    </w:p>
    <w:p w:rsidR="000D6ABF" w:rsidRDefault="000D6ABF" w:rsidP="000D6ABF">
      <w:pPr>
        <w:pStyle w:val="Default"/>
        <w:rPr>
          <w:b/>
          <w:bCs/>
          <w:sz w:val="28"/>
          <w:szCs w:val="28"/>
        </w:rPr>
      </w:pP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10 </w:t>
      </w:r>
      <w:r w:rsidRPr="0019505C">
        <w:rPr>
          <w:b/>
          <w:bCs/>
          <w:sz w:val="28"/>
          <w:szCs w:val="28"/>
        </w:rPr>
        <w:t xml:space="preserve">«Сортировочная» </w:t>
      </w:r>
    </w:p>
    <w:p w:rsidR="000D6ABF" w:rsidRPr="0019505C" w:rsidRDefault="000D6ABF" w:rsidP="000D6ABF">
      <w:pPr>
        <w:pStyle w:val="Default"/>
        <w:rPr>
          <w:b/>
          <w:bCs/>
          <w:sz w:val="28"/>
          <w:szCs w:val="28"/>
        </w:rPr>
      </w:pPr>
      <w:r w:rsidRPr="0019505C">
        <w:rPr>
          <w:b/>
          <w:bCs/>
          <w:sz w:val="28"/>
          <w:szCs w:val="28"/>
        </w:rPr>
        <w:t xml:space="preserve">Тема урока: </w:t>
      </w:r>
      <w:r w:rsidRPr="0019505C">
        <w:rPr>
          <w:bCs/>
          <w:sz w:val="28"/>
          <w:szCs w:val="28"/>
        </w:rPr>
        <w:t>«</w:t>
      </w:r>
      <w:r w:rsidRPr="0019505C">
        <w:rPr>
          <w:sz w:val="28"/>
          <w:szCs w:val="28"/>
        </w:rPr>
        <w:t>Состав слова (обобщение знаний)</w:t>
      </w:r>
      <w:r w:rsidRPr="0019505C">
        <w:rPr>
          <w:bCs/>
          <w:sz w:val="28"/>
          <w:szCs w:val="28"/>
        </w:rPr>
        <w:t>»</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Default"/>
              <w:rPr>
                <w:sz w:val="28"/>
                <w:szCs w:val="28"/>
              </w:rPr>
            </w:pPr>
            <w:r w:rsidRPr="0019505C">
              <w:rPr>
                <w:rFonts w:eastAsia="Times New Roman"/>
                <w:sz w:val="28"/>
                <w:szCs w:val="28"/>
                <w:lang w:eastAsia="ru-RU"/>
              </w:rPr>
              <w:t>1. </w:t>
            </w:r>
            <w:r w:rsidRPr="0019505C">
              <w:rPr>
                <w:sz w:val="28"/>
                <w:szCs w:val="28"/>
              </w:rPr>
              <w:t>Обобщение знаний детей о частях слова.</w:t>
            </w:r>
          </w:p>
          <w:p w:rsidR="000D6ABF" w:rsidRPr="0019505C" w:rsidRDefault="000D6ABF" w:rsidP="000522C3">
            <w:pPr>
              <w:pStyle w:val="Default"/>
              <w:rPr>
                <w:sz w:val="28"/>
                <w:szCs w:val="28"/>
              </w:rPr>
            </w:pPr>
            <w:r w:rsidRPr="0019505C">
              <w:rPr>
                <w:sz w:val="28"/>
                <w:szCs w:val="28"/>
              </w:rPr>
              <w:t>2. Закрепление умения проводить морфемный анализ и образовывать слова из морфем.</w:t>
            </w:r>
          </w:p>
          <w:p w:rsidR="000D6ABF" w:rsidRPr="0019505C" w:rsidRDefault="000D6ABF" w:rsidP="000522C3">
            <w:pPr>
              <w:pStyle w:val="Default"/>
              <w:rPr>
                <w:sz w:val="28"/>
                <w:szCs w:val="28"/>
              </w:rPr>
            </w:pPr>
            <w:r w:rsidRPr="0019505C">
              <w:rPr>
                <w:sz w:val="28"/>
                <w:szCs w:val="28"/>
              </w:rPr>
              <w:t>3. Развитие навыков сотрудничества в малых одновозрастных группах.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Pr>
                <w:sz w:val="28"/>
                <w:szCs w:val="28"/>
              </w:rPr>
              <w:t>Формируемые и оцени</w:t>
            </w:r>
            <w:r w:rsidRPr="0019505C">
              <w:rPr>
                <w:sz w:val="28"/>
                <w:szCs w:val="28"/>
              </w:rPr>
              <w:t xml:space="preserve">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i/>
                <w:iCs/>
                <w:sz w:val="28"/>
                <w:szCs w:val="28"/>
              </w:rPr>
              <w:t xml:space="preserve">Личностные УУД </w:t>
            </w:r>
            <w:r w:rsidRPr="0019505C">
              <w:rPr>
                <w:sz w:val="28"/>
                <w:szCs w:val="28"/>
              </w:rPr>
              <w:t xml:space="preserve">– произвольность регуляции поведения и деятельности, формирование адекватной позитивной осознанной самооценки и самопринятия. </w:t>
            </w:r>
          </w:p>
          <w:p w:rsidR="000D6ABF" w:rsidRPr="0019505C" w:rsidRDefault="000D6ABF" w:rsidP="000522C3">
            <w:pPr>
              <w:pStyle w:val="Default"/>
              <w:rPr>
                <w:sz w:val="28"/>
                <w:szCs w:val="28"/>
              </w:rPr>
            </w:pPr>
            <w:r w:rsidRPr="0019505C">
              <w:rPr>
                <w:i/>
                <w:iCs/>
                <w:sz w:val="28"/>
                <w:szCs w:val="28"/>
              </w:rPr>
              <w:t xml:space="preserve">Коммуникативные УУД </w:t>
            </w:r>
            <w:r w:rsidRPr="0019505C">
              <w:rPr>
                <w:sz w:val="28"/>
                <w:szCs w:val="28"/>
              </w:rPr>
              <w:t xml:space="preserve">– умение выражать в корректной форме свою точку зрения и предположения, умение аргументировать свою точку зрения. </w:t>
            </w:r>
          </w:p>
          <w:p w:rsidR="000D6ABF" w:rsidRPr="0019505C" w:rsidRDefault="000D6ABF" w:rsidP="000522C3">
            <w:pPr>
              <w:pStyle w:val="Default"/>
              <w:rPr>
                <w:sz w:val="28"/>
                <w:szCs w:val="28"/>
              </w:rPr>
            </w:pPr>
            <w:r w:rsidRPr="0019505C">
              <w:rPr>
                <w:i/>
                <w:iCs/>
                <w:sz w:val="28"/>
                <w:szCs w:val="28"/>
              </w:rPr>
              <w:t xml:space="preserve">Познавательные УУД </w:t>
            </w:r>
            <w:r w:rsidRPr="0019505C">
              <w:rPr>
                <w:sz w:val="28"/>
                <w:szCs w:val="28"/>
              </w:rPr>
              <w:t>– постановка и формулирование проблемы, самостоя</w:t>
            </w:r>
            <w:r>
              <w:rPr>
                <w:sz w:val="28"/>
                <w:szCs w:val="28"/>
              </w:rPr>
              <w:t>тельное создание алгоритмов дея</w:t>
            </w:r>
            <w:r w:rsidRPr="0019505C">
              <w:rPr>
                <w:sz w:val="28"/>
                <w:szCs w:val="28"/>
              </w:rPr>
              <w:t xml:space="preserve">тельности при решении проблем. </w:t>
            </w:r>
          </w:p>
          <w:p w:rsidR="000D6ABF" w:rsidRPr="0019505C" w:rsidRDefault="000D6ABF" w:rsidP="000522C3">
            <w:pPr>
              <w:pStyle w:val="Default"/>
              <w:rPr>
                <w:color w:val="auto"/>
                <w:sz w:val="28"/>
                <w:szCs w:val="28"/>
              </w:rPr>
            </w:pPr>
            <w:r w:rsidRPr="0019505C">
              <w:rPr>
                <w:i/>
                <w:iCs/>
                <w:sz w:val="28"/>
                <w:szCs w:val="28"/>
              </w:rPr>
              <w:t xml:space="preserve">Регулятивные УУД </w:t>
            </w:r>
            <w:r w:rsidRPr="0019505C">
              <w:rPr>
                <w:sz w:val="28"/>
                <w:szCs w:val="28"/>
              </w:rPr>
              <w:t>– умение адекватно себя оценивать, умение ставить цели и определять пути их достижения</w:t>
            </w:r>
            <w:r>
              <w:rPr>
                <w:sz w:val="28"/>
                <w:szCs w:val="28"/>
              </w:rPr>
              <w:t>.</w:t>
            </w:r>
            <w:r w:rsidRPr="0019505C">
              <w:rPr>
                <w:sz w:val="28"/>
                <w:szCs w:val="28"/>
              </w:rPr>
              <w:t xml:space="preserve"> </w:t>
            </w:r>
          </w:p>
        </w:tc>
      </w:tr>
    </w:tbl>
    <w:p w:rsidR="000D6ABF" w:rsidRPr="0019505C" w:rsidRDefault="000D6ABF" w:rsidP="000D6ABF">
      <w:pPr>
        <w:pStyle w:val="Default"/>
        <w:rPr>
          <w:b/>
          <w:bCs/>
          <w:i/>
          <w:iCs/>
          <w:sz w:val="28"/>
          <w:szCs w:val="28"/>
        </w:rPr>
      </w:pPr>
    </w:p>
    <w:p w:rsidR="000D6ABF" w:rsidRPr="0019505C" w:rsidRDefault="000D6ABF" w:rsidP="000D6ABF">
      <w:pPr>
        <w:pStyle w:val="Default"/>
        <w:jc w:val="both"/>
        <w:rPr>
          <w:sz w:val="28"/>
          <w:szCs w:val="28"/>
        </w:rPr>
      </w:pPr>
      <w:r w:rsidRPr="0019505C">
        <w:rPr>
          <w:b/>
          <w:bCs/>
          <w:i/>
          <w:iCs/>
          <w:sz w:val="28"/>
          <w:szCs w:val="28"/>
        </w:rPr>
        <w:t xml:space="preserve">Замысел проектного задания. </w:t>
      </w:r>
      <w:r w:rsidRPr="0019505C">
        <w:rPr>
          <w:sz w:val="28"/>
          <w:szCs w:val="28"/>
        </w:rPr>
        <w:t>Учащимся предлагается самостоятельно загрузить товар в вагоны. На поездах указан морфемный состав слова. Задача детей разобрать предложенные слова по составу и записать их в нужный столбик.</w:t>
      </w:r>
    </w:p>
    <w:p w:rsidR="000D6ABF" w:rsidRPr="0019505C" w:rsidRDefault="000D6ABF" w:rsidP="000D6ABF">
      <w:pPr>
        <w:pStyle w:val="Default"/>
        <w:jc w:val="both"/>
        <w:rPr>
          <w:sz w:val="28"/>
          <w:szCs w:val="28"/>
        </w:rPr>
      </w:pPr>
      <w:r>
        <w:rPr>
          <w:noProof/>
          <w:sz w:val="28"/>
          <w:szCs w:val="28"/>
          <w:lang w:eastAsia="ru-RU"/>
        </w:rPr>
        <w:drawing>
          <wp:anchor distT="0" distB="0" distL="114300" distR="114300" simplePos="0" relativeHeight="251762688" behindDoc="1" locked="0" layoutInCell="1" allowOverlap="1">
            <wp:simplePos x="0" y="0"/>
            <wp:positionH relativeFrom="column">
              <wp:posOffset>2571115</wp:posOffset>
            </wp:positionH>
            <wp:positionV relativeFrom="paragraph">
              <wp:posOffset>-246380</wp:posOffset>
            </wp:positionV>
            <wp:extent cx="3528060" cy="2459355"/>
            <wp:effectExtent l="19050" t="0" r="0" b="0"/>
            <wp:wrapTight wrapText="bothSides">
              <wp:wrapPolygon edited="0">
                <wp:start x="-117" y="0"/>
                <wp:lineTo x="-117" y="21416"/>
                <wp:lineTo x="21577" y="21416"/>
                <wp:lineTo x="21577" y="0"/>
                <wp:lineTo x="-117" y="0"/>
              </wp:wrapPolygon>
            </wp:wrapTight>
            <wp:docPr id="191" name="Рисунок 3" descr="C:\Users\Елена\Desktop\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ии.jpg"/>
                    <pic:cNvPicPr>
                      <a:picLocks noChangeAspect="1" noChangeArrowheads="1"/>
                    </pic:cNvPicPr>
                  </pic:nvPicPr>
                  <pic:blipFill>
                    <a:blip r:embed="rId30" cstate="email"/>
                    <a:srcRect/>
                    <a:stretch>
                      <a:fillRect/>
                    </a:stretch>
                  </pic:blipFill>
                  <pic:spPr bwMode="auto">
                    <a:xfrm>
                      <a:off x="0" y="0"/>
                      <a:ext cx="3528060" cy="2459355"/>
                    </a:xfrm>
                    <a:prstGeom prst="rect">
                      <a:avLst/>
                    </a:prstGeom>
                    <a:noFill/>
                    <a:ln w="9525">
                      <a:noFill/>
                      <a:miter lim="800000"/>
                      <a:headEnd/>
                      <a:tailEnd/>
                    </a:ln>
                  </pic:spPr>
                </pic:pic>
              </a:graphicData>
            </a:graphic>
          </wp:anchor>
        </w:drawing>
      </w:r>
      <w:r w:rsidRPr="0019505C">
        <w:rPr>
          <w:sz w:val="28"/>
          <w:szCs w:val="28"/>
        </w:rPr>
        <w:t xml:space="preserve">Учащиеся поделены на группы по 4–5 человек. На каждом рабочем столе группы должны быть карточка с таблицей и словами для разбора, ручки. </w:t>
      </w: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sz w:val="28"/>
          <w:szCs w:val="28"/>
        </w:rPr>
        <w:t xml:space="preserve">Загрузить товар в вагоны. </w:t>
      </w: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Pr="0019505C" w:rsidRDefault="000D6ABF" w:rsidP="000D6ABF">
      <w:pPr>
        <w:pStyle w:val="Default"/>
        <w:jc w:val="both"/>
        <w:rPr>
          <w:sz w:val="28"/>
          <w:szCs w:val="28"/>
        </w:rPr>
      </w:pPr>
      <w:r w:rsidRPr="0019505C">
        <w:rPr>
          <w:b/>
          <w:bCs/>
          <w:sz w:val="28"/>
          <w:szCs w:val="28"/>
        </w:rPr>
        <w:t xml:space="preserve">Учитель. </w:t>
      </w:r>
      <w:r w:rsidRPr="0019505C">
        <w:rPr>
          <w:sz w:val="28"/>
          <w:szCs w:val="28"/>
        </w:rPr>
        <w:t>Ребята, на станции Сортировочная четыре состава ждут погрузки. Но грузчики в замешательстве. Не знают какой товар в какие вагоны загружать. Может, вы им поможете? Все вагоны в товарных поездах обозначены морфемами. Думаю, вы без труда справитесь с заданием.</w:t>
      </w:r>
    </w:p>
    <w:p w:rsidR="000D6ABF" w:rsidRPr="0019505C" w:rsidRDefault="000D6ABF" w:rsidP="000D6ABF">
      <w:pPr>
        <w:pStyle w:val="Default"/>
        <w:jc w:val="both"/>
        <w:rPr>
          <w:sz w:val="28"/>
          <w:szCs w:val="28"/>
        </w:rPr>
      </w:pPr>
    </w:p>
    <w:tbl>
      <w:tblPr>
        <w:tblStyle w:val="ab"/>
        <w:tblW w:w="0" w:type="auto"/>
        <w:tblInd w:w="108" w:type="dxa"/>
        <w:tblLayout w:type="fixed"/>
        <w:tblLook w:val="04A0"/>
      </w:tblPr>
      <w:tblGrid>
        <w:gridCol w:w="2268"/>
        <w:gridCol w:w="2552"/>
        <w:gridCol w:w="1984"/>
        <w:gridCol w:w="2552"/>
      </w:tblGrid>
      <w:tr w:rsidR="000D6ABF" w:rsidRPr="0019505C" w:rsidTr="000522C3">
        <w:tc>
          <w:tcPr>
            <w:tcW w:w="2268" w:type="dxa"/>
          </w:tcPr>
          <w:p w:rsidR="000D6ABF" w:rsidRPr="0019505C" w:rsidRDefault="000D6ABF" w:rsidP="000522C3">
            <w:pPr>
              <w:pStyle w:val="Default"/>
              <w:ind w:left="-142"/>
              <w:jc w:val="both"/>
              <w:rPr>
                <w:sz w:val="28"/>
                <w:szCs w:val="28"/>
              </w:rPr>
            </w:pPr>
            <w:r w:rsidRPr="0019505C">
              <w:rPr>
                <w:noProof/>
                <w:sz w:val="28"/>
                <w:szCs w:val="28"/>
                <w:lang w:eastAsia="ru-RU"/>
              </w:rPr>
              <w:drawing>
                <wp:inline distT="0" distB="0" distL="0" distR="0">
                  <wp:extent cx="1487020" cy="451822"/>
                  <wp:effectExtent l="19050" t="0" r="0" b="0"/>
                  <wp:docPr id="192" name="Рисунок 1" descr="http://festival.1september.ru/articles/314620/Image908.jpg"/>
                  <wp:cNvGraphicFramePr/>
                  <a:graphic xmlns:a="http://schemas.openxmlformats.org/drawingml/2006/main">
                    <a:graphicData uri="http://schemas.openxmlformats.org/drawingml/2006/picture">
                      <pic:pic xmlns:pic="http://schemas.openxmlformats.org/drawingml/2006/picture">
                        <pic:nvPicPr>
                          <pic:cNvPr id="7" name="Picture 2" descr="http://festival.1september.ru/articles/314620/Image908.jpg"/>
                          <pic:cNvPicPr>
                            <a:picLocks noChangeAspect="1" noChangeArrowheads="1"/>
                          </pic:cNvPicPr>
                        </pic:nvPicPr>
                        <pic:blipFill>
                          <a:blip r:embed="rId31" cstate="email"/>
                          <a:srcRect/>
                          <a:stretch>
                            <a:fillRect/>
                          </a:stretch>
                        </pic:blipFill>
                        <pic:spPr bwMode="auto">
                          <a:xfrm>
                            <a:off x="0" y="0"/>
                            <a:ext cx="1486530" cy="451673"/>
                          </a:xfrm>
                          <a:prstGeom prst="rect">
                            <a:avLst/>
                          </a:prstGeom>
                          <a:noFill/>
                        </pic:spPr>
                      </pic:pic>
                    </a:graphicData>
                  </a:graphic>
                </wp:inline>
              </w:drawing>
            </w:r>
          </w:p>
        </w:tc>
        <w:tc>
          <w:tcPr>
            <w:tcW w:w="2552" w:type="dxa"/>
          </w:tcPr>
          <w:p w:rsidR="000D6ABF" w:rsidRPr="0019505C" w:rsidRDefault="000D6ABF" w:rsidP="000522C3">
            <w:pPr>
              <w:pStyle w:val="Default"/>
              <w:ind w:left="-166" w:hanging="6"/>
              <w:jc w:val="both"/>
              <w:rPr>
                <w:sz w:val="28"/>
                <w:szCs w:val="28"/>
              </w:rPr>
            </w:pPr>
            <w:r w:rsidRPr="0019505C">
              <w:rPr>
                <w:noProof/>
                <w:sz w:val="28"/>
                <w:szCs w:val="28"/>
                <w:lang w:eastAsia="ru-RU"/>
              </w:rPr>
              <w:drawing>
                <wp:inline distT="0" distB="0" distL="0" distR="0">
                  <wp:extent cx="1592131" cy="451822"/>
                  <wp:effectExtent l="19050" t="0" r="8069" b="0"/>
                  <wp:docPr id="198" name="Рисунок 3" descr="http://festival.1september.ru/articles/314620/Image908.jpg"/>
                  <wp:cNvGraphicFramePr/>
                  <a:graphic xmlns:a="http://schemas.openxmlformats.org/drawingml/2006/main">
                    <a:graphicData uri="http://schemas.openxmlformats.org/drawingml/2006/picture">
                      <pic:pic xmlns:pic="http://schemas.openxmlformats.org/drawingml/2006/picture">
                        <pic:nvPicPr>
                          <pic:cNvPr id="6" name="Picture 2" descr="http://festival.1september.ru/articles/314620/Image908.jpg"/>
                          <pic:cNvPicPr>
                            <a:picLocks noChangeAspect="1" noChangeArrowheads="1"/>
                          </pic:cNvPicPr>
                        </pic:nvPicPr>
                        <pic:blipFill>
                          <a:blip r:embed="rId32" cstate="email"/>
                          <a:srcRect/>
                          <a:stretch>
                            <a:fillRect/>
                          </a:stretch>
                        </pic:blipFill>
                        <pic:spPr bwMode="auto">
                          <a:xfrm>
                            <a:off x="0" y="0"/>
                            <a:ext cx="1592131" cy="451822"/>
                          </a:xfrm>
                          <a:prstGeom prst="rect">
                            <a:avLst/>
                          </a:prstGeom>
                          <a:noFill/>
                        </pic:spPr>
                      </pic:pic>
                    </a:graphicData>
                  </a:graphic>
                </wp:inline>
              </w:drawing>
            </w:r>
          </w:p>
        </w:tc>
        <w:tc>
          <w:tcPr>
            <w:tcW w:w="1984" w:type="dxa"/>
          </w:tcPr>
          <w:p w:rsidR="000D6ABF" w:rsidRPr="0019505C" w:rsidRDefault="000D6ABF" w:rsidP="000522C3">
            <w:pPr>
              <w:pStyle w:val="Default"/>
              <w:ind w:left="-78"/>
              <w:jc w:val="both"/>
              <w:rPr>
                <w:sz w:val="28"/>
                <w:szCs w:val="28"/>
              </w:rPr>
            </w:pPr>
            <w:r w:rsidRPr="0019505C">
              <w:rPr>
                <w:noProof/>
                <w:sz w:val="28"/>
                <w:szCs w:val="28"/>
                <w:lang w:eastAsia="ru-RU"/>
              </w:rPr>
              <w:drawing>
                <wp:inline distT="0" distB="0" distL="0" distR="0">
                  <wp:extent cx="981411" cy="451821"/>
                  <wp:effectExtent l="19050" t="0" r="9189" b="0"/>
                  <wp:docPr id="201" name="Рисунок 4" descr="http://festival.1september.ru/articles/314620/Image908.jpg"/>
                  <wp:cNvGraphicFramePr/>
                  <a:graphic xmlns:a="http://schemas.openxmlformats.org/drawingml/2006/main">
                    <a:graphicData uri="http://schemas.openxmlformats.org/drawingml/2006/picture">
                      <pic:pic xmlns:pic="http://schemas.openxmlformats.org/drawingml/2006/picture">
                        <pic:nvPicPr>
                          <pic:cNvPr id="5" name="Picture 2" descr="http://festival.1september.ru/articles/314620/Image908.jpg"/>
                          <pic:cNvPicPr>
                            <a:picLocks noChangeAspect="1" noChangeArrowheads="1"/>
                          </pic:cNvPicPr>
                        </pic:nvPicPr>
                        <pic:blipFill>
                          <a:blip r:embed="rId33" cstate="email"/>
                          <a:srcRect/>
                          <a:stretch>
                            <a:fillRect/>
                          </a:stretch>
                        </pic:blipFill>
                        <pic:spPr bwMode="auto">
                          <a:xfrm>
                            <a:off x="0" y="0"/>
                            <a:ext cx="981413" cy="451822"/>
                          </a:xfrm>
                          <a:prstGeom prst="rect">
                            <a:avLst/>
                          </a:prstGeom>
                          <a:noFill/>
                        </pic:spPr>
                      </pic:pic>
                    </a:graphicData>
                  </a:graphic>
                </wp:inline>
              </w:drawing>
            </w:r>
          </w:p>
        </w:tc>
        <w:tc>
          <w:tcPr>
            <w:tcW w:w="2552" w:type="dxa"/>
          </w:tcPr>
          <w:p w:rsidR="000D6ABF" w:rsidRPr="0019505C" w:rsidRDefault="000D6ABF" w:rsidP="000522C3">
            <w:pPr>
              <w:pStyle w:val="Default"/>
              <w:ind w:left="-25" w:hanging="25"/>
              <w:jc w:val="both"/>
              <w:rPr>
                <w:sz w:val="28"/>
                <w:szCs w:val="28"/>
              </w:rPr>
            </w:pPr>
            <w:r w:rsidRPr="0019505C">
              <w:rPr>
                <w:noProof/>
                <w:sz w:val="28"/>
                <w:szCs w:val="28"/>
                <w:lang w:eastAsia="ru-RU"/>
              </w:rPr>
              <w:drawing>
                <wp:inline distT="0" distB="0" distL="0" distR="0">
                  <wp:extent cx="1538343" cy="351275"/>
                  <wp:effectExtent l="19050" t="0" r="4707" b="0"/>
                  <wp:docPr id="202" name="Рисунок 8" descr="C:\Users\Елена\Desktop\фф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ффф.jpg"/>
                          <pic:cNvPicPr>
                            <a:picLocks noChangeAspect="1" noChangeArrowheads="1"/>
                          </pic:cNvPicPr>
                        </pic:nvPicPr>
                        <pic:blipFill>
                          <a:blip r:embed="rId34" cstate="email"/>
                          <a:srcRect/>
                          <a:stretch>
                            <a:fillRect/>
                          </a:stretch>
                        </pic:blipFill>
                        <pic:spPr bwMode="auto">
                          <a:xfrm>
                            <a:off x="0" y="0"/>
                            <a:ext cx="1538343" cy="351275"/>
                          </a:xfrm>
                          <a:prstGeom prst="rect">
                            <a:avLst/>
                          </a:prstGeom>
                          <a:noFill/>
                          <a:ln w="9525">
                            <a:noFill/>
                            <a:miter lim="800000"/>
                            <a:headEnd/>
                            <a:tailEnd/>
                          </a:ln>
                        </pic:spPr>
                      </pic:pic>
                    </a:graphicData>
                  </a:graphic>
                </wp:inline>
              </w:drawing>
            </w:r>
          </w:p>
        </w:tc>
      </w:tr>
      <w:tr w:rsidR="000D6ABF" w:rsidRPr="0019505C" w:rsidTr="000522C3">
        <w:tc>
          <w:tcPr>
            <w:tcW w:w="2268" w:type="dxa"/>
          </w:tcPr>
          <w:p w:rsidR="000D6ABF" w:rsidRPr="0019505C" w:rsidRDefault="000D6ABF" w:rsidP="000522C3">
            <w:pPr>
              <w:pStyle w:val="Default"/>
              <w:jc w:val="both"/>
              <w:rPr>
                <w:sz w:val="28"/>
                <w:szCs w:val="28"/>
              </w:rPr>
            </w:pPr>
          </w:p>
        </w:tc>
        <w:tc>
          <w:tcPr>
            <w:tcW w:w="2552" w:type="dxa"/>
          </w:tcPr>
          <w:p w:rsidR="000D6ABF" w:rsidRPr="0019505C" w:rsidRDefault="000D6ABF" w:rsidP="000522C3">
            <w:pPr>
              <w:pStyle w:val="Default"/>
              <w:jc w:val="both"/>
              <w:rPr>
                <w:sz w:val="28"/>
                <w:szCs w:val="28"/>
              </w:rPr>
            </w:pPr>
          </w:p>
        </w:tc>
        <w:tc>
          <w:tcPr>
            <w:tcW w:w="1984" w:type="dxa"/>
          </w:tcPr>
          <w:p w:rsidR="000D6ABF" w:rsidRPr="0019505C" w:rsidRDefault="000D6ABF" w:rsidP="000522C3">
            <w:pPr>
              <w:pStyle w:val="Default"/>
              <w:jc w:val="both"/>
              <w:rPr>
                <w:sz w:val="28"/>
                <w:szCs w:val="28"/>
              </w:rPr>
            </w:pPr>
          </w:p>
        </w:tc>
        <w:tc>
          <w:tcPr>
            <w:tcW w:w="2552" w:type="dxa"/>
          </w:tcPr>
          <w:p w:rsidR="000D6ABF" w:rsidRPr="0019505C" w:rsidRDefault="000D6ABF" w:rsidP="000522C3">
            <w:pPr>
              <w:pStyle w:val="Default"/>
              <w:jc w:val="both"/>
              <w:rPr>
                <w:sz w:val="28"/>
                <w:szCs w:val="28"/>
              </w:rPr>
            </w:pPr>
          </w:p>
        </w:tc>
      </w:tr>
      <w:tr w:rsidR="000D6ABF" w:rsidRPr="0019505C" w:rsidTr="000522C3">
        <w:tc>
          <w:tcPr>
            <w:tcW w:w="2268" w:type="dxa"/>
          </w:tcPr>
          <w:p w:rsidR="000D6ABF" w:rsidRPr="0019505C" w:rsidRDefault="000D6ABF" w:rsidP="000522C3">
            <w:pPr>
              <w:pStyle w:val="Default"/>
              <w:jc w:val="both"/>
              <w:rPr>
                <w:sz w:val="28"/>
                <w:szCs w:val="28"/>
              </w:rPr>
            </w:pPr>
          </w:p>
        </w:tc>
        <w:tc>
          <w:tcPr>
            <w:tcW w:w="2552" w:type="dxa"/>
          </w:tcPr>
          <w:p w:rsidR="000D6ABF" w:rsidRPr="0019505C" w:rsidRDefault="000D6ABF" w:rsidP="000522C3">
            <w:pPr>
              <w:pStyle w:val="Default"/>
              <w:jc w:val="both"/>
              <w:rPr>
                <w:sz w:val="28"/>
                <w:szCs w:val="28"/>
              </w:rPr>
            </w:pPr>
          </w:p>
        </w:tc>
        <w:tc>
          <w:tcPr>
            <w:tcW w:w="1984" w:type="dxa"/>
          </w:tcPr>
          <w:p w:rsidR="000D6ABF" w:rsidRPr="0019505C" w:rsidRDefault="000D6ABF" w:rsidP="000522C3">
            <w:pPr>
              <w:pStyle w:val="Default"/>
              <w:jc w:val="both"/>
              <w:rPr>
                <w:sz w:val="28"/>
                <w:szCs w:val="28"/>
              </w:rPr>
            </w:pPr>
          </w:p>
        </w:tc>
        <w:tc>
          <w:tcPr>
            <w:tcW w:w="2552" w:type="dxa"/>
          </w:tcPr>
          <w:p w:rsidR="000D6ABF" w:rsidRPr="0019505C" w:rsidRDefault="000D6ABF" w:rsidP="000522C3">
            <w:pPr>
              <w:pStyle w:val="Default"/>
              <w:jc w:val="both"/>
              <w:rPr>
                <w:sz w:val="28"/>
                <w:szCs w:val="28"/>
              </w:rPr>
            </w:pPr>
          </w:p>
        </w:tc>
      </w:tr>
      <w:tr w:rsidR="000D6ABF" w:rsidRPr="0019505C" w:rsidTr="000522C3">
        <w:tc>
          <w:tcPr>
            <w:tcW w:w="2268" w:type="dxa"/>
          </w:tcPr>
          <w:p w:rsidR="000D6ABF" w:rsidRPr="0019505C" w:rsidRDefault="000D6ABF" w:rsidP="000522C3">
            <w:pPr>
              <w:pStyle w:val="Default"/>
              <w:jc w:val="both"/>
              <w:rPr>
                <w:sz w:val="28"/>
                <w:szCs w:val="28"/>
              </w:rPr>
            </w:pPr>
          </w:p>
        </w:tc>
        <w:tc>
          <w:tcPr>
            <w:tcW w:w="2552" w:type="dxa"/>
          </w:tcPr>
          <w:p w:rsidR="000D6ABF" w:rsidRPr="0019505C" w:rsidRDefault="000D6ABF" w:rsidP="000522C3">
            <w:pPr>
              <w:pStyle w:val="Default"/>
              <w:jc w:val="both"/>
              <w:rPr>
                <w:sz w:val="28"/>
                <w:szCs w:val="28"/>
              </w:rPr>
            </w:pPr>
          </w:p>
        </w:tc>
        <w:tc>
          <w:tcPr>
            <w:tcW w:w="1984" w:type="dxa"/>
          </w:tcPr>
          <w:p w:rsidR="000D6ABF" w:rsidRPr="0019505C" w:rsidRDefault="000D6ABF" w:rsidP="000522C3">
            <w:pPr>
              <w:pStyle w:val="Default"/>
              <w:jc w:val="both"/>
              <w:rPr>
                <w:sz w:val="28"/>
                <w:szCs w:val="28"/>
              </w:rPr>
            </w:pPr>
          </w:p>
        </w:tc>
        <w:tc>
          <w:tcPr>
            <w:tcW w:w="2552" w:type="dxa"/>
          </w:tcPr>
          <w:p w:rsidR="000D6ABF" w:rsidRPr="0019505C" w:rsidRDefault="000D6ABF" w:rsidP="000522C3">
            <w:pPr>
              <w:pStyle w:val="Default"/>
              <w:jc w:val="both"/>
              <w:rPr>
                <w:sz w:val="28"/>
                <w:szCs w:val="28"/>
              </w:rPr>
            </w:pPr>
          </w:p>
        </w:tc>
      </w:tr>
    </w:tbl>
    <w:p w:rsidR="000D6ABF" w:rsidRDefault="000D6ABF" w:rsidP="000D6ABF">
      <w:pPr>
        <w:pStyle w:val="Default"/>
        <w:jc w:val="both"/>
        <w:rPr>
          <w:sz w:val="28"/>
          <w:szCs w:val="28"/>
        </w:rPr>
      </w:pPr>
    </w:p>
    <w:p w:rsidR="000D6ABF" w:rsidRPr="0019505C" w:rsidRDefault="000D6ABF" w:rsidP="000D6ABF">
      <w:pPr>
        <w:pStyle w:val="Default"/>
        <w:jc w:val="both"/>
        <w:rPr>
          <w:sz w:val="28"/>
          <w:szCs w:val="28"/>
        </w:rPr>
      </w:pPr>
      <w:r w:rsidRPr="0019505C">
        <w:rPr>
          <w:sz w:val="28"/>
          <w:szCs w:val="28"/>
        </w:rPr>
        <w:t>Слова для выбора: золото, ленточка, самолёты, заколки, шляпка, закладки, дымоход, самокат, столы, кроватка, морковь, подушка.</w:t>
      </w:r>
    </w:p>
    <w:p w:rsidR="000D6ABF" w:rsidRPr="0019505C" w:rsidRDefault="000D6ABF" w:rsidP="000D6ABF">
      <w:pPr>
        <w:pStyle w:val="Default"/>
        <w:jc w:val="both"/>
        <w:rPr>
          <w:b/>
          <w:i/>
          <w:sz w:val="28"/>
          <w:szCs w:val="28"/>
        </w:rPr>
      </w:pPr>
    </w:p>
    <w:p w:rsidR="000D6ABF"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both"/>
        <w:rPr>
          <w:b/>
          <w:i/>
          <w:sz w:val="28"/>
          <w:szCs w:val="28"/>
        </w:rPr>
      </w:pPr>
    </w:p>
    <w:tbl>
      <w:tblPr>
        <w:tblStyle w:val="ab"/>
        <w:tblW w:w="0" w:type="auto"/>
        <w:tblInd w:w="108" w:type="dxa"/>
        <w:tblLayout w:type="fixed"/>
        <w:tblLook w:val="04A0"/>
      </w:tblPr>
      <w:tblGrid>
        <w:gridCol w:w="2268"/>
        <w:gridCol w:w="2552"/>
        <w:gridCol w:w="1984"/>
        <w:gridCol w:w="2552"/>
      </w:tblGrid>
      <w:tr w:rsidR="000D6ABF" w:rsidRPr="0019505C" w:rsidTr="000522C3">
        <w:tc>
          <w:tcPr>
            <w:tcW w:w="2268" w:type="dxa"/>
          </w:tcPr>
          <w:p w:rsidR="000D6ABF" w:rsidRPr="0019505C" w:rsidRDefault="000D6ABF" w:rsidP="000522C3">
            <w:pPr>
              <w:pStyle w:val="Default"/>
              <w:ind w:left="-142"/>
              <w:jc w:val="both"/>
              <w:rPr>
                <w:sz w:val="28"/>
                <w:szCs w:val="28"/>
              </w:rPr>
            </w:pPr>
            <w:r w:rsidRPr="0019505C">
              <w:rPr>
                <w:noProof/>
                <w:sz w:val="28"/>
                <w:szCs w:val="28"/>
                <w:lang w:eastAsia="ru-RU"/>
              </w:rPr>
              <w:drawing>
                <wp:inline distT="0" distB="0" distL="0" distR="0">
                  <wp:extent cx="1487020" cy="451822"/>
                  <wp:effectExtent l="19050" t="0" r="0" b="0"/>
                  <wp:docPr id="203" name="Рисунок 1" descr="http://festival.1september.ru/articles/314620/Image908.jpg"/>
                  <wp:cNvGraphicFramePr/>
                  <a:graphic xmlns:a="http://schemas.openxmlformats.org/drawingml/2006/main">
                    <a:graphicData uri="http://schemas.openxmlformats.org/drawingml/2006/picture">
                      <pic:pic xmlns:pic="http://schemas.openxmlformats.org/drawingml/2006/picture">
                        <pic:nvPicPr>
                          <pic:cNvPr id="7" name="Picture 2" descr="http://festival.1september.ru/articles/314620/Image908.jpg"/>
                          <pic:cNvPicPr>
                            <a:picLocks noChangeAspect="1" noChangeArrowheads="1"/>
                          </pic:cNvPicPr>
                        </pic:nvPicPr>
                        <pic:blipFill>
                          <a:blip r:embed="rId31" cstate="email"/>
                          <a:srcRect/>
                          <a:stretch>
                            <a:fillRect/>
                          </a:stretch>
                        </pic:blipFill>
                        <pic:spPr bwMode="auto">
                          <a:xfrm>
                            <a:off x="0" y="0"/>
                            <a:ext cx="1486530" cy="451673"/>
                          </a:xfrm>
                          <a:prstGeom prst="rect">
                            <a:avLst/>
                          </a:prstGeom>
                          <a:noFill/>
                        </pic:spPr>
                      </pic:pic>
                    </a:graphicData>
                  </a:graphic>
                </wp:inline>
              </w:drawing>
            </w:r>
          </w:p>
        </w:tc>
        <w:tc>
          <w:tcPr>
            <w:tcW w:w="2552" w:type="dxa"/>
          </w:tcPr>
          <w:p w:rsidR="000D6ABF" w:rsidRPr="0019505C" w:rsidRDefault="000D6ABF" w:rsidP="000522C3">
            <w:pPr>
              <w:pStyle w:val="Default"/>
              <w:ind w:left="-166" w:hanging="6"/>
              <w:jc w:val="both"/>
              <w:rPr>
                <w:sz w:val="28"/>
                <w:szCs w:val="28"/>
              </w:rPr>
            </w:pPr>
            <w:r w:rsidRPr="0019505C">
              <w:rPr>
                <w:noProof/>
                <w:sz w:val="28"/>
                <w:szCs w:val="28"/>
                <w:lang w:eastAsia="ru-RU"/>
              </w:rPr>
              <w:drawing>
                <wp:inline distT="0" distB="0" distL="0" distR="0">
                  <wp:extent cx="1592131" cy="451822"/>
                  <wp:effectExtent l="19050" t="0" r="8069" b="0"/>
                  <wp:docPr id="204" name="Рисунок 3" descr="http://festival.1september.ru/articles/314620/Image908.jpg"/>
                  <wp:cNvGraphicFramePr/>
                  <a:graphic xmlns:a="http://schemas.openxmlformats.org/drawingml/2006/main">
                    <a:graphicData uri="http://schemas.openxmlformats.org/drawingml/2006/picture">
                      <pic:pic xmlns:pic="http://schemas.openxmlformats.org/drawingml/2006/picture">
                        <pic:nvPicPr>
                          <pic:cNvPr id="6" name="Picture 2" descr="http://festival.1september.ru/articles/314620/Image908.jpg"/>
                          <pic:cNvPicPr>
                            <a:picLocks noChangeAspect="1" noChangeArrowheads="1"/>
                          </pic:cNvPicPr>
                        </pic:nvPicPr>
                        <pic:blipFill>
                          <a:blip r:embed="rId32" cstate="email"/>
                          <a:srcRect/>
                          <a:stretch>
                            <a:fillRect/>
                          </a:stretch>
                        </pic:blipFill>
                        <pic:spPr bwMode="auto">
                          <a:xfrm>
                            <a:off x="0" y="0"/>
                            <a:ext cx="1592131" cy="451822"/>
                          </a:xfrm>
                          <a:prstGeom prst="rect">
                            <a:avLst/>
                          </a:prstGeom>
                          <a:noFill/>
                        </pic:spPr>
                      </pic:pic>
                    </a:graphicData>
                  </a:graphic>
                </wp:inline>
              </w:drawing>
            </w:r>
          </w:p>
        </w:tc>
        <w:tc>
          <w:tcPr>
            <w:tcW w:w="1984" w:type="dxa"/>
          </w:tcPr>
          <w:p w:rsidR="000D6ABF" w:rsidRPr="0019505C" w:rsidRDefault="000D6ABF" w:rsidP="000522C3">
            <w:pPr>
              <w:pStyle w:val="Default"/>
              <w:ind w:left="-78"/>
              <w:jc w:val="both"/>
              <w:rPr>
                <w:sz w:val="28"/>
                <w:szCs w:val="28"/>
              </w:rPr>
            </w:pPr>
            <w:r w:rsidRPr="0019505C">
              <w:rPr>
                <w:noProof/>
                <w:sz w:val="28"/>
                <w:szCs w:val="28"/>
                <w:lang w:eastAsia="ru-RU"/>
              </w:rPr>
              <w:drawing>
                <wp:inline distT="0" distB="0" distL="0" distR="0">
                  <wp:extent cx="981411" cy="451821"/>
                  <wp:effectExtent l="19050" t="0" r="9189" b="0"/>
                  <wp:docPr id="205" name="Рисунок 4" descr="http://festival.1september.ru/articles/314620/Image908.jpg"/>
                  <wp:cNvGraphicFramePr/>
                  <a:graphic xmlns:a="http://schemas.openxmlformats.org/drawingml/2006/main">
                    <a:graphicData uri="http://schemas.openxmlformats.org/drawingml/2006/picture">
                      <pic:pic xmlns:pic="http://schemas.openxmlformats.org/drawingml/2006/picture">
                        <pic:nvPicPr>
                          <pic:cNvPr id="5" name="Picture 2" descr="http://festival.1september.ru/articles/314620/Image908.jpg"/>
                          <pic:cNvPicPr>
                            <a:picLocks noChangeAspect="1" noChangeArrowheads="1"/>
                          </pic:cNvPicPr>
                        </pic:nvPicPr>
                        <pic:blipFill>
                          <a:blip r:embed="rId33" cstate="email"/>
                          <a:srcRect/>
                          <a:stretch>
                            <a:fillRect/>
                          </a:stretch>
                        </pic:blipFill>
                        <pic:spPr bwMode="auto">
                          <a:xfrm>
                            <a:off x="0" y="0"/>
                            <a:ext cx="981413" cy="451822"/>
                          </a:xfrm>
                          <a:prstGeom prst="rect">
                            <a:avLst/>
                          </a:prstGeom>
                          <a:noFill/>
                        </pic:spPr>
                      </pic:pic>
                    </a:graphicData>
                  </a:graphic>
                </wp:inline>
              </w:drawing>
            </w:r>
          </w:p>
        </w:tc>
        <w:tc>
          <w:tcPr>
            <w:tcW w:w="2552" w:type="dxa"/>
          </w:tcPr>
          <w:p w:rsidR="000D6ABF" w:rsidRPr="0019505C" w:rsidRDefault="000D6ABF" w:rsidP="000522C3">
            <w:pPr>
              <w:pStyle w:val="Default"/>
              <w:ind w:left="-25" w:hanging="25"/>
              <w:jc w:val="both"/>
              <w:rPr>
                <w:sz w:val="28"/>
                <w:szCs w:val="28"/>
              </w:rPr>
            </w:pPr>
            <w:r w:rsidRPr="0019505C">
              <w:rPr>
                <w:noProof/>
                <w:sz w:val="28"/>
                <w:szCs w:val="28"/>
                <w:lang w:eastAsia="ru-RU"/>
              </w:rPr>
              <w:drawing>
                <wp:inline distT="0" distB="0" distL="0" distR="0">
                  <wp:extent cx="1538343" cy="351275"/>
                  <wp:effectExtent l="19050" t="0" r="4707" b="0"/>
                  <wp:docPr id="206" name="Рисунок 8" descr="C:\Users\Елена\Desktop\фф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ффф.jpg"/>
                          <pic:cNvPicPr>
                            <a:picLocks noChangeAspect="1" noChangeArrowheads="1"/>
                          </pic:cNvPicPr>
                        </pic:nvPicPr>
                        <pic:blipFill>
                          <a:blip r:embed="rId34" cstate="email"/>
                          <a:srcRect/>
                          <a:stretch>
                            <a:fillRect/>
                          </a:stretch>
                        </pic:blipFill>
                        <pic:spPr bwMode="auto">
                          <a:xfrm>
                            <a:off x="0" y="0"/>
                            <a:ext cx="1538343" cy="351275"/>
                          </a:xfrm>
                          <a:prstGeom prst="rect">
                            <a:avLst/>
                          </a:prstGeom>
                          <a:noFill/>
                          <a:ln w="9525">
                            <a:noFill/>
                            <a:miter lim="800000"/>
                            <a:headEnd/>
                            <a:tailEnd/>
                          </a:ln>
                        </pic:spPr>
                      </pic:pic>
                    </a:graphicData>
                  </a:graphic>
                </wp:inline>
              </w:drawing>
            </w:r>
          </w:p>
        </w:tc>
      </w:tr>
      <w:tr w:rsidR="000D6ABF" w:rsidRPr="0019505C" w:rsidTr="000522C3">
        <w:tc>
          <w:tcPr>
            <w:tcW w:w="2268" w:type="dxa"/>
          </w:tcPr>
          <w:p w:rsidR="000D6ABF" w:rsidRPr="0019505C" w:rsidRDefault="000D6ABF" w:rsidP="000522C3">
            <w:pPr>
              <w:pStyle w:val="Default"/>
              <w:jc w:val="both"/>
              <w:rPr>
                <w:sz w:val="28"/>
                <w:szCs w:val="28"/>
              </w:rPr>
            </w:pPr>
            <w:r w:rsidRPr="0019505C">
              <w:rPr>
                <w:sz w:val="28"/>
                <w:szCs w:val="28"/>
              </w:rPr>
              <w:t>ленточка</w:t>
            </w:r>
          </w:p>
        </w:tc>
        <w:tc>
          <w:tcPr>
            <w:tcW w:w="2552" w:type="dxa"/>
          </w:tcPr>
          <w:p w:rsidR="000D6ABF" w:rsidRPr="0019505C" w:rsidRDefault="000D6ABF" w:rsidP="000522C3">
            <w:pPr>
              <w:pStyle w:val="Default"/>
              <w:jc w:val="both"/>
              <w:rPr>
                <w:sz w:val="28"/>
                <w:szCs w:val="28"/>
              </w:rPr>
            </w:pPr>
            <w:r w:rsidRPr="0019505C">
              <w:rPr>
                <w:sz w:val="28"/>
                <w:szCs w:val="28"/>
              </w:rPr>
              <w:t>самокат</w:t>
            </w:r>
          </w:p>
        </w:tc>
        <w:tc>
          <w:tcPr>
            <w:tcW w:w="1984" w:type="dxa"/>
          </w:tcPr>
          <w:p w:rsidR="000D6ABF" w:rsidRPr="0019505C" w:rsidRDefault="000D6ABF" w:rsidP="000522C3">
            <w:pPr>
              <w:pStyle w:val="Default"/>
              <w:jc w:val="both"/>
              <w:rPr>
                <w:sz w:val="28"/>
                <w:szCs w:val="28"/>
              </w:rPr>
            </w:pPr>
            <w:r w:rsidRPr="0019505C">
              <w:rPr>
                <w:sz w:val="28"/>
                <w:szCs w:val="28"/>
              </w:rPr>
              <w:t>золото</w:t>
            </w:r>
          </w:p>
        </w:tc>
        <w:tc>
          <w:tcPr>
            <w:tcW w:w="2552" w:type="dxa"/>
          </w:tcPr>
          <w:p w:rsidR="000D6ABF" w:rsidRPr="0019505C" w:rsidRDefault="000D6ABF" w:rsidP="000522C3">
            <w:pPr>
              <w:pStyle w:val="Default"/>
              <w:jc w:val="both"/>
              <w:rPr>
                <w:sz w:val="28"/>
                <w:szCs w:val="28"/>
              </w:rPr>
            </w:pPr>
            <w:r w:rsidRPr="0019505C">
              <w:rPr>
                <w:sz w:val="28"/>
                <w:szCs w:val="28"/>
              </w:rPr>
              <w:t>подушка</w:t>
            </w:r>
          </w:p>
        </w:tc>
      </w:tr>
      <w:tr w:rsidR="000D6ABF" w:rsidRPr="0019505C" w:rsidTr="000522C3">
        <w:tc>
          <w:tcPr>
            <w:tcW w:w="2268" w:type="dxa"/>
          </w:tcPr>
          <w:p w:rsidR="000D6ABF" w:rsidRPr="0019505C" w:rsidRDefault="000D6ABF" w:rsidP="000522C3">
            <w:pPr>
              <w:pStyle w:val="Default"/>
              <w:jc w:val="both"/>
              <w:rPr>
                <w:sz w:val="28"/>
                <w:szCs w:val="28"/>
              </w:rPr>
            </w:pPr>
            <w:r w:rsidRPr="0019505C">
              <w:rPr>
                <w:sz w:val="28"/>
                <w:szCs w:val="28"/>
              </w:rPr>
              <w:t>шляпка</w:t>
            </w:r>
          </w:p>
        </w:tc>
        <w:tc>
          <w:tcPr>
            <w:tcW w:w="2552" w:type="dxa"/>
          </w:tcPr>
          <w:p w:rsidR="000D6ABF" w:rsidRPr="0019505C" w:rsidRDefault="000D6ABF" w:rsidP="000522C3">
            <w:pPr>
              <w:pStyle w:val="Default"/>
              <w:jc w:val="both"/>
              <w:rPr>
                <w:sz w:val="28"/>
                <w:szCs w:val="28"/>
              </w:rPr>
            </w:pPr>
            <w:r w:rsidRPr="0019505C">
              <w:rPr>
                <w:sz w:val="28"/>
                <w:szCs w:val="28"/>
              </w:rPr>
              <w:t>дымоход</w:t>
            </w:r>
          </w:p>
        </w:tc>
        <w:tc>
          <w:tcPr>
            <w:tcW w:w="1984" w:type="dxa"/>
          </w:tcPr>
          <w:p w:rsidR="000D6ABF" w:rsidRPr="0019505C" w:rsidRDefault="000D6ABF" w:rsidP="000522C3">
            <w:pPr>
              <w:pStyle w:val="Default"/>
              <w:jc w:val="both"/>
              <w:rPr>
                <w:sz w:val="28"/>
                <w:szCs w:val="28"/>
              </w:rPr>
            </w:pPr>
            <w:r w:rsidRPr="0019505C">
              <w:rPr>
                <w:sz w:val="28"/>
                <w:szCs w:val="28"/>
              </w:rPr>
              <w:t>столы</w:t>
            </w:r>
          </w:p>
        </w:tc>
        <w:tc>
          <w:tcPr>
            <w:tcW w:w="2552" w:type="dxa"/>
          </w:tcPr>
          <w:p w:rsidR="000D6ABF" w:rsidRPr="0019505C" w:rsidRDefault="000D6ABF" w:rsidP="000522C3">
            <w:pPr>
              <w:pStyle w:val="Default"/>
              <w:jc w:val="both"/>
              <w:rPr>
                <w:sz w:val="28"/>
                <w:szCs w:val="28"/>
              </w:rPr>
            </w:pPr>
            <w:r w:rsidRPr="0019505C">
              <w:rPr>
                <w:sz w:val="28"/>
                <w:szCs w:val="28"/>
              </w:rPr>
              <w:t>закладки</w:t>
            </w:r>
          </w:p>
        </w:tc>
      </w:tr>
      <w:tr w:rsidR="000D6ABF" w:rsidRPr="0019505C" w:rsidTr="000522C3">
        <w:tc>
          <w:tcPr>
            <w:tcW w:w="2268" w:type="dxa"/>
          </w:tcPr>
          <w:p w:rsidR="000D6ABF" w:rsidRPr="0019505C" w:rsidRDefault="000D6ABF" w:rsidP="000522C3">
            <w:pPr>
              <w:pStyle w:val="Default"/>
              <w:jc w:val="both"/>
              <w:rPr>
                <w:sz w:val="28"/>
                <w:szCs w:val="28"/>
              </w:rPr>
            </w:pPr>
            <w:r w:rsidRPr="0019505C">
              <w:rPr>
                <w:sz w:val="28"/>
                <w:szCs w:val="28"/>
              </w:rPr>
              <w:t>кроватка</w:t>
            </w:r>
          </w:p>
        </w:tc>
        <w:tc>
          <w:tcPr>
            <w:tcW w:w="2552" w:type="dxa"/>
          </w:tcPr>
          <w:p w:rsidR="000D6ABF" w:rsidRPr="0019505C" w:rsidRDefault="000D6ABF" w:rsidP="000522C3">
            <w:pPr>
              <w:pStyle w:val="Default"/>
              <w:jc w:val="both"/>
              <w:rPr>
                <w:sz w:val="28"/>
                <w:szCs w:val="28"/>
              </w:rPr>
            </w:pPr>
            <w:r w:rsidRPr="0019505C">
              <w:rPr>
                <w:sz w:val="28"/>
                <w:szCs w:val="28"/>
              </w:rPr>
              <w:t>самолёты</w:t>
            </w:r>
          </w:p>
        </w:tc>
        <w:tc>
          <w:tcPr>
            <w:tcW w:w="1984" w:type="dxa"/>
          </w:tcPr>
          <w:p w:rsidR="000D6ABF" w:rsidRPr="0019505C" w:rsidRDefault="000D6ABF" w:rsidP="000522C3">
            <w:pPr>
              <w:pStyle w:val="Default"/>
              <w:jc w:val="both"/>
              <w:rPr>
                <w:sz w:val="28"/>
                <w:szCs w:val="28"/>
              </w:rPr>
            </w:pPr>
            <w:r w:rsidRPr="0019505C">
              <w:rPr>
                <w:sz w:val="28"/>
                <w:szCs w:val="28"/>
              </w:rPr>
              <w:t>морковь</w:t>
            </w:r>
          </w:p>
        </w:tc>
        <w:tc>
          <w:tcPr>
            <w:tcW w:w="2552" w:type="dxa"/>
          </w:tcPr>
          <w:p w:rsidR="000D6ABF" w:rsidRPr="0019505C" w:rsidRDefault="000D6ABF" w:rsidP="000522C3">
            <w:pPr>
              <w:pStyle w:val="Default"/>
              <w:jc w:val="both"/>
              <w:rPr>
                <w:sz w:val="28"/>
                <w:szCs w:val="28"/>
              </w:rPr>
            </w:pPr>
            <w:r w:rsidRPr="0019505C">
              <w:rPr>
                <w:sz w:val="28"/>
                <w:szCs w:val="28"/>
              </w:rPr>
              <w:t>заколки</w:t>
            </w:r>
          </w:p>
        </w:tc>
      </w:tr>
    </w:tbl>
    <w:p w:rsidR="000D6ABF" w:rsidRDefault="000D6ABF" w:rsidP="000D6ABF">
      <w:pPr>
        <w:pStyle w:val="Default"/>
        <w:jc w:val="both"/>
        <w:rPr>
          <w:b/>
          <w:i/>
          <w:iCs/>
          <w:sz w:val="28"/>
          <w:szCs w:val="28"/>
        </w:rPr>
      </w:pP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bCs/>
          <w:iCs/>
          <w:sz w:val="28"/>
          <w:szCs w:val="28"/>
        </w:rPr>
        <w:t>После представления работ идёт короткое обсуждение, корректировка, исправление ошибок. Подводятся итоги.</w:t>
      </w: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Ребята, вам удалось загрузить вагоны. Товарные составы готовы к отправке в пункт назначения.</w:t>
      </w: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4581525" cy="1322700"/>
            <wp:effectExtent l="19050" t="0" r="0" b="0"/>
            <wp:docPr id="2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582909" cy="1323100"/>
                    </a:xfrm>
                    <a:prstGeom prst="rect">
                      <a:avLst/>
                    </a:prstGeom>
                    <a:noFill/>
                    <a:ln w="9525">
                      <a:noFill/>
                      <a:miter lim="800000"/>
                      <a:headEnd/>
                      <a:tailEnd/>
                    </a:ln>
                  </pic:spPr>
                </pic:pic>
              </a:graphicData>
            </a:graphic>
          </wp:inline>
        </w:drawing>
      </w: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11 </w:t>
      </w:r>
      <w:r w:rsidRPr="0019505C">
        <w:rPr>
          <w:b/>
          <w:bCs/>
          <w:sz w:val="28"/>
          <w:szCs w:val="28"/>
        </w:rPr>
        <w:t>«</w:t>
      </w:r>
      <w:r w:rsidRPr="0019505C">
        <w:rPr>
          <w:b/>
          <w:sz w:val="28"/>
          <w:szCs w:val="28"/>
        </w:rPr>
        <w:t>Малыш и Карлсон</w:t>
      </w:r>
      <w:r>
        <w:rPr>
          <w:b/>
          <w:bCs/>
          <w:sz w:val="28"/>
          <w:szCs w:val="28"/>
        </w:rPr>
        <w:t>»</w:t>
      </w:r>
      <w:r w:rsidRPr="0019505C">
        <w:rPr>
          <w:b/>
          <w:bCs/>
          <w:sz w:val="28"/>
          <w:szCs w:val="28"/>
        </w:rPr>
        <w:t xml:space="preserve"> </w:t>
      </w:r>
    </w:p>
    <w:p w:rsidR="000D6ABF" w:rsidRPr="0019505C" w:rsidRDefault="000D6ABF" w:rsidP="000D6ABF">
      <w:pPr>
        <w:pStyle w:val="Default"/>
        <w:rPr>
          <w:b/>
          <w:bCs/>
          <w:sz w:val="28"/>
          <w:szCs w:val="28"/>
        </w:rPr>
      </w:pPr>
      <w:r w:rsidRPr="0019505C">
        <w:rPr>
          <w:b/>
          <w:bCs/>
          <w:sz w:val="28"/>
          <w:szCs w:val="28"/>
        </w:rPr>
        <w:t xml:space="preserve">Тема урока: </w:t>
      </w:r>
      <w:r w:rsidRPr="0019505C">
        <w:rPr>
          <w:bCs/>
          <w:sz w:val="28"/>
          <w:szCs w:val="28"/>
        </w:rPr>
        <w:t>«Имя существительное. Одушевлённые и неодушевлённые имена существительные»</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1. </w:t>
            </w:r>
            <w:r w:rsidRPr="0019505C">
              <w:rPr>
                <w:sz w:val="28"/>
                <w:szCs w:val="28"/>
              </w:rPr>
              <w:t>Определить тематические группы, в которые могут входить одушевленные и неодушевленные имена существительные.</w:t>
            </w:r>
            <w:r w:rsidRPr="0019505C">
              <w:rPr>
                <w:rFonts w:eastAsia="Times New Roman"/>
                <w:sz w:val="28"/>
                <w:szCs w:val="28"/>
                <w:lang w:eastAsia="ru-RU"/>
              </w:rPr>
              <w:t xml:space="preserve"> </w:t>
            </w:r>
          </w:p>
          <w:p w:rsidR="000D6ABF" w:rsidRPr="0019505C" w:rsidRDefault="000D6ABF" w:rsidP="000522C3">
            <w:pPr>
              <w:pStyle w:val="Default"/>
              <w:rPr>
                <w:sz w:val="28"/>
                <w:szCs w:val="28"/>
              </w:rPr>
            </w:pPr>
            <w:r w:rsidRPr="0019505C">
              <w:rPr>
                <w:rFonts w:eastAsia="Times New Roman"/>
                <w:sz w:val="28"/>
                <w:szCs w:val="28"/>
                <w:lang w:eastAsia="ru-RU"/>
              </w:rPr>
              <w:t>2. </w:t>
            </w:r>
            <w:r w:rsidRPr="0019505C">
              <w:rPr>
                <w:sz w:val="28"/>
                <w:szCs w:val="28"/>
              </w:rPr>
              <w:t xml:space="preserve"> Активизировать использование имен существительных в речи детей при работе с кроссвордами и составлении словарных статей.</w:t>
            </w:r>
          </w:p>
          <w:p w:rsidR="000D6ABF" w:rsidRPr="0019505C" w:rsidRDefault="000D6ABF" w:rsidP="000522C3">
            <w:pPr>
              <w:pStyle w:val="Default"/>
              <w:rPr>
                <w:sz w:val="28"/>
                <w:szCs w:val="28"/>
              </w:rPr>
            </w:pPr>
            <w:r w:rsidRPr="0019505C">
              <w:rPr>
                <w:sz w:val="28"/>
                <w:szCs w:val="28"/>
              </w:rPr>
              <w:t>3. Развитие навыков сотрудничества в малых одновозрастных группах.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sz w:val="28"/>
                <w:szCs w:val="28"/>
              </w:rPr>
              <w:t xml:space="preserve">Формируемые и оцениваемые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highlight w:val="green"/>
              </w:rPr>
            </w:pPr>
            <w:r w:rsidRPr="0019505C">
              <w:rPr>
                <w:color w:val="auto"/>
                <w:sz w:val="28"/>
                <w:szCs w:val="28"/>
              </w:rPr>
              <w:t xml:space="preserve">Личностные УУД – формирование адекватной позитивной осознанной самооценки и самопринятия. </w:t>
            </w:r>
          </w:p>
          <w:p w:rsidR="000D6ABF" w:rsidRPr="0019505C" w:rsidRDefault="000D6ABF" w:rsidP="000522C3">
            <w:pPr>
              <w:pStyle w:val="Default"/>
              <w:rPr>
                <w:color w:val="auto"/>
                <w:sz w:val="28"/>
                <w:szCs w:val="28"/>
              </w:rPr>
            </w:pPr>
            <w:r w:rsidRPr="0019505C">
              <w:rPr>
                <w:color w:val="auto"/>
                <w:sz w:val="28"/>
                <w:szCs w:val="28"/>
              </w:rPr>
              <w:t xml:space="preserve">Коммуникативные УУД – планирование учебного сотрудничества с учителем и сверстниками; инициативное сотрудничество в поиске решения проблемы. </w:t>
            </w:r>
          </w:p>
          <w:p w:rsidR="000D6ABF" w:rsidRPr="0019505C" w:rsidRDefault="000D6ABF" w:rsidP="000522C3">
            <w:pPr>
              <w:pStyle w:val="Default"/>
              <w:rPr>
                <w:color w:val="auto"/>
                <w:sz w:val="28"/>
                <w:szCs w:val="28"/>
              </w:rPr>
            </w:pPr>
            <w:r w:rsidRPr="0019505C">
              <w:rPr>
                <w:color w:val="auto"/>
                <w:sz w:val="28"/>
                <w:szCs w:val="28"/>
              </w:rPr>
              <w:t xml:space="preserve">Познавательные УУД – постановка и формулирование проблемы, самостоятельное создание алгоритмов деятельности при решении проблемы. </w:t>
            </w:r>
          </w:p>
          <w:p w:rsidR="000D6ABF" w:rsidRPr="0019505C" w:rsidRDefault="000D6ABF" w:rsidP="000522C3">
            <w:pPr>
              <w:pStyle w:val="Default"/>
              <w:rPr>
                <w:color w:val="auto"/>
                <w:sz w:val="28"/>
                <w:szCs w:val="28"/>
              </w:rPr>
            </w:pPr>
            <w:r w:rsidRPr="0019505C">
              <w:rPr>
                <w:color w:val="auto"/>
                <w:sz w:val="28"/>
                <w:szCs w:val="28"/>
              </w:rPr>
              <w:t>Регулятивные УУД – составление плана и последовательности действий; оценка результатов работы.</w:t>
            </w:r>
          </w:p>
        </w:tc>
      </w:tr>
    </w:tbl>
    <w:p w:rsidR="000D6ABF" w:rsidRPr="0019505C" w:rsidRDefault="000D6ABF" w:rsidP="000D6ABF">
      <w:pPr>
        <w:pStyle w:val="Default"/>
        <w:rPr>
          <w:b/>
          <w:bCs/>
          <w:i/>
          <w:iCs/>
          <w:sz w:val="28"/>
          <w:szCs w:val="28"/>
        </w:rPr>
      </w:pPr>
    </w:p>
    <w:p w:rsidR="000D6ABF" w:rsidRPr="0019505C" w:rsidRDefault="000D6ABF" w:rsidP="000D6ABF">
      <w:pPr>
        <w:pStyle w:val="Default"/>
        <w:jc w:val="both"/>
        <w:rPr>
          <w:sz w:val="28"/>
          <w:szCs w:val="28"/>
        </w:rPr>
      </w:pPr>
      <w:r>
        <w:rPr>
          <w:b/>
          <w:bCs/>
          <w:i/>
          <w:iCs/>
          <w:noProof/>
          <w:sz w:val="28"/>
          <w:szCs w:val="28"/>
          <w:lang w:eastAsia="ru-RU"/>
        </w:rPr>
        <w:drawing>
          <wp:anchor distT="0" distB="0" distL="114300" distR="114300" simplePos="0" relativeHeight="251763712" behindDoc="1" locked="0" layoutInCell="1" allowOverlap="1">
            <wp:simplePos x="0" y="0"/>
            <wp:positionH relativeFrom="column">
              <wp:posOffset>4422140</wp:posOffset>
            </wp:positionH>
            <wp:positionV relativeFrom="paragraph">
              <wp:posOffset>74295</wp:posOffset>
            </wp:positionV>
            <wp:extent cx="1698625" cy="2317115"/>
            <wp:effectExtent l="19050" t="0" r="0" b="0"/>
            <wp:wrapTight wrapText="bothSides">
              <wp:wrapPolygon edited="0">
                <wp:start x="-242" y="0"/>
                <wp:lineTo x="-242" y="21488"/>
                <wp:lineTo x="21560" y="21488"/>
                <wp:lineTo x="21560" y="0"/>
                <wp:lineTo x="-242" y="0"/>
              </wp:wrapPolygon>
            </wp:wrapTight>
            <wp:docPr id="207" name="Рисунок 10" descr="http://www.maam.ru/images/users/photos/medium/d93e32df56c3d12198c19aa16e32bbb0.jpg"/>
            <wp:cNvGraphicFramePr/>
            <a:graphic xmlns:a="http://schemas.openxmlformats.org/drawingml/2006/main">
              <a:graphicData uri="http://schemas.openxmlformats.org/drawingml/2006/picture">
                <pic:pic xmlns:pic="http://schemas.openxmlformats.org/drawingml/2006/picture">
                  <pic:nvPicPr>
                    <pic:cNvPr id="31750" name="Picture 6" descr="http://www.maam.ru/images/users/photos/medium/d93e32df56c3d12198c19aa16e32bbb0.jpg"/>
                    <pic:cNvPicPr>
                      <a:picLocks noChangeAspect="1" noChangeArrowheads="1"/>
                    </pic:cNvPicPr>
                  </pic:nvPicPr>
                  <pic:blipFill>
                    <a:blip r:embed="rId35" cstate="email"/>
                    <a:srcRect/>
                    <a:stretch>
                      <a:fillRect/>
                    </a:stretch>
                  </pic:blipFill>
                  <pic:spPr bwMode="auto">
                    <a:xfrm>
                      <a:off x="0" y="0"/>
                      <a:ext cx="1698625" cy="2317115"/>
                    </a:xfrm>
                    <a:prstGeom prst="rect">
                      <a:avLst/>
                    </a:prstGeom>
                    <a:noFill/>
                  </pic:spPr>
                </pic:pic>
              </a:graphicData>
            </a:graphic>
          </wp:anchor>
        </w:drawing>
      </w:r>
      <w:r w:rsidRPr="0019505C">
        <w:rPr>
          <w:b/>
          <w:bCs/>
          <w:i/>
          <w:iCs/>
          <w:sz w:val="28"/>
          <w:szCs w:val="28"/>
        </w:rPr>
        <w:t xml:space="preserve">Замысел проектного задания. </w:t>
      </w:r>
      <w:r w:rsidRPr="0019505C">
        <w:rPr>
          <w:sz w:val="28"/>
          <w:szCs w:val="28"/>
        </w:rPr>
        <w:t>Учащимся предлагается самостоятельно</w:t>
      </w:r>
      <w:r w:rsidRPr="0019505C">
        <w:rPr>
          <w:vanish/>
          <w:sz w:val="28"/>
          <w:szCs w:val="28"/>
        </w:rPr>
        <w:t xml:space="preserve"> </w:t>
      </w:r>
      <w:r w:rsidRPr="0019505C">
        <w:rPr>
          <w:noProof/>
          <w:vanish/>
          <w:sz w:val="28"/>
          <w:szCs w:val="28"/>
          <w:lang w:eastAsia="ru-RU"/>
        </w:rPr>
        <w:drawing>
          <wp:inline distT="0" distB="0" distL="0" distR="0">
            <wp:extent cx="5940425" cy="4081921"/>
            <wp:effectExtent l="19050" t="0" r="3175" b="0"/>
            <wp:docPr id="208" name="Рисунок 9" descr="http://img0.liveinternet.ru/images/attach/c/9/106/971/106971228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0.liveinternet.ru/images/attach/c/9/106/971/106971228_9.gif"/>
                    <pic:cNvPicPr>
                      <a:picLocks noChangeAspect="1" noChangeArrowheads="1"/>
                    </pic:cNvPicPr>
                  </pic:nvPicPr>
                  <pic:blipFill>
                    <a:blip r:embed="rId36"/>
                    <a:srcRect/>
                    <a:stretch>
                      <a:fillRect/>
                    </a:stretch>
                  </pic:blipFill>
                  <pic:spPr bwMode="auto">
                    <a:xfrm>
                      <a:off x="0" y="0"/>
                      <a:ext cx="5940425" cy="4081921"/>
                    </a:xfrm>
                    <a:prstGeom prst="rect">
                      <a:avLst/>
                    </a:prstGeom>
                    <a:noFill/>
                    <a:ln w="9525">
                      <a:noFill/>
                      <a:miter lim="800000"/>
                      <a:headEnd/>
                      <a:tailEnd/>
                    </a:ln>
                  </pic:spPr>
                </pic:pic>
              </a:graphicData>
            </a:graphic>
          </wp:inline>
        </w:drawing>
      </w:r>
      <w:r w:rsidRPr="0019505C">
        <w:rPr>
          <w:sz w:val="28"/>
          <w:szCs w:val="28"/>
        </w:rPr>
        <w:t xml:space="preserve"> составить кроссворд с одушевлёнными или неодушевлёнными именами существительными. Из набора предметов трёх тематических групп они должны выбрать картинки на одну тему. Обобщающее слово должно стать ключевым в кроссворде. </w:t>
      </w:r>
    </w:p>
    <w:p w:rsidR="000D6ABF" w:rsidRPr="0019505C" w:rsidRDefault="000D6ABF" w:rsidP="000D6ABF">
      <w:pPr>
        <w:pStyle w:val="Default"/>
        <w:jc w:val="both"/>
        <w:rPr>
          <w:sz w:val="28"/>
          <w:szCs w:val="28"/>
        </w:rPr>
      </w:pPr>
      <w:r w:rsidRPr="0019505C">
        <w:rPr>
          <w:sz w:val="28"/>
          <w:szCs w:val="28"/>
        </w:rPr>
        <w:t xml:space="preserve">Учащиеся поделены на группы по 4–5 человек. На каждом рабочем столе группы должны быть бланк с таблицей, набор картинок, образец кроссворда, клей, ножницы, фломастеры. </w:t>
      </w: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sz w:val="28"/>
          <w:szCs w:val="28"/>
        </w:rPr>
        <w:t xml:space="preserve">Составить кроссворд. </w:t>
      </w: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Pr="0019505C" w:rsidRDefault="000D6ABF" w:rsidP="000D6ABF">
      <w:pPr>
        <w:pStyle w:val="Default"/>
        <w:jc w:val="both"/>
        <w:rPr>
          <w:sz w:val="28"/>
          <w:szCs w:val="28"/>
        </w:rPr>
      </w:pPr>
      <w:r w:rsidRPr="0019505C">
        <w:rPr>
          <w:b/>
          <w:bCs/>
          <w:sz w:val="28"/>
          <w:szCs w:val="28"/>
        </w:rPr>
        <w:t xml:space="preserve">Учитель. </w:t>
      </w:r>
      <w:r w:rsidRPr="0019505C">
        <w:rPr>
          <w:sz w:val="28"/>
          <w:szCs w:val="28"/>
        </w:rPr>
        <w:t>Ребята, редакторы журнала «Малыш и Карлсон» открывают новую рубрику «Кроссворды» и просят детей прислать свои работы. Лучшие кроссворды будут опубликованы на страницах журнала.  Предлагаю вам поучаствовать в этом мероприятии. Вам необходимо из предложенных картинок выбрать предметы, относящиеся к одной тематической группе. Используйте обобщающее слово как ключевое для составления кроссворда. Как образец для выполнения задания вам предлагается кроссворд «Витамины»</w:t>
      </w:r>
    </w:p>
    <w:p w:rsidR="000D6ABF" w:rsidRPr="0019505C" w:rsidRDefault="000D6ABF" w:rsidP="000D6ABF">
      <w:pPr>
        <w:pStyle w:val="Default"/>
        <w:jc w:val="both"/>
        <w:rPr>
          <w:sz w:val="28"/>
          <w:szCs w:val="28"/>
        </w:rPr>
      </w:pPr>
      <w:r>
        <w:rPr>
          <w:noProof/>
          <w:sz w:val="28"/>
          <w:szCs w:val="28"/>
        </w:rPr>
        <w:pict>
          <v:shapetype id="_x0000_t202" coordsize="21600,21600" o:spt="202" path="m,l,21600r21600,l21600,xe">
            <v:stroke joinstyle="miter"/>
            <v:path gradientshapeok="t" o:connecttype="rect"/>
          </v:shapetype>
          <v:shape id="_x0000_s1095" type="#_x0000_t202" style="position:absolute;left:0;text-align:left;margin-left:340.2pt;margin-top:134.7pt;width:123.75pt;height:23pt;z-index:251768832" wrapcoords="-82 0 -82 20400 21600 20400 21600 0 -82 0" stroked="f">
            <v:textbox style="mso-next-textbox:#_x0000_s1095;mso-fit-shape-to-text:t" inset="0,0,0,0">
              <w:txbxContent>
                <w:p w:rsidR="000D6ABF" w:rsidRPr="009A09E7" w:rsidRDefault="000D6ABF" w:rsidP="000D6ABF">
                  <w:pPr>
                    <w:pStyle w:val="ad"/>
                    <w:spacing w:after="0"/>
                    <w:ind w:firstLine="0"/>
                    <w:rPr>
                      <w:rFonts w:ascii="Times New Roman" w:hAnsi="Times New Roman" w:cs="Times New Roman"/>
                      <w:b w:val="0"/>
                      <w:color w:val="auto"/>
                      <w:sz w:val="20"/>
                    </w:rPr>
                  </w:pPr>
                  <w:r w:rsidRPr="009A09E7">
                    <w:rPr>
                      <w:rFonts w:ascii="Times New Roman" w:hAnsi="Times New Roman" w:cs="Times New Roman"/>
                      <w:b w:val="0"/>
                      <w:color w:val="auto"/>
                      <w:sz w:val="20"/>
                    </w:rPr>
                    <w:t xml:space="preserve">Бланк для выполнения </w:t>
                  </w:r>
                </w:p>
                <w:p w:rsidR="000D6ABF" w:rsidRPr="009A09E7" w:rsidRDefault="000D6ABF" w:rsidP="000D6ABF">
                  <w:pPr>
                    <w:pStyle w:val="ad"/>
                    <w:spacing w:after="0"/>
                    <w:ind w:firstLine="0"/>
                    <w:rPr>
                      <w:rFonts w:ascii="Times New Roman" w:hAnsi="Times New Roman" w:cs="Times New Roman"/>
                      <w:b w:val="0"/>
                      <w:i/>
                      <w:noProof/>
                      <w:color w:val="auto"/>
                      <w:sz w:val="28"/>
                      <w:szCs w:val="24"/>
                    </w:rPr>
                  </w:pPr>
                  <w:r w:rsidRPr="009A09E7">
                    <w:rPr>
                      <w:rFonts w:ascii="Times New Roman" w:hAnsi="Times New Roman" w:cs="Times New Roman"/>
                      <w:b w:val="0"/>
                      <w:color w:val="auto"/>
                      <w:sz w:val="20"/>
                    </w:rPr>
                    <w:t>задания</w:t>
                  </w:r>
                </w:p>
              </w:txbxContent>
            </v:textbox>
            <w10:wrap type="tight"/>
          </v:shape>
        </w:pict>
      </w:r>
      <w:r>
        <w:rPr>
          <w:noProof/>
          <w:sz w:val="28"/>
          <w:szCs w:val="28"/>
        </w:rPr>
        <w:pict>
          <v:shape id="_x0000_s1093" type="#_x0000_t202" style="position:absolute;left:0;text-align:left;margin-left:1.2pt;margin-top:134.7pt;width:156pt;height:23pt;z-index:251765760" wrapcoords="-104 0 -104 20400 21600 20400 21600 0 -104 0" stroked="f">
            <v:textbox style="mso-next-textbox:#_x0000_s1093;mso-fit-shape-to-text:t" inset="0,0,0,0">
              <w:txbxContent>
                <w:p w:rsidR="000D6ABF" w:rsidRDefault="000D6ABF" w:rsidP="000D6ABF">
                  <w:pPr>
                    <w:pStyle w:val="ad"/>
                    <w:spacing w:after="0"/>
                    <w:ind w:firstLine="0"/>
                    <w:rPr>
                      <w:rFonts w:ascii="Times New Roman" w:hAnsi="Times New Roman" w:cs="Times New Roman"/>
                      <w:b w:val="0"/>
                      <w:color w:val="auto"/>
                      <w:sz w:val="20"/>
                    </w:rPr>
                  </w:pPr>
                  <w:r w:rsidRPr="0019505C">
                    <w:rPr>
                      <w:rFonts w:ascii="Times New Roman" w:hAnsi="Times New Roman" w:cs="Times New Roman"/>
                      <w:b w:val="0"/>
                      <w:color w:val="auto"/>
                      <w:sz w:val="20"/>
                    </w:rPr>
                    <w:t xml:space="preserve">Образец выполнения кроссворда </w:t>
                  </w:r>
                </w:p>
                <w:p w:rsidR="000D6ABF" w:rsidRPr="0019505C" w:rsidRDefault="000D6ABF" w:rsidP="000D6ABF">
                  <w:pPr>
                    <w:pStyle w:val="ad"/>
                    <w:spacing w:after="0"/>
                    <w:ind w:firstLine="0"/>
                    <w:rPr>
                      <w:rFonts w:ascii="Times New Roman" w:hAnsi="Times New Roman" w:cs="Times New Roman"/>
                      <w:b w:val="0"/>
                      <w:noProof/>
                      <w:color w:val="auto"/>
                      <w:sz w:val="28"/>
                      <w:szCs w:val="24"/>
                    </w:rPr>
                  </w:pPr>
                  <w:r w:rsidRPr="0019505C">
                    <w:rPr>
                      <w:rFonts w:ascii="Times New Roman" w:hAnsi="Times New Roman" w:cs="Times New Roman"/>
                      <w:b w:val="0"/>
                      <w:color w:val="auto"/>
                      <w:sz w:val="20"/>
                    </w:rPr>
                    <w:t>с ответами</w:t>
                  </w:r>
                </w:p>
              </w:txbxContent>
            </v:textbox>
            <w10:wrap type="tight"/>
          </v:shape>
        </w:pict>
      </w:r>
      <w:r>
        <w:rPr>
          <w:noProof/>
          <w:sz w:val="28"/>
          <w:szCs w:val="28"/>
        </w:rPr>
        <w:pict>
          <v:shape id="_x0000_s1094" type="#_x0000_t202" style="position:absolute;left:0;text-align:left;margin-left:163.95pt;margin-top:134.7pt;width:159pt;height:21.5pt;z-index:251766784" wrapcoords="-102 0 -102 20400 21600 20400 21600 0 -102 0" stroked="f">
            <v:textbox style="mso-next-textbox:#_x0000_s1094;mso-fit-shape-to-text:t" inset="0,0,0,0">
              <w:txbxContent>
                <w:p w:rsidR="000D6ABF" w:rsidRPr="0019505C" w:rsidRDefault="000D6ABF" w:rsidP="000D6ABF">
                  <w:pPr>
                    <w:pStyle w:val="ad"/>
                    <w:ind w:firstLine="0"/>
                    <w:rPr>
                      <w:rFonts w:ascii="Times New Roman" w:hAnsi="Times New Roman" w:cs="Times New Roman"/>
                      <w:b w:val="0"/>
                      <w:noProof/>
                      <w:color w:val="auto"/>
                      <w:sz w:val="28"/>
                      <w:szCs w:val="24"/>
                    </w:rPr>
                  </w:pPr>
                  <w:r w:rsidRPr="0019505C">
                    <w:rPr>
                      <w:rFonts w:ascii="Times New Roman" w:hAnsi="Times New Roman" w:cs="Times New Roman"/>
                      <w:b w:val="0"/>
                      <w:color w:val="auto"/>
                      <w:sz w:val="20"/>
                    </w:rPr>
                    <w:t>Набор картинок для выбора.</w:t>
                  </w:r>
                </w:p>
              </w:txbxContent>
            </v:textbox>
            <w10:wrap type="tight"/>
          </v:shape>
        </w:pict>
      </w:r>
      <w:r>
        <w:rPr>
          <w:noProof/>
          <w:sz w:val="28"/>
          <w:szCs w:val="28"/>
          <w:lang w:eastAsia="ru-RU"/>
        </w:rPr>
        <w:drawing>
          <wp:anchor distT="0" distB="0" distL="114300" distR="114300" simplePos="0" relativeHeight="251767808" behindDoc="1" locked="0" layoutInCell="1" allowOverlap="1">
            <wp:simplePos x="0" y="0"/>
            <wp:positionH relativeFrom="column">
              <wp:posOffset>4330065</wp:posOffset>
            </wp:positionH>
            <wp:positionV relativeFrom="paragraph">
              <wp:posOffset>81915</wp:posOffset>
            </wp:positionV>
            <wp:extent cx="1628775" cy="1495425"/>
            <wp:effectExtent l="19050" t="19050" r="28575" b="28575"/>
            <wp:wrapTight wrapText="bothSides">
              <wp:wrapPolygon edited="0">
                <wp:start x="-253" y="-275"/>
                <wp:lineTo x="-253" y="22013"/>
                <wp:lineTo x="21979" y="22013"/>
                <wp:lineTo x="21979" y="-275"/>
                <wp:lineTo x="-253" y="-275"/>
              </wp:wrapPolygon>
            </wp:wrapTight>
            <wp:docPr id="209" name="Рисунок 13" descr="C:\Users\Елена\Desktop\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ааа.jpg"/>
                    <pic:cNvPicPr>
                      <a:picLocks noChangeAspect="1" noChangeArrowheads="1"/>
                    </pic:cNvPicPr>
                  </pic:nvPicPr>
                  <pic:blipFill>
                    <a:blip r:embed="rId37"/>
                    <a:srcRect l="18561" t="3030" r="16667" b="17677"/>
                    <a:stretch>
                      <a:fillRect/>
                    </a:stretch>
                  </pic:blipFill>
                  <pic:spPr bwMode="auto">
                    <a:xfrm>
                      <a:off x="0" y="0"/>
                      <a:ext cx="1628775" cy="1495425"/>
                    </a:xfrm>
                    <a:prstGeom prst="rect">
                      <a:avLst/>
                    </a:prstGeom>
                    <a:noFill/>
                    <a:ln w="9525">
                      <a:solidFill>
                        <a:schemeClr val="tx1"/>
                      </a:solidFill>
                      <a:miter lim="800000"/>
                      <a:headEnd/>
                      <a:tailEnd/>
                    </a:ln>
                  </pic:spPr>
                </pic:pic>
              </a:graphicData>
            </a:graphic>
          </wp:anchor>
        </w:drawing>
      </w:r>
      <w:r w:rsidRPr="0019505C">
        <w:rPr>
          <w:noProof/>
          <w:sz w:val="28"/>
          <w:szCs w:val="28"/>
          <w:lang w:eastAsia="ru-RU"/>
        </w:rPr>
        <w:drawing>
          <wp:anchor distT="0" distB="0" distL="114300" distR="114300" simplePos="0" relativeHeight="251769856" behindDoc="1" locked="0" layoutInCell="1" allowOverlap="1">
            <wp:simplePos x="0" y="0"/>
            <wp:positionH relativeFrom="column">
              <wp:posOffset>2044065</wp:posOffset>
            </wp:positionH>
            <wp:positionV relativeFrom="paragraph">
              <wp:posOffset>30480</wp:posOffset>
            </wp:positionV>
            <wp:extent cx="2072640" cy="1552575"/>
            <wp:effectExtent l="19050" t="0" r="3810" b="0"/>
            <wp:wrapTight wrapText="bothSides">
              <wp:wrapPolygon edited="0">
                <wp:start x="-199" y="0"/>
                <wp:lineTo x="-199" y="21467"/>
                <wp:lineTo x="21640" y="21467"/>
                <wp:lineTo x="21640" y="0"/>
                <wp:lineTo x="-199" y="0"/>
              </wp:wrapPolygon>
            </wp:wrapTight>
            <wp:docPr id="210" name="Рисунок 1" descr="C:\Users\Елена\Desktop\бб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ббб.jpg"/>
                    <pic:cNvPicPr>
                      <a:picLocks noChangeAspect="1" noChangeArrowheads="1"/>
                    </pic:cNvPicPr>
                  </pic:nvPicPr>
                  <pic:blipFill>
                    <a:blip r:embed="rId38" cstate="email"/>
                    <a:srcRect/>
                    <a:stretch>
                      <a:fillRect/>
                    </a:stretch>
                  </pic:blipFill>
                  <pic:spPr bwMode="auto">
                    <a:xfrm>
                      <a:off x="0" y="0"/>
                      <a:ext cx="2072640" cy="1552575"/>
                    </a:xfrm>
                    <a:prstGeom prst="rect">
                      <a:avLst/>
                    </a:prstGeom>
                    <a:noFill/>
                    <a:ln w="9525">
                      <a:noFill/>
                      <a:miter lim="800000"/>
                      <a:headEnd/>
                      <a:tailEnd/>
                    </a:ln>
                  </pic:spPr>
                </pic:pic>
              </a:graphicData>
            </a:graphic>
          </wp:anchor>
        </w:drawing>
      </w:r>
      <w:r w:rsidRPr="0019505C">
        <w:rPr>
          <w:noProof/>
          <w:sz w:val="28"/>
          <w:szCs w:val="28"/>
          <w:lang w:eastAsia="ru-RU"/>
        </w:rPr>
        <w:drawing>
          <wp:anchor distT="0" distB="0" distL="114300" distR="114300" simplePos="0" relativeHeight="251764736" behindDoc="1" locked="0" layoutInCell="1" allowOverlap="1">
            <wp:simplePos x="0" y="0"/>
            <wp:positionH relativeFrom="column">
              <wp:posOffset>15240</wp:posOffset>
            </wp:positionH>
            <wp:positionV relativeFrom="paragraph">
              <wp:posOffset>78105</wp:posOffset>
            </wp:positionV>
            <wp:extent cx="1952625" cy="1552575"/>
            <wp:effectExtent l="19050" t="0" r="9525" b="0"/>
            <wp:wrapTight wrapText="bothSides">
              <wp:wrapPolygon edited="0">
                <wp:start x="-211" y="0"/>
                <wp:lineTo x="-211" y="21467"/>
                <wp:lineTo x="21705" y="21467"/>
                <wp:lineTo x="21705" y="0"/>
                <wp:lineTo x="-211" y="0"/>
              </wp:wrapPolygon>
            </wp:wrapTight>
            <wp:docPr id="211" name="Рисунок 11" descr="http://www.tineydgers.ru/93/557.jpg"/>
            <wp:cNvGraphicFramePr/>
            <a:graphic xmlns:a="http://schemas.openxmlformats.org/drawingml/2006/main">
              <a:graphicData uri="http://schemas.openxmlformats.org/drawingml/2006/picture">
                <pic:pic xmlns:pic="http://schemas.openxmlformats.org/drawingml/2006/picture">
                  <pic:nvPicPr>
                    <pic:cNvPr id="3" name="Picture 2" descr="http://www.tineydgers.ru/93/557.jpg"/>
                    <pic:cNvPicPr>
                      <a:picLocks noChangeAspect="1" noChangeArrowheads="1"/>
                    </pic:cNvPicPr>
                  </pic:nvPicPr>
                  <pic:blipFill>
                    <a:blip r:embed="rId39" cstate="email"/>
                    <a:srcRect r="-559"/>
                    <a:stretch>
                      <a:fillRect/>
                    </a:stretch>
                  </pic:blipFill>
                  <pic:spPr bwMode="auto">
                    <a:xfrm>
                      <a:off x="0" y="0"/>
                      <a:ext cx="1952625" cy="1552575"/>
                    </a:xfrm>
                    <a:prstGeom prst="rect">
                      <a:avLst/>
                    </a:prstGeom>
                    <a:noFill/>
                  </pic:spPr>
                </pic:pic>
              </a:graphicData>
            </a:graphic>
          </wp:anchor>
        </w:drawing>
      </w:r>
    </w:p>
    <w:p w:rsidR="000D6ABF" w:rsidRPr="0019505C"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both"/>
        <w:rPr>
          <w:iCs/>
          <w:sz w:val="28"/>
          <w:szCs w:val="28"/>
        </w:rPr>
      </w:pPr>
      <w:r w:rsidRPr="0019505C">
        <w:rPr>
          <w:iCs/>
          <w:sz w:val="28"/>
          <w:szCs w:val="28"/>
        </w:rPr>
        <w:t>Возможные варианты кроссвордов</w:t>
      </w:r>
    </w:p>
    <w:p w:rsidR="000D6ABF" w:rsidRPr="0019505C" w:rsidRDefault="000D6ABF" w:rsidP="000D6ABF">
      <w:pPr>
        <w:pStyle w:val="Default"/>
        <w:jc w:val="both"/>
        <w:rPr>
          <w:iCs/>
          <w:sz w:val="28"/>
          <w:szCs w:val="28"/>
        </w:rPr>
      </w:pPr>
    </w:p>
    <w:p w:rsidR="000D6ABF" w:rsidRPr="0019505C" w:rsidRDefault="000D6ABF" w:rsidP="000D6ABF">
      <w:pPr>
        <w:pStyle w:val="Default"/>
        <w:jc w:val="both"/>
        <w:rPr>
          <w:iCs/>
          <w:sz w:val="28"/>
          <w:szCs w:val="28"/>
        </w:rPr>
        <w:sectPr w:rsidR="000D6ABF" w:rsidRPr="0019505C" w:rsidSect="00D7532E">
          <w:type w:val="continuous"/>
          <w:pgSz w:w="11906" w:h="16838"/>
          <w:pgMar w:top="1134" w:right="1134" w:bottom="1134" w:left="1134" w:header="708" w:footer="708" w:gutter="0"/>
          <w:cols w:space="708"/>
          <w:docGrid w:linePitch="360"/>
        </w:sectPr>
      </w:pPr>
    </w:p>
    <w:tbl>
      <w:tblPr>
        <w:tblStyle w:val="ab"/>
        <w:tblW w:w="0" w:type="auto"/>
        <w:tblInd w:w="108" w:type="dxa"/>
        <w:tblLook w:val="04A0"/>
      </w:tblPr>
      <w:tblGrid>
        <w:gridCol w:w="360"/>
        <w:gridCol w:w="335"/>
        <w:gridCol w:w="371"/>
        <w:gridCol w:w="359"/>
        <w:gridCol w:w="371"/>
        <w:gridCol w:w="371"/>
        <w:gridCol w:w="406"/>
        <w:gridCol w:w="368"/>
        <w:gridCol w:w="371"/>
        <w:gridCol w:w="371"/>
        <w:gridCol w:w="361"/>
        <w:gridCol w:w="371"/>
        <w:gridCol w:w="371"/>
      </w:tblGrid>
      <w:tr w:rsidR="000D6ABF" w:rsidRPr="0019505C" w:rsidTr="000522C3">
        <w:tc>
          <w:tcPr>
            <w:tcW w:w="377" w:type="dxa"/>
          </w:tcPr>
          <w:p w:rsidR="000D6ABF" w:rsidRPr="0019505C" w:rsidRDefault="000D6ABF" w:rsidP="000522C3">
            <w:pPr>
              <w:pStyle w:val="Default"/>
              <w:jc w:val="both"/>
              <w:rPr>
                <w:iCs/>
                <w:sz w:val="28"/>
                <w:szCs w:val="28"/>
              </w:rPr>
            </w:pPr>
          </w:p>
        </w:tc>
        <w:tc>
          <w:tcPr>
            <w:tcW w:w="373"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81"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r w:rsidRPr="0019505C">
              <w:rPr>
                <w:iCs/>
                <w:sz w:val="28"/>
                <w:szCs w:val="28"/>
              </w:rPr>
              <w:t>Т</w:t>
            </w:r>
          </w:p>
        </w:tc>
        <w:tc>
          <w:tcPr>
            <w:tcW w:w="390" w:type="dxa"/>
          </w:tcPr>
          <w:p w:rsidR="000D6ABF" w:rsidRPr="0019505C" w:rsidRDefault="000D6ABF" w:rsidP="000522C3">
            <w:pPr>
              <w:pStyle w:val="Default"/>
              <w:jc w:val="both"/>
              <w:rPr>
                <w:iCs/>
                <w:sz w:val="28"/>
                <w:szCs w:val="28"/>
              </w:rPr>
            </w:pPr>
            <w:r w:rsidRPr="0019505C">
              <w:rPr>
                <w:iCs/>
                <w:sz w:val="28"/>
                <w:szCs w:val="28"/>
              </w:rPr>
              <w:t>У</w:t>
            </w:r>
          </w:p>
        </w:tc>
        <w:tc>
          <w:tcPr>
            <w:tcW w:w="430"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М</w:t>
            </w:r>
          </w:p>
        </w:tc>
        <w:tc>
          <w:tcPr>
            <w:tcW w:w="386" w:type="dxa"/>
          </w:tcPr>
          <w:p w:rsidR="000D6ABF" w:rsidRPr="0019505C" w:rsidRDefault="000D6ABF" w:rsidP="000522C3">
            <w:pPr>
              <w:pStyle w:val="Default"/>
              <w:jc w:val="both"/>
              <w:rPr>
                <w:iCs/>
                <w:sz w:val="28"/>
                <w:szCs w:val="28"/>
              </w:rPr>
            </w:pPr>
            <w:r w:rsidRPr="0019505C">
              <w:rPr>
                <w:iCs/>
                <w:sz w:val="28"/>
                <w:szCs w:val="28"/>
              </w:rPr>
              <w:t>Б</w:t>
            </w:r>
          </w:p>
        </w:tc>
        <w:tc>
          <w:tcPr>
            <w:tcW w:w="390" w:type="dxa"/>
          </w:tcPr>
          <w:p w:rsidR="000D6ABF" w:rsidRPr="0019505C" w:rsidRDefault="000D6ABF" w:rsidP="000522C3">
            <w:pPr>
              <w:pStyle w:val="Default"/>
              <w:jc w:val="both"/>
              <w:rPr>
                <w:iCs/>
                <w:sz w:val="28"/>
                <w:szCs w:val="28"/>
              </w:rPr>
            </w:pPr>
            <w:r w:rsidRPr="0019505C">
              <w:rPr>
                <w:iCs/>
                <w:sz w:val="28"/>
                <w:szCs w:val="28"/>
              </w:rPr>
              <w:t>О</w:t>
            </w:r>
          </w:p>
        </w:tc>
        <w:tc>
          <w:tcPr>
            <w:tcW w:w="390" w:type="dxa"/>
          </w:tcPr>
          <w:p w:rsidR="000D6ABF" w:rsidRPr="0019505C" w:rsidRDefault="000D6ABF" w:rsidP="000522C3">
            <w:pPr>
              <w:pStyle w:val="Default"/>
              <w:jc w:val="both"/>
              <w:rPr>
                <w:iCs/>
                <w:sz w:val="28"/>
                <w:szCs w:val="28"/>
              </w:rPr>
            </w:pPr>
            <w:r w:rsidRPr="0019505C">
              <w:rPr>
                <w:iCs/>
                <w:sz w:val="28"/>
                <w:szCs w:val="28"/>
              </w:rPr>
              <w:t>Ч</w:t>
            </w:r>
          </w:p>
        </w:tc>
        <w:tc>
          <w:tcPr>
            <w:tcW w:w="382" w:type="dxa"/>
          </w:tcPr>
          <w:p w:rsidR="000D6ABF" w:rsidRPr="0019505C" w:rsidRDefault="000D6ABF" w:rsidP="000522C3">
            <w:pPr>
              <w:pStyle w:val="Default"/>
              <w:jc w:val="both"/>
              <w:rPr>
                <w:iCs/>
                <w:sz w:val="28"/>
                <w:szCs w:val="28"/>
              </w:rPr>
            </w:pPr>
            <w:r w:rsidRPr="0019505C">
              <w:rPr>
                <w:iCs/>
                <w:sz w:val="28"/>
                <w:szCs w:val="28"/>
              </w:rPr>
              <w:t>К</w:t>
            </w:r>
          </w:p>
        </w:tc>
        <w:tc>
          <w:tcPr>
            <w:tcW w:w="390" w:type="dxa"/>
          </w:tcPr>
          <w:p w:rsidR="000D6ABF" w:rsidRPr="0019505C" w:rsidRDefault="000D6ABF" w:rsidP="000522C3">
            <w:pPr>
              <w:pStyle w:val="Default"/>
              <w:jc w:val="both"/>
              <w:rPr>
                <w:iCs/>
                <w:sz w:val="28"/>
                <w:szCs w:val="28"/>
              </w:rPr>
            </w:pPr>
            <w:r w:rsidRPr="0019505C">
              <w:rPr>
                <w:iCs/>
                <w:sz w:val="28"/>
                <w:szCs w:val="28"/>
              </w:rPr>
              <w:t>А</w:t>
            </w:r>
          </w:p>
        </w:tc>
        <w:tc>
          <w:tcPr>
            <w:tcW w:w="390" w:type="dxa"/>
          </w:tcPr>
          <w:p w:rsidR="000D6ABF" w:rsidRPr="0019505C" w:rsidRDefault="000D6ABF" w:rsidP="000522C3">
            <w:pPr>
              <w:pStyle w:val="Default"/>
              <w:jc w:val="both"/>
              <w:rPr>
                <w:iCs/>
                <w:sz w:val="28"/>
                <w:szCs w:val="28"/>
              </w:rPr>
            </w:pPr>
          </w:p>
        </w:tc>
      </w:tr>
      <w:tr w:rsidR="000D6ABF" w:rsidRPr="0019505C" w:rsidTr="000522C3">
        <w:tc>
          <w:tcPr>
            <w:tcW w:w="377" w:type="dxa"/>
          </w:tcPr>
          <w:p w:rsidR="000D6ABF" w:rsidRPr="0019505C" w:rsidRDefault="000D6ABF" w:rsidP="000522C3">
            <w:pPr>
              <w:pStyle w:val="Default"/>
              <w:jc w:val="both"/>
              <w:rPr>
                <w:iCs/>
                <w:sz w:val="28"/>
                <w:szCs w:val="28"/>
              </w:rPr>
            </w:pPr>
          </w:p>
        </w:tc>
        <w:tc>
          <w:tcPr>
            <w:tcW w:w="373"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81"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r w:rsidRPr="0019505C">
              <w:rPr>
                <w:iCs/>
                <w:sz w:val="28"/>
                <w:szCs w:val="28"/>
              </w:rPr>
              <w:t>К</w:t>
            </w:r>
          </w:p>
        </w:tc>
        <w:tc>
          <w:tcPr>
            <w:tcW w:w="390" w:type="dxa"/>
          </w:tcPr>
          <w:p w:rsidR="000D6ABF" w:rsidRPr="0019505C" w:rsidRDefault="000D6ABF" w:rsidP="000522C3">
            <w:pPr>
              <w:pStyle w:val="Default"/>
              <w:jc w:val="both"/>
              <w:rPr>
                <w:iCs/>
                <w:sz w:val="28"/>
                <w:szCs w:val="28"/>
              </w:rPr>
            </w:pPr>
            <w:r w:rsidRPr="0019505C">
              <w:rPr>
                <w:iCs/>
                <w:sz w:val="28"/>
                <w:szCs w:val="28"/>
              </w:rPr>
              <w:t>Р</w:t>
            </w:r>
          </w:p>
        </w:tc>
        <w:tc>
          <w:tcPr>
            <w:tcW w:w="430"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Е</w:t>
            </w:r>
          </w:p>
        </w:tc>
        <w:tc>
          <w:tcPr>
            <w:tcW w:w="386" w:type="dxa"/>
          </w:tcPr>
          <w:p w:rsidR="000D6ABF" w:rsidRPr="0019505C" w:rsidRDefault="000D6ABF" w:rsidP="000522C3">
            <w:pPr>
              <w:pStyle w:val="Default"/>
              <w:jc w:val="both"/>
              <w:rPr>
                <w:iCs/>
                <w:sz w:val="28"/>
                <w:szCs w:val="28"/>
              </w:rPr>
            </w:pPr>
            <w:r w:rsidRPr="0019505C">
              <w:rPr>
                <w:iCs/>
                <w:sz w:val="28"/>
                <w:szCs w:val="28"/>
              </w:rPr>
              <w:t>С</w:t>
            </w:r>
          </w:p>
        </w:tc>
        <w:tc>
          <w:tcPr>
            <w:tcW w:w="390" w:type="dxa"/>
          </w:tcPr>
          <w:p w:rsidR="000D6ABF" w:rsidRPr="0019505C" w:rsidRDefault="000D6ABF" w:rsidP="000522C3">
            <w:pPr>
              <w:pStyle w:val="Default"/>
              <w:jc w:val="both"/>
              <w:rPr>
                <w:iCs/>
                <w:sz w:val="28"/>
                <w:szCs w:val="28"/>
              </w:rPr>
            </w:pPr>
            <w:r w:rsidRPr="0019505C">
              <w:rPr>
                <w:iCs/>
                <w:sz w:val="28"/>
                <w:szCs w:val="28"/>
              </w:rPr>
              <w:t>Л</w:t>
            </w:r>
          </w:p>
        </w:tc>
        <w:tc>
          <w:tcPr>
            <w:tcW w:w="390" w:type="dxa"/>
          </w:tcPr>
          <w:p w:rsidR="000D6ABF" w:rsidRPr="0019505C" w:rsidRDefault="000D6ABF" w:rsidP="000522C3">
            <w:pPr>
              <w:pStyle w:val="Default"/>
              <w:jc w:val="both"/>
              <w:rPr>
                <w:iCs/>
                <w:sz w:val="28"/>
                <w:szCs w:val="28"/>
              </w:rPr>
            </w:pPr>
            <w:r w:rsidRPr="0019505C">
              <w:rPr>
                <w:iCs/>
                <w:sz w:val="28"/>
                <w:szCs w:val="28"/>
              </w:rPr>
              <w:t>О</w:t>
            </w:r>
          </w:p>
        </w:tc>
        <w:tc>
          <w:tcPr>
            <w:tcW w:w="382"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r>
      <w:tr w:rsidR="000D6ABF" w:rsidRPr="0019505C" w:rsidTr="000522C3">
        <w:tc>
          <w:tcPr>
            <w:tcW w:w="377" w:type="dxa"/>
          </w:tcPr>
          <w:p w:rsidR="000D6ABF" w:rsidRPr="0019505C" w:rsidRDefault="000D6ABF" w:rsidP="000522C3">
            <w:pPr>
              <w:pStyle w:val="Default"/>
              <w:jc w:val="both"/>
              <w:rPr>
                <w:iCs/>
                <w:sz w:val="28"/>
                <w:szCs w:val="28"/>
              </w:rPr>
            </w:pPr>
          </w:p>
        </w:tc>
        <w:tc>
          <w:tcPr>
            <w:tcW w:w="373"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81"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r w:rsidRPr="0019505C">
              <w:rPr>
                <w:iCs/>
                <w:sz w:val="28"/>
                <w:szCs w:val="28"/>
              </w:rPr>
              <w:t>Т</w:t>
            </w:r>
          </w:p>
        </w:tc>
        <w:tc>
          <w:tcPr>
            <w:tcW w:w="390" w:type="dxa"/>
          </w:tcPr>
          <w:p w:rsidR="000D6ABF" w:rsidRPr="0019505C" w:rsidRDefault="000D6ABF" w:rsidP="000522C3">
            <w:pPr>
              <w:pStyle w:val="Default"/>
              <w:jc w:val="both"/>
              <w:rPr>
                <w:iCs/>
                <w:sz w:val="28"/>
                <w:szCs w:val="28"/>
              </w:rPr>
            </w:pPr>
            <w:r w:rsidRPr="0019505C">
              <w:rPr>
                <w:iCs/>
                <w:sz w:val="28"/>
                <w:szCs w:val="28"/>
              </w:rPr>
              <w:t>А</w:t>
            </w:r>
          </w:p>
        </w:tc>
        <w:tc>
          <w:tcPr>
            <w:tcW w:w="430"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Б</w:t>
            </w:r>
          </w:p>
        </w:tc>
        <w:tc>
          <w:tcPr>
            <w:tcW w:w="386" w:type="dxa"/>
          </w:tcPr>
          <w:p w:rsidR="000D6ABF" w:rsidRPr="0019505C" w:rsidRDefault="000D6ABF" w:rsidP="000522C3">
            <w:pPr>
              <w:pStyle w:val="Default"/>
              <w:jc w:val="both"/>
              <w:rPr>
                <w:iCs/>
                <w:sz w:val="28"/>
                <w:szCs w:val="28"/>
              </w:rPr>
            </w:pPr>
            <w:r w:rsidRPr="0019505C">
              <w:rPr>
                <w:iCs/>
                <w:sz w:val="28"/>
                <w:szCs w:val="28"/>
              </w:rPr>
              <w:t>У</w:t>
            </w:r>
          </w:p>
        </w:tc>
        <w:tc>
          <w:tcPr>
            <w:tcW w:w="390" w:type="dxa"/>
          </w:tcPr>
          <w:p w:rsidR="000D6ABF" w:rsidRPr="0019505C" w:rsidRDefault="000D6ABF" w:rsidP="000522C3">
            <w:pPr>
              <w:pStyle w:val="Default"/>
              <w:jc w:val="both"/>
              <w:rPr>
                <w:iCs/>
                <w:sz w:val="28"/>
                <w:szCs w:val="28"/>
              </w:rPr>
            </w:pPr>
            <w:r w:rsidRPr="0019505C">
              <w:rPr>
                <w:iCs/>
                <w:sz w:val="28"/>
                <w:szCs w:val="28"/>
              </w:rPr>
              <w:t>Р</w:t>
            </w:r>
          </w:p>
        </w:tc>
        <w:tc>
          <w:tcPr>
            <w:tcW w:w="390" w:type="dxa"/>
          </w:tcPr>
          <w:p w:rsidR="000D6ABF" w:rsidRPr="0019505C" w:rsidRDefault="000D6ABF" w:rsidP="000522C3">
            <w:pPr>
              <w:pStyle w:val="Default"/>
              <w:jc w:val="both"/>
              <w:rPr>
                <w:iCs/>
                <w:sz w:val="28"/>
                <w:szCs w:val="28"/>
              </w:rPr>
            </w:pPr>
            <w:r w:rsidRPr="0019505C">
              <w:rPr>
                <w:iCs/>
                <w:sz w:val="28"/>
                <w:szCs w:val="28"/>
              </w:rPr>
              <w:t>Е</w:t>
            </w:r>
          </w:p>
        </w:tc>
        <w:tc>
          <w:tcPr>
            <w:tcW w:w="382" w:type="dxa"/>
          </w:tcPr>
          <w:p w:rsidR="000D6ABF" w:rsidRPr="0019505C" w:rsidRDefault="000D6ABF" w:rsidP="000522C3">
            <w:pPr>
              <w:pStyle w:val="Default"/>
              <w:jc w:val="both"/>
              <w:rPr>
                <w:iCs/>
                <w:sz w:val="28"/>
                <w:szCs w:val="28"/>
              </w:rPr>
            </w:pPr>
            <w:r w:rsidRPr="0019505C">
              <w:rPr>
                <w:iCs/>
                <w:sz w:val="28"/>
                <w:szCs w:val="28"/>
              </w:rPr>
              <w:t>Т</w:t>
            </w:r>
          </w:p>
        </w:tc>
        <w:tc>
          <w:tcPr>
            <w:tcW w:w="390" w:type="dxa"/>
          </w:tcPr>
          <w:p w:rsidR="000D6ABF" w:rsidRPr="0019505C" w:rsidRDefault="000D6ABF" w:rsidP="000522C3">
            <w:pPr>
              <w:pStyle w:val="Default"/>
              <w:jc w:val="both"/>
              <w:rPr>
                <w:iCs/>
                <w:sz w:val="28"/>
                <w:szCs w:val="28"/>
              </w:rPr>
            </w:pPr>
            <w:r w:rsidRPr="0019505C">
              <w:rPr>
                <w:iCs/>
                <w:sz w:val="28"/>
                <w:szCs w:val="28"/>
              </w:rPr>
              <w:t>К</w:t>
            </w:r>
          </w:p>
        </w:tc>
        <w:tc>
          <w:tcPr>
            <w:tcW w:w="390" w:type="dxa"/>
          </w:tcPr>
          <w:p w:rsidR="000D6ABF" w:rsidRPr="0019505C" w:rsidRDefault="000D6ABF" w:rsidP="000522C3">
            <w:pPr>
              <w:pStyle w:val="Default"/>
              <w:jc w:val="both"/>
              <w:rPr>
                <w:iCs/>
                <w:sz w:val="28"/>
                <w:szCs w:val="28"/>
              </w:rPr>
            </w:pPr>
            <w:r w:rsidRPr="0019505C">
              <w:rPr>
                <w:iCs/>
                <w:sz w:val="28"/>
                <w:szCs w:val="28"/>
              </w:rPr>
              <w:t>А</w:t>
            </w:r>
          </w:p>
        </w:tc>
      </w:tr>
      <w:tr w:rsidR="000D6ABF" w:rsidRPr="0019505C" w:rsidTr="000522C3">
        <w:tc>
          <w:tcPr>
            <w:tcW w:w="377" w:type="dxa"/>
          </w:tcPr>
          <w:p w:rsidR="000D6ABF" w:rsidRPr="0019505C" w:rsidRDefault="000D6ABF" w:rsidP="000522C3">
            <w:pPr>
              <w:pStyle w:val="Default"/>
              <w:jc w:val="both"/>
              <w:rPr>
                <w:iCs/>
                <w:sz w:val="28"/>
                <w:szCs w:val="28"/>
              </w:rPr>
            </w:pPr>
          </w:p>
        </w:tc>
        <w:tc>
          <w:tcPr>
            <w:tcW w:w="373"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81"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r w:rsidRPr="0019505C">
              <w:rPr>
                <w:iCs/>
                <w:sz w:val="28"/>
                <w:szCs w:val="28"/>
              </w:rPr>
              <w:t>З</w:t>
            </w:r>
          </w:p>
        </w:tc>
        <w:tc>
          <w:tcPr>
            <w:tcW w:w="430"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Е</w:t>
            </w:r>
          </w:p>
        </w:tc>
        <w:tc>
          <w:tcPr>
            <w:tcW w:w="386" w:type="dxa"/>
          </w:tcPr>
          <w:p w:rsidR="000D6ABF" w:rsidRPr="0019505C" w:rsidRDefault="000D6ABF" w:rsidP="000522C3">
            <w:pPr>
              <w:pStyle w:val="Default"/>
              <w:jc w:val="both"/>
              <w:rPr>
                <w:iCs/>
                <w:sz w:val="28"/>
                <w:szCs w:val="28"/>
              </w:rPr>
            </w:pPr>
            <w:r w:rsidRPr="0019505C">
              <w:rPr>
                <w:iCs/>
                <w:sz w:val="28"/>
                <w:szCs w:val="28"/>
              </w:rPr>
              <w:t>Р</w:t>
            </w:r>
          </w:p>
        </w:tc>
        <w:tc>
          <w:tcPr>
            <w:tcW w:w="390" w:type="dxa"/>
          </w:tcPr>
          <w:p w:rsidR="000D6ABF" w:rsidRPr="0019505C" w:rsidRDefault="000D6ABF" w:rsidP="000522C3">
            <w:pPr>
              <w:pStyle w:val="Default"/>
              <w:jc w:val="both"/>
              <w:rPr>
                <w:iCs/>
                <w:sz w:val="28"/>
                <w:szCs w:val="28"/>
              </w:rPr>
            </w:pPr>
            <w:r w:rsidRPr="0019505C">
              <w:rPr>
                <w:iCs/>
                <w:sz w:val="28"/>
                <w:szCs w:val="28"/>
              </w:rPr>
              <w:t>К</w:t>
            </w:r>
          </w:p>
        </w:tc>
        <w:tc>
          <w:tcPr>
            <w:tcW w:w="390" w:type="dxa"/>
          </w:tcPr>
          <w:p w:rsidR="000D6ABF" w:rsidRPr="0019505C" w:rsidRDefault="000D6ABF" w:rsidP="000522C3">
            <w:pPr>
              <w:pStyle w:val="Default"/>
              <w:jc w:val="both"/>
              <w:rPr>
                <w:iCs/>
                <w:sz w:val="28"/>
                <w:szCs w:val="28"/>
              </w:rPr>
            </w:pPr>
            <w:r w:rsidRPr="0019505C">
              <w:rPr>
                <w:iCs/>
                <w:sz w:val="28"/>
                <w:szCs w:val="28"/>
              </w:rPr>
              <w:t>А</w:t>
            </w:r>
          </w:p>
        </w:tc>
        <w:tc>
          <w:tcPr>
            <w:tcW w:w="382" w:type="dxa"/>
          </w:tcPr>
          <w:p w:rsidR="000D6ABF" w:rsidRPr="0019505C" w:rsidRDefault="000D6ABF" w:rsidP="000522C3">
            <w:pPr>
              <w:pStyle w:val="Default"/>
              <w:jc w:val="both"/>
              <w:rPr>
                <w:iCs/>
                <w:sz w:val="28"/>
                <w:szCs w:val="28"/>
              </w:rPr>
            </w:pPr>
            <w:r w:rsidRPr="0019505C">
              <w:rPr>
                <w:iCs/>
                <w:sz w:val="28"/>
                <w:szCs w:val="28"/>
              </w:rPr>
              <w:t>Л</w:t>
            </w:r>
          </w:p>
        </w:tc>
        <w:tc>
          <w:tcPr>
            <w:tcW w:w="390" w:type="dxa"/>
          </w:tcPr>
          <w:p w:rsidR="000D6ABF" w:rsidRPr="0019505C" w:rsidRDefault="000D6ABF" w:rsidP="000522C3">
            <w:pPr>
              <w:pStyle w:val="Default"/>
              <w:jc w:val="both"/>
              <w:rPr>
                <w:iCs/>
                <w:sz w:val="28"/>
                <w:szCs w:val="28"/>
              </w:rPr>
            </w:pPr>
            <w:r w:rsidRPr="0019505C">
              <w:rPr>
                <w:iCs/>
                <w:sz w:val="28"/>
                <w:szCs w:val="28"/>
              </w:rPr>
              <w:t>О</w:t>
            </w:r>
          </w:p>
        </w:tc>
        <w:tc>
          <w:tcPr>
            <w:tcW w:w="390" w:type="dxa"/>
          </w:tcPr>
          <w:p w:rsidR="000D6ABF" w:rsidRPr="0019505C" w:rsidRDefault="000D6ABF" w:rsidP="000522C3">
            <w:pPr>
              <w:pStyle w:val="Default"/>
              <w:jc w:val="both"/>
              <w:rPr>
                <w:iCs/>
                <w:sz w:val="28"/>
                <w:szCs w:val="28"/>
              </w:rPr>
            </w:pPr>
          </w:p>
        </w:tc>
      </w:tr>
      <w:tr w:rsidR="000D6ABF" w:rsidRPr="0019505C" w:rsidTr="000522C3">
        <w:tc>
          <w:tcPr>
            <w:tcW w:w="377" w:type="dxa"/>
          </w:tcPr>
          <w:p w:rsidR="000D6ABF" w:rsidRPr="0019505C" w:rsidRDefault="000D6ABF" w:rsidP="000522C3">
            <w:pPr>
              <w:pStyle w:val="Default"/>
              <w:jc w:val="both"/>
              <w:rPr>
                <w:iCs/>
                <w:sz w:val="28"/>
                <w:szCs w:val="28"/>
              </w:rPr>
            </w:pPr>
          </w:p>
        </w:tc>
        <w:tc>
          <w:tcPr>
            <w:tcW w:w="373"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81" w:type="dxa"/>
          </w:tcPr>
          <w:p w:rsidR="000D6ABF" w:rsidRPr="0019505C" w:rsidRDefault="000D6ABF" w:rsidP="000522C3">
            <w:pPr>
              <w:pStyle w:val="Default"/>
              <w:jc w:val="both"/>
              <w:rPr>
                <w:iCs/>
                <w:sz w:val="28"/>
                <w:szCs w:val="28"/>
              </w:rPr>
            </w:pPr>
            <w:r w:rsidRPr="0019505C">
              <w:rPr>
                <w:iCs/>
                <w:sz w:val="28"/>
                <w:szCs w:val="28"/>
              </w:rPr>
              <w:t>С</w:t>
            </w:r>
          </w:p>
        </w:tc>
        <w:tc>
          <w:tcPr>
            <w:tcW w:w="390" w:type="dxa"/>
          </w:tcPr>
          <w:p w:rsidR="000D6ABF" w:rsidRPr="0019505C" w:rsidRDefault="000D6ABF" w:rsidP="000522C3">
            <w:pPr>
              <w:pStyle w:val="Default"/>
              <w:jc w:val="both"/>
              <w:rPr>
                <w:iCs/>
                <w:sz w:val="28"/>
                <w:szCs w:val="28"/>
              </w:rPr>
            </w:pPr>
            <w:r w:rsidRPr="0019505C">
              <w:rPr>
                <w:iCs/>
                <w:sz w:val="28"/>
                <w:szCs w:val="28"/>
              </w:rPr>
              <w:t>Т</w:t>
            </w:r>
          </w:p>
        </w:tc>
        <w:tc>
          <w:tcPr>
            <w:tcW w:w="390" w:type="dxa"/>
          </w:tcPr>
          <w:p w:rsidR="000D6ABF" w:rsidRPr="0019505C" w:rsidRDefault="000D6ABF" w:rsidP="000522C3">
            <w:pPr>
              <w:pStyle w:val="Default"/>
              <w:jc w:val="both"/>
              <w:rPr>
                <w:iCs/>
                <w:sz w:val="28"/>
                <w:szCs w:val="28"/>
              </w:rPr>
            </w:pPr>
            <w:r w:rsidRPr="0019505C">
              <w:rPr>
                <w:iCs/>
                <w:sz w:val="28"/>
                <w:szCs w:val="28"/>
              </w:rPr>
              <w:t>У</w:t>
            </w:r>
          </w:p>
        </w:tc>
        <w:tc>
          <w:tcPr>
            <w:tcW w:w="430"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Л</w:t>
            </w:r>
          </w:p>
        </w:tc>
        <w:tc>
          <w:tcPr>
            <w:tcW w:w="386"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82"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r>
      <w:tr w:rsidR="000D6ABF" w:rsidRPr="0019505C" w:rsidTr="000522C3">
        <w:tc>
          <w:tcPr>
            <w:tcW w:w="377" w:type="dxa"/>
          </w:tcPr>
          <w:p w:rsidR="000D6ABF" w:rsidRPr="0019505C" w:rsidRDefault="000D6ABF" w:rsidP="000522C3">
            <w:pPr>
              <w:pStyle w:val="Default"/>
              <w:jc w:val="both"/>
              <w:rPr>
                <w:iCs/>
                <w:sz w:val="28"/>
                <w:szCs w:val="28"/>
              </w:rPr>
            </w:pPr>
            <w:r w:rsidRPr="0019505C">
              <w:rPr>
                <w:iCs/>
                <w:sz w:val="28"/>
                <w:szCs w:val="28"/>
              </w:rPr>
              <w:t>К</w:t>
            </w:r>
          </w:p>
        </w:tc>
        <w:tc>
          <w:tcPr>
            <w:tcW w:w="373" w:type="dxa"/>
          </w:tcPr>
          <w:p w:rsidR="000D6ABF" w:rsidRPr="0019505C" w:rsidRDefault="000D6ABF" w:rsidP="000522C3">
            <w:pPr>
              <w:pStyle w:val="Default"/>
              <w:jc w:val="both"/>
              <w:rPr>
                <w:iCs/>
                <w:sz w:val="28"/>
                <w:szCs w:val="28"/>
              </w:rPr>
            </w:pPr>
            <w:r w:rsidRPr="0019505C">
              <w:rPr>
                <w:iCs/>
                <w:sz w:val="28"/>
                <w:szCs w:val="28"/>
              </w:rPr>
              <w:t>Р</w:t>
            </w:r>
          </w:p>
        </w:tc>
        <w:tc>
          <w:tcPr>
            <w:tcW w:w="390" w:type="dxa"/>
          </w:tcPr>
          <w:p w:rsidR="000D6ABF" w:rsidRPr="0019505C" w:rsidRDefault="000D6ABF" w:rsidP="000522C3">
            <w:pPr>
              <w:pStyle w:val="Default"/>
              <w:jc w:val="both"/>
              <w:rPr>
                <w:iCs/>
                <w:sz w:val="28"/>
                <w:szCs w:val="28"/>
              </w:rPr>
            </w:pPr>
            <w:r w:rsidRPr="0019505C">
              <w:rPr>
                <w:iCs/>
                <w:sz w:val="28"/>
                <w:szCs w:val="28"/>
              </w:rPr>
              <w:t>О</w:t>
            </w:r>
          </w:p>
        </w:tc>
        <w:tc>
          <w:tcPr>
            <w:tcW w:w="381" w:type="dxa"/>
          </w:tcPr>
          <w:p w:rsidR="000D6ABF" w:rsidRPr="0019505C" w:rsidRDefault="000D6ABF" w:rsidP="000522C3">
            <w:pPr>
              <w:pStyle w:val="Default"/>
              <w:jc w:val="both"/>
              <w:rPr>
                <w:iCs/>
                <w:sz w:val="28"/>
                <w:szCs w:val="28"/>
              </w:rPr>
            </w:pPr>
            <w:r w:rsidRPr="0019505C">
              <w:rPr>
                <w:iCs/>
                <w:sz w:val="28"/>
                <w:szCs w:val="28"/>
              </w:rPr>
              <w:t>В</w:t>
            </w:r>
          </w:p>
        </w:tc>
        <w:tc>
          <w:tcPr>
            <w:tcW w:w="390" w:type="dxa"/>
          </w:tcPr>
          <w:p w:rsidR="000D6ABF" w:rsidRPr="0019505C" w:rsidRDefault="000D6ABF" w:rsidP="000522C3">
            <w:pPr>
              <w:pStyle w:val="Default"/>
              <w:jc w:val="both"/>
              <w:rPr>
                <w:iCs/>
                <w:sz w:val="28"/>
                <w:szCs w:val="28"/>
              </w:rPr>
            </w:pPr>
            <w:r w:rsidRPr="0019505C">
              <w:rPr>
                <w:iCs/>
                <w:sz w:val="28"/>
                <w:szCs w:val="28"/>
              </w:rPr>
              <w:t>А</w:t>
            </w:r>
          </w:p>
        </w:tc>
        <w:tc>
          <w:tcPr>
            <w:tcW w:w="390" w:type="dxa"/>
          </w:tcPr>
          <w:p w:rsidR="000D6ABF" w:rsidRPr="0019505C" w:rsidRDefault="000D6ABF" w:rsidP="000522C3">
            <w:pPr>
              <w:pStyle w:val="Default"/>
              <w:jc w:val="both"/>
              <w:rPr>
                <w:iCs/>
                <w:sz w:val="28"/>
                <w:szCs w:val="28"/>
              </w:rPr>
            </w:pPr>
            <w:r w:rsidRPr="0019505C">
              <w:rPr>
                <w:iCs/>
                <w:sz w:val="28"/>
                <w:szCs w:val="28"/>
              </w:rPr>
              <w:t>Т</w:t>
            </w:r>
          </w:p>
        </w:tc>
        <w:tc>
          <w:tcPr>
            <w:tcW w:w="430"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Ь</w:t>
            </w:r>
          </w:p>
        </w:tc>
        <w:tc>
          <w:tcPr>
            <w:tcW w:w="386"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82"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c>
          <w:tcPr>
            <w:tcW w:w="390" w:type="dxa"/>
          </w:tcPr>
          <w:p w:rsidR="000D6ABF" w:rsidRPr="0019505C" w:rsidRDefault="000D6ABF" w:rsidP="000522C3">
            <w:pPr>
              <w:pStyle w:val="Default"/>
              <w:jc w:val="both"/>
              <w:rPr>
                <w:iCs/>
                <w:sz w:val="28"/>
                <w:szCs w:val="28"/>
              </w:rPr>
            </w:pPr>
          </w:p>
        </w:tc>
      </w:tr>
    </w:tbl>
    <w:p w:rsidR="000D6ABF" w:rsidRPr="0019505C" w:rsidRDefault="000D6ABF" w:rsidP="000D6ABF">
      <w:pPr>
        <w:pStyle w:val="Default"/>
        <w:jc w:val="both"/>
        <w:rPr>
          <w:iCs/>
          <w:sz w:val="28"/>
          <w:szCs w:val="28"/>
        </w:rPr>
      </w:pPr>
    </w:p>
    <w:tbl>
      <w:tblPr>
        <w:tblStyle w:val="ab"/>
        <w:tblpPr w:leftFromText="180" w:rightFromText="180" w:vertAnchor="text" w:tblpX="108" w:tblpY="1"/>
        <w:tblOverlap w:val="never"/>
        <w:tblW w:w="0" w:type="auto"/>
        <w:tblLook w:val="04A0"/>
      </w:tblPr>
      <w:tblGrid>
        <w:gridCol w:w="404"/>
        <w:gridCol w:w="416"/>
        <w:gridCol w:w="447"/>
        <w:gridCol w:w="447"/>
        <w:gridCol w:w="447"/>
        <w:gridCol w:w="492"/>
        <w:gridCol w:w="533"/>
        <w:gridCol w:w="447"/>
        <w:gridCol w:w="447"/>
        <w:gridCol w:w="430"/>
      </w:tblGrid>
      <w:tr w:rsidR="000D6ABF" w:rsidRPr="0019505C" w:rsidTr="000D6ABF">
        <w:trPr>
          <w:trHeight w:val="378"/>
        </w:trPr>
        <w:tc>
          <w:tcPr>
            <w:tcW w:w="404" w:type="dxa"/>
          </w:tcPr>
          <w:p w:rsidR="000D6ABF" w:rsidRPr="0019505C" w:rsidRDefault="000D6ABF" w:rsidP="000522C3">
            <w:pPr>
              <w:pStyle w:val="Default"/>
              <w:jc w:val="both"/>
              <w:rPr>
                <w:iCs/>
                <w:sz w:val="28"/>
                <w:szCs w:val="28"/>
              </w:rPr>
            </w:pPr>
            <w:r w:rsidRPr="0019505C">
              <w:rPr>
                <w:iCs/>
                <w:sz w:val="28"/>
                <w:szCs w:val="28"/>
              </w:rPr>
              <w:t>Г</w:t>
            </w:r>
          </w:p>
        </w:tc>
        <w:tc>
          <w:tcPr>
            <w:tcW w:w="416" w:type="dxa"/>
          </w:tcPr>
          <w:p w:rsidR="000D6ABF" w:rsidRPr="0019505C" w:rsidRDefault="000D6ABF" w:rsidP="000522C3">
            <w:pPr>
              <w:pStyle w:val="Default"/>
              <w:jc w:val="both"/>
              <w:rPr>
                <w:iCs/>
                <w:sz w:val="28"/>
                <w:szCs w:val="28"/>
              </w:rPr>
            </w:pPr>
            <w:r w:rsidRPr="0019505C">
              <w:rPr>
                <w:iCs/>
                <w:sz w:val="28"/>
                <w:szCs w:val="28"/>
              </w:rPr>
              <w:t>Р</w:t>
            </w:r>
          </w:p>
        </w:tc>
        <w:tc>
          <w:tcPr>
            <w:tcW w:w="447" w:type="dxa"/>
          </w:tcPr>
          <w:p w:rsidR="000D6ABF" w:rsidRPr="0019505C" w:rsidRDefault="000D6ABF" w:rsidP="000522C3">
            <w:pPr>
              <w:pStyle w:val="Default"/>
              <w:jc w:val="both"/>
              <w:rPr>
                <w:iCs/>
                <w:sz w:val="28"/>
                <w:szCs w:val="28"/>
              </w:rPr>
            </w:pPr>
            <w:r w:rsidRPr="0019505C">
              <w:rPr>
                <w:iCs/>
                <w:sz w:val="28"/>
                <w:szCs w:val="28"/>
              </w:rPr>
              <w:t>Е</w:t>
            </w:r>
          </w:p>
        </w:tc>
        <w:tc>
          <w:tcPr>
            <w:tcW w:w="447" w:type="dxa"/>
          </w:tcPr>
          <w:p w:rsidR="000D6ABF" w:rsidRPr="0019505C" w:rsidRDefault="000D6ABF" w:rsidP="000522C3">
            <w:pPr>
              <w:pStyle w:val="Default"/>
              <w:jc w:val="both"/>
              <w:rPr>
                <w:iCs/>
                <w:sz w:val="28"/>
                <w:szCs w:val="28"/>
              </w:rPr>
            </w:pPr>
            <w:r w:rsidRPr="0019505C">
              <w:rPr>
                <w:iCs/>
                <w:sz w:val="28"/>
                <w:szCs w:val="28"/>
              </w:rPr>
              <w:t>Й</w:t>
            </w:r>
          </w:p>
        </w:tc>
        <w:tc>
          <w:tcPr>
            <w:tcW w:w="447" w:type="dxa"/>
          </w:tcPr>
          <w:p w:rsidR="000D6ABF" w:rsidRPr="0019505C" w:rsidRDefault="000D6ABF" w:rsidP="000522C3">
            <w:pPr>
              <w:pStyle w:val="Default"/>
              <w:jc w:val="both"/>
              <w:rPr>
                <w:iCs/>
                <w:sz w:val="28"/>
                <w:szCs w:val="28"/>
              </w:rPr>
            </w:pPr>
            <w:r w:rsidRPr="0019505C">
              <w:rPr>
                <w:iCs/>
                <w:sz w:val="28"/>
                <w:szCs w:val="28"/>
              </w:rPr>
              <w:t>П</w:t>
            </w:r>
          </w:p>
        </w:tc>
        <w:tc>
          <w:tcPr>
            <w:tcW w:w="492"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Ф</w:t>
            </w:r>
          </w:p>
        </w:tc>
        <w:tc>
          <w:tcPr>
            <w:tcW w:w="533" w:type="dxa"/>
          </w:tcPr>
          <w:p w:rsidR="000D6ABF" w:rsidRPr="0019505C" w:rsidRDefault="000D6ABF" w:rsidP="000522C3">
            <w:pPr>
              <w:pStyle w:val="Default"/>
              <w:jc w:val="both"/>
              <w:rPr>
                <w:iCs/>
                <w:sz w:val="28"/>
                <w:szCs w:val="28"/>
              </w:rPr>
            </w:pPr>
            <w:r w:rsidRPr="0019505C">
              <w:rPr>
                <w:iCs/>
                <w:sz w:val="28"/>
                <w:szCs w:val="28"/>
              </w:rPr>
              <w:t>Р</w:t>
            </w:r>
          </w:p>
        </w:tc>
        <w:tc>
          <w:tcPr>
            <w:tcW w:w="447" w:type="dxa"/>
          </w:tcPr>
          <w:p w:rsidR="000D6ABF" w:rsidRPr="0019505C" w:rsidRDefault="000D6ABF" w:rsidP="000522C3">
            <w:pPr>
              <w:pStyle w:val="Default"/>
              <w:jc w:val="both"/>
              <w:rPr>
                <w:iCs/>
                <w:sz w:val="28"/>
                <w:szCs w:val="28"/>
              </w:rPr>
            </w:pPr>
            <w:r w:rsidRPr="0019505C">
              <w:rPr>
                <w:iCs/>
                <w:sz w:val="28"/>
                <w:szCs w:val="28"/>
              </w:rPr>
              <w:t>У</w:t>
            </w:r>
          </w:p>
        </w:tc>
        <w:tc>
          <w:tcPr>
            <w:tcW w:w="447" w:type="dxa"/>
          </w:tcPr>
          <w:p w:rsidR="000D6ABF" w:rsidRPr="0019505C" w:rsidRDefault="000D6ABF" w:rsidP="000522C3">
            <w:pPr>
              <w:pStyle w:val="Default"/>
              <w:jc w:val="both"/>
              <w:rPr>
                <w:iCs/>
                <w:sz w:val="28"/>
                <w:szCs w:val="28"/>
              </w:rPr>
            </w:pPr>
            <w:r w:rsidRPr="0019505C">
              <w:rPr>
                <w:iCs/>
                <w:sz w:val="28"/>
                <w:szCs w:val="28"/>
              </w:rPr>
              <w:t>Т</w:t>
            </w:r>
          </w:p>
        </w:tc>
        <w:tc>
          <w:tcPr>
            <w:tcW w:w="430" w:type="dxa"/>
          </w:tcPr>
          <w:p w:rsidR="000D6ABF" w:rsidRPr="0019505C" w:rsidRDefault="000D6ABF" w:rsidP="000522C3">
            <w:pPr>
              <w:pStyle w:val="Default"/>
              <w:jc w:val="both"/>
              <w:rPr>
                <w:iCs/>
                <w:sz w:val="28"/>
                <w:szCs w:val="28"/>
              </w:rPr>
            </w:pPr>
          </w:p>
        </w:tc>
      </w:tr>
      <w:tr w:rsidR="000D6ABF" w:rsidRPr="0019505C" w:rsidTr="000D6ABF">
        <w:trPr>
          <w:trHeight w:val="340"/>
        </w:trPr>
        <w:tc>
          <w:tcPr>
            <w:tcW w:w="404" w:type="dxa"/>
          </w:tcPr>
          <w:p w:rsidR="000D6ABF" w:rsidRPr="0019505C" w:rsidRDefault="000D6ABF" w:rsidP="000522C3">
            <w:pPr>
              <w:pStyle w:val="Default"/>
              <w:jc w:val="both"/>
              <w:rPr>
                <w:iCs/>
                <w:sz w:val="28"/>
                <w:szCs w:val="28"/>
              </w:rPr>
            </w:pPr>
          </w:p>
        </w:tc>
        <w:tc>
          <w:tcPr>
            <w:tcW w:w="416"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r w:rsidRPr="0019505C">
              <w:rPr>
                <w:iCs/>
                <w:sz w:val="28"/>
                <w:szCs w:val="28"/>
              </w:rPr>
              <w:t>А</w:t>
            </w:r>
          </w:p>
        </w:tc>
        <w:tc>
          <w:tcPr>
            <w:tcW w:w="447" w:type="dxa"/>
          </w:tcPr>
          <w:p w:rsidR="000D6ABF" w:rsidRPr="0019505C" w:rsidRDefault="000D6ABF" w:rsidP="000522C3">
            <w:pPr>
              <w:pStyle w:val="Default"/>
              <w:jc w:val="both"/>
              <w:rPr>
                <w:iCs/>
                <w:sz w:val="28"/>
                <w:szCs w:val="28"/>
              </w:rPr>
            </w:pPr>
            <w:r w:rsidRPr="0019505C">
              <w:rPr>
                <w:iCs/>
                <w:sz w:val="28"/>
                <w:szCs w:val="28"/>
              </w:rPr>
              <w:t>Б</w:t>
            </w:r>
          </w:p>
        </w:tc>
        <w:tc>
          <w:tcPr>
            <w:tcW w:w="492"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Р</w:t>
            </w:r>
          </w:p>
        </w:tc>
        <w:tc>
          <w:tcPr>
            <w:tcW w:w="533" w:type="dxa"/>
          </w:tcPr>
          <w:p w:rsidR="000D6ABF" w:rsidRPr="0019505C" w:rsidRDefault="000D6ABF" w:rsidP="000522C3">
            <w:pPr>
              <w:pStyle w:val="Default"/>
              <w:jc w:val="both"/>
              <w:rPr>
                <w:iCs/>
                <w:sz w:val="28"/>
                <w:szCs w:val="28"/>
              </w:rPr>
            </w:pPr>
            <w:r w:rsidRPr="0019505C">
              <w:rPr>
                <w:iCs/>
                <w:sz w:val="28"/>
                <w:szCs w:val="28"/>
              </w:rPr>
              <w:t>И</w:t>
            </w:r>
          </w:p>
        </w:tc>
        <w:tc>
          <w:tcPr>
            <w:tcW w:w="447" w:type="dxa"/>
          </w:tcPr>
          <w:p w:rsidR="000D6ABF" w:rsidRPr="0019505C" w:rsidRDefault="000D6ABF" w:rsidP="000522C3">
            <w:pPr>
              <w:pStyle w:val="Default"/>
              <w:jc w:val="both"/>
              <w:rPr>
                <w:iCs/>
                <w:sz w:val="28"/>
                <w:szCs w:val="28"/>
              </w:rPr>
            </w:pPr>
            <w:r w:rsidRPr="0019505C">
              <w:rPr>
                <w:iCs/>
                <w:sz w:val="28"/>
                <w:szCs w:val="28"/>
              </w:rPr>
              <w:t>К</w:t>
            </w:r>
          </w:p>
        </w:tc>
        <w:tc>
          <w:tcPr>
            <w:tcW w:w="447" w:type="dxa"/>
          </w:tcPr>
          <w:p w:rsidR="000D6ABF" w:rsidRPr="0019505C" w:rsidRDefault="000D6ABF" w:rsidP="000522C3">
            <w:pPr>
              <w:pStyle w:val="Default"/>
              <w:jc w:val="both"/>
              <w:rPr>
                <w:iCs/>
                <w:sz w:val="28"/>
                <w:szCs w:val="28"/>
              </w:rPr>
            </w:pPr>
            <w:r w:rsidRPr="0019505C">
              <w:rPr>
                <w:iCs/>
                <w:sz w:val="28"/>
                <w:szCs w:val="28"/>
              </w:rPr>
              <w:t>О</w:t>
            </w:r>
          </w:p>
        </w:tc>
        <w:tc>
          <w:tcPr>
            <w:tcW w:w="430" w:type="dxa"/>
          </w:tcPr>
          <w:p w:rsidR="000D6ABF" w:rsidRPr="0019505C" w:rsidRDefault="000D6ABF" w:rsidP="000522C3">
            <w:pPr>
              <w:pStyle w:val="Default"/>
              <w:jc w:val="both"/>
              <w:rPr>
                <w:iCs/>
                <w:sz w:val="28"/>
                <w:szCs w:val="28"/>
              </w:rPr>
            </w:pPr>
            <w:r w:rsidRPr="0019505C">
              <w:rPr>
                <w:iCs/>
                <w:sz w:val="28"/>
                <w:szCs w:val="28"/>
              </w:rPr>
              <w:t>С</w:t>
            </w:r>
          </w:p>
        </w:tc>
      </w:tr>
      <w:tr w:rsidR="000D6ABF" w:rsidRPr="0019505C" w:rsidTr="000D6ABF">
        <w:trPr>
          <w:trHeight w:val="378"/>
        </w:trPr>
        <w:tc>
          <w:tcPr>
            <w:tcW w:w="404" w:type="dxa"/>
          </w:tcPr>
          <w:p w:rsidR="000D6ABF" w:rsidRPr="0019505C" w:rsidRDefault="000D6ABF" w:rsidP="000522C3">
            <w:pPr>
              <w:pStyle w:val="Default"/>
              <w:jc w:val="both"/>
              <w:rPr>
                <w:iCs/>
                <w:sz w:val="28"/>
                <w:szCs w:val="28"/>
              </w:rPr>
            </w:pPr>
          </w:p>
        </w:tc>
        <w:tc>
          <w:tcPr>
            <w:tcW w:w="416"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r w:rsidRPr="0019505C">
              <w:rPr>
                <w:iCs/>
                <w:sz w:val="28"/>
                <w:szCs w:val="28"/>
              </w:rPr>
              <w:t>Г</w:t>
            </w:r>
          </w:p>
        </w:tc>
        <w:tc>
          <w:tcPr>
            <w:tcW w:w="447" w:type="dxa"/>
          </w:tcPr>
          <w:p w:rsidR="000D6ABF" w:rsidRPr="0019505C" w:rsidRDefault="000D6ABF" w:rsidP="000522C3">
            <w:pPr>
              <w:pStyle w:val="Default"/>
              <w:jc w:val="both"/>
              <w:rPr>
                <w:iCs/>
                <w:sz w:val="28"/>
                <w:szCs w:val="28"/>
              </w:rPr>
            </w:pPr>
            <w:r w:rsidRPr="0019505C">
              <w:rPr>
                <w:iCs/>
                <w:sz w:val="28"/>
                <w:szCs w:val="28"/>
              </w:rPr>
              <w:t>Р</w:t>
            </w:r>
          </w:p>
        </w:tc>
        <w:tc>
          <w:tcPr>
            <w:tcW w:w="492"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У</w:t>
            </w:r>
          </w:p>
        </w:tc>
        <w:tc>
          <w:tcPr>
            <w:tcW w:w="533" w:type="dxa"/>
          </w:tcPr>
          <w:p w:rsidR="000D6ABF" w:rsidRPr="0019505C" w:rsidRDefault="000D6ABF" w:rsidP="000522C3">
            <w:pPr>
              <w:pStyle w:val="Default"/>
              <w:jc w:val="both"/>
              <w:rPr>
                <w:iCs/>
                <w:sz w:val="28"/>
                <w:szCs w:val="28"/>
              </w:rPr>
            </w:pPr>
            <w:r w:rsidRPr="0019505C">
              <w:rPr>
                <w:iCs/>
                <w:sz w:val="28"/>
                <w:szCs w:val="28"/>
              </w:rPr>
              <w:t>Ш</w:t>
            </w:r>
          </w:p>
        </w:tc>
        <w:tc>
          <w:tcPr>
            <w:tcW w:w="447" w:type="dxa"/>
          </w:tcPr>
          <w:p w:rsidR="000D6ABF" w:rsidRPr="0019505C" w:rsidRDefault="000D6ABF" w:rsidP="000522C3">
            <w:pPr>
              <w:pStyle w:val="Default"/>
              <w:jc w:val="both"/>
              <w:rPr>
                <w:iCs/>
                <w:sz w:val="28"/>
                <w:szCs w:val="28"/>
              </w:rPr>
            </w:pPr>
            <w:r w:rsidRPr="0019505C">
              <w:rPr>
                <w:iCs/>
                <w:sz w:val="28"/>
                <w:szCs w:val="28"/>
              </w:rPr>
              <w:t>А</w:t>
            </w:r>
          </w:p>
        </w:tc>
        <w:tc>
          <w:tcPr>
            <w:tcW w:w="447" w:type="dxa"/>
          </w:tcPr>
          <w:p w:rsidR="000D6ABF" w:rsidRPr="0019505C" w:rsidRDefault="000D6ABF" w:rsidP="000522C3">
            <w:pPr>
              <w:pStyle w:val="Default"/>
              <w:jc w:val="both"/>
              <w:rPr>
                <w:iCs/>
                <w:sz w:val="28"/>
                <w:szCs w:val="28"/>
              </w:rPr>
            </w:pPr>
          </w:p>
        </w:tc>
        <w:tc>
          <w:tcPr>
            <w:tcW w:w="430" w:type="dxa"/>
          </w:tcPr>
          <w:p w:rsidR="000D6ABF" w:rsidRPr="0019505C" w:rsidRDefault="000D6ABF" w:rsidP="000522C3">
            <w:pPr>
              <w:pStyle w:val="Default"/>
              <w:jc w:val="both"/>
              <w:rPr>
                <w:iCs/>
                <w:sz w:val="28"/>
                <w:szCs w:val="28"/>
              </w:rPr>
            </w:pPr>
          </w:p>
        </w:tc>
      </w:tr>
      <w:tr w:rsidR="000D6ABF" w:rsidRPr="0019505C" w:rsidTr="000D6ABF">
        <w:trPr>
          <w:trHeight w:val="378"/>
        </w:trPr>
        <w:tc>
          <w:tcPr>
            <w:tcW w:w="404" w:type="dxa"/>
          </w:tcPr>
          <w:p w:rsidR="000D6ABF" w:rsidRPr="0019505C" w:rsidRDefault="000D6ABF" w:rsidP="000522C3">
            <w:pPr>
              <w:pStyle w:val="Default"/>
              <w:jc w:val="both"/>
              <w:rPr>
                <w:iCs/>
                <w:sz w:val="28"/>
                <w:szCs w:val="28"/>
              </w:rPr>
            </w:pPr>
          </w:p>
        </w:tc>
        <w:tc>
          <w:tcPr>
            <w:tcW w:w="416"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p>
        </w:tc>
        <w:tc>
          <w:tcPr>
            <w:tcW w:w="492"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К</w:t>
            </w:r>
          </w:p>
        </w:tc>
        <w:tc>
          <w:tcPr>
            <w:tcW w:w="533" w:type="dxa"/>
          </w:tcPr>
          <w:p w:rsidR="000D6ABF" w:rsidRPr="0019505C" w:rsidRDefault="000D6ABF" w:rsidP="000522C3">
            <w:pPr>
              <w:pStyle w:val="Default"/>
              <w:jc w:val="both"/>
              <w:rPr>
                <w:iCs/>
                <w:sz w:val="28"/>
                <w:szCs w:val="28"/>
              </w:rPr>
            </w:pPr>
            <w:r w:rsidRPr="0019505C">
              <w:rPr>
                <w:iCs/>
                <w:sz w:val="28"/>
                <w:szCs w:val="28"/>
              </w:rPr>
              <w:t>И</w:t>
            </w:r>
          </w:p>
        </w:tc>
        <w:tc>
          <w:tcPr>
            <w:tcW w:w="447" w:type="dxa"/>
          </w:tcPr>
          <w:p w:rsidR="000D6ABF" w:rsidRPr="0019505C" w:rsidRDefault="000D6ABF" w:rsidP="000522C3">
            <w:pPr>
              <w:pStyle w:val="Default"/>
              <w:jc w:val="both"/>
              <w:rPr>
                <w:iCs/>
                <w:sz w:val="28"/>
                <w:szCs w:val="28"/>
              </w:rPr>
            </w:pPr>
            <w:r w:rsidRPr="0019505C">
              <w:rPr>
                <w:iCs/>
                <w:sz w:val="28"/>
                <w:szCs w:val="28"/>
              </w:rPr>
              <w:t>В</w:t>
            </w:r>
          </w:p>
        </w:tc>
        <w:tc>
          <w:tcPr>
            <w:tcW w:w="447" w:type="dxa"/>
          </w:tcPr>
          <w:p w:rsidR="000D6ABF" w:rsidRPr="0019505C" w:rsidRDefault="000D6ABF" w:rsidP="000522C3">
            <w:pPr>
              <w:pStyle w:val="Default"/>
              <w:jc w:val="both"/>
              <w:rPr>
                <w:iCs/>
                <w:sz w:val="28"/>
                <w:szCs w:val="28"/>
              </w:rPr>
            </w:pPr>
            <w:r w:rsidRPr="0019505C">
              <w:rPr>
                <w:iCs/>
                <w:sz w:val="28"/>
                <w:szCs w:val="28"/>
              </w:rPr>
              <w:t>И</w:t>
            </w:r>
          </w:p>
        </w:tc>
        <w:tc>
          <w:tcPr>
            <w:tcW w:w="430" w:type="dxa"/>
          </w:tcPr>
          <w:p w:rsidR="000D6ABF" w:rsidRPr="0019505C" w:rsidRDefault="000D6ABF" w:rsidP="000522C3">
            <w:pPr>
              <w:pStyle w:val="Default"/>
              <w:jc w:val="both"/>
              <w:rPr>
                <w:iCs/>
                <w:sz w:val="28"/>
                <w:szCs w:val="28"/>
              </w:rPr>
            </w:pPr>
          </w:p>
        </w:tc>
      </w:tr>
      <w:tr w:rsidR="000D6ABF" w:rsidRPr="0019505C" w:rsidTr="000D6ABF">
        <w:trPr>
          <w:trHeight w:val="340"/>
        </w:trPr>
        <w:tc>
          <w:tcPr>
            <w:tcW w:w="404" w:type="dxa"/>
          </w:tcPr>
          <w:p w:rsidR="000D6ABF" w:rsidRPr="0019505C" w:rsidRDefault="000D6ABF" w:rsidP="000522C3">
            <w:pPr>
              <w:pStyle w:val="Default"/>
              <w:jc w:val="both"/>
              <w:rPr>
                <w:iCs/>
                <w:sz w:val="28"/>
                <w:szCs w:val="28"/>
              </w:rPr>
            </w:pPr>
            <w:r w:rsidRPr="0019505C">
              <w:rPr>
                <w:iCs/>
                <w:sz w:val="28"/>
                <w:szCs w:val="28"/>
              </w:rPr>
              <w:t>Г</w:t>
            </w:r>
          </w:p>
        </w:tc>
        <w:tc>
          <w:tcPr>
            <w:tcW w:w="416" w:type="dxa"/>
          </w:tcPr>
          <w:p w:rsidR="000D6ABF" w:rsidRPr="0019505C" w:rsidRDefault="000D6ABF" w:rsidP="000522C3">
            <w:pPr>
              <w:pStyle w:val="Default"/>
              <w:jc w:val="both"/>
              <w:rPr>
                <w:iCs/>
                <w:sz w:val="28"/>
                <w:szCs w:val="28"/>
              </w:rPr>
            </w:pPr>
            <w:r w:rsidRPr="0019505C">
              <w:rPr>
                <w:iCs/>
                <w:sz w:val="28"/>
                <w:szCs w:val="28"/>
              </w:rPr>
              <w:t>Р</w:t>
            </w:r>
          </w:p>
        </w:tc>
        <w:tc>
          <w:tcPr>
            <w:tcW w:w="447" w:type="dxa"/>
          </w:tcPr>
          <w:p w:rsidR="000D6ABF" w:rsidRPr="0019505C" w:rsidRDefault="000D6ABF" w:rsidP="000522C3">
            <w:pPr>
              <w:pStyle w:val="Default"/>
              <w:jc w:val="both"/>
              <w:rPr>
                <w:iCs/>
                <w:sz w:val="28"/>
                <w:szCs w:val="28"/>
              </w:rPr>
            </w:pPr>
            <w:r w:rsidRPr="0019505C">
              <w:rPr>
                <w:iCs/>
                <w:sz w:val="28"/>
                <w:szCs w:val="28"/>
              </w:rPr>
              <w:t>А</w:t>
            </w:r>
          </w:p>
        </w:tc>
        <w:tc>
          <w:tcPr>
            <w:tcW w:w="447" w:type="dxa"/>
          </w:tcPr>
          <w:p w:rsidR="000D6ABF" w:rsidRPr="0019505C" w:rsidRDefault="000D6ABF" w:rsidP="000522C3">
            <w:pPr>
              <w:pStyle w:val="Default"/>
              <w:jc w:val="both"/>
              <w:rPr>
                <w:iCs/>
                <w:sz w:val="28"/>
                <w:szCs w:val="28"/>
              </w:rPr>
            </w:pPr>
            <w:r w:rsidRPr="0019505C">
              <w:rPr>
                <w:iCs/>
                <w:sz w:val="28"/>
                <w:szCs w:val="28"/>
              </w:rPr>
              <w:t>Н</w:t>
            </w:r>
          </w:p>
        </w:tc>
        <w:tc>
          <w:tcPr>
            <w:tcW w:w="447" w:type="dxa"/>
          </w:tcPr>
          <w:p w:rsidR="000D6ABF" w:rsidRPr="0019505C" w:rsidRDefault="000D6ABF" w:rsidP="000522C3">
            <w:pPr>
              <w:pStyle w:val="Default"/>
              <w:jc w:val="both"/>
              <w:rPr>
                <w:iCs/>
                <w:sz w:val="28"/>
                <w:szCs w:val="28"/>
              </w:rPr>
            </w:pPr>
            <w:r w:rsidRPr="0019505C">
              <w:rPr>
                <w:iCs/>
                <w:sz w:val="28"/>
                <w:szCs w:val="28"/>
              </w:rPr>
              <w:t>А</w:t>
            </w:r>
          </w:p>
        </w:tc>
        <w:tc>
          <w:tcPr>
            <w:tcW w:w="492"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Т</w:t>
            </w:r>
          </w:p>
        </w:tc>
        <w:tc>
          <w:tcPr>
            <w:tcW w:w="533"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p>
        </w:tc>
        <w:tc>
          <w:tcPr>
            <w:tcW w:w="430" w:type="dxa"/>
          </w:tcPr>
          <w:p w:rsidR="000D6ABF" w:rsidRPr="0019505C" w:rsidRDefault="000D6ABF" w:rsidP="000522C3">
            <w:pPr>
              <w:pStyle w:val="Default"/>
              <w:jc w:val="both"/>
              <w:rPr>
                <w:iCs/>
                <w:sz w:val="28"/>
                <w:szCs w:val="28"/>
              </w:rPr>
            </w:pPr>
          </w:p>
        </w:tc>
      </w:tr>
      <w:tr w:rsidR="000D6ABF" w:rsidRPr="0019505C" w:rsidTr="000D6ABF">
        <w:trPr>
          <w:trHeight w:val="378"/>
        </w:trPr>
        <w:tc>
          <w:tcPr>
            <w:tcW w:w="404" w:type="dxa"/>
          </w:tcPr>
          <w:p w:rsidR="000D6ABF" w:rsidRPr="0019505C" w:rsidRDefault="000D6ABF" w:rsidP="000522C3">
            <w:pPr>
              <w:pStyle w:val="Default"/>
              <w:jc w:val="both"/>
              <w:rPr>
                <w:iCs/>
                <w:sz w:val="28"/>
                <w:szCs w:val="28"/>
              </w:rPr>
            </w:pPr>
          </w:p>
        </w:tc>
        <w:tc>
          <w:tcPr>
            <w:tcW w:w="416"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p>
        </w:tc>
        <w:tc>
          <w:tcPr>
            <w:tcW w:w="447" w:type="dxa"/>
          </w:tcPr>
          <w:p w:rsidR="000D6ABF" w:rsidRPr="0019505C" w:rsidRDefault="000D6ABF" w:rsidP="000522C3">
            <w:pPr>
              <w:pStyle w:val="Default"/>
              <w:jc w:val="both"/>
              <w:rPr>
                <w:iCs/>
                <w:sz w:val="28"/>
                <w:szCs w:val="28"/>
              </w:rPr>
            </w:pPr>
            <w:r w:rsidRPr="0019505C">
              <w:rPr>
                <w:iCs/>
                <w:sz w:val="28"/>
                <w:szCs w:val="28"/>
              </w:rPr>
              <w:t>Д</w:t>
            </w:r>
          </w:p>
        </w:tc>
        <w:tc>
          <w:tcPr>
            <w:tcW w:w="492" w:type="dxa"/>
            <w:shd w:val="clear" w:color="auto" w:fill="D99594" w:themeFill="accent2" w:themeFillTint="99"/>
          </w:tcPr>
          <w:p w:rsidR="000D6ABF" w:rsidRPr="0019505C" w:rsidRDefault="000D6ABF" w:rsidP="000522C3">
            <w:pPr>
              <w:pStyle w:val="Default"/>
              <w:jc w:val="both"/>
              <w:rPr>
                <w:iCs/>
                <w:sz w:val="28"/>
                <w:szCs w:val="28"/>
              </w:rPr>
            </w:pPr>
            <w:r w:rsidRPr="0019505C">
              <w:rPr>
                <w:iCs/>
                <w:sz w:val="28"/>
                <w:szCs w:val="28"/>
              </w:rPr>
              <w:t>Ы</w:t>
            </w:r>
          </w:p>
        </w:tc>
        <w:tc>
          <w:tcPr>
            <w:tcW w:w="533" w:type="dxa"/>
          </w:tcPr>
          <w:p w:rsidR="000D6ABF" w:rsidRPr="0019505C" w:rsidRDefault="000D6ABF" w:rsidP="000522C3">
            <w:pPr>
              <w:pStyle w:val="Default"/>
              <w:jc w:val="both"/>
              <w:rPr>
                <w:iCs/>
                <w:sz w:val="28"/>
                <w:szCs w:val="28"/>
              </w:rPr>
            </w:pPr>
            <w:r w:rsidRPr="0019505C">
              <w:rPr>
                <w:iCs/>
                <w:sz w:val="28"/>
                <w:szCs w:val="28"/>
              </w:rPr>
              <w:t>Н</w:t>
            </w:r>
          </w:p>
        </w:tc>
        <w:tc>
          <w:tcPr>
            <w:tcW w:w="447" w:type="dxa"/>
          </w:tcPr>
          <w:p w:rsidR="000D6ABF" w:rsidRPr="0019505C" w:rsidRDefault="000D6ABF" w:rsidP="000522C3">
            <w:pPr>
              <w:pStyle w:val="Default"/>
              <w:jc w:val="both"/>
              <w:rPr>
                <w:iCs/>
                <w:sz w:val="28"/>
                <w:szCs w:val="28"/>
              </w:rPr>
            </w:pPr>
            <w:r w:rsidRPr="0019505C">
              <w:rPr>
                <w:iCs/>
                <w:sz w:val="28"/>
                <w:szCs w:val="28"/>
              </w:rPr>
              <w:t>Я</w:t>
            </w:r>
          </w:p>
        </w:tc>
        <w:tc>
          <w:tcPr>
            <w:tcW w:w="447" w:type="dxa"/>
          </w:tcPr>
          <w:p w:rsidR="000D6ABF" w:rsidRPr="0019505C" w:rsidRDefault="000D6ABF" w:rsidP="000522C3">
            <w:pPr>
              <w:pStyle w:val="Default"/>
              <w:jc w:val="both"/>
              <w:rPr>
                <w:iCs/>
                <w:sz w:val="28"/>
                <w:szCs w:val="28"/>
              </w:rPr>
            </w:pPr>
          </w:p>
        </w:tc>
        <w:tc>
          <w:tcPr>
            <w:tcW w:w="430" w:type="dxa"/>
          </w:tcPr>
          <w:p w:rsidR="000D6ABF" w:rsidRPr="0019505C" w:rsidRDefault="000D6ABF" w:rsidP="000522C3">
            <w:pPr>
              <w:pStyle w:val="Default"/>
              <w:jc w:val="both"/>
              <w:rPr>
                <w:iCs/>
                <w:sz w:val="28"/>
                <w:szCs w:val="28"/>
              </w:rPr>
            </w:pPr>
          </w:p>
        </w:tc>
      </w:tr>
    </w:tbl>
    <w:tbl>
      <w:tblPr>
        <w:tblStyle w:val="ab"/>
        <w:tblpPr w:leftFromText="180" w:rightFromText="180" w:vertAnchor="text" w:horzAnchor="margin" w:tblpX="108" w:tblpY="2586"/>
        <w:tblW w:w="4503" w:type="dxa"/>
        <w:tblLook w:val="04A0"/>
      </w:tblPr>
      <w:tblGrid>
        <w:gridCol w:w="388"/>
        <w:gridCol w:w="525"/>
        <w:gridCol w:w="582"/>
        <w:gridCol w:w="526"/>
        <w:gridCol w:w="526"/>
        <w:gridCol w:w="526"/>
        <w:gridCol w:w="526"/>
        <w:gridCol w:w="511"/>
        <w:gridCol w:w="393"/>
      </w:tblGrid>
      <w:tr w:rsidR="000D6ABF" w:rsidRPr="0019505C" w:rsidTr="000D6ABF">
        <w:trPr>
          <w:trHeight w:val="423"/>
        </w:trPr>
        <w:tc>
          <w:tcPr>
            <w:tcW w:w="388" w:type="dxa"/>
          </w:tcPr>
          <w:p w:rsidR="000D6ABF" w:rsidRPr="0019505C" w:rsidRDefault="000D6ABF" w:rsidP="000D6ABF">
            <w:pPr>
              <w:pStyle w:val="Default"/>
              <w:jc w:val="both"/>
              <w:rPr>
                <w:iCs/>
                <w:sz w:val="28"/>
                <w:szCs w:val="28"/>
              </w:rPr>
            </w:pPr>
          </w:p>
        </w:tc>
        <w:tc>
          <w:tcPr>
            <w:tcW w:w="525" w:type="dxa"/>
          </w:tcPr>
          <w:p w:rsidR="000D6ABF" w:rsidRPr="0019505C" w:rsidRDefault="000D6ABF" w:rsidP="000D6ABF">
            <w:pPr>
              <w:pStyle w:val="Default"/>
              <w:jc w:val="both"/>
              <w:rPr>
                <w:iCs/>
                <w:sz w:val="28"/>
                <w:szCs w:val="28"/>
              </w:rPr>
            </w:pPr>
          </w:p>
        </w:tc>
        <w:tc>
          <w:tcPr>
            <w:tcW w:w="582" w:type="dxa"/>
          </w:tcPr>
          <w:p w:rsidR="000D6ABF" w:rsidRPr="0019505C" w:rsidRDefault="000D6ABF" w:rsidP="000D6ABF">
            <w:pPr>
              <w:pStyle w:val="Default"/>
              <w:jc w:val="both"/>
              <w:rPr>
                <w:iCs/>
                <w:sz w:val="28"/>
                <w:szCs w:val="28"/>
              </w:rPr>
            </w:pPr>
          </w:p>
        </w:tc>
        <w:tc>
          <w:tcPr>
            <w:tcW w:w="526" w:type="dxa"/>
            <w:shd w:val="clear" w:color="auto" w:fill="D99594" w:themeFill="accent2" w:themeFillTint="99"/>
          </w:tcPr>
          <w:p w:rsidR="000D6ABF" w:rsidRPr="0019505C" w:rsidRDefault="000D6ABF" w:rsidP="000D6ABF">
            <w:pPr>
              <w:pStyle w:val="Default"/>
              <w:jc w:val="both"/>
              <w:rPr>
                <w:iCs/>
                <w:sz w:val="28"/>
                <w:szCs w:val="28"/>
              </w:rPr>
            </w:pPr>
            <w:r w:rsidRPr="0019505C">
              <w:rPr>
                <w:iCs/>
                <w:sz w:val="28"/>
                <w:szCs w:val="28"/>
              </w:rPr>
              <w:t>З</w:t>
            </w:r>
          </w:p>
        </w:tc>
        <w:tc>
          <w:tcPr>
            <w:tcW w:w="526" w:type="dxa"/>
          </w:tcPr>
          <w:p w:rsidR="000D6ABF" w:rsidRPr="0019505C" w:rsidRDefault="000D6ABF" w:rsidP="000D6ABF">
            <w:pPr>
              <w:pStyle w:val="Default"/>
              <w:jc w:val="both"/>
              <w:rPr>
                <w:iCs/>
                <w:sz w:val="28"/>
                <w:szCs w:val="28"/>
              </w:rPr>
            </w:pPr>
            <w:r w:rsidRPr="0019505C">
              <w:rPr>
                <w:iCs/>
                <w:sz w:val="28"/>
                <w:szCs w:val="28"/>
              </w:rPr>
              <w:t>А</w:t>
            </w:r>
          </w:p>
        </w:tc>
        <w:tc>
          <w:tcPr>
            <w:tcW w:w="526" w:type="dxa"/>
          </w:tcPr>
          <w:p w:rsidR="000D6ABF" w:rsidRPr="0019505C" w:rsidRDefault="000D6ABF" w:rsidP="000D6ABF">
            <w:pPr>
              <w:pStyle w:val="Default"/>
              <w:jc w:val="both"/>
              <w:rPr>
                <w:iCs/>
                <w:sz w:val="28"/>
                <w:szCs w:val="28"/>
              </w:rPr>
            </w:pPr>
            <w:r w:rsidRPr="0019505C">
              <w:rPr>
                <w:iCs/>
                <w:sz w:val="28"/>
                <w:szCs w:val="28"/>
              </w:rPr>
              <w:t>Я</w:t>
            </w:r>
          </w:p>
        </w:tc>
        <w:tc>
          <w:tcPr>
            <w:tcW w:w="526" w:type="dxa"/>
          </w:tcPr>
          <w:p w:rsidR="000D6ABF" w:rsidRPr="0019505C" w:rsidRDefault="000D6ABF" w:rsidP="000D6ABF">
            <w:pPr>
              <w:pStyle w:val="Default"/>
              <w:jc w:val="both"/>
              <w:rPr>
                <w:iCs/>
                <w:sz w:val="28"/>
                <w:szCs w:val="28"/>
              </w:rPr>
            </w:pPr>
            <w:r w:rsidRPr="0019505C">
              <w:rPr>
                <w:iCs/>
                <w:sz w:val="28"/>
                <w:szCs w:val="28"/>
              </w:rPr>
              <w:t>Ц</w:t>
            </w:r>
          </w:p>
        </w:tc>
        <w:tc>
          <w:tcPr>
            <w:tcW w:w="511" w:type="dxa"/>
          </w:tcPr>
          <w:p w:rsidR="000D6ABF" w:rsidRPr="0019505C" w:rsidRDefault="000D6ABF" w:rsidP="000D6ABF">
            <w:pPr>
              <w:pStyle w:val="Default"/>
              <w:jc w:val="both"/>
              <w:rPr>
                <w:iCs/>
                <w:sz w:val="28"/>
                <w:szCs w:val="28"/>
              </w:rPr>
            </w:pPr>
          </w:p>
        </w:tc>
        <w:tc>
          <w:tcPr>
            <w:tcW w:w="393" w:type="dxa"/>
          </w:tcPr>
          <w:p w:rsidR="000D6ABF" w:rsidRPr="0019505C" w:rsidRDefault="000D6ABF" w:rsidP="000D6ABF">
            <w:pPr>
              <w:pStyle w:val="Default"/>
              <w:jc w:val="both"/>
              <w:rPr>
                <w:iCs/>
                <w:sz w:val="28"/>
                <w:szCs w:val="28"/>
              </w:rPr>
            </w:pPr>
          </w:p>
        </w:tc>
      </w:tr>
      <w:tr w:rsidR="000D6ABF" w:rsidRPr="0019505C" w:rsidTr="000D6ABF">
        <w:trPr>
          <w:trHeight w:val="380"/>
        </w:trPr>
        <w:tc>
          <w:tcPr>
            <w:tcW w:w="388" w:type="dxa"/>
          </w:tcPr>
          <w:p w:rsidR="000D6ABF" w:rsidRPr="0019505C" w:rsidRDefault="000D6ABF" w:rsidP="000D6ABF">
            <w:pPr>
              <w:pStyle w:val="Default"/>
              <w:jc w:val="both"/>
              <w:rPr>
                <w:iCs/>
                <w:sz w:val="28"/>
                <w:szCs w:val="28"/>
              </w:rPr>
            </w:pPr>
          </w:p>
        </w:tc>
        <w:tc>
          <w:tcPr>
            <w:tcW w:w="525" w:type="dxa"/>
          </w:tcPr>
          <w:p w:rsidR="000D6ABF" w:rsidRPr="0019505C" w:rsidRDefault="000D6ABF" w:rsidP="000D6ABF">
            <w:pPr>
              <w:pStyle w:val="Default"/>
              <w:jc w:val="both"/>
              <w:rPr>
                <w:iCs/>
                <w:sz w:val="28"/>
                <w:szCs w:val="28"/>
              </w:rPr>
            </w:pPr>
          </w:p>
        </w:tc>
        <w:tc>
          <w:tcPr>
            <w:tcW w:w="582" w:type="dxa"/>
          </w:tcPr>
          <w:p w:rsidR="000D6ABF" w:rsidRPr="0019505C" w:rsidRDefault="000D6ABF" w:rsidP="000D6ABF">
            <w:pPr>
              <w:pStyle w:val="Default"/>
              <w:jc w:val="both"/>
              <w:rPr>
                <w:iCs/>
                <w:sz w:val="28"/>
                <w:szCs w:val="28"/>
              </w:rPr>
            </w:pPr>
          </w:p>
        </w:tc>
        <w:tc>
          <w:tcPr>
            <w:tcW w:w="526" w:type="dxa"/>
            <w:shd w:val="clear" w:color="auto" w:fill="D99594" w:themeFill="accent2" w:themeFillTint="99"/>
          </w:tcPr>
          <w:p w:rsidR="000D6ABF" w:rsidRPr="0019505C" w:rsidRDefault="000D6ABF" w:rsidP="000D6ABF">
            <w:pPr>
              <w:pStyle w:val="Default"/>
              <w:jc w:val="both"/>
              <w:rPr>
                <w:iCs/>
                <w:sz w:val="28"/>
                <w:szCs w:val="28"/>
              </w:rPr>
            </w:pPr>
            <w:r w:rsidRPr="0019505C">
              <w:rPr>
                <w:iCs/>
                <w:sz w:val="28"/>
                <w:szCs w:val="28"/>
              </w:rPr>
              <w:t>В</w:t>
            </w:r>
          </w:p>
        </w:tc>
        <w:tc>
          <w:tcPr>
            <w:tcW w:w="526" w:type="dxa"/>
          </w:tcPr>
          <w:p w:rsidR="000D6ABF" w:rsidRPr="0019505C" w:rsidRDefault="000D6ABF" w:rsidP="000D6ABF">
            <w:pPr>
              <w:pStyle w:val="Default"/>
              <w:jc w:val="both"/>
              <w:rPr>
                <w:iCs/>
                <w:sz w:val="28"/>
                <w:szCs w:val="28"/>
              </w:rPr>
            </w:pPr>
            <w:r w:rsidRPr="0019505C">
              <w:rPr>
                <w:iCs/>
                <w:sz w:val="28"/>
                <w:szCs w:val="28"/>
              </w:rPr>
              <w:t>О</w:t>
            </w:r>
          </w:p>
        </w:tc>
        <w:tc>
          <w:tcPr>
            <w:tcW w:w="526" w:type="dxa"/>
          </w:tcPr>
          <w:p w:rsidR="000D6ABF" w:rsidRPr="0019505C" w:rsidRDefault="000D6ABF" w:rsidP="000D6ABF">
            <w:pPr>
              <w:pStyle w:val="Default"/>
              <w:jc w:val="both"/>
              <w:rPr>
                <w:iCs/>
                <w:sz w:val="28"/>
                <w:szCs w:val="28"/>
              </w:rPr>
            </w:pPr>
            <w:r w:rsidRPr="0019505C">
              <w:rPr>
                <w:iCs/>
                <w:sz w:val="28"/>
                <w:szCs w:val="28"/>
              </w:rPr>
              <w:t>Л</w:t>
            </w:r>
          </w:p>
        </w:tc>
        <w:tc>
          <w:tcPr>
            <w:tcW w:w="526" w:type="dxa"/>
          </w:tcPr>
          <w:p w:rsidR="000D6ABF" w:rsidRPr="0019505C" w:rsidRDefault="000D6ABF" w:rsidP="000D6ABF">
            <w:pPr>
              <w:pStyle w:val="Default"/>
              <w:jc w:val="both"/>
              <w:rPr>
                <w:iCs/>
                <w:sz w:val="28"/>
                <w:szCs w:val="28"/>
              </w:rPr>
            </w:pPr>
            <w:r w:rsidRPr="0019505C">
              <w:rPr>
                <w:iCs/>
                <w:sz w:val="28"/>
                <w:szCs w:val="28"/>
              </w:rPr>
              <w:t>К</w:t>
            </w:r>
          </w:p>
        </w:tc>
        <w:tc>
          <w:tcPr>
            <w:tcW w:w="511" w:type="dxa"/>
          </w:tcPr>
          <w:p w:rsidR="000D6ABF" w:rsidRPr="0019505C" w:rsidRDefault="000D6ABF" w:rsidP="000D6ABF">
            <w:pPr>
              <w:pStyle w:val="Default"/>
              <w:jc w:val="both"/>
              <w:rPr>
                <w:iCs/>
                <w:sz w:val="28"/>
                <w:szCs w:val="28"/>
              </w:rPr>
            </w:pPr>
          </w:p>
        </w:tc>
        <w:tc>
          <w:tcPr>
            <w:tcW w:w="393" w:type="dxa"/>
          </w:tcPr>
          <w:p w:rsidR="000D6ABF" w:rsidRPr="0019505C" w:rsidRDefault="000D6ABF" w:rsidP="000D6ABF">
            <w:pPr>
              <w:pStyle w:val="Default"/>
              <w:jc w:val="both"/>
              <w:rPr>
                <w:iCs/>
                <w:sz w:val="28"/>
                <w:szCs w:val="28"/>
              </w:rPr>
            </w:pPr>
          </w:p>
        </w:tc>
      </w:tr>
      <w:tr w:rsidR="000D6ABF" w:rsidRPr="0019505C" w:rsidTr="000D6ABF">
        <w:trPr>
          <w:trHeight w:val="423"/>
        </w:trPr>
        <w:tc>
          <w:tcPr>
            <w:tcW w:w="388" w:type="dxa"/>
          </w:tcPr>
          <w:p w:rsidR="000D6ABF" w:rsidRPr="0019505C" w:rsidRDefault="000D6ABF" w:rsidP="000D6ABF">
            <w:pPr>
              <w:pStyle w:val="Default"/>
              <w:jc w:val="both"/>
              <w:rPr>
                <w:iCs/>
                <w:sz w:val="28"/>
                <w:szCs w:val="28"/>
              </w:rPr>
            </w:pPr>
          </w:p>
        </w:tc>
        <w:tc>
          <w:tcPr>
            <w:tcW w:w="525" w:type="dxa"/>
          </w:tcPr>
          <w:p w:rsidR="000D6ABF" w:rsidRPr="0019505C" w:rsidRDefault="000D6ABF" w:rsidP="000D6ABF">
            <w:pPr>
              <w:pStyle w:val="Default"/>
              <w:jc w:val="both"/>
              <w:rPr>
                <w:iCs/>
                <w:sz w:val="28"/>
                <w:szCs w:val="28"/>
              </w:rPr>
            </w:pPr>
          </w:p>
        </w:tc>
        <w:tc>
          <w:tcPr>
            <w:tcW w:w="582" w:type="dxa"/>
          </w:tcPr>
          <w:p w:rsidR="000D6ABF" w:rsidRPr="0019505C" w:rsidRDefault="000D6ABF" w:rsidP="000D6ABF">
            <w:pPr>
              <w:pStyle w:val="Default"/>
              <w:jc w:val="both"/>
              <w:rPr>
                <w:iCs/>
                <w:sz w:val="28"/>
                <w:szCs w:val="28"/>
              </w:rPr>
            </w:pPr>
            <w:r w:rsidRPr="0019505C">
              <w:rPr>
                <w:iCs/>
                <w:sz w:val="28"/>
                <w:szCs w:val="28"/>
              </w:rPr>
              <w:t>М</w:t>
            </w:r>
          </w:p>
        </w:tc>
        <w:tc>
          <w:tcPr>
            <w:tcW w:w="526" w:type="dxa"/>
            <w:shd w:val="clear" w:color="auto" w:fill="D99594" w:themeFill="accent2" w:themeFillTint="99"/>
          </w:tcPr>
          <w:p w:rsidR="000D6ABF" w:rsidRPr="0019505C" w:rsidRDefault="000D6ABF" w:rsidP="000D6ABF">
            <w:pPr>
              <w:pStyle w:val="Default"/>
              <w:jc w:val="both"/>
              <w:rPr>
                <w:iCs/>
                <w:sz w:val="28"/>
                <w:szCs w:val="28"/>
              </w:rPr>
            </w:pPr>
            <w:r w:rsidRPr="0019505C">
              <w:rPr>
                <w:iCs/>
                <w:sz w:val="28"/>
                <w:szCs w:val="28"/>
              </w:rPr>
              <w:t>Е</w:t>
            </w:r>
          </w:p>
        </w:tc>
        <w:tc>
          <w:tcPr>
            <w:tcW w:w="526" w:type="dxa"/>
          </w:tcPr>
          <w:p w:rsidR="000D6ABF" w:rsidRPr="0019505C" w:rsidRDefault="000D6ABF" w:rsidP="000D6ABF">
            <w:pPr>
              <w:pStyle w:val="Default"/>
              <w:jc w:val="both"/>
              <w:rPr>
                <w:iCs/>
                <w:sz w:val="28"/>
                <w:szCs w:val="28"/>
              </w:rPr>
            </w:pPr>
            <w:r w:rsidRPr="0019505C">
              <w:rPr>
                <w:iCs/>
                <w:sz w:val="28"/>
                <w:szCs w:val="28"/>
              </w:rPr>
              <w:t>Д</w:t>
            </w:r>
          </w:p>
        </w:tc>
        <w:tc>
          <w:tcPr>
            <w:tcW w:w="526" w:type="dxa"/>
          </w:tcPr>
          <w:p w:rsidR="000D6ABF" w:rsidRPr="0019505C" w:rsidRDefault="000D6ABF" w:rsidP="000D6ABF">
            <w:pPr>
              <w:pStyle w:val="Default"/>
              <w:jc w:val="both"/>
              <w:rPr>
                <w:iCs/>
                <w:sz w:val="28"/>
                <w:szCs w:val="28"/>
              </w:rPr>
            </w:pPr>
            <w:r w:rsidRPr="0019505C">
              <w:rPr>
                <w:iCs/>
                <w:sz w:val="28"/>
                <w:szCs w:val="28"/>
              </w:rPr>
              <w:t>В</w:t>
            </w:r>
          </w:p>
        </w:tc>
        <w:tc>
          <w:tcPr>
            <w:tcW w:w="526" w:type="dxa"/>
          </w:tcPr>
          <w:p w:rsidR="000D6ABF" w:rsidRPr="0019505C" w:rsidRDefault="000D6ABF" w:rsidP="000D6ABF">
            <w:pPr>
              <w:pStyle w:val="Default"/>
              <w:jc w:val="both"/>
              <w:rPr>
                <w:iCs/>
                <w:sz w:val="28"/>
                <w:szCs w:val="28"/>
              </w:rPr>
            </w:pPr>
            <w:r w:rsidRPr="0019505C">
              <w:rPr>
                <w:iCs/>
                <w:sz w:val="28"/>
                <w:szCs w:val="28"/>
              </w:rPr>
              <w:t>Е</w:t>
            </w:r>
          </w:p>
        </w:tc>
        <w:tc>
          <w:tcPr>
            <w:tcW w:w="511" w:type="dxa"/>
          </w:tcPr>
          <w:p w:rsidR="000D6ABF" w:rsidRPr="0019505C" w:rsidRDefault="000D6ABF" w:rsidP="000D6ABF">
            <w:pPr>
              <w:pStyle w:val="Default"/>
              <w:jc w:val="both"/>
              <w:rPr>
                <w:iCs/>
                <w:sz w:val="28"/>
                <w:szCs w:val="28"/>
              </w:rPr>
            </w:pPr>
            <w:r w:rsidRPr="0019505C">
              <w:rPr>
                <w:iCs/>
                <w:sz w:val="28"/>
                <w:szCs w:val="28"/>
              </w:rPr>
              <w:t>Д</w:t>
            </w:r>
          </w:p>
        </w:tc>
        <w:tc>
          <w:tcPr>
            <w:tcW w:w="393" w:type="dxa"/>
          </w:tcPr>
          <w:p w:rsidR="000D6ABF" w:rsidRPr="0019505C" w:rsidRDefault="000D6ABF" w:rsidP="000D6ABF">
            <w:pPr>
              <w:pStyle w:val="Default"/>
              <w:jc w:val="both"/>
              <w:rPr>
                <w:iCs/>
                <w:sz w:val="28"/>
                <w:szCs w:val="28"/>
              </w:rPr>
            </w:pPr>
            <w:r w:rsidRPr="0019505C">
              <w:rPr>
                <w:iCs/>
                <w:sz w:val="28"/>
                <w:szCs w:val="28"/>
              </w:rPr>
              <w:t>Ь</w:t>
            </w:r>
          </w:p>
        </w:tc>
      </w:tr>
      <w:tr w:rsidR="000D6ABF" w:rsidRPr="0019505C" w:rsidTr="000D6ABF">
        <w:trPr>
          <w:trHeight w:val="423"/>
        </w:trPr>
        <w:tc>
          <w:tcPr>
            <w:tcW w:w="388" w:type="dxa"/>
          </w:tcPr>
          <w:p w:rsidR="000D6ABF" w:rsidRPr="0019505C" w:rsidRDefault="000D6ABF" w:rsidP="000D6ABF">
            <w:pPr>
              <w:pStyle w:val="Default"/>
              <w:jc w:val="both"/>
              <w:rPr>
                <w:iCs/>
                <w:sz w:val="28"/>
                <w:szCs w:val="28"/>
              </w:rPr>
            </w:pPr>
            <w:r w:rsidRPr="0019505C">
              <w:rPr>
                <w:iCs/>
                <w:sz w:val="28"/>
                <w:szCs w:val="28"/>
              </w:rPr>
              <w:t>Т</w:t>
            </w:r>
          </w:p>
        </w:tc>
        <w:tc>
          <w:tcPr>
            <w:tcW w:w="525" w:type="dxa"/>
          </w:tcPr>
          <w:p w:rsidR="000D6ABF" w:rsidRPr="0019505C" w:rsidRDefault="000D6ABF" w:rsidP="000D6ABF">
            <w:pPr>
              <w:pStyle w:val="Default"/>
              <w:jc w:val="both"/>
              <w:rPr>
                <w:iCs/>
                <w:sz w:val="28"/>
                <w:szCs w:val="28"/>
              </w:rPr>
            </w:pPr>
            <w:r w:rsidRPr="0019505C">
              <w:rPr>
                <w:iCs/>
                <w:sz w:val="28"/>
                <w:szCs w:val="28"/>
              </w:rPr>
              <w:t>И</w:t>
            </w:r>
          </w:p>
        </w:tc>
        <w:tc>
          <w:tcPr>
            <w:tcW w:w="582" w:type="dxa"/>
          </w:tcPr>
          <w:p w:rsidR="000D6ABF" w:rsidRPr="0019505C" w:rsidRDefault="000D6ABF" w:rsidP="000D6ABF">
            <w:pPr>
              <w:pStyle w:val="Default"/>
              <w:jc w:val="both"/>
              <w:rPr>
                <w:iCs/>
                <w:sz w:val="28"/>
                <w:szCs w:val="28"/>
              </w:rPr>
            </w:pPr>
            <w:r w:rsidRPr="0019505C">
              <w:rPr>
                <w:iCs/>
                <w:sz w:val="28"/>
                <w:szCs w:val="28"/>
              </w:rPr>
              <w:t>Г</w:t>
            </w:r>
          </w:p>
        </w:tc>
        <w:tc>
          <w:tcPr>
            <w:tcW w:w="526" w:type="dxa"/>
            <w:shd w:val="clear" w:color="auto" w:fill="D99594" w:themeFill="accent2" w:themeFillTint="99"/>
          </w:tcPr>
          <w:p w:rsidR="000D6ABF" w:rsidRPr="0019505C" w:rsidRDefault="000D6ABF" w:rsidP="000D6ABF">
            <w:pPr>
              <w:pStyle w:val="Default"/>
              <w:jc w:val="both"/>
              <w:rPr>
                <w:iCs/>
                <w:sz w:val="28"/>
                <w:szCs w:val="28"/>
              </w:rPr>
            </w:pPr>
            <w:r w:rsidRPr="0019505C">
              <w:rPr>
                <w:iCs/>
                <w:sz w:val="28"/>
                <w:szCs w:val="28"/>
              </w:rPr>
              <w:t>Р</w:t>
            </w:r>
          </w:p>
        </w:tc>
        <w:tc>
          <w:tcPr>
            <w:tcW w:w="526" w:type="dxa"/>
          </w:tcPr>
          <w:p w:rsidR="000D6ABF" w:rsidRPr="0019505C" w:rsidRDefault="000D6ABF" w:rsidP="000D6ABF">
            <w:pPr>
              <w:pStyle w:val="Default"/>
              <w:jc w:val="both"/>
              <w:rPr>
                <w:iCs/>
                <w:sz w:val="28"/>
                <w:szCs w:val="28"/>
              </w:rPr>
            </w:pPr>
          </w:p>
        </w:tc>
        <w:tc>
          <w:tcPr>
            <w:tcW w:w="526" w:type="dxa"/>
          </w:tcPr>
          <w:p w:rsidR="000D6ABF" w:rsidRPr="0019505C" w:rsidRDefault="000D6ABF" w:rsidP="000D6ABF">
            <w:pPr>
              <w:pStyle w:val="Default"/>
              <w:jc w:val="both"/>
              <w:rPr>
                <w:iCs/>
                <w:sz w:val="28"/>
                <w:szCs w:val="28"/>
              </w:rPr>
            </w:pPr>
          </w:p>
        </w:tc>
        <w:tc>
          <w:tcPr>
            <w:tcW w:w="526" w:type="dxa"/>
          </w:tcPr>
          <w:p w:rsidR="000D6ABF" w:rsidRPr="0019505C" w:rsidRDefault="000D6ABF" w:rsidP="000D6ABF">
            <w:pPr>
              <w:pStyle w:val="Default"/>
              <w:jc w:val="both"/>
              <w:rPr>
                <w:iCs/>
                <w:sz w:val="28"/>
                <w:szCs w:val="28"/>
              </w:rPr>
            </w:pPr>
          </w:p>
        </w:tc>
        <w:tc>
          <w:tcPr>
            <w:tcW w:w="511" w:type="dxa"/>
          </w:tcPr>
          <w:p w:rsidR="000D6ABF" w:rsidRPr="0019505C" w:rsidRDefault="000D6ABF" w:rsidP="000D6ABF">
            <w:pPr>
              <w:pStyle w:val="Default"/>
              <w:jc w:val="both"/>
              <w:rPr>
                <w:iCs/>
                <w:sz w:val="28"/>
                <w:szCs w:val="28"/>
              </w:rPr>
            </w:pPr>
          </w:p>
        </w:tc>
        <w:tc>
          <w:tcPr>
            <w:tcW w:w="393" w:type="dxa"/>
          </w:tcPr>
          <w:p w:rsidR="000D6ABF" w:rsidRPr="0019505C" w:rsidRDefault="000D6ABF" w:rsidP="000D6ABF">
            <w:pPr>
              <w:pStyle w:val="Default"/>
              <w:jc w:val="both"/>
              <w:rPr>
                <w:iCs/>
                <w:sz w:val="28"/>
                <w:szCs w:val="28"/>
              </w:rPr>
            </w:pPr>
          </w:p>
        </w:tc>
      </w:tr>
      <w:tr w:rsidR="000D6ABF" w:rsidRPr="0019505C" w:rsidTr="000D6ABF">
        <w:trPr>
          <w:trHeight w:val="423"/>
        </w:trPr>
        <w:tc>
          <w:tcPr>
            <w:tcW w:w="388" w:type="dxa"/>
          </w:tcPr>
          <w:p w:rsidR="000D6ABF" w:rsidRPr="0019505C" w:rsidRDefault="000D6ABF" w:rsidP="000D6ABF">
            <w:pPr>
              <w:pStyle w:val="Default"/>
              <w:jc w:val="both"/>
              <w:rPr>
                <w:iCs/>
                <w:sz w:val="28"/>
                <w:szCs w:val="28"/>
              </w:rPr>
            </w:pPr>
          </w:p>
        </w:tc>
        <w:tc>
          <w:tcPr>
            <w:tcW w:w="525" w:type="dxa"/>
          </w:tcPr>
          <w:p w:rsidR="000D6ABF" w:rsidRPr="0019505C" w:rsidRDefault="000D6ABF" w:rsidP="000D6ABF">
            <w:pPr>
              <w:pStyle w:val="Default"/>
              <w:jc w:val="both"/>
              <w:rPr>
                <w:iCs/>
                <w:sz w:val="28"/>
                <w:szCs w:val="28"/>
              </w:rPr>
            </w:pPr>
          </w:p>
        </w:tc>
        <w:tc>
          <w:tcPr>
            <w:tcW w:w="582" w:type="dxa"/>
          </w:tcPr>
          <w:p w:rsidR="000D6ABF" w:rsidRPr="0019505C" w:rsidRDefault="000D6ABF" w:rsidP="000D6ABF">
            <w:pPr>
              <w:pStyle w:val="Default"/>
              <w:jc w:val="both"/>
              <w:rPr>
                <w:iCs/>
                <w:sz w:val="28"/>
                <w:szCs w:val="28"/>
              </w:rPr>
            </w:pPr>
            <w:r w:rsidRPr="0019505C">
              <w:rPr>
                <w:iCs/>
                <w:sz w:val="28"/>
                <w:szCs w:val="28"/>
              </w:rPr>
              <w:t>Л</w:t>
            </w:r>
          </w:p>
        </w:tc>
        <w:tc>
          <w:tcPr>
            <w:tcW w:w="526" w:type="dxa"/>
            <w:shd w:val="clear" w:color="auto" w:fill="D99594" w:themeFill="accent2" w:themeFillTint="99"/>
          </w:tcPr>
          <w:p w:rsidR="000D6ABF" w:rsidRPr="0019505C" w:rsidRDefault="000D6ABF" w:rsidP="000D6ABF">
            <w:pPr>
              <w:pStyle w:val="Default"/>
              <w:jc w:val="both"/>
              <w:rPr>
                <w:iCs/>
                <w:sz w:val="28"/>
                <w:szCs w:val="28"/>
              </w:rPr>
            </w:pPr>
            <w:r w:rsidRPr="0019505C">
              <w:rPr>
                <w:iCs/>
                <w:sz w:val="28"/>
                <w:szCs w:val="28"/>
              </w:rPr>
              <w:t>И</w:t>
            </w:r>
          </w:p>
        </w:tc>
        <w:tc>
          <w:tcPr>
            <w:tcW w:w="526" w:type="dxa"/>
          </w:tcPr>
          <w:p w:rsidR="000D6ABF" w:rsidRPr="0019505C" w:rsidRDefault="000D6ABF" w:rsidP="000D6ABF">
            <w:pPr>
              <w:pStyle w:val="Default"/>
              <w:jc w:val="both"/>
              <w:rPr>
                <w:iCs/>
                <w:sz w:val="28"/>
                <w:szCs w:val="28"/>
              </w:rPr>
            </w:pPr>
            <w:r w:rsidRPr="0019505C">
              <w:rPr>
                <w:iCs/>
                <w:sz w:val="28"/>
                <w:szCs w:val="28"/>
              </w:rPr>
              <w:t>С</w:t>
            </w:r>
          </w:p>
        </w:tc>
        <w:tc>
          <w:tcPr>
            <w:tcW w:w="526" w:type="dxa"/>
          </w:tcPr>
          <w:p w:rsidR="000D6ABF" w:rsidRPr="0019505C" w:rsidRDefault="000D6ABF" w:rsidP="000D6ABF">
            <w:pPr>
              <w:pStyle w:val="Default"/>
              <w:jc w:val="both"/>
              <w:rPr>
                <w:iCs/>
                <w:sz w:val="28"/>
                <w:szCs w:val="28"/>
              </w:rPr>
            </w:pPr>
            <w:r w:rsidRPr="0019505C">
              <w:rPr>
                <w:iCs/>
                <w:sz w:val="28"/>
                <w:szCs w:val="28"/>
              </w:rPr>
              <w:t>А</w:t>
            </w:r>
          </w:p>
        </w:tc>
        <w:tc>
          <w:tcPr>
            <w:tcW w:w="526" w:type="dxa"/>
          </w:tcPr>
          <w:p w:rsidR="000D6ABF" w:rsidRPr="0019505C" w:rsidRDefault="000D6ABF" w:rsidP="000D6ABF">
            <w:pPr>
              <w:pStyle w:val="Default"/>
              <w:jc w:val="both"/>
              <w:rPr>
                <w:iCs/>
                <w:sz w:val="28"/>
                <w:szCs w:val="28"/>
              </w:rPr>
            </w:pPr>
          </w:p>
        </w:tc>
        <w:tc>
          <w:tcPr>
            <w:tcW w:w="511" w:type="dxa"/>
          </w:tcPr>
          <w:p w:rsidR="000D6ABF" w:rsidRPr="0019505C" w:rsidRDefault="000D6ABF" w:rsidP="000D6ABF">
            <w:pPr>
              <w:pStyle w:val="Default"/>
              <w:jc w:val="both"/>
              <w:rPr>
                <w:iCs/>
                <w:sz w:val="28"/>
                <w:szCs w:val="28"/>
              </w:rPr>
            </w:pPr>
          </w:p>
        </w:tc>
        <w:tc>
          <w:tcPr>
            <w:tcW w:w="393" w:type="dxa"/>
          </w:tcPr>
          <w:p w:rsidR="000D6ABF" w:rsidRPr="0019505C" w:rsidRDefault="000D6ABF" w:rsidP="000D6ABF">
            <w:pPr>
              <w:pStyle w:val="Default"/>
              <w:jc w:val="both"/>
              <w:rPr>
                <w:iCs/>
                <w:sz w:val="28"/>
                <w:szCs w:val="28"/>
              </w:rPr>
            </w:pPr>
          </w:p>
        </w:tc>
      </w:tr>
    </w:tbl>
    <w:p w:rsidR="000D6ABF" w:rsidRDefault="000D6ABF" w:rsidP="000D6ABF">
      <w:pPr>
        <w:pStyle w:val="Default"/>
        <w:ind w:right="-1914"/>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Default="000D6ABF" w:rsidP="000D6ABF">
      <w:pPr>
        <w:pStyle w:val="Default"/>
        <w:jc w:val="both"/>
        <w:rPr>
          <w:b/>
          <w:i/>
          <w:iCs/>
          <w:sz w:val="28"/>
          <w:szCs w:val="28"/>
        </w:rPr>
      </w:pP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bCs/>
          <w:iCs/>
          <w:sz w:val="28"/>
          <w:szCs w:val="28"/>
        </w:rPr>
        <w:t>Тексты через документ-камеру проецируются на доску, Идёт короткое обсуждение, корректировка, исправление ошибок. Подводятся итоги.</w:t>
      </w:r>
    </w:p>
    <w:p w:rsidR="000D6ABF" w:rsidRPr="0019505C" w:rsidRDefault="000D6ABF" w:rsidP="000D6ABF">
      <w:pPr>
        <w:pStyle w:val="Default"/>
        <w:jc w:val="both"/>
        <w:rPr>
          <w:iCs/>
          <w:sz w:val="28"/>
          <w:szCs w:val="28"/>
        </w:rPr>
        <w:sectPr w:rsidR="000D6ABF" w:rsidRPr="0019505C" w:rsidSect="000D6ABF">
          <w:type w:val="continuous"/>
          <w:pgSz w:w="11906" w:h="16838"/>
          <w:pgMar w:top="1134" w:right="1134" w:bottom="1134" w:left="1134" w:header="708" w:footer="708" w:gutter="0"/>
          <w:cols w:num="2" w:space="282"/>
          <w:docGrid w:linePitch="360"/>
        </w:sectPr>
      </w:pP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 xml:space="preserve">Ребята, вам удалось составить кроссворд. Думаю, редакторы журнала «Малыш и Карлсон» с удовольствием напечатают их. </w:t>
      </w: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4613189" cy="1331844"/>
            <wp:effectExtent l="19050" t="0" r="0" b="0"/>
            <wp:docPr id="29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895157" cy="1413249"/>
                    </a:xfrm>
                    <a:prstGeom prst="rect">
                      <a:avLst/>
                    </a:prstGeom>
                    <a:noFill/>
                    <a:ln w="9525">
                      <a:noFill/>
                      <a:miter lim="800000"/>
                      <a:headEnd/>
                      <a:tailEnd/>
                    </a:ln>
                  </pic:spPr>
                </pic:pic>
              </a:graphicData>
            </a:graphic>
          </wp:inline>
        </w:drawing>
      </w:r>
    </w:p>
    <w:p w:rsidR="000D6ABF" w:rsidRDefault="000D6ABF" w:rsidP="000D6ABF">
      <w:pPr>
        <w:pStyle w:val="Default"/>
        <w:rPr>
          <w:b/>
          <w:bCs/>
          <w:sz w:val="28"/>
          <w:szCs w:val="28"/>
        </w:rPr>
      </w:pPr>
    </w:p>
    <w:p w:rsidR="000D6ABF" w:rsidRPr="0019505C" w:rsidRDefault="000D6ABF" w:rsidP="000D6ABF">
      <w:pPr>
        <w:pStyle w:val="Default"/>
        <w:rPr>
          <w:b/>
          <w:bCs/>
          <w:sz w:val="28"/>
          <w:szCs w:val="28"/>
        </w:rPr>
      </w:pPr>
      <w:r w:rsidRPr="0019505C">
        <w:rPr>
          <w:b/>
          <w:bCs/>
          <w:sz w:val="28"/>
          <w:szCs w:val="28"/>
        </w:rPr>
        <w:t>Проектное задание</w:t>
      </w:r>
      <w:r>
        <w:rPr>
          <w:b/>
          <w:bCs/>
          <w:sz w:val="28"/>
          <w:szCs w:val="28"/>
        </w:rPr>
        <w:t xml:space="preserve"> 12</w:t>
      </w:r>
      <w:r w:rsidRPr="0019505C">
        <w:rPr>
          <w:b/>
          <w:bCs/>
          <w:sz w:val="28"/>
          <w:szCs w:val="28"/>
        </w:rPr>
        <w:t xml:space="preserve"> «Реклама» </w:t>
      </w:r>
    </w:p>
    <w:p w:rsidR="000D6ABF" w:rsidRPr="0019505C" w:rsidRDefault="000D6ABF" w:rsidP="000D6ABF">
      <w:pPr>
        <w:pStyle w:val="Default"/>
        <w:rPr>
          <w:b/>
          <w:bCs/>
          <w:sz w:val="28"/>
          <w:szCs w:val="28"/>
        </w:rPr>
      </w:pPr>
      <w:r w:rsidRPr="0019505C">
        <w:rPr>
          <w:b/>
          <w:bCs/>
          <w:sz w:val="28"/>
          <w:szCs w:val="28"/>
        </w:rPr>
        <w:t xml:space="preserve">Тема урока: </w:t>
      </w:r>
      <w:r w:rsidRPr="0019505C">
        <w:rPr>
          <w:bCs/>
          <w:sz w:val="28"/>
          <w:szCs w:val="28"/>
        </w:rPr>
        <w:t>«Глагол. Понятие»</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D6ABF">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body2"/>
              <w:spacing w:before="0" w:beforeAutospacing="0" w:after="0" w:afterAutospacing="0"/>
              <w:rPr>
                <w:sz w:val="28"/>
                <w:szCs w:val="28"/>
              </w:rPr>
            </w:pPr>
            <w:r w:rsidRPr="0019505C">
              <w:rPr>
                <w:sz w:val="28"/>
                <w:szCs w:val="28"/>
              </w:rPr>
              <w:t>1. Расширить представление учащихся о тематических группах глаголов.</w:t>
            </w:r>
          </w:p>
          <w:p w:rsidR="000D6ABF" w:rsidRPr="0019505C" w:rsidRDefault="000D6ABF" w:rsidP="000522C3">
            <w:pPr>
              <w:pStyle w:val="body2"/>
              <w:spacing w:before="0" w:beforeAutospacing="0" w:after="0" w:afterAutospacing="0"/>
              <w:rPr>
                <w:sz w:val="28"/>
                <w:szCs w:val="28"/>
              </w:rPr>
            </w:pPr>
            <w:r w:rsidRPr="0019505C">
              <w:rPr>
                <w:sz w:val="28"/>
                <w:szCs w:val="28"/>
              </w:rPr>
              <w:t>2.  Активизировать умение использовать глаголы в связной речи.</w:t>
            </w:r>
          </w:p>
          <w:p w:rsidR="000D6ABF" w:rsidRPr="0019505C" w:rsidRDefault="000D6ABF" w:rsidP="000522C3">
            <w:pPr>
              <w:pStyle w:val="body2"/>
              <w:spacing w:before="0" w:beforeAutospacing="0" w:after="0" w:afterAutospacing="0"/>
              <w:rPr>
                <w:sz w:val="28"/>
                <w:szCs w:val="28"/>
              </w:rPr>
            </w:pPr>
            <w:r w:rsidRPr="0019505C">
              <w:rPr>
                <w:sz w:val="28"/>
                <w:szCs w:val="28"/>
              </w:rPr>
              <w:t>3. Пополнять словарный запас школьников подбором глаголов разных тематических групп.</w:t>
            </w:r>
          </w:p>
          <w:p w:rsidR="000D6ABF" w:rsidRPr="0019505C" w:rsidRDefault="000D6ABF" w:rsidP="000522C3">
            <w:pPr>
              <w:pStyle w:val="body2"/>
              <w:spacing w:before="0" w:beforeAutospacing="0" w:after="0" w:afterAutospacing="0"/>
              <w:rPr>
                <w:sz w:val="28"/>
                <w:szCs w:val="28"/>
              </w:rPr>
            </w:pPr>
            <w:r w:rsidRPr="0019505C">
              <w:rPr>
                <w:sz w:val="28"/>
                <w:szCs w:val="28"/>
              </w:rPr>
              <w:t>4. Развивать логическое и образное мышление детей, их речь при составлении рекламы.</w:t>
            </w:r>
          </w:p>
          <w:p w:rsidR="000D6ABF" w:rsidRPr="0019505C" w:rsidRDefault="000D6ABF" w:rsidP="000522C3">
            <w:pPr>
              <w:pStyle w:val="Default"/>
              <w:rPr>
                <w:sz w:val="28"/>
                <w:szCs w:val="28"/>
              </w:rPr>
            </w:pPr>
            <w:r w:rsidRPr="0019505C">
              <w:rPr>
                <w:sz w:val="28"/>
                <w:szCs w:val="28"/>
              </w:rPr>
              <w:t>3. Развивать навыки сотрудничества в малых одновозрастных группах.</w:t>
            </w:r>
          </w:p>
        </w:tc>
      </w:tr>
      <w:tr w:rsidR="000D6ABF" w:rsidRPr="0019505C" w:rsidTr="000D6ABF">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D6ABF">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sz w:val="28"/>
                <w:szCs w:val="28"/>
              </w:rPr>
              <w:t xml:space="preserve">Формируемые и оцениваемые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i/>
                <w:iCs/>
                <w:sz w:val="28"/>
                <w:szCs w:val="28"/>
              </w:rPr>
              <w:t xml:space="preserve">Личностные: </w:t>
            </w:r>
            <w:r w:rsidRPr="0019505C">
              <w:rPr>
                <w:sz w:val="28"/>
                <w:szCs w:val="28"/>
              </w:rPr>
              <w:t xml:space="preserve">произвольность регуляции поведения и деятельности во время выполнения проектного задания в соответствии с заданным образцом и правилом, формирование адекватной позитивной осознанной самооценки и самопринятия. </w:t>
            </w:r>
          </w:p>
          <w:p w:rsidR="000D6ABF" w:rsidRPr="0019505C" w:rsidRDefault="000D6ABF" w:rsidP="000522C3">
            <w:pPr>
              <w:pStyle w:val="Default"/>
              <w:rPr>
                <w:color w:val="auto"/>
                <w:sz w:val="28"/>
                <w:szCs w:val="28"/>
              </w:rPr>
            </w:pPr>
            <w:r w:rsidRPr="0019505C">
              <w:rPr>
                <w:color w:val="auto"/>
                <w:sz w:val="28"/>
                <w:szCs w:val="28"/>
              </w:rPr>
              <w:t xml:space="preserve">Коммуникативные УУД – </w:t>
            </w:r>
            <w:r w:rsidRPr="0019505C">
              <w:rPr>
                <w:sz w:val="28"/>
                <w:szCs w:val="28"/>
              </w:rPr>
              <w:t>умение вступать в продуктивное взаимодействие с членами группы, договариваться, принимать общее решение.</w:t>
            </w:r>
          </w:p>
          <w:p w:rsidR="000D6ABF" w:rsidRPr="0019505C" w:rsidRDefault="000D6ABF" w:rsidP="000522C3">
            <w:pPr>
              <w:pStyle w:val="Default"/>
              <w:rPr>
                <w:color w:val="auto"/>
                <w:sz w:val="28"/>
                <w:szCs w:val="28"/>
              </w:rPr>
            </w:pPr>
            <w:r w:rsidRPr="0019505C">
              <w:rPr>
                <w:color w:val="auto"/>
                <w:sz w:val="28"/>
                <w:szCs w:val="28"/>
              </w:rPr>
              <w:t xml:space="preserve">Познавательные УУД – постановка и формулирование проблемы, самостоятельное создание алгоритмов деятельности при решении проблемы. </w:t>
            </w:r>
          </w:p>
          <w:p w:rsidR="000D6ABF" w:rsidRPr="0019505C" w:rsidRDefault="000D6ABF" w:rsidP="000522C3">
            <w:pPr>
              <w:pStyle w:val="Default"/>
              <w:rPr>
                <w:color w:val="auto"/>
                <w:sz w:val="28"/>
                <w:szCs w:val="28"/>
              </w:rPr>
            </w:pPr>
            <w:r w:rsidRPr="0019505C">
              <w:rPr>
                <w:color w:val="auto"/>
                <w:sz w:val="28"/>
                <w:szCs w:val="28"/>
              </w:rPr>
              <w:t xml:space="preserve">Регулятивные УУД – </w:t>
            </w:r>
            <w:r w:rsidRPr="0019505C">
              <w:rPr>
                <w:sz w:val="28"/>
                <w:szCs w:val="28"/>
              </w:rPr>
              <w:t>умение планировать свои действия, контролировать и оценивать полученный результат.</w:t>
            </w:r>
          </w:p>
        </w:tc>
      </w:tr>
    </w:tbl>
    <w:p w:rsidR="000D6ABF" w:rsidRPr="0019505C" w:rsidRDefault="000D6ABF" w:rsidP="000D6ABF">
      <w:pPr>
        <w:pStyle w:val="Default"/>
        <w:jc w:val="both"/>
        <w:rPr>
          <w:sz w:val="28"/>
          <w:szCs w:val="28"/>
        </w:rPr>
      </w:pPr>
      <w:r>
        <w:rPr>
          <w:b/>
          <w:bCs/>
          <w:i/>
          <w:iCs/>
          <w:noProof/>
          <w:sz w:val="28"/>
          <w:szCs w:val="28"/>
          <w:lang w:eastAsia="ru-RU"/>
        </w:rPr>
        <w:drawing>
          <wp:anchor distT="0" distB="0" distL="114300" distR="114300" simplePos="0" relativeHeight="251770880" behindDoc="0" locked="0" layoutInCell="1" allowOverlap="1">
            <wp:simplePos x="0" y="0"/>
            <wp:positionH relativeFrom="column">
              <wp:posOffset>3930015</wp:posOffset>
            </wp:positionH>
            <wp:positionV relativeFrom="paragraph">
              <wp:posOffset>76200</wp:posOffset>
            </wp:positionV>
            <wp:extent cx="1961515" cy="1588770"/>
            <wp:effectExtent l="19050" t="0" r="635" b="0"/>
            <wp:wrapSquare wrapText="bothSides"/>
            <wp:docPr id="212" name="Рисунок 5" descr="C:\Users\Елена\Desktop\С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ССС.jpg"/>
                    <pic:cNvPicPr>
                      <a:picLocks noChangeAspect="1" noChangeArrowheads="1"/>
                    </pic:cNvPicPr>
                  </pic:nvPicPr>
                  <pic:blipFill>
                    <a:blip r:embed="rId40" cstate="email"/>
                    <a:srcRect/>
                    <a:stretch>
                      <a:fillRect/>
                    </a:stretch>
                  </pic:blipFill>
                  <pic:spPr bwMode="auto">
                    <a:xfrm>
                      <a:off x="0" y="0"/>
                      <a:ext cx="1961515" cy="1588770"/>
                    </a:xfrm>
                    <a:prstGeom prst="rect">
                      <a:avLst/>
                    </a:prstGeom>
                    <a:noFill/>
                    <a:ln w="9525">
                      <a:noFill/>
                      <a:miter lim="800000"/>
                      <a:headEnd/>
                      <a:tailEnd/>
                    </a:ln>
                  </pic:spPr>
                </pic:pic>
              </a:graphicData>
            </a:graphic>
          </wp:anchor>
        </w:drawing>
      </w:r>
      <w:r w:rsidRPr="0019505C">
        <w:rPr>
          <w:b/>
          <w:bCs/>
          <w:i/>
          <w:iCs/>
          <w:sz w:val="28"/>
          <w:szCs w:val="28"/>
        </w:rPr>
        <w:t xml:space="preserve">Замысел проектного задания.  </w:t>
      </w:r>
      <w:r w:rsidRPr="0019505C">
        <w:rPr>
          <w:sz w:val="28"/>
          <w:szCs w:val="28"/>
        </w:rPr>
        <w:t xml:space="preserve">Учащимся предлагается самостоятельно создать рекламу транспортного агентства. Для этого необходимо под картинкой с изображение вида транспорта написать предложение о том, как передвигается это средство. Заполненные карточки надо наклеить на общий лист А4 и придумать слоган, призывающий воспользоваться услугами этого агентства.  </w:t>
      </w:r>
    </w:p>
    <w:p w:rsidR="000D6ABF" w:rsidRPr="0019505C" w:rsidRDefault="000D6ABF" w:rsidP="000D6ABF">
      <w:pPr>
        <w:pStyle w:val="Default"/>
        <w:jc w:val="both"/>
        <w:rPr>
          <w:sz w:val="28"/>
          <w:szCs w:val="28"/>
        </w:rPr>
      </w:pPr>
      <w:r w:rsidRPr="0019505C">
        <w:rPr>
          <w:sz w:val="28"/>
          <w:szCs w:val="28"/>
        </w:rPr>
        <w:t xml:space="preserve">Учащиеся поделены на группы по 4–5 человек. На каждом рабочем столе группы должны быть комплекты карточек с картинками, лист формата А4, клей, цветные карандаши, фломастеры.  </w:t>
      </w: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sz w:val="28"/>
          <w:szCs w:val="28"/>
        </w:rPr>
        <w:t xml:space="preserve">Реклама лесного транспортного агентства. </w:t>
      </w: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Default="000D6ABF" w:rsidP="000D6ABF">
      <w:pPr>
        <w:pStyle w:val="Default"/>
        <w:jc w:val="both"/>
        <w:rPr>
          <w:sz w:val="28"/>
          <w:szCs w:val="28"/>
        </w:rPr>
      </w:pPr>
      <w:r w:rsidRPr="0019505C">
        <w:rPr>
          <w:b/>
          <w:bCs/>
          <w:sz w:val="28"/>
          <w:szCs w:val="28"/>
        </w:rPr>
        <w:t xml:space="preserve">Учитель. </w:t>
      </w:r>
      <w:r w:rsidRPr="0019505C">
        <w:rPr>
          <w:sz w:val="28"/>
          <w:szCs w:val="28"/>
        </w:rPr>
        <w:t xml:space="preserve">Ребята, недавно открывшееся лесное транспортное агентство нуждается в рекламе. Его хозяин Медведь обращается ко всем с просьбой помочь ему в этом. На карточках с картинками изображён транспорт, принадлежащий фирме. Необходимо под картинкой написать предложение о том, как передвигается это средство. Заполненные карточки разместите на общем листе и придумайте слоган, призывающий воспользоваться услугами этого агентства.  </w:t>
      </w:r>
    </w:p>
    <w:p w:rsidR="000D6ABF" w:rsidRPr="0019505C" w:rsidRDefault="000D6ABF" w:rsidP="000D6ABF">
      <w:pPr>
        <w:pStyle w:val="Default"/>
        <w:jc w:val="both"/>
        <w:rPr>
          <w:sz w:val="28"/>
          <w:szCs w:val="28"/>
        </w:rPr>
      </w:pPr>
    </w:p>
    <w:p w:rsidR="000D6ABF" w:rsidRPr="0019505C" w:rsidRDefault="000D6ABF" w:rsidP="000D6ABF">
      <w:pPr>
        <w:pStyle w:val="Default"/>
        <w:jc w:val="both"/>
        <w:rPr>
          <w:sz w:val="28"/>
          <w:szCs w:val="28"/>
        </w:rPr>
      </w:pPr>
      <w:r>
        <w:rPr>
          <w:noProof/>
          <w:sz w:val="28"/>
          <w:szCs w:val="28"/>
          <w:lang w:eastAsia="ru-RU"/>
        </w:rPr>
        <w:drawing>
          <wp:inline distT="0" distB="0" distL="0" distR="0">
            <wp:extent cx="3904594" cy="3026229"/>
            <wp:effectExtent l="19050" t="0" r="656" b="0"/>
            <wp:docPr id="213" name="Рисунок 4" descr="C:\Users\Елена\Desktop\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ии.jpg"/>
                    <pic:cNvPicPr>
                      <a:picLocks noChangeAspect="1" noChangeArrowheads="1"/>
                    </pic:cNvPicPr>
                  </pic:nvPicPr>
                  <pic:blipFill>
                    <a:blip r:embed="rId41" cstate="email"/>
                    <a:srcRect/>
                    <a:stretch>
                      <a:fillRect/>
                    </a:stretch>
                  </pic:blipFill>
                  <pic:spPr bwMode="auto">
                    <a:xfrm>
                      <a:off x="0" y="0"/>
                      <a:ext cx="3904363" cy="3026050"/>
                    </a:xfrm>
                    <a:prstGeom prst="rect">
                      <a:avLst/>
                    </a:prstGeom>
                    <a:noFill/>
                    <a:ln w="9525">
                      <a:noFill/>
                      <a:miter lim="800000"/>
                      <a:headEnd/>
                      <a:tailEnd/>
                    </a:ln>
                  </pic:spPr>
                </pic:pic>
              </a:graphicData>
            </a:graphic>
          </wp:inline>
        </w:drawing>
      </w:r>
    </w:p>
    <w:p w:rsidR="000D6ABF" w:rsidRPr="0019505C"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both"/>
        <w:rPr>
          <w:sz w:val="28"/>
          <w:szCs w:val="28"/>
        </w:rPr>
      </w:pPr>
      <w:r w:rsidRPr="0019505C">
        <w:rPr>
          <w:sz w:val="28"/>
          <w:szCs w:val="28"/>
        </w:rPr>
        <w:t>Примерный вариант ответа:</w:t>
      </w:r>
    </w:p>
    <w:p w:rsidR="000D6ABF" w:rsidRPr="0019505C" w:rsidRDefault="000D6ABF" w:rsidP="000D6ABF">
      <w:pPr>
        <w:pStyle w:val="Default"/>
        <w:jc w:val="both"/>
        <w:rPr>
          <w:sz w:val="28"/>
          <w:szCs w:val="28"/>
        </w:rPr>
      </w:pPr>
      <w:r w:rsidRPr="0019505C">
        <w:rPr>
          <w:sz w:val="28"/>
          <w:szCs w:val="28"/>
        </w:rPr>
        <w:t>Орёл летит. Рыба плывёт. Змея ползёт. Лиса идёт. Волк бежит. Заяц скачет.</w:t>
      </w:r>
    </w:p>
    <w:p w:rsidR="000D6ABF" w:rsidRPr="0019505C" w:rsidRDefault="000D6ABF" w:rsidP="000D6ABF">
      <w:pPr>
        <w:pStyle w:val="Default"/>
        <w:jc w:val="both"/>
        <w:rPr>
          <w:sz w:val="28"/>
          <w:szCs w:val="28"/>
        </w:rPr>
      </w:pPr>
      <w:r w:rsidRPr="0019505C">
        <w:rPr>
          <w:sz w:val="28"/>
          <w:szCs w:val="28"/>
        </w:rPr>
        <w:t>Только у нас транспорт экологически чистый: скорость + здоровье!</w:t>
      </w: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bCs/>
          <w:iCs/>
          <w:sz w:val="28"/>
          <w:szCs w:val="28"/>
        </w:rPr>
        <w:t>После представления работ идёт короткое обсуждение, корректировка, исправление ошибок. Подводятся итоги.</w:t>
      </w: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Ребята, ваши рекламы просто замечательные. Может и людям стоит задуматься об экологии? Думаю, Медведь будет доволен.</w:t>
      </w:r>
    </w:p>
    <w:p w:rsidR="000D6ABF" w:rsidRPr="0019505C" w:rsidRDefault="000D6ABF" w:rsidP="000D6ABF">
      <w:pPr>
        <w:pStyle w:val="Default"/>
        <w:jc w:val="both"/>
        <w:rPr>
          <w:sz w:val="28"/>
          <w:szCs w:val="28"/>
        </w:rPr>
      </w:pP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4268919" cy="1232452"/>
            <wp:effectExtent l="19050" t="0" r="0" b="0"/>
            <wp:docPr id="2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4529845" cy="1307782"/>
                    </a:xfrm>
                    <a:prstGeom prst="rect">
                      <a:avLst/>
                    </a:prstGeom>
                    <a:noFill/>
                    <a:ln w="9525">
                      <a:noFill/>
                      <a:miter lim="800000"/>
                      <a:headEnd/>
                      <a:tailEnd/>
                    </a:ln>
                  </pic:spPr>
                </pic:pic>
              </a:graphicData>
            </a:graphic>
          </wp:inline>
        </w:drawing>
      </w:r>
    </w:p>
    <w:p w:rsidR="000D6ABF" w:rsidRPr="0019505C" w:rsidRDefault="000D6ABF" w:rsidP="000D6ABF">
      <w:pPr>
        <w:pStyle w:val="Default"/>
        <w:rPr>
          <w:b/>
          <w:bCs/>
          <w:sz w:val="28"/>
          <w:szCs w:val="28"/>
        </w:rPr>
      </w:pP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13 </w:t>
      </w:r>
      <w:r w:rsidRPr="0019505C">
        <w:rPr>
          <w:b/>
          <w:bCs/>
          <w:sz w:val="28"/>
          <w:szCs w:val="28"/>
        </w:rPr>
        <w:t>«Машина времени»</w:t>
      </w:r>
    </w:p>
    <w:p w:rsidR="000D6ABF" w:rsidRPr="0019505C" w:rsidRDefault="000D6ABF" w:rsidP="000D6ABF">
      <w:pPr>
        <w:pStyle w:val="Default"/>
        <w:rPr>
          <w:bCs/>
          <w:sz w:val="28"/>
          <w:szCs w:val="28"/>
        </w:rPr>
      </w:pPr>
      <w:r w:rsidRPr="0019505C">
        <w:rPr>
          <w:b/>
          <w:bCs/>
          <w:sz w:val="28"/>
          <w:szCs w:val="28"/>
        </w:rPr>
        <w:t xml:space="preserve">Тема урока: </w:t>
      </w:r>
      <w:r>
        <w:rPr>
          <w:bCs/>
          <w:sz w:val="28"/>
          <w:szCs w:val="28"/>
        </w:rPr>
        <w:t>«Глагол. Время»</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 xml:space="preserve">1. Наблюдение за изменением глаголов по временам. </w:t>
            </w:r>
          </w:p>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 xml:space="preserve">2. Формирование умения свободно трансформировать текст, изменяя форму времени глагола. </w:t>
            </w:r>
          </w:p>
          <w:p w:rsidR="000D6ABF" w:rsidRPr="0019505C" w:rsidRDefault="000D6ABF" w:rsidP="000522C3">
            <w:pPr>
              <w:pStyle w:val="Default"/>
              <w:rPr>
                <w:sz w:val="28"/>
                <w:szCs w:val="28"/>
              </w:rPr>
            </w:pPr>
            <w:r w:rsidRPr="0019505C">
              <w:rPr>
                <w:sz w:val="28"/>
                <w:szCs w:val="28"/>
              </w:rPr>
              <w:t>3. Развитие навыков сотрудничества в парах.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sz w:val="28"/>
                <w:szCs w:val="28"/>
              </w:rPr>
              <w:t xml:space="preserve">Формируемые и оцениваемые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color w:val="auto"/>
                <w:sz w:val="28"/>
                <w:szCs w:val="28"/>
              </w:rPr>
            </w:pPr>
            <w:r w:rsidRPr="0019505C">
              <w:rPr>
                <w:color w:val="auto"/>
                <w:sz w:val="28"/>
                <w:szCs w:val="28"/>
              </w:rPr>
              <w:t xml:space="preserve">Личностные УУД – формирование адекватной позитивной осознанной самооценки и самопринятия. </w:t>
            </w:r>
          </w:p>
          <w:p w:rsidR="000D6ABF" w:rsidRPr="0019505C" w:rsidRDefault="000D6ABF" w:rsidP="000522C3">
            <w:pPr>
              <w:pStyle w:val="Default"/>
              <w:rPr>
                <w:color w:val="auto"/>
                <w:sz w:val="28"/>
                <w:szCs w:val="28"/>
              </w:rPr>
            </w:pPr>
            <w:r w:rsidRPr="0019505C">
              <w:rPr>
                <w:color w:val="auto"/>
                <w:sz w:val="28"/>
                <w:szCs w:val="28"/>
              </w:rPr>
              <w:t xml:space="preserve">Коммуникативные УУД – планирование учебного сотрудничества с учителем и сверстниками; инициативное сотрудничество в поиске решения проблемы. </w:t>
            </w:r>
          </w:p>
          <w:p w:rsidR="000D6ABF" w:rsidRPr="0019505C" w:rsidRDefault="000D6ABF" w:rsidP="000522C3">
            <w:pPr>
              <w:pStyle w:val="Default"/>
              <w:rPr>
                <w:color w:val="auto"/>
                <w:sz w:val="28"/>
                <w:szCs w:val="28"/>
              </w:rPr>
            </w:pPr>
            <w:r w:rsidRPr="0019505C">
              <w:rPr>
                <w:color w:val="auto"/>
                <w:sz w:val="28"/>
                <w:szCs w:val="28"/>
              </w:rPr>
              <w:t xml:space="preserve">Познавательные УУД – постановка и формулирование проблемы, самостоятельное создание алгоритмов деятельности при решении проблемы. </w:t>
            </w:r>
          </w:p>
          <w:p w:rsidR="000D6ABF" w:rsidRPr="0019505C" w:rsidRDefault="000D6ABF" w:rsidP="000522C3">
            <w:pPr>
              <w:pStyle w:val="Default"/>
              <w:rPr>
                <w:color w:val="auto"/>
                <w:sz w:val="28"/>
                <w:szCs w:val="28"/>
              </w:rPr>
            </w:pPr>
            <w:r w:rsidRPr="0019505C">
              <w:rPr>
                <w:color w:val="auto"/>
                <w:sz w:val="28"/>
                <w:szCs w:val="28"/>
              </w:rPr>
              <w:t>Регулятивные УУД – составление плана и последовательности действий; оценка результатов работы.</w:t>
            </w:r>
          </w:p>
        </w:tc>
      </w:tr>
    </w:tbl>
    <w:p w:rsidR="000D6ABF" w:rsidRPr="0019505C" w:rsidRDefault="000D6ABF" w:rsidP="000D6ABF">
      <w:pPr>
        <w:pStyle w:val="Default"/>
        <w:rPr>
          <w:b/>
          <w:bCs/>
          <w:i/>
          <w:iCs/>
          <w:sz w:val="28"/>
          <w:szCs w:val="28"/>
        </w:rPr>
      </w:pPr>
    </w:p>
    <w:p w:rsidR="000D6ABF" w:rsidRPr="0019505C" w:rsidRDefault="000D6ABF" w:rsidP="000D6ABF">
      <w:pPr>
        <w:pStyle w:val="Default"/>
        <w:jc w:val="both"/>
        <w:rPr>
          <w:sz w:val="28"/>
          <w:szCs w:val="28"/>
        </w:rPr>
      </w:pPr>
      <w:r w:rsidRPr="0019505C">
        <w:rPr>
          <w:b/>
          <w:bCs/>
          <w:i/>
          <w:iCs/>
          <w:sz w:val="28"/>
          <w:szCs w:val="28"/>
        </w:rPr>
        <w:t xml:space="preserve">Замысел проектного задания. </w:t>
      </w:r>
      <w:r w:rsidRPr="0019505C">
        <w:rPr>
          <w:sz w:val="28"/>
          <w:szCs w:val="28"/>
        </w:rPr>
        <w:t xml:space="preserve">Учащимся предлагается самостоятельно составить тексты для проверки работы Машины времени, которую смастерили Винтик и Шпунтик. Для этого необходимо пересказать данный текст в прошедшем и будущем времени. </w:t>
      </w:r>
    </w:p>
    <w:p w:rsidR="000D6ABF" w:rsidRPr="0019505C" w:rsidRDefault="000D6ABF" w:rsidP="000D6ABF">
      <w:pPr>
        <w:pStyle w:val="Default"/>
        <w:jc w:val="both"/>
        <w:rPr>
          <w:sz w:val="28"/>
          <w:szCs w:val="28"/>
        </w:rPr>
      </w:pPr>
      <w:r>
        <w:rPr>
          <w:noProof/>
          <w:sz w:val="28"/>
          <w:szCs w:val="28"/>
          <w:lang w:eastAsia="ru-RU"/>
        </w:rPr>
        <w:drawing>
          <wp:anchor distT="0" distB="0" distL="114300" distR="114300" simplePos="0" relativeHeight="251771904" behindDoc="1" locked="0" layoutInCell="1" allowOverlap="1">
            <wp:simplePos x="0" y="0"/>
            <wp:positionH relativeFrom="column">
              <wp:posOffset>3448685</wp:posOffset>
            </wp:positionH>
            <wp:positionV relativeFrom="paragraph">
              <wp:posOffset>281940</wp:posOffset>
            </wp:positionV>
            <wp:extent cx="2664460" cy="3816350"/>
            <wp:effectExtent l="19050" t="0" r="2540" b="0"/>
            <wp:wrapTight wrapText="bothSides">
              <wp:wrapPolygon edited="0">
                <wp:start x="-154" y="0"/>
                <wp:lineTo x="-154" y="21456"/>
                <wp:lineTo x="21621" y="21456"/>
                <wp:lineTo x="21621" y="0"/>
                <wp:lineTo x="-154" y="0"/>
              </wp:wrapPolygon>
            </wp:wrapTight>
            <wp:docPr id="215" name="Рисунок 1" descr="C:\Users\Елена\Desktop\тт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тттт.jpg"/>
                    <pic:cNvPicPr>
                      <a:picLocks noChangeAspect="1" noChangeArrowheads="1"/>
                    </pic:cNvPicPr>
                  </pic:nvPicPr>
                  <pic:blipFill>
                    <a:blip r:embed="rId42" cstate="email"/>
                    <a:srcRect b="-53"/>
                    <a:stretch>
                      <a:fillRect/>
                    </a:stretch>
                  </pic:blipFill>
                  <pic:spPr bwMode="auto">
                    <a:xfrm>
                      <a:off x="0" y="0"/>
                      <a:ext cx="2664460" cy="3816350"/>
                    </a:xfrm>
                    <a:prstGeom prst="rect">
                      <a:avLst/>
                    </a:prstGeom>
                    <a:noFill/>
                    <a:ln w="9525">
                      <a:noFill/>
                      <a:miter lim="800000"/>
                      <a:headEnd/>
                      <a:tailEnd/>
                    </a:ln>
                  </pic:spPr>
                </pic:pic>
              </a:graphicData>
            </a:graphic>
          </wp:anchor>
        </w:drawing>
      </w:r>
      <w:r w:rsidRPr="0019505C">
        <w:rPr>
          <w:sz w:val="28"/>
          <w:szCs w:val="28"/>
        </w:rPr>
        <w:t xml:space="preserve">Учащиеся работают в парах. На каждом рабочем столе группы должны быть листы с таблицами и текстом, ручки.  </w:t>
      </w: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bCs/>
          <w:iCs/>
          <w:sz w:val="28"/>
          <w:szCs w:val="28"/>
        </w:rPr>
        <w:t>Тексты для проверки работы</w:t>
      </w:r>
      <w:r w:rsidRPr="0019505C">
        <w:rPr>
          <w:b/>
          <w:bCs/>
          <w:i/>
          <w:iCs/>
          <w:sz w:val="28"/>
          <w:szCs w:val="28"/>
        </w:rPr>
        <w:t xml:space="preserve"> </w:t>
      </w:r>
      <w:r w:rsidRPr="0019505C">
        <w:rPr>
          <w:sz w:val="28"/>
          <w:szCs w:val="28"/>
        </w:rPr>
        <w:t xml:space="preserve">Машины времени. </w:t>
      </w: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Pr="0019505C" w:rsidRDefault="000D6ABF" w:rsidP="000D6ABF">
      <w:pPr>
        <w:pStyle w:val="Default"/>
        <w:jc w:val="both"/>
        <w:rPr>
          <w:sz w:val="28"/>
          <w:szCs w:val="28"/>
        </w:rPr>
      </w:pPr>
      <w:r w:rsidRPr="0019505C">
        <w:rPr>
          <w:b/>
          <w:bCs/>
          <w:sz w:val="28"/>
          <w:szCs w:val="28"/>
        </w:rPr>
        <w:t xml:space="preserve">Учитель. </w:t>
      </w:r>
      <w:r w:rsidRPr="0019505C">
        <w:rPr>
          <w:sz w:val="28"/>
          <w:szCs w:val="28"/>
        </w:rPr>
        <w:t>Ребята, Винтик и Шпунтик изобрели Машину времени. И просят вас проверить, верно ли она работает. Управлять машиной нетрудно. Достаточно ввести предложение или текст и, выбрав по желанию время происходящих событий, нажать на кнопку. На экране выйдет текст с глаголами в нужном времени.  Пока Винтик и Шпунтик будут выполнять задание на машине, мы его выполним на листочках самостоятельно. Затем результаты сравним. Итак, ваша задача пересказать текст в двух вариантах: 1) как будто события уже произошли, 2) события скоро произойдут.</w:t>
      </w:r>
    </w:p>
    <w:p w:rsidR="000D6ABF" w:rsidRPr="0019505C" w:rsidRDefault="000D6ABF" w:rsidP="000D6ABF">
      <w:pPr>
        <w:pStyle w:val="Default"/>
        <w:jc w:val="both"/>
        <w:rPr>
          <w:sz w:val="28"/>
          <w:szCs w:val="28"/>
        </w:rPr>
      </w:pPr>
    </w:p>
    <w:tbl>
      <w:tblPr>
        <w:tblStyle w:val="ab"/>
        <w:tblW w:w="0" w:type="auto"/>
        <w:tblInd w:w="108" w:type="dxa"/>
        <w:tblLook w:val="04A0"/>
      </w:tblPr>
      <w:tblGrid>
        <w:gridCol w:w="9463"/>
      </w:tblGrid>
      <w:tr w:rsidR="000D6ABF" w:rsidRPr="0019505C" w:rsidTr="000522C3">
        <w:tc>
          <w:tcPr>
            <w:tcW w:w="9463" w:type="dxa"/>
          </w:tcPr>
          <w:p w:rsidR="000D6ABF" w:rsidRPr="0019505C" w:rsidRDefault="000D6ABF" w:rsidP="000522C3">
            <w:pPr>
              <w:pStyle w:val="Default"/>
              <w:jc w:val="center"/>
              <w:rPr>
                <w:b/>
                <w:i/>
                <w:iCs/>
                <w:sz w:val="28"/>
                <w:szCs w:val="28"/>
              </w:rPr>
            </w:pPr>
            <w:r w:rsidRPr="0019505C">
              <w:rPr>
                <w:b/>
                <w:i/>
                <w:iCs/>
                <w:sz w:val="28"/>
                <w:szCs w:val="28"/>
              </w:rPr>
              <w:t>Настоящее время</w:t>
            </w:r>
          </w:p>
        </w:tc>
      </w:tr>
      <w:tr w:rsidR="000D6ABF" w:rsidRPr="0019505C" w:rsidTr="000522C3">
        <w:tc>
          <w:tcPr>
            <w:tcW w:w="9463" w:type="dxa"/>
          </w:tcPr>
          <w:p w:rsidR="000D6ABF" w:rsidRPr="0019505C" w:rsidRDefault="000D6ABF" w:rsidP="000522C3">
            <w:pPr>
              <w:pStyle w:val="Default"/>
              <w:rPr>
                <w:sz w:val="28"/>
                <w:szCs w:val="28"/>
              </w:rPr>
            </w:pPr>
            <w:r w:rsidRPr="0019505C">
              <w:rPr>
                <w:sz w:val="28"/>
                <w:szCs w:val="28"/>
              </w:rPr>
              <w:t>Наступает весна. Небо становится голубым и высоким. По дорогам бегут звонкие ручьи. В лесу расцветают подснежники. Птицы возвращаются с юга домой. Почки на деревьях лопаются и появляются первые листочки. На лугах зеленеет травка. Хорошо весной!</w:t>
            </w:r>
          </w:p>
        </w:tc>
      </w:tr>
    </w:tbl>
    <w:p w:rsidR="000D6ABF" w:rsidRPr="0019505C" w:rsidRDefault="000D6ABF" w:rsidP="000D6ABF">
      <w:pPr>
        <w:pStyle w:val="Default"/>
        <w:jc w:val="both"/>
        <w:rPr>
          <w:b/>
          <w:i/>
          <w:sz w:val="28"/>
          <w:szCs w:val="28"/>
        </w:rPr>
      </w:pPr>
    </w:p>
    <w:tbl>
      <w:tblPr>
        <w:tblStyle w:val="ab"/>
        <w:tblW w:w="0" w:type="auto"/>
        <w:tblInd w:w="108" w:type="dxa"/>
        <w:tblLook w:val="04A0"/>
      </w:tblPr>
      <w:tblGrid>
        <w:gridCol w:w="9463"/>
      </w:tblGrid>
      <w:tr w:rsidR="000D6ABF" w:rsidRPr="0019505C" w:rsidTr="000522C3">
        <w:trPr>
          <w:trHeight w:val="398"/>
        </w:trPr>
        <w:tc>
          <w:tcPr>
            <w:tcW w:w="9463" w:type="dxa"/>
          </w:tcPr>
          <w:p w:rsidR="000D6ABF" w:rsidRPr="0019505C" w:rsidRDefault="000D6ABF" w:rsidP="000522C3">
            <w:pPr>
              <w:pStyle w:val="Default"/>
              <w:jc w:val="center"/>
              <w:rPr>
                <w:b/>
                <w:i/>
                <w:sz w:val="28"/>
                <w:szCs w:val="28"/>
              </w:rPr>
            </w:pPr>
            <w:r w:rsidRPr="0019505C">
              <w:rPr>
                <w:b/>
                <w:i/>
                <w:iCs/>
                <w:sz w:val="28"/>
                <w:szCs w:val="28"/>
              </w:rPr>
              <w:t>Прошедшее время</w:t>
            </w:r>
          </w:p>
        </w:tc>
      </w:tr>
      <w:tr w:rsidR="000D6ABF" w:rsidRPr="0019505C" w:rsidTr="000522C3">
        <w:tc>
          <w:tcPr>
            <w:tcW w:w="9463" w:type="dxa"/>
          </w:tcPr>
          <w:p w:rsidR="000D6ABF" w:rsidRPr="0019505C" w:rsidRDefault="000D6ABF" w:rsidP="000522C3">
            <w:pPr>
              <w:pStyle w:val="Default"/>
              <w:rPr>
                <w:sz w:val="28"/>
                <w:szCs w:val="28"/>
              </w:rPr>
            </w:pPr>
          </w:p>
          <w:p w:rsidR="000D6ABF" w:rsidRPr="0019505C" w:rsidRDefault="000D6ABF" w:rsidP="000522C3">
            <w:pPr>
              <w:pStyle w:val="Default"/>
              <w:rPr>
                <w:sz w:val="28"/>
                <w:szCs w:val="28"/>
              </w:rPr>
            </w:pPr>
          </w:p>
        </w:tc>
      </w:tr>
    </w:tbl>
    <w:p w:rsidR="000D6ABF" w:rsidRPr="0019505C" w:rsidRDefault="000D6ABF" w:rsidP="000D6ABF">
      <w:pPr>
        <w:pStyle w:val="Default"/>
        <w:jc w:val="both"/>
        <w:rPr>
          <w:b/>
          <w:i/>
          <w:sz w:val="28"/>
          <w:szCs w:val="28"/>
        </w:rPr>
      </w:pPr>
    </w:p>
    <w:tbl>
      <w:tblPr>
        <w:tblStyle w:val="ab"/>
        <w:tblW w:w="0" w:type="auto"/>
        <w:tblInd w:w="108" w:type="dxa"/>
        <w:tblLook w:val="04A0"/>
      </w:tblPr>
      <w:tblGrid>
        <w:gridCol w:w="9463"/>
      </w:tblGrid>
      <w:tr w:rsidR="000D6ABF" w:rsidRPr="0019505C" w:rsidTr="000522C3">
        <w:tc>
          <w:tcPr>
            <w:tcW w:w="9463" w:type="dxa"/>
          </w:tcPr>
          <w:p w:rsidR="000D6ABF" w:rsidRPr="0019505C" w:rsidRDefault="000D6ABF" w:rsidP="000522C3">
            <w:pPr>
              <w:pStyle w:val="Default"/>
              <w:jc w:val="center"/>
              <w:rPr>
                <w:b/>
                <w:i/>
                <w:sz w:val="28"/>
                <w:szCs w:val="28"/>
              </w:rPr>
            </w:pPr>
            <w:r w:rsidRPr="0019505C">
              <w:rPr>
                <w:b/>
                <w:i/>
                <w:iCs/>
                <w:sz w:val="28"/>
                <w:szCs w:val="28"/>
              </w:rPr>
              <w:t>Будущее время</w:t>
            </w:r>
          </w:p>
        </w:tc>
      </w:tr>
      <w:tr w:rsidR="000D6ABF" w:rsidRPr="0019505C" w:rsidTr="000522C3">
        <w:tc>
          <w:tcPr>
            <w:tcW w:w="9463" w:type="dxa"/>
          </w:tcPr>
          <w:p w:rsidR="000D6ABF" w:rsidRPr="0019505C" w:rsidRDefault="000D6ABF" w:rsidP="000522C3">
            <w:pPr>
              <w:pStyle w:val="Default"/>
              <w:rPr>
                <w:b/>
                <w:i/>
                <w:sz w:val="28"/>
                <w:szCs w:val="28"/>
              </w:rPr>
            </w:pPr>
          </w:p>
          <w:p w:rsidR="000D6ABF" w:rsidRPr="0019505C" w:rsidRDefault="000D6ABF" w:rsidP="000522C3">
            <w:pPr>
              <w:pStyle w:val="Default"/>
              <w:rPr>
                <w:b/>
                <w:i/>
                <w:sz w:val="28"/>
                <w:szCs w:val="28"/>
              </w:rPr>
            </w:pPr>
          </w:p>
        </w:tc>
      </w:tr>
    </w:tbl>
    <w:p w:rsidR="000D6ABF" w:rsidRDefault="000D6ABF" w:rsidP="000D6ABF">
      <w:pPr>
        <w:pStyle w:val="Default"/>
        <w:jc w:val="both"/>
        <w:rPr>
          <w:b/>
          <w:i/>
          <w:sz w:val="28"/>
          <w:szCs w:val="28"/>
        </w:rPr>
      </w:pPr>
    </w:p>
    <w:p w:rsidR="000D6ABF" w:rsidRPr="0019505C" w:rsidRDefault="000D6ABF" w:rsidP="000D6ABF">
      <w:pPr>
        <w:pStyle w:val="Default"/>
        <w:jc w:val="both"/>
        <w:rPr>
          <w:b/>
          <w:i/>
          <w:sz w:val="28"/>
          <w:szCs w:val="28"/>
        </w:rPr>
      </w:pPr>
      <w:r w:rsidRPr="0019505C">
        <w:rPr>
          <w:b/>
          <w:i/>
          <w:sz w:val="28"/>
          <w:szCs w:val="28"/>
        </w:rPr>
        <w:t>Ответ.</w:t>
      </w:r>
    </w:p>
    <w:tbl>
      <w:tblPr>
        <w:tblStyle w:val="ab"/>
        <w:tblW w:w="0" w:type="auto"/>
        <w:tblInd w:w="108" w:type="dxa"/>
        <w:tblLook w:val="04A0"/>
      </w:tblPr>
      <w:tblGrid>
        <w:gridCol w:w="9463"/>
      </w:tblGrid>
      <w:tr w:rsidR="000D6ABF" w:rsidRPr="0019505C" w:rsidTr="000522C3">
        <w:tc>
          <w:tcPr>
            <w:tcW w:w="9463" w:type="dxa"/>
          </w:tcPr>
          <w:p w:rsidR="000D6ABF" w:rsidRPr="0019505C" w:rsidRDefault="000D6ABF" w:rsidP="000522C3">
            <w:pPr>
              <w:pStyle w:val="Default"/>
              <w:jc w:val="center"/>
              <w:rPr>
                <w:b/>
                <w:i/>
                <w:sz w:val="28"/>
                <w:szCs w:val="28"/>
              </w:rPr>
            </w:pPr>
            <w:r w:rsidRPr="0019505C">
              <w:rPr>
                <w:b/>
                <w:i/>
                <w:iCs/>
                <w:sz w:val="28"/>
                <w:szCs w:val="28"/>
              </w:rPr>
              <w:t>Прошедшее время</w:t>
            </w:r>
          </w:p>
        </w:tc>
      </w:tr>
      <w:tr w:rsidR="000D6ABF" w:rsidRPr="0019505C" w:rsidTr="000522C3">
        <w:tc>
          <w:tcPr>
            <w:tcW w:w="9463" w:type="dxa"/>
          </w:tcPr>
          <w:p w:rsidR="000D6ABF" w:rsidRPr="0019505C" w:rsidRDefault="000D6ABF" w:rsidP="000522C3">
            <w:pPr>
              <w:pStyle w:val="Default"/>
              <w:rPr>
                <w:sz w:val="28"/>
                <w:szCs w:val="28"/>
              </w:rPr>
            </w:pPr>
            <w:r w:rsidRPr="0019505C">
              <w:rPr>
                <w:sz w:val="28"/>
                <w:szCs w:val="28"/>
              </w:rPr>
              <w:t>Наступила весна. Небо стало голубым и высоким. По дорогам побежали звонкие ручьи. В лесу расцвели подснежники. Птицы возвратились с юга домой. Почки на деревьях лопнули и появились первые листочки. На лугах зазеленела травка. Хорошо весной!</w:t>
            </w:r>
          </w:p>
        </w:tc>
      </w:tr>
    </w:tbl>
    <w:p w:rsidR="000D6ABF" w:rsidRPr="0019505C" w:rsidRDefault="000D6ABF" w:rsidP="000D6ABF">
      <w:pPr>
        <w:pStyle w:val="Default"/>
        <w:jc w:val="both"/>
        <w:rPr>
          <w:b/>
          <w:i/>
          <w:sz w:val="28"/>
          <w:szCs w:val="28"/>
        </w:rPr>
      </w:pPr>
    </w:p>
    <w:tbl>
      <w:tblPr>
        <w:tblStyle w:val="ab"/>
        <w:tblW w:w="0" w:type="auto"/>
        <w:tblInd w:w="108" w:type="dxa"/>
        <w:tblLook w:val="04A0"/>
      </w:tblPr>
      <w:tblGrid>
        <w:gridCol w:w="9463"/>
      </w:tblGrid>
      <w:tr w:rsidR="000D6ABF" w:rsidRPr="0019505C" w:rsidTr="000522C3">
        <w:tc>
          <w:tcPr>
            <w:tcW w:w="9463" w:type="dxa"/>
          </w:tcPr>
          <w:p w:rsidR="000D6ABF" w:rsidRPr="0019505C" w:rsidRDefault="000D6ABF" w:rsidP="000522C3">
            <w:pPr>
              <w:pStyle w:val="Default"/>
              <w:jc w:val="center"/>
              <w:rPr>
                <w:b/>
                <w:i/>
                <w:sz w:val="28"/>
                <w:szCs w:val="28"/>
              </w:rPr>
            </w:pPr>
            <w:r w:rsidRPr="0019505C">
              <w:rPr>
                <w:b/>
                <w:i/>
                <w:iCs/>
                <w:sz w:val="28"/>
                <w:szCs w:val="28"/>
              </w:rPr>
              <w:t>Будущее время</w:t>
            </w:r>
          </w:p>
        </w:tc>
      </w:tr>
      <w:tr w:rsidR="000D6ABF" w:rsidRPr="0019505C" w:rsidTr="000522C3">
        <w:tc>
          <w:tcPr>
            <w:tcW w:w="9463" w:type="dxa"/>
          </w:tcPr>
          <w:p w:rsidR="000D6ABF" w:rsidRPr="0019505C" w:rsidRDefault="000D6ABF" w:rsidP="000522C3">
            <w:pPr>
              <w:pStyle w:val="Default"/>
              <w:rPr>
                <w:b/>
                <w:i/>
                <w:sz w:val="28"/>
                <w:szCs w:val="28"/>
              </w:rPr>
            </w:pPr>
            <w:r w:rsidRPr="0019505C">
              <w:rPr>
                <w:sz w:val="28"/>
                <w:szCs w:val="28"/>
              </w:rPr>
              <w:t>Скоро наступит весна. Небо станет голубым и высоким. По дорогам побегут звонкие ручьи. В лесу расцветут подснежники. Птицы возвратятся с юга домой. Почки на деревьях лопнут и появятся первые листочки. На лугах зазеленеет травка. Хорошо весной!</w:t>
            </w:r>
          </w:p>
        </w:tc>
      </w:tr>
    </w:tbl>
    <w:p w:rsidR="000D6ABF" w:rsidRPr="0019505C" w:rsidRDefault="000D6ABF" w:rsidP="000D6ABF">
      <w:pPr>
        <w:pStyle w:val="Default"/>
        <w:jc w:val="both"/>
        <w:rPr>
          <w:b/>
          <w:i/>
          <w:sz w:val="28"/>
          <w:szCs w:val="28"/>
        </w:rPr>
      </w:pP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bCs/>
          <w:iCs/>
          <w:sz w:val="28"/>
          <w:szCs w:val="28"/>
        </w:rPr>
        <w:t>Тексты через документ-камеру прое</w:t>
      </w:r>
      <w:r>
        <w:rPr>
          <w:bCs/>
          <w:iCs/>
          <w:sz w:val="28"/>
          <w:szCs w:val="28"/>
        </w:rPr>
        <w:t xml:space="preserve">цируются на доску, сверяются с </w:t>
      </w:r>
      <w:r w:rsidRPr="0019505C">
        <w:rPr>
          <w:bCs/>
          <w:iCs/>
          <w:sz w:val="28"/>
          <w:szCs w:val="28"/>
        </w:rPr>
        <w:t>готовым ответом. Идёт короткое обсуждение, корректировка, исправление ошибок. Подводятся итоги.</w:t>
      </w: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Ребята, вам удалось проверить работу Машины времени. Она работает исправно. Винтик и Шпунтик будут довольны.</w:t>
      </w: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r w:rsidRPr="0019505C">
        <w:rPr>
          <w:noProof/>
          <w:sz w:val="28"/>
          <w:szCs w:val="28"/>
          <w:lang w:eastAsia="ru-RU"/>
        </w:rPr>
        <w:drawing>
          <wp:inline distT="0" distB="0" distL="0" distR="0">
            <wp:extent cx="3442677" cy="993913"/>
            <wp:effectExtent l="19050" t="0" r="5373" b="0"/>
            <wp:docPr id="2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653101" cy="1054663"/>
                    </a:xfrm>
                    <a:prstGeom prst="rect">
                      <a:avLst/>
                    </a:prstGeom>
                    <a:noFill/>
                    <a:ln w="9525">
                      <a:noFill/>
                      <a:miter lim="800000"/>
                      <a:headEnd/>
                      <a:tailEnd/>
                    </a:ln>
                  </pic:spPr>
                </pic:pic>
              </a:graphicData>
            </a:graphic>
          </wp:inline>
        </w:drawing>
      </w:r>
    </w:p>
    <w:p w:rsidR="000D6ABF" w:rsidRDefault="000D6ABF" w:rsidP="000D6ABF">
      <w:pPr>
        <w:pStyle w:val="Default"/>
        <w:rPr>
          <w:b/>
          <w:bCs/>
          <w:sz w:val="28"/>
          <w:szCs w:val="28"/>
        </w:rPr>
      </w:pPr>
    </w:p>
    <w:p w:rsidR="000D6ABF" w:rsidRPr="0019505C" w:rsidRDefault="000D6ABF" w:rsidP="000D6ABF">
      <w:pPr>
        <w:pStyle w:val="Default"/>
        <w:rPr>
          <w:b/>
          <w:bCs/>
          <w:sz w:val="28"/>
          <w:szCs w:val="28"/>
        </w:rPr>
      </w:pPr>
      <w:r w:rsidRPr="0019505C">
        <w:rPr>
          <w:b/>
          <w:bCs/>
          <w:sz w:val="28"/>
          <w:szCs w:val="28"/>
        </w:rPr>
        <w:t xml:space="preserve">Проектное задание </w:t>
      </w:r>
      <w:r>
        <w:rPr>
          <w:b/>
          <w:bCs/>
          <w:sz w:val="28"/>
          <w:szCs w:val="28"/>
        </w:rPr>
        <w:t xml:space="preserve">14 </w:t>
      </w:r>
      <w:r w:rsidRPr="0019505C">
        <w:rPr>
          <w:b/>
          <w:bCs/>
          <w:sz w:val="28"/>
          <w:szCs w:val="28"/>
        </w:rPr>
        <w:t xml:space="preserve">«Муравейники» </w:t>
      </w:r>
    </w:p>
    <w:p w:rsidR="000D6ABF" w:rsidRPr="0019505C" w:rsidRDefault="000D6ABF" w:rsidP="000D6ABF">
      <w:pPr>
        <w:pStyle w:val="Default"/>
        <w:rPr>
          <w:b/>
          <w:bCs/>
          <w:sz w:val="28"/>
          <w:szCs w:val="28"/>
        </w:rPr>
      </w:pPr>
      <w:r w:rsidRPr="0019505C">
        <w:rPr>
          <w:b/>
          <w:bCs/>
          <w:sz w:val="28"/>
          <w:szCs w:val="28"/>
        </w:rPr>
        <w:t xml:space="preserve">Тема урока: </w:t>
      </w:r>
      <w:r w:rsidRPr="0019505C">
        <w:rPr>
          <w:bCs/>
          <w:sz w:val="28"/>
          <w:szCs w:val="28"/>
        </w:rPr>
        <w:t>«Имя прилагательное. Понятие»</w:t>
      </w:r>
    </w:p>
    <w:p w:rsidR="000D6ABF" w:rsidRPr="0019505C" w:rsidRDefault="000D6ABF" w:rsidP="000D6ABF">
      <w:pPr>
        <w:pStyle w:val="Defaul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5"/>
        <w:gridCol w:w="6294"/>
      </w:tblGrid>
      <w:tr w:rsidR="000D6ABF" w:rsidRPr="0019505C" w:rsidTr="000522C3">
        <w:trPr>
          <w:trHeight w:val="1153"/>
        </w:trPr>
        <w:tc>
          <w:tcPr>
            <w:tcW w:w="3345" w:type="dxa"/>
          </w:tcPr>
          <w:p w:rsidR="000D6ABF" w:rsidRPr="0019505C" w:rsidRDefault="000D6ABF" w:rsidP="000522C3">
            <w:pPr>
              <w:pStyle w:val="Default"/>
              <w:rPr>
                <w:sz w:val="28"/>
                <w:szCs w:val="28"/>
              </w:rPr>
            </w:pPr>
            <w:r w:rsidRPr="0019505C">
              <w:rPr>
                <w:sz w:val="28"/>
                <w:szCs w:val="28"/>
              </w:rPr>
              <w:t xml:space="preserve">Цели и педагогические задачи </w:t>
            </w:r>
          </w:p>
        </w:tc>
        <w:tc>
          <w:tcPr>
            <w:tcW w:w="6294" w:type="dxa"/>
          </w:tcPr>
          <w:p w:rsidR="000D6ABF" w:rsidRPr="0019505C" w:rsidRDefault="000D6ABF" w:rsidP="000522C3">
            <w:pPr>
              <w:pStyle w:val="Default"/>
              <w:rPr>
                <w:rFonts w:eastAsia="Times New Roman"/>
                <w:sz w:val="28"/>
                <w:szCs w:val="28"/>
                <w:lang w:eastAsia="ru-RU"/>
              </w:rPr>
            </w:pPr>
            <w:r w:rsidRPr="0019505C">
              <w:rPr>
                <w:rFonts w:eastAsia="Times New Roman"/>
                <w:sz w:val="28"/>
                <w:szCs w:val="28"/>
                <w:lang w:eastAsia="ru-RU"/>
              </w:rPr>
              <w:t>1. </w:t>
            </w:r>
            <w:r w:rsidRPr="0019505C">
              <w:rPr>
                <w:sz w:val="28"/>
                <w:szCs w:val="28"/>
              </w:rPr>
              <w:t>Обогащение словарного запаса учащихся прилагательными разных тематических групп (размер, форма, цвет).</w:t>
            </w:r>
            <w:r w:rsidRPr="0019505C">
              <w:rPr>
                <w:rFonts w:eastAsia="Times New Roman"/>
                <w:sz w:val="28"/>
                <w:szCs w:val="28"/>
                <w:lang w:eastAsia="ru-RU"/>
              </w:rPr>
              <w:t xml:space="preserve"> </w:t>
            </w:r>
          </w:p>
          <w:p w:rsidR="000D6ABF" w:rsidRPr="0019505C" w:rsidRDefault="000D6ABF" w:rsidP="000522C3">
            <w:pPr>
              <w:pStyle w:val="Default"/>
              <w:rPr>
                <w:sz w:val="28"/>
                <w:szCs w:val="28"/>
              </w:rPr>
            </w:pPr>
            <w:r w:rsidRPr="0019505C">
              <w:rPr>
                <w:sz w:val="28"/>
                <w:szCs w:val="28"/>
              </w:rPr>
              <w:t>3. Развитие навыков сотрудничества в малых одновозрастных группах.</w:t>
            </w:r>
          </w:p>
        </w:tc>
      </w:tr>
      <w:tr w:rsidR="000D6ABF" w:rsidRPr="0019505C" w:rsidTr="000522C3">
        <w:trPr>
          <w:trHeight w:val="635"/>
        </w:trPr>
        <w:tc>
          <w:tcPr>
            <w:tcW w:w="3345" w:type="dxa"/>
          </w:tcPr>
          <w:p w:rsidR="000D6ABF" w:rsidRPr="0019505C" w:rsidRDefault="000D6ABF" w:rsidP="000522C3">
            <w:pPr>
              <w:pStyle w:val="Default"/>
              <w:rPr>
                <w:sz w:val="28"/>
                <w:szCs w:val="28"/>
              </w:rPr>
            </w:pPr>
            <w:r w:rsidRPr="0019505C">
              <w:rPr>
                <w:sz w:val="28"/>
                <w:szCs w:val="28"/>
              </w:rPr>
              <w:t xml:space="preserve">Общеучебные умения </w:t>
            </w:r>
          </w:p>
        </w:tc>
        <w:tc>
          <w:tcPr>
            <w:tcW w:w="6294" w:type="dxa"/>
          </w:tcPr>
          <w:p w:rsidR="000D6ABF" w:rsidRPr="0019505C" w:rsidRDefault="000D6ABF" w:rsidP="000522C3">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0D6ABF" w:rsidRPr="0019505C" w:rsidRDefault="000D6ABF" w:rsidP="000522C3">
            <w:pPr>
              <w:pStyle w:val="Default"/>
              <w:rPr>
                <w:sz w:val="28"/>
                <w:szCs w:val="28"/>
              </w:rPr>
            </w:pPr>
            <w:r w:rsidRPr="0019505C">
              <w:rPr>
                <w:sz w:val="28"/>
                <w:szCs w:val="28"/>
              </w:rPr>
              <w:t>2. Работа в малой группе (коммуникативная компетентность): взаимодействие, взаимопомощь, взаимоконтроль.</w:t>
            </w:r>
          </w:p>
        </w:tc>
      </w:tr>
      <w:tr w:rsidR="000D6ABF" w:rsidRPr="0019505C" w:rsidTr="000522C3">
        <w:trPr>
          <w:trHeight w:val="635"/>
        </w:trPr>
        <w:tc>
          <w:tcPr>
            <w:tcW w:w="3345"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sz w:val="28"/>
                <w:szCs w:val="28"/>
              </w:rPr>
              <w:t xml:space="preserve">Формируемые и оцениваемые УУД </w:t>
            </w:r>
          </w:p>
        </w:tc>
        <w:tc>
          <w:tcPr>
            <w:tcW w:w="6294" w:type="dxa"/>
            <w:tcBorders>
              <w:top w:val="single" w:sz="4" w:space="0" w:color="auto"/>
              <w:left w:val="single" w:sz="4" w:space="0" w:color="auto"/>
              <w:bottom w:val="single" w:sz="4" w:space="0" w:color="auto"/>
              <w:right w:val="single" w:sz="4" w:space="0" w:color="auto"/>
            </w:tcBorders>
          </w:tcPr>
          <w:p w:rsidR="000D6ABF" w:rsidRPr="0019505C" w:rsidRDefault="000D6ABF" w:rsidP="000522C3">
            <w:pPr>
              <w:pStyle w:val="Default"/>
              <w:rPr>
                <w:sz w:val="28"/>
                <w:szCs w:val="28"/>
              </w:rPr>
            </w:pPr>
            <w:r w:rsidRPr="0019505C">
              <w:rPr>
                <w:i/>
                <w:iCs/>
                <w:sz w:val="28"/>
                <w:szCs w:val="28"/>
              </w:rPr>
              <w:t xml:space="preserve">Личностные: </w:t>
            </w:r>
            <w:r w:rsidRPr="0019505C">
              <w:rPr>
                <w:sz w:val="28"/>
                <w:szCs w:val="28"/>
              </w:rPr>
              <w:t xml:space="preserve">произвольность регуляции поведения и деятельности во время выполнения проектного задания в соответствии с заданным образцом и правилом, формирование адекватной позитивной осознанной самооценки и самопринятия. </w:t>
            </w:r>
          </w:p>
          <w:p w:rsidR="000D6ABF" w:rsidRPr="0019505C" w:rsidRDefault="000D6ABF" w:rsidP="000522C3">
            <w:pPr>
              <w:pStyle w:val="Default"/>
              <w:rPr>
                <w:color w:val="auto"/>
                <w:sz w:val="28"/>
                <w:szCs w:val="28"/>
              </w:rPr>
            </w:pPr>
            <w:r w:rsidRPr="0019505C">
              <w:rPr>
                <w:color w:val="auto"/>
                <w:sz w:val="28"/>
                <w:szCs w:val="28"/>
              </w:rPr>
              <w:t>Коммуникативные УУД –</w:t>
            </w:r>
            <w:r w:rsidRPr="0019505C">
              <w:rPr>
                <w:sz w:val="28"/>
                <w:szCs w:val="28"/>
              </w:rPr>
              <w:t xml:space="preserve"> умение вступать в продуктивное взаимодействие с членами группы, договариваться, принимать общее решение.</w:t>
            </w:r>
            <w:r w:rsidRPr="0019505C">
              <w:rPr>
                <w:color w:val="auto"/>
                <w:sz w:val="28"/>
                <w:szCs w:val="28"/>
              </w:rPr>
              <w:t xml:space="preserve"> </w:t>
            </w:r>
          </w:p>
          <w:p w:rsidR="000D6ABF" w:rsidRPr="0019505C" w:rsidRDefault="000D6ABF" w:rsidP="000522C3">
            <w:pPr>
              <w:pStyle w:val="Default"/>
              <w:rPr>
                <w:color w:val="auto"/>
                <w:sz w:val="28"/>
                <w:szCs w:val="28"/>
              </w:rPr>
            </w:pPr>
            <w:r w:rsidRPr="0019505C">
              <w:rPr>
                <w:color w:val="auto"/>
                <w:sz w:val="28"/>
                <w:szCs w:val="28"/>
              </w:rPr>
              <w:t xml:space="preserve">Познавательные УУД – постановка и формулирование проблемы, самостоятельное создание алгоритмов деятельности при решении проблемы. </w:t>
            </w:r>
          </w:p>
          <w:p w:rsidR="000D6ABF" w:rsidRPr="0019505C" w:rsidRDefault="000D6ABF" w:rsidP="000522C3">
            <w:pPr>
              <w:pStyle w:val="Default"/>
              <w:rPr>
                <w:color w:val="auto"/>
                <w:sz w:val="28"/>
                <w:szCs w:val="28"/>
              </w:rPr>
            </w:pPr>
            <w:r w:rsidRPr="0019505C">
              <w:rPr>
                <w:color w:val="auto"/>
                <w:sz w:val="28"/>
                <w:szCs w:val="28"/>
              </w:rPr>
              <w:t xml:space="preserve">Регулятивные УУД – </w:t>
            </w:r>
            <w:r w:rsidRPr="0019505C">
              <w:rPr>
                <w:sz w:val="28"/>
                <w:szCs w:val="28"/>
              </w:rPr>
              <w:t>умение планировать свои действия, контролировать и оценивать полученный результат.</w:t>
            </w:r>
          </w:p>
        </w:tc>
      </w:tr>
    </w:tbl>
    <w:p w:rsidR="000D6ABF" w:rsidRPr="0019505C" w:rsidRDefault="000D6ABF" w:rsidP="000D6ABF">
      <w:pPr>
        <w:pStyle w:val="Default"/>
        <w:rPr>
          <w:b/>
          <w:bCs/>
          <w:i/>
          <w:iCs/>
          <w:sz w:val="28"/>
          <w:szCs w:val="28"/>
        </w:rPr>
      </w:pPr>
    </w:p>
    <w:p w:rsidR="000D6ABF" w:rsidRPr="0019505C" w:rsidRDefault="000D6ABF" w:rsidP="000D6ABF">
      <w:pPr>
        <w:pStyle w:val="Default"/>
        <w:jc w:val="both"/>
        <w:rPr>
          <w:sz w:val="28"/>
          <w:szCs w:val="28"/>
        </w:rPr>
      </w:pPr>
      <w:r w:rsidRPr="0019505C">
        <w:rPr>
          <w:b/>
          <w:bCs/>
          <w:i/>
          <w:iCs/>
          <w:noProof/>
          <w:sz w:val="28"/>
          <w:szCs w:val="28"/>
          <w:lang w:eastAsia="ru-RU"/>
        </w:rPr>
        <w:drawing>
          <wp:anchor distT="0" distB="0" distL="114300" distR="114300" simplePos="0" relativeHeight="251772928" behindDoc="1" locked="0" layoutInCell="1" allowOverlap="1">
            <wp:simplePos x="0" y="0"/>
            <wp:positionH relativeFrom="column">
              <wp:posOffset>2796540</wp:posOffset>
            </wp:positionH>
            <wp:positionV relativeFrom="paragraph">
              <wp:posOffset>57785</wp:posOffset>
            </wp:positionV>
            <wp:extent cx="3277870" cy="2443480"/>
            <wp:effectExtent l="19050" t="0" r="0" b="0"/>
            <wp:wrapSquare wrapText="bothSides"/>
            <wp:docPr id="216" name="Рисунок 2" descr="C:\Users\Елена\Desktop\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ааа.jpg"/>
                    <pic:cNvPicPr>
                      <a:picLocks noChangeAspect="1" noChangeArrowheads="1"/>
                    </pic:cNvPicPr>
                  </pic:nvPicPr>
                  <pic:blipFill>
                    <a:blip r:embed="rId43" cstate="email"/>
                    <a:srcRect/>
                    <a:stretch>
                      <a:fillRect/>
                    </a:stretch>
                  </pic:blipFill>
                  <pic:spPr bwMode="auto">
                    <a:xfrm>
                      <a:off x="0" y="0"/>
                      <a:ext cx="3277870" cy="2443480"/>
                    </a:xfrm>
                    <a:prstGeom prst="rect">
                      <a:avLst/>
                    </a:prstGeom>
                    <a:noFill/>
                    <a:ln w="9525">
                      <a:noFill/>
                      <a:miter lim="800000"/>
                      <a:headEnd/>
                      <a:tailEnd/>
                    </a:ln>
                  </pic:spPr>
                </pic:pic>
              </a:graphicData>
            </a:graphic>
          </wp:anchor>
        </w:drawing>
      </w:r>
      <w:r w:rsidRPr="0019505C">
        <w:rPr>
          <w:b/>
          <w:bCs/>
          <w:i/>
          <w:iCs/>
          <w:sz w:val="28"/>
          <w:szCs w:val="28"/>
        </w:rPr>
        <w:t xml:space="preserve">Замысел проектного задания. </w:t>
      </w:r>
      <w:r w:rsidRPr="0019505C">
        <w:rPr>
          <w:sz w:val="28"/>
          <w:szCs w:val="28"/>
        </w:rPr>
        <w:t xml:space="preserve">Учащимся предлагается самостоятельно подобрать строительный материал для муравейника. </w:t>
      </w:r>
    </w:p>
    <w:p w:rsidR="000D6ABF" w:rsidRPr="0019505C" w:rsidRDefault="000D6ABF" w:rsidP="000D6ABF">
      <w:pPr>
        <w:pStyle w:val="Default"/>
        <w:jc w:val="both"/>
        <w:rPr>
          <w:sz w:val="28"/>
          <w:szCs w:val="28"/>
        </w:rPr>
      </w:pPr>
      <w:r w:rsidRPr="0019505C">
        <w:rPr>
          <w:sz w:val="28"/>
          <w:szCs w:val="28"/>
        </w:rPr>
        <w:t>Для этого из предложенных слов необходимо выбрать прилагательные обозначающие размер, форму, цвет предмета и записать их в нужные столбцы таблицы.</w:t>
      </w:r>
    </w:p>
    <w:p w:rsidR="000D6ABF" w:rsidRPr="0019505C" w:rsidRDefault="000D6ABF" w:rsidP="000D6ABF">
      <w:pPr>
        <w:pStyle w:val="Default"/>
        <w:jc w:val="both"/>
        <w:rPr>
          <w:sz w:val="28"/>
          <w:szCs w:val="28"/>
        </w:rPr>
      </w:pPr>
      <w:r w:rsidRPr="0019505C">
        <w:rPr>
          <w:sz w:val="28"/>
          <w:szCs w:val="28"/>
        </w:rPr>
        <w:t xml:space="preserve">Учащиеся поделены на группы по 4–5 человек. На каждом рабочем столе группы должны быть листочки с таблицами и словами для выбора, ручки.  </w:t>
      </w:r>
    </w:p>
    <w:p w:rsidR="000D6ABF" w:rsidRPr="0019505C" w:rsidRDefault="000D6ABF" w:rsidP="000D6ABF">
      <w:pPr>
        <w:pStyle w:val="Default"/>
        <w:jc w:val="both"/>
        <w:rPr>
          <w:sz w:val="28"/>
          <w:szCs w:val="28"/>
        </w:rPr>
      </w:pPr>
      <w:r w:rsidRPr="0019505C">
        <w:rPr>
          <w:b/>
          <w:bCs/>
          <w:i/>
          <w:iCs/>
          <w:sz w:val="28"/>
          <w:szCs w:val="28"/>
        </w:rPr>
        <w:t xml:space="preserve">Цель, которую должны достичь дети. </w:t>
      </w:r>
      <w:r w:rsidRPr="0019505C">
        <w:rPr>
          <w:sz w:val="28"/>
          <w:szCs w:val="28"/>
        </w:rPr>
        <w:t xml:space="preserve">Подобрать строительный материал для муравейника. </w:t>
      </w:r>
    </w:p>
    <w:p w:rsidR="000D6ABF" w:rsidRPr="0019505C" w:rsidRDefault="000D6ABF" w:rsidP="000D6ABF">
      <w:pPr>
        <w:pStyle w:val="Default"/>
        <w:jc w:val="both"/>
        <w:rPr>
          <w:b/>
          <w:bCs/>
          <w:i/>
          <w:iCs/>
          <w:sz w:val="28"/>
          <w:szCs w:val="28"/>
        </w:rPr>
      </w:pPr>
      <w:r w:rsidRPr="0019505C">
        <w:rPr>
          <w:b/>
          <w:bCs/>
          <w:i/>
          <w:iCs/>
          <w:sz w:val="28"/>
          <w:szCs w:val="28"/>
        </w:rPr>
        <w:t>Описание проектного задания.</w:t>
      </w:r>
      <w:r w:rsidRPr="0019505C">
        <w:rPr>
          <w:rFonts w:eastAsia="Times New Roman"/>
          <w:snapToGrid w:val="0"/>
          <w:w w:val="0"/>
          <w:sz w:val="28"/>
          <w:szCs w:val="28"/>
          <w:u w:color="000000"/>
          <w:bdr w:val="none" w:sz="0" w:space="0" w:color="000000"/>
          <w:shd w:val="clear" w:color="000000" w:fill="000000"/>
        </w:rPr>
        <w:t xml:space="preserve"> </w:t>
      </w:r>
    </w:p>
    <w:p w:rsidR="000D6ABF" w:rsidRPr="0019505C" w:rsidRDefault="000D6ABF" w:rsidP="000D6ABF">
      <w:pPr>
        <w:pStyle w:val="Default"/>
        <w:jc w:val="both"/>
        <w:rPr>
          <w:sz w:val="28"/>
          <w:szCs w:val="28"/>
        </w:rPr>
      </w:pPr>
      <w:r w:rsidRPr="0019505C">
        <w:rPr>
          <w:b/>
          <w:bCs/>
          <w:sz w:val="28"/>
          <w:szCs w:val="28"/>
        </w:rPr>
        <w:t xml:space="preserve">Учитель. </w:t>
      </w:r>
      <w:r w:rsidRPr="0019505C">
        <w:rPr>
          <w:sz w:val="28"/>
          <w:szCs w:val="28"/>
        </w:rPr>
        <w:t>Ребята, муравьи в лесном строительном училище получили задание построить новый современный муравейник. Задание для них оказалось очень сложным, т.к. строительный материал можно использовать только тот, который промаркирован (подписан) именами прилагательными. Помогите муравьям выбрать материал для строительства. Выбранные слова запишите в таблицу.</w:t>
      </w:r>
    </w:p>
    <w:p w:rsidR="000D6ABF" w:rsidRPr="0019505C" w:rsidRDefault="000D6ABF" w:rsidP="000D6ABF">
      <w:pPr>
        <w:pStyle w:val="Default"/>
        <w:jc w:val="both"/>
        <w:rPr>
          <w:sz w:val="28"/>
          <w:szCs w:val="28"/>
        </w:rPr>
      </w:pPr>
    </w:p>
    <w:tbl>
      <w:tblPr>
        <w:tblStyle w:val="ab"/>
        <w:tblW w:w="0" w:type="auto"/>
        <w:tblInd w:w="108" w:type="dxa"/>
        <w:tblLook w:val="04A0"/>
      </w:tblPr>
      <w:tblGrid>
        <w:gridCol w:w="3082"/>
        <w:gridCol w:w="3190"/>
        <w:gridCol w:w="3191"/>
      </w:tblGrid>
      <w:tr w:rsidR="000D6ABF" w:rsidRPr="0019505C" w:rsidTr="000522C3">
        <w:tc>
          <w:tcPr>
            <w:tcW w:w="3082"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размер</w:t>
            </w:r>
          </w:p>
        </w:tc>
        <w:tc>
          <w:tcPr>
            <w:tcW w:w="3190"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форма</w:t>
            </w:r>
          </w:p>
        </w:tc>
        <w:tc>
          <w:tcPr>
            <w:tcW w:w="3191"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цвет</w:t>
            </w:r>
          </w:p>
        </w:tc>
      </w:tr>
      <w:tr w:rsidR="000D6ABF" w:rsidRPr="0019505C" w:rsidTr="000522C3">
        <w:tc>
          <w:tcPr>
            <w:tcW w:w="3082" w:type="dxa"/>
          </w:tcPr>
          <w:p w:rsidR="000D6ABF" w:rsidRPr="0019505C" w:rsidRDefault="000D6ABF" w:rsidP="000522C3">
            <w:pPr>
              <w:pStyle w:val="Default"/>
              <w:jc w:val="both"/>
              <w:rPr>
                <w:sz w:val="28"/>
                <w:szCs w:val="28"/>
              </w:rPr>
            </w:pPr>
          </w:p>
        </w:tc>
        <w:tc>
          <w:tcPr>
            <w:tcW w:w="3190" w:type="dxa"/>
          </w:tcPr>
          <w:p w:rsidR="000D6ABF" w:rsidRPr="0019505C" w:rsidRDefault="000D6ABF" w:rsidP="000522C3">
            <w:pPr>
              <w:pStyle w:val="Default"/>
              <w:jc w:val="both"/>
              <w:rPr>
                <w:sz w:val="28"/>
                <w:szCs w:val="28"/>
              </w:rPr>
            </w:pPr>
          </w:p>
        </w:tc>
        <w:tc>
          <w:tcPr>
            <w:tcW w:w="3191" w:type="dxa"/>
          </w:tcPr>
          <w:p w:rsidR="000D6ABF" w:rsidRPr="0019505C" w:rsidRDefault="000D6ABF" w:rsidP="000522C3">
            <w:pPr>
              <w:pStyle w:val="Default"/>
              <w:jc w:val="both"/>
              <w:rPr>
                <w:sz w:val="28"/>
                <w:szCs w:val="28"/>
              </w:rPr>
            </w:pPr>
          </w:p>
        </w:tc>
      </w:tr>
      <w:tr w:rsidR="000D6ABF" w:rsidRPr="0019505C" w:rsidTr="000522C3">
        <w:tc>
          <w:tcPr>
            <w:tcW w:w="3082" w:type="dxa"/>
          </w:tcPr>
          <w:p w:rsidR="000D6ABF" w:rsidRPr="0019505C" w:rsidRDefault="000D6ABF" w:rsidP="000522C3">
            <w:pPr>
              <w:pStyle w:val="Default"/>
              <w:jc w:val="both"/>
              <w:rPr>
                <w:sz w:val="28"/>
                <w:szCs w:val="28"/>
              </w:rPr>
            </w:pPr>
          </w:p>
        </w:tc>
        <w:tc>
          <w:tcPr>
            <w:tcW w:w="3190" w:type="dxa"/>
          </w:tcPr>
          <w:p w:rsidR="000D6ABF" w:rsidRPr="0019505C" w:rsidRDefault="000D6ABF" w:rsidP="000522C3">
            <w:pPr>
              <w:pStyle w:val="Default"/>
              <w:jc w:val="both"/>
              <w:rPr>
                <w:sz w:val="28"/>
                <w:szCs w:val="28"/>
              </w:rPr>
            </w:pPr>
          </w:p>
        </w:tc>
        <w:tc>
          <w:tcPr>
            <w:tcW w:w="3191" w:type="dxa"/>
          </w:tcPr>
          <w:p w:rsidR="000D6ABF" w:rsidRPr="0019505C" w:rsidRDefault="000D6ABF" w:rsidP="000522C3">
            <w:pPr>
              <w:pStyle w:val="Default"/>
              <w:jc w:val="both"/>
              <w:rPr>
                <w:sz w:val="28"/>
                <w:szCs w:val="28"/>
              </w:rPr>
            </w:pPr>
          </w:p>
        </w:tc>
      </w:tr>
      <w:tr w:rsidR="000D6ABF" w:rsidRPr="0019505C" w:rsidTr="000522C3">
        <w:tc>
          <w:tcPr>
            <w:tcW w:w="3082" w:type="dxa"/>
          </w:tcPr>
          <w:p w:rsidR="000D6ABF" w:rsidRPr="0019505C" w:rsidRDefault="000D6ABF" w:rsidP="000522C3">
            <w:pPr>
              <w:pStyle w:val="Default"/>
              <w:jc w:val="both"/>
              <w:rPr>
                <w:sz w:val="28"/>
                <w:szCs w:val="28"/>
              </w:rPr>
            </w:pPr>
          </w:p>
        </w:tc>
        <w:tc>
          <w:tcPr>
            <w:tcW w:w="3190" w:type="dxa"/>
          </w:tcPr>
          <w:p w:rsidR="000D6ABF" w:rsidRPr="0019505C" w:rsidRDefault="000D6ABF" w:rsidP="000522C3">
            <w:pPr>
              <w:pStyle w:val="Default"/>
              <w:jc w:val="both"/>
              <w:rPr>
                <w:sz w:val="28"/>
                <w:szCs w:val="28"/>
              </w:rPr>
            </w:pPr>
          </w:p>
        </w:tc>
        <w:tc>
          <w:tcPr>
            <w:tcW w:w="3191" w:type="dxa"/>
          </w:tcPr>
          <w:p w:rsidR="000D6ABF" w:rsidRPr="0019505C" w:rsidRDefault="000D6ABF" w:rsidP="000522C3">
            <w:pPr>
              <w:pStyle w:val="Default"/>
              <w:jc w:val="both"/>
              <w:rPr>
                <w:sz w:val="28"/>
                <w:szCs w:val="28"/>
              </w:rPr>
            </w:pPr>
          </w:p>
        </w:tc>
      </w:tr>
    </w:tbl>
    <w:p w:rsidR="000D6ABF" w:rsidRPr="0019505C" w:rsidRDefault="000D6ABF" w:rsidP="000D6ABF">
      <w:pPr>
        <w:pStyle w:val="Default"/>
        <w:jc w:val="both"/>
        <w:rPr>
          <w:sz w:val="28"/>
          <w:szCs w:val="28"/>
        </w:rPr>
      </w:pPr>
    </w:p>
    <w:p w:rsidR="000D6ABF" w:rsidRPr="0019505C" w:rsidRDefault="000D6ABF" w:rsidP="000D6ABF">
      <w:pPr>
        <w:pStyle w:val="Default"/>
        <w:jc w:val="both"/>
        <w:rPr>
          <w:sz w:val="28"/>
          <w:szCs w:val="28"/>
        </w:rPr>
      </w:pPr>
      <w:r w:rsidRPr="0019505C">
        <w:rPr>
          <w:sz w:val="28"/>
          <w:szCs w:val="28"/>
        </w:rPr>
        <w:t>Слова для выбора:</w:t>
      </w:r>
    </w:p>
    <w:p w:rsidR="000D6ABF" w:rsidRPr="0019505C" w:rsidRDefault="000D6ABF" w:rsidP="000D6ABF">
      <w:pPr>
        <w:pStyle w:val="Default"/>
        <w:jc w:val="both"/>
        <w:rPr>
          <w:sz w:val="28"/>
          <w:szCs w:val="28"/>
        </w:rPr>
      </w:pPr>
    </w:p>
    <w:tbl>
      <w:tblPr>
        <w:tblStyle w:val="ab"/>
        <w:tblW w:w="0" w:type="auto"/>
        <w:tblInd w:w="108" w:type="dxa"/>
        <w:tblLook w:val="04A0"/>
      </w:tblPr>
      <w:tblGrid>
        <w:gridCol w:w="2284"/>
        <w:gridCol w:w="2393"/>
        <w:gridCol w:w="2393"/>
        <w:gridCol w:w="2393"/>
      </w:tblGrid>
      <w:tr w:rsidR="000D6ABF" w:rsidRPr="0019505C" w:rsidTr="000522C3">
        <w:tc>
          <w:tcPr>
            <w:tcW w:w="2284" w:type="dxa"/>
          </w:tcPr>
          <w:p w:rsidR="000D6ABF" w:rsidRPr="0019505C" w:rsidRDefault="000D6ABF" w:rsidP="000522C3">
            <w:pPr>
              <w:pStyle w:val="Default"/>
              <w:jc w:val="both"/>
              <w:rPr>
                <w:sz w:val="28"/>
                <w:szCs w:val="28"/>
              </w:rPr>
            </w:pPr>
            <w:r w:rsidRPr="0019505C">
              <w:rPr>
                <w:sz w:val="28"/>
                <w:szCs w:val="28"/>
              </w:rPr>
              <w:t>квадрат</w:t>
            </w:r>
          </w:p>
        </w:tc>
        <w:tc>
          <w:tcPr>
            <w:tcW w:w="2393" w:type="dxa"/>
          </w:tcPr>
          <w:p w:rsidR="000D6ABF" w:rsidRPr="0019505C" w:rsidRDefault="000D6ABF" w:rsidP="000522C3">
            <w:pPr>
              <w:pStyle w:val="Default"/>
              <w:jc w:val="both"/>
              <w:rPr>
                <w:sz w:val="28"/>
                <w:szCs w:val="28"/>
              </w:rPr>
            </w:pPr>
            <w:r w:rsidRPr="0019505C">
              <w:rPr>
                <w:sz w:val="28"/>
                <w:szCs w:val="28"/>
              </w:rPr>
              <w:t>красный</w:t>
            </w:r>
          </w:p>
        </w:tc>
        <w:tc>
          <w:tcPr>
            <w:tcW w:w="2393" w:type="dxa"/>
          </w:tcPr>
          <w:p w:rsidR="000D6ABF" w:rsidRPr="0019505C" w:rsidRDefault="000D6ABF" w:rsidP="000522C3">
            <w:pPr>
              <w:pStyle w:val="Default"/>
              <w:jc w:val="both"/>
              <w:rPr>
                <w:sz w:val="28"/>
                <w:szCs w:val="28"/>
              </w:rPr>
            </w:pPr>
            <w:r w:rsidRPr="0019505C">
              <w:rPr>
                <w:sz w:val="28"/>
                <w:szCs w:val="28"/>
              </w:rPr>
              <w:t>круглый</w:t>
            </w:r>
          </w:p>
        </w:tc>
        <w:tc>
          <w:tcPr>
            <w:tcW w:w="2393" w:type="dxa"/>
          </w:tcPr>
          <w:p w:rsidR="000D6ABF" w:rsidRPr="0019505C" w:rsidRDefault="000D6ABF" w:rsidP="000522C3">
            <w:pPr>
              <w:pStyle w:val="Default"/>
              <w:jc w:val="both"/>
              <w:rPr>
                <w:sz w:val="28"/>
                <w:szCs w:val="28"/>
              </w:rPr>
            </w:pPr>
            <w:r w:rsidRPr="0019505C">
              <w:rPr>
                <w:sz w:val="28"/>
                <w:szCs w:val="28"/>
              </w:rPr>
              <w:t>закруглить</w:t>
            </w:r>
          </w:p>
        </w:tc>
      </w:tr>
      <w:tr w:rsidR="000D6ABF" w:rsidRPr="0019505C" w:rsidTr="000522C3">
        <w:tc>
          <w:tcPr>
            <w:tcW w:w="2284" w:type="dxa"/>
          </w:tcPr>
          <w:p w:rsidR="000D6ABF" w:rsidRPr="0019505C" w:rsidRDefault="000D6ABF" w:rsidP="000522C3">
            <w:pPr>
              <w:pStyle w:val="Default"/>
              <w:jc w:val="both"/>
              <w:rPr>
                <w:sz w:val="28"/>
                <w:szCs w:val="28"/>
              </w:rPr>
            </w:pPr>
            <w:r w:rsidRPr="0019505C">
              <w:rPr>
                <w:sz w:val="28"/>
                <w:szCs w:val="28"/>
              </w:rPr>
              <w:t>закруглить</w:t>
            </w:r>
          </w:p>
        </w:tc>
        <w:tc>
          <w:tcPr>
            <w:tcW w:w="2393" w:type="dxa"/>
          </w:tcPr>
          <w:p w:rsidR="000D6ABF" w:rsidRPr="0019505C" w:rsidRDefault="000D6ABF" w:rsidP="000522C3">
            <w:pPr>
              <w:pStyle w:val="Default"/>
              <w:jc w:val="both"/>
              <w:rPr>
                <w:sz w:val="28"/>
                <w:szCs w:val="28"/>
              </w:rPr>
            </w:pPr>
            <w:r w:rsidRPr="0019505C">
              <w:rPr>
                <w:sz w:val="28"/>
                <w:szCs w:val="28"/>
              </w:rPr>
              <w:t>круг</w:t>
            </w:r>
          </w:p>
        </w:tc>
        <w:tc>
          <w:tcPr>
            <w:tcW w:w="2393" w:type="dxa"/>
          </w:tcPr>
          <w:p w:rsidR="000D6ABF" w:rsidRPr="0019505C" w:rsidRDefault="000D6ABF" w:rsidP="000522C3">
            <w:pPr>
              <w:pStyle w:val="Default"/>
              <w:jc w:val="both"/>
              <w:rPr>
                <w:sz w:val="28"/>
                <w:szCs w:val="28"/>
              </w:rPr>
            </w:pPr>
            <w:r w:rsidRPr="0019505C">
              <w:rPr>
                <w:sz w:val="28"/>
                <w:szCs w:val="28"/>
              </w:rPr>
              <w:t>покраснеть</w:t>
            </w:r>
          </w:p>
        </w:tc>
        <w:tc>
          <w:tcPr>
            <w:tcW w:w="2393" w:type="dxa"/>
          </w:tcPr>
          <w:p w:rsidR="000D6ABF" w:rsidRPr="0019505C" w:rsidRDefault="000D6ABF" w:rsidP="000522C3">
            <w:pPr>
              <w:pStyle w:val="Default"/>
              <w:jc w:val="both"/>
              <w:rPr>
                <w:sz w:val="28"/>
                <w:szCs w:val="28"/>
              </w:rPr>
            </w:pPr>
            <w:r w:rsidRPr="0019505C">
              <w:rPr>
                <w:sz w:val="28"/>
                <w:szCs w:val="28"/>
              </w:rPr>
              <w:t>сирень</w:t>
            </w:r>
          </w:p>
        </w:tc>
      </w:tr>
      <w:tr w:rsidR="000D6ABF" w:rsidRPr="0019505C" w:rsidTr="000522C3">
        <w:tc>
          <w:tcPr>
            <w:tcW w:w="2284" w:type="dxa"/>
          </w:tcPr>
          <w:p w:rsidR="000D6ABF" w:rsidRPr="0019505C" w:rsidRDefault="000D6ABF" w:rsidP="000522C3">
            <w:pPr>
              <w:pStyle w:val="Default"/>
              <w:jc w:val="both"/>
              <w:rPr>
                <w:sz w:val="28"/>
                <w:szCs w:val="28"/>
              </w:rPr>
            </w:pPr>
            <w:r w:rsidRPr="0019505C">
              <w:rPr>
                <w:sz w:val="28"/>
                <w:szCs w:val="28"/>
              </w:rPr>
              <w:t>треугольный</w:t>
            </w:r>
          </w:p>
        </w:tc>
        <w:tc>
          <w:tcPr>
            <w:tcW w:w="2393" w:type="dxa"/>
          </w:tcPr>
          <w:p w:rsidR="000D6ABF" w:rsidRPr="0019505C" w:rsidRDefault="000D6ABF" w:rsidP="000522C3">
            <w:pPr>
              <w:pStyle w:val="Default"/>
              <w:jc w:val="both"/>
              <w:rPr>
                <w:sz w:val="28"/>
                <w:szCs w:val="28"/>
              </w:rPr>
            </w:pPr>
            <w:r w:rsidRPr="0019505C">
              <w:rPr>
                <w:sz w:val="28"/>
                <w:szCs w:val="28"/>
              </w:rPr>
              <w:t>белизна</w:t>
            </w:r>
          </w:p>
        </w:tc>
        <w:tc>
          <w:tcPr>
            <w:tcW w:w="2393" w:type="dxa"/>
          </w:tcPr>
          <w:p w:rsidR="000D6ABF" w:rsidRPr="0019505C" w:rsidRDefault="000D6ABF" w:rsidP="000522C3">
            <w:pPr>
              <w:pStyle w:val="Default"/>
              <w:jc w:val="both"/>
              <w:rPr>
                <w:sz w:val="28"/>
                <w:szCs w:val="28"/>
              </w:rPr>
            </w:pPr>
            <w:r w:rsidRPr="0019505C">
              <w:rPr>
                <w:sz w:val="28"/>
                <w:szCs w:val="28"/>
              </w:rPr>
              <w:t>белый</w:t>
            </w:r>
          </w:p>
        </w:tc>
        <w:tc>
          <w:tcPr>
            <w:tcW w:w="2393" w:type="dxa"/>
          </w:tcPr>
          <w:p w:rsidR="000D6ABF" w:rsidRPr="0019505C" w:rsidRDefault="000D6ABF" w:rsidP="000522C3">
            <w:pPr>
              <w:pStyle w:val="Default"/>
              <w:jc w:val="both"/>
              <w:rPr>
                <w:sz w:val="28"/>
                <w:szCs w:val="28"/>
              </w:rPr>
            </w:pPr>
            <w:r w:rsidRPr="0019505C">
              <w:rPr>
                <w:sz w:val="28"/>
                <w:szCs w:val="28"/>
              </w:rPr>
              <w:t>синева</w:t>
            </w:r>
          </w:p>
        </w:tc>
      </w:tr>
      <w:tr w:rsidR="000D6ABF" w:rsidRPr="0019505C" w:rsidTr="000522C3">
        <w:tc>
          <w:tcPr>
            <w:tcW w:w="2284" w:type="dxa"/>
          </w:tcPr>
          <w:p w:rsidR="000D6ABF" w:rsidRPr="0019505C" w:rsidRDefault="000D6ABF" w:rsidP="000522C3">
            <w:pPr>
              <w:pStyle w:val="Default"/>
              <w:jc w:val="both"/>
              <w:rPr>
                <w:sz w:val="28"/>
                <w:szCs w:val="28"/>
              </w:rPr>
            </w:pPr>
            <w:r w:rsidRPr="0019505C">
              <w:rPr>
                <w:sz w:val="28"/>
                <w:szCs w:val="28"/>
              </w:rPr>
              <w:t>краснота</w:t>
            </w:r>
          </w:p>
        </w:tc>
        <w:tc>
          <w:tcPr>
            <w:tcW w:w="2393" w:type="dxa"/>
          </w:tcPr>
          <w:p w:rsidR="000D6ABF" w:rsidRPr="0019505C" w:rsidRDefault="000D6ABF" w:rsidP="000522C3">
            <w:pPr>
              <w:pStyle w:val="Default"/>
              <w:jc w:val="both"/>
              <w:rPr>
                <w:sz w:val="28"/>
                <w:szCs w:val="28"/>
              </w:rPr>
            </w:pPr>
            <w:r w:rsidRPr="0019505C">
              <w:rPr>
                <w:sz w:val="28"/>
                <w:szCs w:val="28"/>
              </w:rPr>
              <w:t>квадратный</w:t>
            </w:r>
          </w:p>
        </w:tc>
        <w:tc>
          <w:tcPr>
            <w:tcW w:w="2393" w:type="dxa"/>
          </w:tcPr>
          <w:p w:rsidR="000D6ABF" w:rsidRPr="0019505C" w:rsidRDefault="000D6ABF" w:rsidP="000522C3">
            <w:pPr>
              <w:pStyle w:val="Default"/>
              <w:jc w:val="both"/>
              <w:rPr>
                <w:sz w:val="28"/>
                <w:szCs w:val="28"/>
              </w:rPr>
            </w:pPr>
            <w:r w:rsidRPr="0019505C">
              <w:rPr>
                <w:sz w:val="28"/>
                <w:szCs w:val="28"/>
              </w:rPr>
              <w:t>треугольник</w:t>
            </w:r>
          </w:p>
        </w:tc>
        <w:tc>
          <w:tcPr>
            <w:tcW w:w="2393" w:type="dxa"/>
          </w:tcPr>
          <w:p w:rsidR="000D6ABF" w:rsidRPr="0019505C" w:rsidRDefault="000D6ABF" w:rsidP="000522C3">
            <w:pPr>
              <w:pStyle w:val="Default"/>
              <w:jc w:val="both"/>
              <w:rPr>
                <w:sz w:val="28"/>
                <w:szCs w:val="28"/>
              </w:rPr>
            </w:pPr>
            <w:r w:rsidRPr="0019505C">
              <w:rPr>
                <w:sz w:val="28"/>
                <w:szCs w:val="28"/>
              </w:rPr>
              <w:t>зелень</w:t>
            </w:r>
          </w:p>
        </w:tc>
      </w:tr>
      <w:tr w:rsidR="000D6ABF" w:rsidRPr="0019505C" w:rsidTr="000522C3">
        <w:tc>
          <w:tcPr>
            <w:tcW w:w="2284" w:type="dxa"/>
          </w:tcPr>
          <w:p w:rsidR="000D6ABF" w:rsidRPr="0019505C" w:rsidRDefault="000D6ABF" w:rsidP="000522C3">
            <w:pPr>
              <w:pStyle w:val="Default"/>
              <w:jc w:val="both"/>
              <w:rPr>
                <w:sz w:val="28"/>
                <w:szCs w:val="28"/>
              </w:rPr>
            </w:pPr>
            <w:r w:rsidRPr="0019505C">
              <w:rPr>
                <w:sz w:val="28"/>
                <w:szCs w:val="28"/>
              </w:rPr>
              <w:t>белеет</w:t>
            </w:r>
          </w:p>
        </w:tc>
        <w:tc>
          <w:tcPr>
            <w:tcW w:w="2393" w:type="dxa"/>
          </w:tcPr>
          <w:p w:rsidR="000D6ABF" w:rsidRPr="0019505C" w:rsidRDefault="000D6ABF" w:rsidP="000522C3">
            <w:pPr>
              <w:pStyle w:val="Default"/>
              <w:jc w:val="both"/>
              <w:rPr>
                <w:sz w:val="28"/>
                <w:szCs w:val="28"/>
              </w:rPr>
            </w:pPr>
            <w:r w:rsidRPr="0019505C">
              <w:rPr>
                <w:sz w:val="28"/>
                <w:szCs w:val="28"/>
              </w:rPr>
              <w:t>позолота</w:t>
            </w:r>
          </w:p>
        </w:tc>
        <w:tc>
          <w:tcPr>
            <w:tcW w:w="2393" w:type="dxa"/>
          </w:tcPr>
          <w:p w:rsidR="000D6ABF" w:rsidRPr="0019505C" w:rsidRDefault="000D6ABF" w:rsidP="000522C3">
            <w:pPr>
              <w:pStyle w:val="Default"/>
              <w:jc w:val="both"/>
              <w:rPr>
                <w:sz w:val="28"/>
                <w:szCs w:val="28"/>
              </w:rPr>
            </w:pPr>
            <w:r w:rsidRPr="0019505C">
              <w:rPr>
                <w:sz w:val="28"/>
                <w:szCs w:val="28"/>
              </w:rPr>
              <w:t>золотится</w:t>
            </w:r>
          </w:p>
        </w:tc>
        <w:tc>
          <w:tcPr>
            <w:tcW w:w="2393" w:type="dxa"/>
          </w:tcPr>
          <w:p w:rsidR="000D6ABF" w:rsidRPr="0019505C" w:rsidRDefault="000D6ABF" w:rsidP="000522C3">
            <w:pPr>
              <w:pStyle w:val="Default"/>
              <w:jc w:val="both"/>
              <w:rPr>
                <w:sz w:val="28"/>
                <w:szCs w:val="28"/>
              </w:rPr>
            </w:pPr>
            <w:r w:rsidRPr="0019505C">
              <w:rPr>
                <w:sz w:val="28"/>
                <w:szCs w:val="28"/>
              </w:rPr>
              <w:t>серый</w:t>
            </w:r>
          </w:p>
        </w:tc>
      </w:tr>
      <w:tr w:rsidR="000D6ABF" w:rsidRPr="0019505C" w:rsidTr="000522C3">
        <w:tc>
          <w:tcPr>
            <w:tcW w:w="2284" w:type="dxa"/>
          </w:tcPr>
          <w:p w:rsidR="000D6ABF" w:rsidRPr="0019505C" w:rsidRDefault="000D6ABF" w:rsidP="000522C3">
            <w:pPr>
              <w:pStyle w:val="Default"/>
              <w:jc w:val="both"/>
              <w:rPr>
                <w:sz w:val="28"/>
                <w:szCs w:val="28"/>
              </w:rPr>
            </w:pPr>
            <w:r w:rsidRPr="0019505C">
              <w:rPr>
                <w:sz w:val="28"/>
                <w:szCs w:val="28"/>
              </w:rPr>
              <w:t>сиреневый</w:t>
            </w:r>
          </w:p>
        </w:tc>
        <w:tc>
          <w:tcPr>
            <w:tcW w:w="2393" w:type="dxa"/>
          </w:tcPr>
          <w:p w:rsidR="000D6ABF" w:rsidRPr="0019505C" w:rsidRDefault="000D6ABF" w:rsidP="000522C3">
            <w:pPr>
              <w:pStyle w:val="Default"/>
              <w:jc w:val="both"/>
              <w:rPr>
                <w:sz w:val="28"/>
                <w:szCs w:val="28"/>
              </w:rPr>
            </w:pPr>
            <w:r w:rsidRPr="0019505C">
              <w:rPr>
                <w:sz w:val="28"/>
                <w:szCs w:val="28"/>
              </w:rPr>
              <w:t>маленький</w:t>
            </w:r>
          </w:p>
        </w:tc>
        <w:tc>
          <w:tcPr>
            <w:tcW w:w="2393" w:type="dxa"/>
          </w:tcPr>
          <w:p w:rsidR="000D6ABF" w:rsidRPr="0019505C" w:rsidRDefault="000D6ABF" w:rsidP="000522C3">
            <w:pPr>
              <w:pStyle w:val="Default"/>
              <w:jc w:val="both"/>
              <w:rPr>
                <w:sz w:val="28"/>
                <w:szCs w:val="28"/>
              </w:rPr>
            </w:pPr>
            <w:r w:rsidRPr="0019505C">
              <w:rPr>
                <w:sz w:val="28"/>
                <w:szCs w:val="28"/>
              </w:rPr>
              <w:t>уменьшить</w:t>
            </w:r>
          </w:p>
        </w:tc>
        <w:tc>
          <w:tcPr>
            <w:tcW w:w="2393" w:type="dxa"/>
          </w:tcPr>
          <w:p w:rsidR="000D6ABF" w:rsidRPr="0019505C" w:rsidRDefault="000D6ABF" w:rsidP="000522C3">
            <w:pPr>
              <w:pStyle w:val="Default"/>
              <w:jc w:val="both"/>
              <w:rPr>
                <w:sz w:val="28"/>
                <w:szCs w:val="28"/>
              </w:rPr>
            </w:pPr>
            <w:r w:rsidRPr="0019505C">
              <w:rPr>
                <w:sz w:val="28"/>
                <w:szCs w:val="28"/>
              </w:rPr>
              <w:t>старый</w:t>
            </w:r>
          </w:p>
        </w:tc>
      </w:tr>
      <w:tr w:rsidR="000D6ABF" w:rsidRPr="0019505C" w:rsidTr="000522C3">
        <w:tc>
          <w:tcPr>
            <w:tcW w:w="2284" w:type="dxa"/>
          </w:tcPr>
          <w:p w:rsidR="000D6ABF" w:rsidRPr="0019505C" w:rsidRDefault="000D6ABF" w:rsidP="000522C3">
            <w:pPr>
              <w:pStyle w:val="Default"/>
              <w:jc w:val="both"/>
              <w:rPr>
                <w:sz w:val="28"/>
                <w:szCs w:val="28"/>
              </w:rPr>
            </w:pPr>
            <w:r w:rsidRPr="0019505C">
              <w:rPr>
                <w:sz w:val="28"/>
                <w:szCs w:val="28"/>
              </w:rPr>
              <w:t>мало</w:t>
            </w:r>
          </w:p>
        </w:tc>
        <w:tc>
          <w:tcPr>
            <w:tcW w:w="2393" w:type="dxa"/>
          </w:tcPr>
          <w:p w:rsidR="000D6ABF" w:rsidRPr="0019505C" w:rsidRDefault="000D6ABF" w:rsidP="000522C3">
            <w:pPr>
              <w:pStyle w:val="Default"/>
              <w:jc w:val="both"/>
              <w:rPr>
                <w:sz w:val="28"/>
                <w:szCs w:val="28"/>
              </w:rPr>
            </w:pPr>
            <w:r w:rsidRPr="0019505C">
              <w:rPr>
                <w:sz w:val="28"/>
                <w:szCs w:val="28"/>
              </w:rPr>
              <w:t>увеличить</w:t>
            </w:r>
          </w:p>
        </w:tc>
        <w:tc>
          <w:tcPr>
            <w:tcW w:w="2393" w:type="dxa"/>
          </w:tcPr>
          <w:p w:rsidR="000D6ABF" w:rsidRPr="0019505C" w:rsidRDefault="000D6ABF" w:rsidP="000522C3">
            <w:pPr>
              <w:pStyle w:val="Default"/>
              <w:jc w:val="both"/>
              <w:rPr>
                <w:sz w:val="28"/>
                <w:szCs w:val="28"/>
              </w:rPr>
            </w:pPr>
            <w:r w:rsidRPr="0019505C">
              <w:rPr>
                <w:sz w:val="28"/>
                <w:szCs w:val="28"/>
              </w:rPr>
              <w:t>огромный</w:t>
            </w:r>
          </w:p>
        </w:tc>
        <w:tc>
          <w:tcPr>
            <w:tcW w:w="2393" w:type="dxa"/>
          </w:tcPr>
          <w:p w:rsidR="000D6ABF" w:rsidRPr="0019505C" w:rsidRDefault="000D6ABF" w:rsidP="000522C3">
            <w:pPr>
              <w:pStyle w:val="Default"/>
              <w:jc w:val="both"/>
              <w:rPr>
                <w:sz w:val="28"/>
                <w:szCs w:val="28"/>
              </w:rPr>
            </w:pPr>
            <w:r w:rsidRPr="0019505C">
              <w:rPr>
                <w:sz w:val="28"/>
                <w:szCs w:val="28"/>
              </w:rPr>
              <w:t>умный</w:t>
            </w:r>
          </w:p>
        </w:tc>
      </w:tr>
    </w:tbl>
    <w:p w:rsidR="000D6ABF" w:rsidRDefault="000D6ABF" w:rsidP="000D6ABF">
      <w:pPr>
        <w:pStyle w:val="Default"/>
        <w:jc w:val="both"/>
        <w:rPr>
          <w:b/>
          <w:i/>
          <w:sz w:val="28"/>
          <w:szCs w:val="28"/>
        </w:rPr>
      </w:pPr>
    </w:p>
    <w:p w:rsidR="000D6ABF" w:rsidRPr="0019505C" w:rsidRDefault="000D6ABF" w:rsidP="000D6ABF">
      <w:pPr>
        <w:pStyle w:val="Default"/>
        <w:jc w:val="both"/>
        <w:rPr>
          <w:b/>
          <w:i/>
          <w:sz w:val="28"/>
          <w:szCs w:val="28"/>
        </w:rPr>
      </w:pPr>
      <w:r w:rsidRPr="0019505C">
        <w:rPr>
          <w:b/>
          <w:i/>
          <w:sz w:val="28"/>
          <w:szCs w:val="28"/>
        </w:rPr>
        <w:t>Ответ.</w:t>
      </w:r>
    </w:p>
    <w:p w:rsidR="000D6ABF" w:rsidRPr="0019505C" w:rsidRDefault="000D6ABF" w:rsidP="000D6ABF">
      <w:pPr>
        <w:pStyle w:val="Default"/>
        <w:jc w:val="both"/>
        <w:rPr>
          <w:b/>
          <w:i/>
          <w:sz w:val="28"/>
          <w:szCs w:val="28"/>
        </w:rPr>
      </w:pPr>
    </w:p>
    <w:tbl>
      <w:tblPr>
        <w:tblStyle w:val="ab"/>
        <w:tblW w:w="0" w:type="auto"/>
        <w:tblInd w:w="108" w:type="dxa"/>
        <w:tblLook w:val="04A0"/>
      </w:tblPr>
      <w:tblGrid>
        <w:gridCol w:w="3082"/>
        <w:gridCol w:w="3190"/>
        <w:gridCol w:w="3191"/>
      </w:tblGrid>
      <w:tr w:rsidR="000D6ABF" w:rsidRPr="0019505C" w:rsidTr="000522C3">
        <w:tc>
          <w:tcPr>
            <w:tcW w:w="3082"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размер</w:t>
            </w:r>
          </w:p>
        </w:tc>
        <w:tc>
          <w:tcPr>
            <w:tcW w:w="3190"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форма</w:t>
            </w:r>
          </w:p>
        </w:tc>
        <w:tc>
          <w:tcPr>
            <w:tcW w:w="3191" w:type="dxa"/>
            <w:shd w:val="clear" w:color="auto" w:fill="F2DBDB" w:themeFill="accent2" w:themeFillTint="33"/>
          </w:tcPr>
          <w:p w:rsidR="000D6ABF" w:rsidRPr="0019505C" w:rsidRDefault="000D6ABF" w:rsidP="000522C3">
            <w:pPr>
              <w:pStyle w:val="Default"/>
              <w:jc w:val="center"/>
              <w:rPr>
                <w:sz w:val="28"/>
                <w:szCs w:val="28"/>
              </w:rPr>
            </w:pPr>
            <w:r w:rsidRPr="0019505C">
              <w:rPr>
                <w:sz w:val="28"/>
                <w:szCs w:val="28"/>
              </w:rPr>
              <w:t>цвет</w:t>
            </w:r>
          </w:p>
        </w:tc>
      </w:tr>
      <w:tr w:rsidR="000D6ABF" w:rsidRPr="0019505C" w:rsidTr="000522C3">
        <w:tc>
          <w:tcPr>
            <w:tcW w:w="3082" w:type="dxa"/>
          </w:tcPr>
          <w:p w:rsidR="000D6ABF" w:rsidRPr="0019505C" w:rsidRDefault="000D6ABF" w:rsidP="000522C3">
            <w:pPr>
              <w:pStyle w:val="Default"/>
              <w:jc w:val="both"/>
              <w:rPr>
                <w:sz w:val="28"/>
                <w:szCs w:val="28"/>
              </w:rPr>
            </w:pPr>
            <w:r w:rsidRPr="0019505C">
              <w:rPr>
                <w:sz w:val="28"/>
                <w:szCs w:val="28"/>
              </w:rPr>
              <w:t>маленький</w:t>
            </w:r>
          </w:p>
        </w:tc>
        <w:tc>
          <w:tcPr>
            <w:tcW w:w="3190" w:type="dxa"/>
          </w:tcPr>
          <w:p w:rsidR="000D6ABF" w:rsidRPr="0019505C" w:rsidRDefault="000D6ABF" w:rsidP="000522C3">
            <w:pPr>
              <w:pStyle w:val="Default"/>
              <w:jc w:val="both"/>
              <w:rPr>
                <w:sz w:val="28"/>
                <w:szCs w:val="28"/>
              </w:rPr>
            </w:pPr>
            <w:r w:rsidRPr="0019505C">
              <w:rPr>
                <w:sz w:val="28"/>
                <w:szCs w:val="28"/>
              </w:rPr>
              <w:t>треугольный</w:t>
            </w:r>
          </w:p>
        </w:tc>
        <w:tc>
          <w:tcPr>
            <w:tcW w:w="3191" w:type="dxa"/>
          </w:tcPr>
          <w:p w:rsidR="000D6ABF" w:rsidRPr="0019505C" w:rsidRDefault="000D6ABF" w:rsidP="000522C3">
            <w:pPr>
              <w:pStyle w:val="Default"/>
              <w:jc w:val="both"/>
              <w:rPr>
                <w:sz w:val="28"/>
                <w:szCs w:val="28"/>
              </w:rPr>
            </w:pPr>
            <w:r w:rsidRPr="0019505C">
              <w:rPr>
                <w:sz w:val="28"/>
                <w:szCs w:val="28"/>
              </w:rPr>
              <w:t>сиреневый</w:t>
            </w:r>
          </w:p>
        </w:tc>
      </w:tr>
      <w:tr w:rsidR="000D6ABF" w:rsidRPr="0019505C" w:rsidTr="000522C3">
        <w:tc>
          <w:tcPr>
            <w:tcW w:w="3082" w:type="dxa"/>
          </w:tcPr>
          <w:p w:rsidR="000D6ABF" w:rsidRPr="0019505C" w:rsidRDefault="000D6ABF" w:rsidP="000522C3">
            <w:pPr>
              <w:pStyle w:val="Default"/>
              <w:jc w:val="both"/>
              <w:rPr>
                <w:sz w:val="28"/>
                <w:szCs w:val="28"/>
              </w:rPr>
            </w:pPr>
            <w:r w:rsidRPr="0019505C">
              <w:rPr>
                <w:sz w:val="28"/>
                <w:szCs w:val="28"/>
              </w:rPr>
              <w:t>огромный</w:t>
            </w:r>
          </w:p>
        </w:tc>
        <w:tc>
          <w:tcPr>
            <w:tcW w:w="3190" w:type="dxa"/>
          </w:tcPr>
          <w:p w:rsidR="000D6ABF" w:rsidRPr="0019505C" w:rsidRDefault="000D6ABF" w:rsidP="000522C3">
            <w:pPr>
              <w:pStyle w:val="Default"/>
              <w:jc w:val="both"/>
              <w:rPr>
                <w:sz w:val="28"/>
                <w:szCs w:val="28"/>
              </w:rPr>
            </w:pPr>
            <w:r w:rsidRPr="0019505C">
              <w:rPr>
                <w:sz w:val="28"/>
                <w:szCs w:val="28"/>
              </w:rPr>
              <w:t>квадратный</w:t>
            </w:r>
          </w:p>
        </w:tc>
        <w:tc>
          <w:tcPr>
            <w:tcW w:w="3191" w:type="dxa"/>
          </w:tcPr>
          <w:p w:rsidR="000D6ABF" w:rsidRPr="0019505C" w:rsidRDefault="000D6ABF" w:rsidP="000522C3">
            <w:pPr>
              <w:pStyle w:val="Default"/>
              <w:jc w:val="both"/>
              <w:rPr>
                <w:sz w:val="28"/>
                <w:szCs w:val="28"/>
              </w:rPr>
            </w:pPr>
            <w:r w:rsidRPr="0019505C">
              <w:rPr>
                <w:sz w:val="28"/>
                <w:szCs w:val="28"/>
              </w:rPr>
              <w:t>красный</w:t>
            </w:r>
          </w:p>
        </w:tc>
      </w:tr>
      <w:tr w:rsidR="000D6ABF" w:rsidRPr="0019505C" w:rsidTr="000522C3">
        <w:tc>
          <w:tcPr>
            <w:tcW w:w="3082" w:type="dxa"/>
          </w:tcPr>
          <w:p w:rsidR="000D6ABF" w:rsidRPr="0019505C" w:rsidRDefault="000D6ABF" w:rsidP="000522C3">
            <w:pPr>
              <w:pStyle w:val="Default"/>
              <w:jc w:val="both"/>
              <w:rPr>
                <w:sz w:val="28"/>
                <w:szCs w:val="28"/>
              </w:rPr>
            </w:pPr>
            <w:r w:rsidRPr="0019505C">
              <w:rPr>
                <w:sz w:val="28"/>
                <w:szCs w:val="28"/>
              </w:rPr>
              <w:t>серый</w:t>
            </w:r>
          </w:p>
        </w:tc>
        <w:tc>
          <w:tcPr>
            <w:tcW w:w="3190" w:type="dxa"/>
          </w:tcPr>
          <w:p w:rsidR="000D6ABF" w:rsidRPr="0019505C" w:rsidRDefault="000D6ABF" w:rsidP="000522C3">
            <w:pPr>
              <w:pStyle w:val="Default"/>
              <w:jc w:val="both"/>
              <w:rPr>
                <w:sz w:val="28"/>
                <w:szCs w:val="28"/>
              </w:rPr>
            </w:pPr>
            <w:r w:rsidRPr="0019505C">
              <w:rPr>
                <w:sz w:val="28"/>
                <w:szCs w:val="28"/>
              </w:rPr>
              <w:t>круглый</w:t>
            </w:r>
          </w:p>
        </w:tc>
        <w:tc>
          <w:tcPr>
            <w:tcW w:w="3191" w:type="dxa"/>
          </w:tcPr>
          <w:p w:rsidR="000D6ABF" w:rsidRPr="0019505C" w:rsidRDefault="000D6ABF" w:rsidP="000522C3">
            <w:pPr>
              <w:pStyle w:val="Default"/>
              <w:jc w:val="both"/>
              <w:rPr>
                <w:sz w:val="28"/>
                <w:szCs w:val="28"/>
              </w:rPr>
            </w:pPr>
            <w:r w:rsidRPr="0019505C">
              <w:rPr>
                <w:sz w:val="28"/>
                <w:szCs w:val="28"/>
              </w:rPr>
              <w:t>белый</w:t>
            </w:r>
          </w:p>
        </w:tc>
      </w:tr>
    </w:tbl>
    <w:p w:rsidR="000D6ABF" w:rsidRPr="0019505C" w:rsidRDefault="000D6ABF" w:rsidP="000D6ABF">
      <w:pPr>
        <w:pStyle w:val="Default"/>
        <w:jc w:val="both"/>
        <w:rPr>
          <w:b/>
          <w:i/>
          <w:sz w:val="28"/>
          <w:szCs w:val="28"/>
        </w:rPr>
      </w:pPr>
    </w:p>
    <w:p w:rsidR="000D6ABF" w:rsidRPr="0019505C" w:rsidRDefault="000D6ABF" w:rsidP="000D6ABF">
      <w:pPr>
        <w:pStyle w:val="Default"/>
        <w:jc w:val="both"/>
        <w:rPr>
          <w:sz w:val="28"/>
          <w:szCs w:val="28"/>
        </w:rPr>
      </w:pPr>
      <w:r w:rsidRPr="0019505C">
        <w:rPr>
          <w:b/>
          <w:i/>
          <w:iCs/>
          <w:sz w:val="28"/>
          <w:szCs w:val="28"/>
        </w:rPr>
        <w:t>Комментарии.</w:t>
      </w:r>
      <w:r w:rsidRPr="0019505C">
        <w:rPr>
          <w:b/>
          <w:bCs/>
          <w:i/>
          <w:iCs/>
          <w:sz w:val="28"/>
          <w:szCs w:val="28"/>
        </w:rPr>
        <w:t xml:space="preserve"> </w:t>
      </w:r>
      <w:r w:rsidRPr="0019505C">
        <w:rPr>
          <w:bCs/>
          <w:iCs/>
          <w:sz w:val="28"/>
          <w:szCs w:val="28"/>
        </w:rPr>
        <w:t>После представления работ идёт короткое обсуждение, корректировка, исправление ошибок. Подводятся итоги.</w:t>
      </w:r>
    </w:p>
    <w:p w:rsidR="000D6ABF" w:rsidRPr="0019505C" w:rsidRDefault="000D6ABF" w:rsidP="000D6ABF">
      <w:pPr>
        <w:spacing w:after="0"/>
        <w:ind w:firstLine="0"/>
        <w:rPr>
          <w:rFonts w:ascii="Times New Roman" w:hAnsi="Times New Roman" w:cs="Times New Roman"/>
          <w:sz w:val="28"/>
          <w:szCs w:val="28"/>
        </w:rPr>
      </w:pPr>
      <w:r w:rsidRPr="0019505C">
        <w:rPr>
          <w:rFonts w:ascii="Times New Roman" w:hAnsi="Times New Roman" w:cs="Times New Roman"/>
          <w:b/>
          <w:bCs/>
          <w:sz w:val="28"/>
          <w:szCs w:val="28"/>
        </w:rPr>
        <w:t xml:space="preserve">Учитель. </w:t>
      </w:r>
      <w:r w:rsidRPr="0019505C">
        <w:rPr>
          <w:rFonts w:ascii="Times New Roman" w:hAnsi="Times New Roman" w:cs="Times New Roman"/>
          <w:sz w:val="28"/>
          <w:szCs w:val="28"/>
        </w:rPr>
        <w:t>Ребята, вам удалось правильно выбрать строительный материал. Думаю, муравьи будут рады.</w:t>
      </w:r>
    </w:p>
    <w:p w:rsidR="000D6ABF" w:rsidRPr="0019505C" w:rsidRDefault="000D6ABF" w:rsidP="000D6ABF">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0D6ABF" w:rsidRPr="0019505C" w:rsidRDefault="000D6ABF" w:rsidP="000D6ABF">
      <w:pPr>
        <w:pStyle w:val="Default"/>
        <w:rPr>
          <w:sz w:val="28"/>
          <w:szCs w:val="28"/>
        </w:rPr>
      </w:pPr>
    </w:p>
    <w:p w:rsidR="000D6ABF" w:rsidRDefault="000D6ABF" w:rsidP="000D6ABF">
      <w:pPr>
        <w:autoSpaceDE w:val="0"/>
        <w:autoSpaceDN w:val="0"/>
        <w:adjustRightInd w:val="0"/>
        <w:spacing w:after="0"/>
        <w:ind w:firstLine="0"/>
        <w:rPr>
          <w:rFonts w:ascii="Times New Roman" w:eastAsia="Calibri" w:hAnsi="Times New Roman" w:cs="Times New Roman"/>
          <w:sz w:val="28"/>
          <w:szCs w:val="28"/>
        </w:rPr>
      </w:pPr>
      <w:r w:rsidRPr="0019505C">
        <w:rPr>
          <w:rFonts w:ascii="Times New Roman" w:hAnsi="Times New Roman" w:cs="Times New Roman"/>
          <w:b/>
          <w:bCs/>
          <w:noProof/>
          <w:sz w:val="28"/>
          <w:szCs w:val="28"/>
          <w:lang w:eastAsia="ru-RU"/>
        </w:rPr>
        <w:drawing>
          <wp:inline distT="0" distB="0" distL="0" distR="0">
            <wp:extent cx="2733675" cy="789219"/>
            <wp:effectExtent l="19050" t="0" r="9525" b="0"/>
            <wp:docPr id="2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773510" cy="800719"/>
                    </a:xfrm>
                    <a:prstGeom prst="rect">
                      <a:avLst/>
                    </a:prstGeom>
                    <a:noFill/>
                    <a:ln w="9525">
                      <a:noFill/>
                      <a:miter lim="800000"/>
                      <a:headEnd/>
                      <a:tailEnd/>
                    </a:ln>
                  </pic:spPr>
                </pic:pic>
              </a:graphicData>
            </a:graphic>
          </wp:inline>
        </w:drawing>
      </w:r>
    </w:p>
    <w:p w:rsidR="000D6ABF" w:rsidRDefault="000D6ABF" w:rsidP="000D6ABF">
      <w:pPr>
        <w:pStyle w:val="Default"/>
        <w:jc w:val="center"/>
        <w:rPr>
          <w:sz w:val="36"/>
          <w:szCs w:val="36"/>
        </w:rPr>
      </w:pPr>
    </w:p>
    <w:p w:rsidR="00055379" w:rsidRPr="00055379" w:rsidRDefault="00055379" w:rsidP="0019505C">
      <w:pPr>
        <w:pStyle w:val="a7"/>
        <w:shd w:val="clear" w:color="auto" w:fill="FFFFFF"/>
        <w:spacing w:before="0" w:after="0"/>
        <w:rPr>
          <w:color w:val="000000"/>
          <w:sz w:val="28"/>
          <w:szCs w:val="28"/>
        </w:rPr>
      </w:pPr>
    </w:p>
    <w:p w:rsidR="0019505C" w:rsidRPr="00055379" w:rsidRDefault="0019505C" w:rsidP="00055379">
      <w:pPr>
        <w:pStyle w:val="Default"/>
        <w:jc w:val="both"/>
        <w:rPr>
          <w:sz w:val="28"/>
          <w:szCs w:val="28"/>
        </w:rPr>
      </w:pPr>
    </w:p>
    <w:p w:rsidR="00055379" w:rsidRDefault="00055379" w:rsidP="0019505C">
      <w:pPr>
        <w:autoSpaceDE w:val="0"/>
        <w:autoSpaceDN w:val="0"/>
        <w:adjustRightInd w:val="0"/>
        <w:spacing w:after="0"/>
        <w:ind w:firstLine="0"/>
        <w:rPr>
          <w:rFonts w:ascii="Times New Roman" w:hAnsi="Times New Roman" w:cs="Times New Roman"/>
          <w:b/>
          <w:bCs/>
          <w:i/>
          <w:iCs/>
          <w:color w:val="000000"/>
          <w:sz w:val="28"/>
          <w:szCs w:val="28"/>
        </w:rPr>
      </w:pPr>
    </w:p>
    <w:p w:rsidR="000D6ABF" w:rsidRDefault="000D6ABF" w:rsidP="00CB03DC">
      <w:pPr>
        <w:pStyle w:val="c95c15"/>
        <w:spacing w:before="0" w:beforeAutospacing="0" w:after="0" w:afterAutospacing="0" w:line="270" w:lineRule="atLeast"/>
        <w:jc w:val="center"/>
        <w:rPr>
          <w:b/>
          <w:sz w:val="36"/>
          <w:szCs w:val="36"/>
        </w:rPr>
      </w:pPr>
    </w:p>
    <w:p w:rsidR="000D6ABF" w:rsidRDefault="000D6ABF" w:rsidP="00CB03DC">
      <w:pPr>
        <w:pStyle w:val="c95c15"/>
        <w:spacing w:before="0" w:beforeAutospacing="0" w:after="0" w:afterAutospacing="0" w:line="270" w:lineRule="atLeast"/>
        <w:jc w:val="center"/>
        <w:rPr>
          <w:b/>
          <w:sz w:val="36"/>
          <w:szCs w:val="36"/>
        </w:rPr>
      </w:pPr>
    </w:p>
    <w:p w:rsidR="000D6ABF" w:rsidRDefault="000D6ABF" w:rsidP="00CB03DC">
      <w:pPr>
        <w:pStyle w:val="c95c15"/>
        <w:spacing w:before="0" w:beforeAutospacing="0" w:after="0" w:afterAutospacing="0" w:line="270" w:lineRule="atLeast"/>
        <w:jc w:val="center"/>
        <w:rPr>
          <w:b/>
          <w:sz w:val="36"/>
          <w:szCs w:val="36"/>
        </w:rPr>
      </w:pPr>
    </w:p>
    <w:p w:rsidR="000D6ABF" w:rsidRDefault="000D6ABF" w:rsidP="00CB03DC">
      <w:pPr>
        <w:pStyle w:val="c95c15"/>
        <w:spacing w:before="0" w:beforeAutospacing="0" w:after="0" w:afterAutospacing="0" w:line="270" w:lineRule="atLeast"/>
        <w:jc w:val="center"/>
        <w:rPr>
          <w:b/>
          <w:sz w:val="36"/>
          <w:szCs w:val="36"/>
        </w:rPr>
      </w:pPr>
    </w:p>
    <w:p w:rsidR="000D6ABF" w:rsidRDefault="000D6ABF" w:rsidP="00CB03DC">
      <w:pPr>
        <w:pStyle w:val="c95c15"/>
        <w:spacing w:before="0" w:beforeAutospacing="0" w:after="0" w:afterAutospacing="0" w:line="270" w:lineRule="atLeast"/>
        <w:jc w:val="center"/>
        <w:rPr>
          <w:b/>
          <w:sz w:val="36"/>
          <w:szCs w:val="36"/>
        </w:rPr>
      </w:pPr>
    </w:p>
    <w:p w:rsidR="000D6ABF" w:rsidRDefault="000D6ABF" w:rsidP="00CB03DC">
      <w:pPr>
        <w:pStyle w:val="c95c15"/>
        <w:spacing w:before="0" w:beforeAutospacing="0" w:after="0" w:afterAutospacing="0" w:line="270" w:lineRule="atLeast"/>
        <w:jc w:val="center"/>
        <w:rPr>
          <w:b/>
          <w:sz w:val="36"/>
          <w:szCs w:val="36"/>
        </w:rPr>
      </w:pPr>
    </w:p>
    <w:p w:rsidR="000D6ABF" w:rsidRDefault="000D6ABF" w:rsidP="00CB03DC">
      <w:pPr>
        <w:pStyle w:val="c95c15"/>
        <w:spacing w:before="0" w:beforeAutospacing="0" w:after="0" w:afterAutospacing="0" w:line="270" w:lineRule="atLeast"/>
        <w:jc w:val="center"/>
        <w:rPr>
          <w:b/>
          <w:sz w:val="36"/>
          <w:szCs w:val="36"/>
        </w:rPr>
      </w:pPr>
    </w:p>
    <w:p w:rsidR="000D6ABF" w:rsidRDefault="000D6ABF" w:rsidP="00CB03DC">
      <w:pPr>
        <w:pStyle w:val="c95c15"/>
        <w:spacing w:before="0" w:beforeAutospacing="0" w:after="0" w:afterAutospacing="0" w:line="270" w:lineRule="atLeast"/>
        <w:jc w:val="center"/>
        <w:rPr>
          <w:b/>
          <w:sz w:val="36"/>
          <w:szCs w:val="36"/>
        </w:rPr>
      </w:pPr>
    </w:p>
    <w:p w:rsidR="000D6ABF" w:rsidRDefault="000D6ABF" w:rsidP="00CB03DC">
      <w:pPr>
        <w:pStyle w:val="c95c15"/>
        <w:spacing w:before="0" w:beforeAutospacing="0" w:after="0" w:afterAutospacing="0" w:line="270" w:lineRule="atLeast"/>
        <w:jc w:val="center"/>
        <w:rPr>
          <w:b/>
          <w:sz w:val="36"/>
          <w:szCs w:val="36"/>
        </w:rPr>
      </w:pPr>
    </w:p>
    <w:p w:rsidR="000D6ABF" w:rsidRDefault="000D6ABF" w:rsidP="00CB03DC">
      <w:pPr>
        <w:pStyle w:val="c95c15"/>
        <w:spacing w:before="0" w:beforeAutospacing="0" w:after="0" w:afterAutospacing="0" w:line="270" w:lineRule="atLeast"/>
        <w:jc w:val="center"/>
        <w:rPr>
          <w:b/>
          <w:sz w:val="36"/>
          <w:szCs w:val="36"/>
        </w:rPr>
      </w:pPr>
    </w:p>
    <w:p w:rsidR="000D6ABF" w:rsidRDefault="000D6ABF" w:rsidP="00CB03DC">
      <w:pPr>
        <w:pStyle w:val="c95c15"/>
        <w:spacing w:before="0" w:beforeAutospacing="0" w:after="0" w:afterAutospacing="0" w:line="270" w:lineRule="atLeast"/>
        <w:jc w:val="center"/>
        <w:rPr>
          <w:b/>
          <w:sz w:val="36"/>
          <w:szCs w:val="36"/>
        </w:rPr>
      </w:pPr>
    </w:p>
    <w:p w:rsidR="00D7532E" w:rsidRPr="00D7532E" w:rsidRDefault="00D7532E" w:rsidP="00CB03DC">
      <w:pPr>
        <w:pStyle w:val="c95c15"/>
        <w:spacing w:before="0" w:beforeAutospacing="0" w:after="0" w:afterAutospacing="0" w:line="270" w:lineRule="atLeast"/>
        <w:jc w:val="center"/>
        <w:rPr>
          <w:b/>
          <w:sz w:val="36"/>
          <w:szCs w:val="36"/>
        </w:rPr>
      </w:pPr>
      <w:r w:rsidRPr="00D7532E">
        <w:rPr>
          <w:b/>
          <w:sz w:val="36"/>
          <w:szCs w:val="36"/>
        </w:rPr>
        <w:t>Список литературы</w:t>
      </w:r>
    </w:p>
    <w:p w:rsidR="00D7532E" w:rsidRDefault="00D7532E" w:rsidP="009A09E7">
      <w:pPr>
        <w:pStyle w:val="c95c15"/>
        <w:spacing w:before="0" w:beforeAutospacing="0" w:after="0" w:afterAutospacing="0" w:line="270" w:lineRule="atLeast"/>
        <w:jc w:val="both"/>
        <w:rPr>
          <w:b/>
          <w:sz w:val="28"/>
          <w:szCs w:val="28"/>
        </w:rPr>
      </w:pPr>
    </w:p>
    <w:p w:rsidR="00D7532E" w:rsidRDefault="00D7532E" w:rsidP="00D7532E">
      <w:pPr>
        <w:pStyle w:val="a8"/>
        <w:numPr>
          <w:ilvl w:val="0"/>
          <w:numId w:val="36"/>
        </w:numPr>
        <w:autoSpaceDE w:val="0"/>
        <w:autoSpaceDN w:val="0"/>
        <w:adjustRightInd w:val="0"/>
        <w:jc w:val="both"/>
        <w:rPr>
          <w:sz w:val="28"/>
          <w:szCs w:val="28"/>
        </w:rPr>
      </w:pPr>
      <w:r w:rsidRPr="00633EED">
        <w:rPr>
          <w:bCs/>
          <w:sz w:val="28"/>
          <w:szCs w:val="28"/>
        </w:rPr>
        <w:t>Как проектировать</w:t>
      </w:r>
      <w:r w:rsidRPr="00D7532E">
        <w:rPr>
          <w:b/>
          <w:bCs/>
          <w:sz w:val="28"/>
          <w:szCs w:val="28"/>
        </w:rPr>
        <w:t xml:space="preserve"> </w:t>
      </w:r>
      <w:r w:rsidRPr="00D7532E">
        <w:rPr>
          <w:sz w:val="28"/>
          <w:szCs w:val="28"/>
        </w:rPr>
        <w:t>универсальные учебные действия в начальной школе: от действия к мысли: пособие для учителя / [А.Г. Асмолов, Г.В. Бурменская, И.А. Володарская и др.]; под ред. А.Г. Асмолова. — М.: Просвещение, 2008.</w:t>
      </w:r>
      <w:r w:rsidRPr="00D7532E">
        <w:rPr>
          <w:rFonts w:ascii="NewtonCSanPin-Regular" w:hAnsi="NewtonCSanPin-Regular" w:cs="NewtonCSanPin-Regular"/>
          <w:sz w:val="21"/>
          <w:szCs w:val="21"/>
        </w:rPr>
        <w:t xml:space="preserve"> </w:t>
      </w:r>
      <w:r w:rsidRPr="00D7532E">
        <w:rPr>
          <w:sz w:val="28"/>
          <w:szCs w:val="28"/>
        </w:rPr>
        <w:t>— 151 с.</w:t>
      </w:r>
    </w:p>
    <w:p w:rsidR="00D7532E" w:rsidRPr="00D7532E" w:rsidRDefault="00D7532E" w:rsidP="00D7532E">
      <w:pPr>
        <w:pStyle w:val="a8"/>
        <w:numPr>
          <w:ilvl w:val="0"/>
          <w:numId w:val="36"/>
        </w:numPr>
        <w:autoSpaceDE w:val="0"/>
        <w:autoSpaceDN w:val="0"/>
        <w:adjustRightInd w:val="0"/>
        <w:rPr>
          <w:color w:val="000000"/>
          <w:sz w:val="28"/>
          <w:szCs w:val="28"/>
        </w:rPr>
      </w:pPr>
      <w:r w:rsidRPr="00D7532E">
        <w:rPr>
          <w:iCs/>
          <w:color w:val="000000"/>
          <w:sz w:val="28"/>
          <w:szCs w:val="28"/>
        </w:rPr>
        <w:t xml:space="preserve">Воронцов А. Б. </w:t>
      </w:r>
      <w:r w:rsidRPr="00D7532E">
        <w:rPr>
          <w:color w:val="000000"/>
          <w:sz w:val="28"/>
          <w:szCs w:val="28"/>
        </w:rPr>
        <w:t xml:space="preserve">Проектные задачи в начальной школе / А. Б. Воронцов и др. – М.: Просвещение, 2011. – 176 с. </w:t>
      </w:r>
    </w:p>
    <w:p w:rsidR="00D7532E" w:rsidRPr="00D7532E" w:rsidRDefault="00D7532E" w:rsidP="00D7532E">
      <w:pPr>
        <w:pStyle w:val="a8"/>
        <w:numPr>
          <w:ilvl w:val="0"/>
          <w:numId w:val="36"/>
        </w:numPr>
        <w:rPr>
          <w:sz w:val="28"/>
          <w:szCs w:val="28"/>
        </w:rPr>
      </w:pPr>
      <w:r w:rsidRPr="00D7532E">
        <w:rPr>
          <w:sz w:val="28"/>
          <w:szCs w:val="28"/>
        </w:rPr>
        <w:t>Чумакова И. А. Проектная зад</w:t>
      </w:r>
      <w:r>
        <w:rPr>
          <w:sz w:val="28"/>
          <w:szCs w:val="28"/>
        </w:rPr>
        <w:t>ача как способ формирования уни</w:t>
      </w:r>
      <w:r w:rsidRPr="00D7532E">
        <w:rPr>
          <w:sz w:val="28"/>
          <w:szCs w:val="28"/>
        </w:rPr>
        <w:t xml:space="preserve">версальных учебных действий младших школьников: учебно-методическое пособие для учителя. – Глазов, 2012. – 144 с. </w:t>
      </w:r>
    </w:p>
    <w:p w:rsidR="00D7532E" w:rsidRPr="00D7532E" w:rsidRDefault="00D7532E" w:rsidP="00D7532E">
      <w:pPr>
        <w:pStyle w:val="a8"/>
        <w:autoSpaceDE w:val="0"/>
        <w:autoSpaceDN w:val="0"/>
        <w:adjustRightInd w:val="0"/>
        <w:jc w:val="both"/>
        <w:rPr>
          <w:rStyle w:val="c0c30c1"/>
          <w:sz w:val="28"/>
          <w:szCs w:val="28"/>
        </w:rPr>
      </w:pPr>
    </w:p>
    <w:p w:rsidR="00A258E8" w:rsidRPr="00D7532E" w:rsidRDefault="00A258E8">
      <w:pPr>
        <w:pStyle w:val="a8"/>
        <w:autoSpaceDE w:val="0"/>
        <w:autoSpaceDN w:val="0"/>
        <w:adjustRightInd w:val="0"/>
        <w:jc w:val="both"/>
        <w:rPr>
          <w:rStyle w:val="c0c30c1"/>
          <w:sz w:val="28"/>
          <w:szCs w:val="28"/>
        </w:rPr>
      </w:pPr>
    </w:p>
    <w:sectPr w:rsidR="00A258E8" w:rsidRPr="00D7532E" w:rsidSect="00D7532E">
      <w:footerReference w:type="default" r:id="rId44"/>
      <w:type w:val="continuous"/>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300" w:rsidRDefault="006F4300" w:rsidP="009A09E7">
      <w:pPr>
        <w:spacing w:after="0" w:line="240" w:lineRule="auto"/>
      </w:pPr>
      <w:r>
        <w:separator/>
      </w:r>
    </w:p>
  </w:endnote>
  <w:endnote w:type="continuationSeparator" w:id="1">
    <w:p w:rsidR="006F4300" w:rsidRDefault="006F4300" w:rsidP="009A09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NewtonCSanPin-Regular">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28209"/>
      <w:docPartObj>
        <w:docPartGallery w:val="Page Numbers (Bottom of Page)"/>
        <w:docPartUnique/>
      </w:docPartObj>
    </w:sdtPr>
    <w:sdtContent>
      <w:p w:rsidR="000D6ABF" w:rsidRDefault="000D6ABF">
        <w:pPr>
          <w:pStyle w:val="af0"/>
          <w:jc w:val="right"/>
        </w:pPr>
        <w:fldSimple w:instr=" PAGE   \* MERGEFORMAT ">
          <w:r w:rsidR="006F4300">
            <w:rPr>
              <w:noProof/>
            </w:rPr>
            <w:t>1</w:t>
          </w:r>
        </w:fldSimple>
      </w:p>
    </w:sdtContent>
  </w:sdt>
  <w:p w:rsidR="000D6ABF" w:rsidRDefault="000D6ABF">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9E7" w:rsidRDefault="001E2900">
    <w:pPr>
      <w:pStyle w:val="af0"/>
      <w:jc w:val="right"/>
    </w:pPr>
    <w:fldSimple w:instr=" PAGE   \* MERGEFORMAT ">
      <w:r w:rsidR="000D6ABF">
        <w:rPr>
          <w:noProof/>
        </w:rPr>
        <w:t>33</w:t>
      </w:r>
    </w:fldSimple>
  </w:p>
  <w:p w:rsidR="009A09E7" w:rsidRDefault="009A09E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300" w:rsidRDefault="006F4300" w:rsidP="009A09E7">
      <w:pPr>
        <w:spacing w:after="0" w:line="240" w:lineRule="auto"/>
      </w:pPr>
      <w:r>
        <w:separator/>
      </w:r>
    </w:p>
  </w:footnote>
  <w:footnote w:type="continuationSeparator" w:id="1">
    <w:p w:rsidR="006F4300" w:rsidRDefault="006F4300" w:rsidP="009A09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7.2pt;height:17.2pt;visibility:visible;mso-wrap-style:square" o:bullet="t">
        <v:imagedata r:id="rId1" o:title=""/>
      </v:shape>
    </w:pict>
  </w:numPicBullet>
  <w:numPicBullet w:numPicBulletId="1">
    <w:pict>
      <v:shape id="_x0000_i1043" type="#_x0000_t75" style="width:10.95pt;height:10.95pt" o:bullet="t">
        <v:imagedata r:id="rId2" o:title="BD21300_"/>
      </v:shape>
    </w:pict>
  </w:numPicBullet>
  <w:numPicBullet w:numPicBulletId="2">
    <w:pict>
      <v:shape id="_x0000_i1044" type="#_x0000_t75" style="width:10.95pt;height:10.95pt" o:bullet="t">
        <v:imagedata r:id="rId3" o:title="BD21295_"/>
      </v:shape>
    </w:pict>
  </w:numPicBullet>
  <w:abstractNum w:abstractNumId="0">
    <w:nsid w:val="066F73AC"/>
    <w:multiLevelType w:val="hybridMultilevel"/>
    <w:tmpl w:val="9EC213EA"/>
    <w:lvl w:ilvl="0" w:tplc="CA7477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DB20879"/>
    <w:multiLevelType w:val="hybridMultilevel"/>
    <w:tmpl w:val="7C787720"/>
    <w:lvl w:ilvl="0" w:tplc="44B418BE">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142C2"/>
    <w:multiLevelType w:val="hybridMultilevel"/>
    <w:tmpl w:val="BDCA9BB6"/>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14E124FE"/>
    <w:multiLevelType w:val="hybridMultilevel"/>
    <w:tmpl w:val="CA12C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90177"/>
    <w:multiLevelType w:val="hybridMultilevel"/>
    <w:tmpl w:val="5AC465F4"/>
    <w:lvl w:ilvl="0" w:tplc="17402FA6">
      <w:start w:val="1"/>
      <w:numFmt w:val="bullet"/>
      <w:lvlText w:val=""/>
      <w:lvlPicBulletId w:val="1"/>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16D06E95"/>
    <w:multiLevelType w:val="hybridMultilevel"/>
    <w:tmpl w:val="1DDCFB5A"/>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1B512A63"/>
    <w:multiLevelType w:val="hybridMultilevel"/>
    <w:tmpl w:val="91202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D27727"/>
    <w:multiLevelType w:val="hybridMultilevel"/>
    <w:tmpl w:val="FA040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EB45BC"/>
    <w:multiLevelType w:val="hybridMultilevel"/>
    <w:tmpl w:val="FA040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1F3EA2"/>
    <w:multiLevelType w:val="hybridMultilevel"/>
    <w:tmpl w:val="EDB6E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F046FA"/>
    <w:multiLevelType w:val="hybridMultilevel"/>
    <w:tmpl w:val="3D00A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F537AC"/>
    <w:multiLevelType w:val="hybridMultilevel"/>
    <w:tmpl w:val="011CD86A"/>
    <w:lvl w:ilvl="0" w:tplc="44B418BE">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ED724B"/>
    <w:multiLevelType w:val="hybridMultilevel"/>
    <w:tmpl w:val="0F3008B2"/>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AFA7763"/>
    <w:multiLevelType w:val="hybridMultilevel"/>
    <w:tmpl w:val="95542A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64314A"/>
    <w:multiLevelType w:val="hybridMultilevel"/>
    <w:tmpl w:val="36A48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F3119D"/>
    <w:multiLevelType w:val="hybridMultilevel"/>
    <w:tmpl w:val="A8FEA45C"/>
    <w:lvl w:ilvl="0" w:tplc="CA7477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273075B"/>
    <w:multiLevelType w:val="hybridMultilevel"/>
    <w:tmpl w:val="36B4068E"/>
    <w:lvl w:ilvl="0" w:tplc="E438CCF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4C1222"/>
    <w:multiLevelType w:val="hybridMultilevel"/>
    <w:tmpl w:val="D1C2AF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6723932"/>
    <w:multiLevelType w:val="hybridMultilevel"/>
    <w:tmpl w:val="D2640598"/>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51E45DE0"/>
    <w:multiLevelType w:val="hybridMultilevel"/>
    <w:tmpl w:val="23AE17A2"/>
    <w:lvl w:ilvl="0" w:tplc="E438CCF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186FCB"/>
    <w:multiLevelType w:val="hybridMultilevel"/>
    <w:tmpl w:val="52FAD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BF461D"/>
    <w:multiLevelType w:val="hybridMultilevel"/>
    <w:tmpl w:val="0C5201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F0F15BA"/>
    <w:multiLevelType w:val="hybridMultilevel"/>
    <w:tmpl w:val="7D7C92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06B3490"/>
    <w:multiLevelType w:val="hybridMultilevel"/>
    <w:tmpl w:val="5478E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2E6053"/>
    <w:multiLevelType w:val="hybridMultilevel"/>
    <w:tmpl w:val="4AB43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1572F7"/>
    <w:multiLevelType w:val="hybridMultilevel"/>
    <w:tmpl w:val="83084630"/>
    <w:lvl w:ilvl="0" w:tplc="8F228B08">
      <w:start w:val="1"/>
      <w:numFmt w:val="bullet"/>
      <w:lvlText w:val=""/>
      <w:lvlPicBulletId w:val="2"/>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662A385B"/>
    <w:multiLevelType w:val="hybridMultilevel"/>
    <w:tmpl w:val="75025176"/>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6A4C31B2"/>
    <w:multiLevelType w:val="hybridMultilevel"/>
    <w:tmpl w:val="C6E26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2312E3"/>
    <w:multiLevelType w:val="hybridMultilevel"/>
    <w:tmpl w:val="A0766EE0"/>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111BA3"/>
    <w:multiLevelType w:val="hybridMultilevel"/>
    <w:tmpl w:val="AECA1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1C3D35"/>
    <w:multiLevelType w:val="hybridMultilevel"/>
    <w:tmpl w:val="985C7F22"/>
    <w:lvl w:ilvl="0" w:tplc="E3FA74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473234"/>
    <w:multiLevelType w:val="hybridMultilevel"/>
    <w:tmpl w:val="6A12B060"/>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7A376462"/>
    <w:multiLevelType w:val="hybridMultilevel"/>
    <w:tmpl w:val="843A1136"/>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nsid w:val="7A420A29"/>
    <w:multiLevelType w:val="hybridMultilevel"/>
    <w:tmpl w:val="2D849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382288"/>
    <w:multiLevelType w:val="hybridMultilevel"/>
    <w:tmpl w:val="F6606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D503866"/>
    <w:multiLevelType w:val="hybridMultilevel"/>
    <w:tmpl w:val="D890ADB8"/>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nsid w:val="7DBC7A4D"/>
    <w:multiLevelType w:val="hybridMultilevel"/>
    <w:tmpl w:val="40742BEA"/>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nsid w:val="7F6D5363"/>
    <w:multiLevelType w:val="hybridMultilevel"/>
    <w:tmpl w:val="9AD214FE"/>
    <w:lvl w:ilvl="0" w:tplc="8F228B08">
      <w:start w:val="1"/>
      <w:numFmt w:val="bullet"/>
      <w:lvlText w:val=""/>
      <w:lvlPicBulletId w:val="2"/>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37"/>
  </w:num>
  <w:num w:numId="4">
    <w:abstractNumId w:val="26"/>
  </w:num>
  <w:num w:numId="5">
    <w:abstractNumId w:val="18"/>
  </w:num>
  <w:num w:numId="6">
    <w:abstractNumId w:val="35"/>
  </w:num>
  <w:num w:numId="7">
    <w:abstractNumId w:val="31"/>
  </w:num>
  <w:num w:numId="8">
    <w:abstractNumId w:val="36"/>
  </w:num>
  <w:num w:numId="9">
    <w:abstractNumId w:val="5"/>
  </w:num>
  <w:num w:numId="10">
    <w:abstractNumId w:val="12"/>
  </w:num>
  <w:num w:numId="11">
    <w:abstractNumId w:val="32"/>
  </w:num>
  <w:num w:numId="12">
    <w:abstractNumId w:val="25"/>
  </w:num>
  <w:num w:numId="13">
    <w:abstractNumId w:val="16"/>
  </w:num>
  <w:num w:numId="14">
    <w:abstractNumId w:val="28"/>
  </w:num>
  <w:num w:numId="15">
    <w:abstractNumId w:val="19"/>
  </w:num>
  <w:num w:numId="16">
    <w:abstractNumId w:val="24"/>
  </w:num>
  <w:num w:numId="17">
    <w:abstractNumId w:val="6"/>
  </w:num>
  <w:num w:numId="18">
    <w:abstractNumId w:val="20"/>
  </w:num>
  <w:num w:numId="19">
    <w:abstractNumId w:val="27"/>
  </w:num>
  <w:num w:numId="20">
    <w:abstractNumId w:val="15"/>
  </w:num>
  <w:num w:numId="21">
    <w:abstractNumId w:val="0"/>
  </w:num>
  <w:num w:numId="22">
    <w:abstractNumId w:val="33"/>
  </w:num>
  <w:num w:numId="23">
    <w:abstractNumId w:val="3"/>
  </w:num>
  <w:num w:numId="24">
    <w:abstractNumId w:val="21"/>
  </w:num>
  <w:num w:numId="25">
    <w:abstractNumId w:val="22"/>
  </w:num>
  <w:num w:numId="26">
    <w:abstractNumId w:val="13"/>
  </w:num>
  <w:num w:numId="27">
    <w:abstractNumId w:val="17"/>
  </w:num>
  <w:num w:numId="28">
    <w:abstractNumId w:val="29"/>
  </w:num>
  <w:num w:numId="29">
    <w:abstractNumId w:val="9"/>
  </w:num>
  <w:num w:numId="30">
    <w:abstractNumId w:val="23"/>
  </w:num>
  <w:num w:numId="31">
    <w:abstractNumId w:val="1"/>
  </w:num>
  <w:num w:numId="32">
    <w:abstractNumId w:val="11"/>
  </w:num>
  <w:num w:numId="33">
    <w:abstractNumId w:val="8"/>
  </w:num>
  <w:num w:numId="34">
    <w:abstractNumId w:val="10"/>
  </w:num>
  <w:num w:numId="35">
    <w:abstractNumId w:val="7"/>
  </w:num>
  <w:num w:numId="36">
    <w:abstractNumId w:val="34"/>
  </w:num>
  <w:num w:numId="37">
    <w:abstractNumId w:val="14"/>
  </w:num>
  <w:num w:numId="3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isplayBackgroundShape/>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445BD5"/>
    <w:rsid w:val="00055379"/>
    <w:rsid w:val="00092891"/>
    <w:rsid w:val="00095549"/>
    <w:rsid w:val="000D6ABF"/>
    <w:rsid w:val="001040B7"/>
    <w:rsid w:val="001313C4"/>
    <w:rsid w:val="00163724"/>
    <w:rsid w:val="0019505C"/>
    <w:rsid w:val="001C30E7"/>
    <w:rsid w:val="001E2900"/>
    <w:rsid w:val="00224481"/>
    <w:rsid w:val="00260B62"/>
    <w:rsid w:val="003217D2"/>
    <w:rsid w:val="003B2D71"/>
    <w:rsid w:val="003B4453"/>
    <w:rsid w:val="00424A1C"/>
    <w:rsid w:val="00445BD5"/>
    <w:rsid w:val="0047151D"/>
    <w:rsid w:val="00493196"/>
    <w:rsid w:val="004B0455"/>
    <w:rsid w:val="004D5182"/>
    <w:rsid w:val="004F4492"/>
    <w:rsid w:val="00557741"/>
    <w:rsid w:val="00572D0B"/>
    <w:rsid w:val="00594AB3"/>
    <w:rsid w:val="0059781C"/>
    <w:rsid w:val="005B1C90"/>
    <w:rsid w:val="005B67BA"/>
    <w:rsid w:val="005D63C3"/>
    <w:rsid w:val="00602A25"/>
    <w:rsid w:val="00633EED"/>
    <w:rsid w:val="00635728"/>
    <w:rsid w:val="006A0989"/>
    <w:rsid w:val="006E0298"/>
    <w:rsid w:val="006F2A60"/>
    <w:rsid w:val="006F4300"/>
    <w:rsid w:val="007D7AF8"/>
    <w:rsid w:val="0081701F"/>
    <w:rsid w:val="00841824"/>
    <w:rsid w:val="008431D8"/>
    <w:rsid w:val="00867D56"/>
    <w:rsid w:val="00873D15"/>
    <w:rsid w:val="008C22A6"/>
    <w:rsid w:val="008D630B"/>
    <w:rsid w:val="008E6D29"/>
    <w:rsid w:val="00903FE3"/>
    <w:rsid w:val="009A09E7"/>
    <w:rsid w:val="009D146A"/>
    <w:rsid w:val="00A258E8"/>
    <w:rsid w:val="00A34F8B"/>
    <w:rsid w:val="00A86D75"/>
    <w:rsid w:val="00AA3270"/>
    <w:rsid w:val="00B01835"/>
    <w:rsid w:val="00B02644"/>
    <w:rsid w:val="00B13276"/>
    <w:rsid w:val="00B24680"/>
    <w:rsid w:val="00B32C95"/>
    <w:rsid w:val="00BB0803"/>
    <w:rsid w:val="00BC1C1E"/>
    <w:rsid w:val="00C27C15"/>
    <w:rsid w:val="00C43715"/>
    <w:rsid w:val="00C9011F"/>
    <w:rsid w:val="00CB03DC"/>
    <w:rsid w:val="00D15397"/>
    <w:rsid w:val="00D17BB5"/>
    <w:rsid w:val="00D7532E"/>
    <w:rsid w:val="00E36C85"/>
    <w:rsid w:val="00F839FD"/>
    <w:rsid w:val="00F91A38"/>
    <w:rsid w:val="00FD38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66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40" w:line="26" w:lineRule="atLeast"/>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C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45BD5"/>
    <w:pPr>
      <w:spacing w:after="0" w:line="240" w:lineRule="auto"/>
      <w:ind w:firstLine="0"/>
      <w:jc w:val="left"/>
    </w:pPr>
    <w:rPr>
      <w:rFonts w:eastAsiaTheme="minorEastAsia"/>
    </w:rPr>
  </w:style>
  <w:style w:type="character" w:customStyle="1" w:styleId="a4">
    <w:name w:val="Без интервала Знак"/>
    <w:basedOn w:val="a0"/>
    <w:link w:val="a3"/>
    <w:uiPriority w:val="1"/>
    <w:rsid w:val="00445BD5"/>
    <w:rPr>
      <w:rFonts w:eastAsiaTheme="minorEastAsia"/>
    </w:rPr>
  </w:style>
  <w:style w:type="paragraph" w:styleId="a5">
    <w:name w:val="Balloon Text"/>
    <w:basedOn w:val="a"/>
    <w:link w:val="a6"/>
    <w:uiPriority w:val="99"/>
    <w:semiHidden/>
    <w:unhideWhenUsed/>
    <w:rsid w:val="00445B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5BD5"/>
    <w:rPr>
      <w:rFonts w:ascii="Tahoma" w:hAnsi="Tahoma" w:cs="Tahoma"/>
      <w:sz w:val="16"/>
      <w:szCs w:val="16"/>
    </w:rPr>
  </w:style>
  <w:style w:type="paragraph" w:styleId="a7">
    <w:name w:val="Normal (Web)"/>
    <w:basedOn w:val="a"/>
    <w:uiPriority w:val="99"/>
    <w:rsid w:val="00445BD5"/>
    <w:pPr>
      <w:spacing w:before="30" w:after="30" w:line="240" w:lineRule="auto"/>
      <w:ind w:firstLine="0"/>
      <w:jc w:val="left"/>
    </w:pPr>
    <w:rPr>
      <w:rFonts w:ascii="Times New Roman" w:eastAsia="Times New Roman" w:hAnsi="Times New Roman" w:cs="Times New Roman"/>
      <w:sz w:val="20"/>
      <w:szCs w:val="20"/>
      <w:lang w:eastAsia="ru-RU"/>
    </w:rPr>
  </w:style>
  <w:style w:type="paragraph" w:styleId="a8">
    <w:name w:val="List Paragraph"/>
    <w:basedOn w:val="a"/>
    <w:uiPriority w:val="34"/>
    <w:qFormat/>
    <w:rsid w:val="00445BD5"/>
    <w:pPr>
      <w:spacing w:after="0" w:line="240" w:lineRule="auto"/>
      <w:ind w:left="720" w:firstLine="0"/>
      <w:contextualSpacing/>
      <w:jc w:val="left"/>
    </w:pPr>
    <w:rPr>
      <w:rFonts w:ascii="Times New Roman" w:eastAsia="Times New Roman" w:hAnsi="Times New Roman" w:cs="Times New Roman"/>
      <w:sz w:val="24"/>
      <w:szCs w:val="24"/>
      <w:lang w:eastAsia="ru-RU"/>
    </w:rPr>
  </w:style>
  <w:style w:type="character" w:styleId="a9">
    <w:name w:val="Strong"/>
    <w:basedOn w:val="a0"/>
    <w:uiPriority w:val="22"/>
    <w:qFormat/>
    <w:rsid w:val="00445BD5"/>
    <w:rPr>
      <w:b/>
      <w:bCs/>
    </w:rPr>
  </w:style>
  <w:style w:type="character" w:styleId="aa">
    <w:name w:val="Emphasis"/>
    <w:basedOn w:val="a0"/>
    <w:uiPriority w:val="20"/>
    <w:qFormat/>
    <w:rsid w:val="00445BD5"/>
    <w:rPr>
      <w:i/>
      <w:iCs/>
    </w:rPr>
  </w:style>
  <w:style w:type="table" w:styleId="ab">
    <w:name w:val="Table Grid"/>
    <w:basedOn w:val="a1"/>
    <w:uiPriority w:val="59"/>
    <w:rsid w:val="00445B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55379"/>
    <w:pPr>
      <w:autoSpaceDE w:val="0"/>
      <w:autoSpaceDN w:val="0"/>
      <w:adjustRightInd w:val="0"/>
      <w:spacing w:after="0" w:line="240" w:lineRule="auto"/>
      <w:ind w:firstLine="0"/>
      <w:jc w:val="left"/>
    </w:pPr>
    <w:rPr>
      <w:rFonts w:ascii="Times New Roman" w:eastAsia="Calibri" w:hAnsi="Times New Roman" w:cs="Times New Roman"/>
      <w:color w:val="000000"/>
      <w:sz w:val="24"/>
      <w:szCs w:val="24"/>
    </w:rPr>
  </w:style>
  <w:style w:type="paragraph" w:customStyle="1" w:styleId="c70c15c72">
    <w:name w:val="c70 c15 c72"/>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0">
    <w:name w:val="c0"/>
    <w:basedOn w:val="a0"/>
    <w:uiPriority w:val="99"/>
    <w:rsid w:val="00055379"/>
    <w:rPr>
      <w:rFonts w:cs="Times New Roman"/>
    </w:rPr>
  </w:style>
  <w:style w:type="paragraph" w:customStyle="1" w:styleId="c45c15c53">
    <w:name w:val="c45 c15 c53"/>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0c1">
    <w:name w:val="c0 c1"/>
    <w:basedOn w:val="a0"/>
    <w:uiPriority w:val="99"/>
    <w:rsid w:val="00055379"/>
    <w:rPr>
      <w:rFonts w:cs="Times New Roman"/>
    </w:rPr>
  </w:style>
  <w:style w:type="paragraph" w:customStyle="1" w:styleId="c95c15">
    <w:name w:val="c95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0c30c1">
    <w:name w:val="c0 c30 c1"/>
    <w:basedOn w:val="a0"/>
    <w:uiPriority w:val="99"/>
    <w:rsid w:val="00055379"/>
    <w:rPr>
      <w:rFonts w:cs="Times New Roman"/>
    </w:rPr>
  </w:style>
  <w:style w:type="paragraph" w:customStyle="1" w:styleId="c70c90c15c85c127">
    <w:name w:val="c70 c90 c15 c85 c127"/>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70c90c127c15c85">
    <w:name w:val="c70 c90 c127 c15 c8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5c15c55">
    <w:name w:val="c45 c15 c5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55c45c15">
    <w:name w:val="c55 c45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4c15">
    <w:name w:val="c44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5c44">
    <w:name w:val="c15 c44"/>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51c15c110">
    <w:name w:val="c51 c15 c110"/>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10c51c15">
    <w:name w:val="c110 c51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1c51c64c15">
    <w:name w:val="c41 c51 c64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1c51c15c64">
    <w:name w:val="c41 c51 c15 c64"/>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5c23">
    <w:name w:val="c15 c23"/>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23c15">
    <w:name w:val="c23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31c15">
    <w:name w:val="c31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5c31">
    <w:name w:val="c15 c31"/>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5c48">
    <w:name w:val="c15 c48"/>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8c15">
    <w:name w:val="c48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1c15c57">
    <w:name w:val="c41 c15 c57"/>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2">
    <w:name w:val="c12"/>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71c45c64c15">
    <w:name w:val="c71 c45 c64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5c64c15c71">
    <w:name w:val="c45 c64 c15 c71"/>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5c37">
    <w:name w:val="c15 c37"/>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37c15">
    <w:name w:val="c37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90c15c93">
    <w:name w:val="c90 c15 c93"/>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c">
    <w:name w:val="Hyperlink"/>
    <w:basedOn w:val="a0"/>
    <w:uiPriority w:val="99"/>
    <w:unhideWhenUsed/>
    <w:rsid w:val="00055379"/>
    <w:rPr>
      <w:color w:val="0000FF" w:themeColor="hyperlink"/>
      <w:u w:val="single"/>
    </w:rPr>
  </w:style>
  <w:style w:type="paragraph" w:styleId="ad">
    <w:name w:val="caption"/>
    <w:basedOn w:val="a"/>
    <w:next w:val="a"/>
    <w:uiPriority w:val="35"/>
    <w:unhideWhenUsed/>
    <w:qFormat/>
    <w:rsid w:val="0019505C"/>
    <w:pPr>
      <w:spacing w:after="200" w:line="240" w:lineRule="auto"/>
    </w:pPr>
    <w:rPr>
      <w:b/>
      <w:bCs/>
      <w:color w:val="4F81BD" w:themeColor="accent1"/>
      <w:sz w:val="18"/>
      <w:szCs w:val="18"/>
    </w:rPr>
  </w:style>
  <w:style w:type="paragraph" w:customStyle="1" w:styleId="body2">
    <w:name w:val="body_2"/>
    <w:basedOn w:val="a"/>
    <w:rsid w:val="0019505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11">
    <w:name w:val="c11"/>
    <w:basedOn w:val="a0"/>
    <w:uiPriority w:val="99"/>
    <w:rsid w:val="0019505C"/>
    <w:rPr>
      <w:rFonts w:cs="Times New Roman"/>
    </w:rPr>
  </w:style>
  <w:style w:type="paragraph" w:styleId="ae">
    <w:name w:val="header"/>
    <w:basedOn w:val="a"/>
    <w:link w:val="af"/>
    <w:uiPriority w:val="99"/>
    <w:semiHidden/>
    <w:unhideWhenUsed/>
    <w:rsid w:val="009A09E7"/>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9A09E7"/>
  </w:style>
  <w:style w:type="paragraph" w:styleId="af0">
    <w:name w:val="footer"/>
    <w:basedOn w:val="a"/>
    <w:link w:val="af1"/>
    <w:uiPriority w:val="99"/>
    <w:unhideWhenUsed/>
    <w:rsid w:val="009A09E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A09E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blgazeta.ru/media/newspaperpdf/pages/2014-09-10_og_165_1.pdf"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marta-club.ru/content/igry-ipad-dlya-malyshey-ot-goda" TargetMode="Externa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10" Type="http://schemas.openxmlformats.org/officeDocument/2006/relationships/image" Target="media/image6.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F987B094490494392A9F507767BBDC1"/>
        <w:category>
          <w:name w:val="Общие"/>
          <w:gallery w:val="placeholder"/>
        </w:category>
        <w:types>
          <w:type w:val="bbPlcHdr"/>
        </w:types>
        <w:behaviors>
          <w:behavior w:val="content"/>
        </w:behaviors>
        <w:guid w:val="{40706C74-4104-42D0-8740-CDB2B7F42FBC}"/>
      </w:docPartPr>
      <w:docPartBody>
        <w:p w:rsidR="007A7FE5" w:rsidRDefault="0038604B" w:rsidP="0038604B">
          <w:pPr>
            <w:pStyle w:val="2F987B094490494392A9F507767BBDC1"/>
          </w:pPr>
          <w:r>
            <w:rPr>
              <w:rFonts w:asciiTheme="majorHAnsi" w:eastAsiaTheme="majorEastAsia" w:hAnsiTheme="majorHAnsi" w:cstheme="majorBidi"/>
              <w:sz w:val="72"/>
              <w:szCs w:val="7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NewtonCSanPin-Regular">
    <w:panose1 w:val="00000000000000000000"/>
    <w:charset w:val="CC"/>
    <w:family w:val="auto"/>
    <w:notTrueType/>
    <w:pitch w:val="default"/>
    <w:sig w:usb0="00000201" w:usb1="00000000" w:usb2="00000000" w:usb3="00000000" w:csb0="00000004"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8604B"/>
    <w:rsid w:val="002F40DF"/>
    <w:rsid w:val="0038604B"/>
    <w:rsid w:val="007A7F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F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2A802F72C47421EB9C4FDF3BA35F5D4">
    <w:name w:val="32A802F72C47421EB9C4FDF3BA35F5D4"/>
    <w:rsid w:val="0038604B"/>
  </w:style>
  <w:style w:type="paragraph" w:customStyle="1" w:styleId="BAC912F49228484180708FADCAEF6F14">
    <w:name w:val="BAC912F49228484180708FADCAEF6F14"/>
    <w:rsid w:val="0038604B"/>
  </w:style>
  <w:style w:type="paragraph" w:customStyle="1" w:styleId="C367C6CC9E714317A8AA9F0C479D3C0E">
    <w:name w:val="C367C6CC9E714317A8AA9F0C479D3C0E"/>
    <w:rsid w:val="0038604B"/>
  </w:style>
  <w:style w:type="paragraph" w:customStyle="1" w:styleId="EE31A97588394BFB88965301E89A1B88">
    <w:name w:val="EE31A97588394BFB88965301E89A1B88"/>
    <w:rsid w:val="0038604B"/>
  </w:style>
  <w:style w:type="paragraph" w:customStyle="1" w:styleId="2F987B094490494392A9F507767BBDC1">
    <w:name w:val="2F987B094490494392A9F507767BBDC1"/>
    <w:rsid w:val="0038604B"/>
  </w:style>
  <w:style w:type="paragraph" w:customStyle="1" w:styleId="8C1EAF549AAC4FC5ACA9A06BAA2F7660">
    <w:name w:val="8C1EAF549AAC4FC5ACA9A06BAA2F7660"/>
    <w:rsid w:val="0038604B"/>
  </w:style>
  <w:style w:type="paragraph" w:customStyle="1" w:styleId="12823D199E954C128F77380B5844F0BC">
    <w:name w:val="12823D199E954C128F77380B5844F0BC"/>
    <w:rsid w:val="0038604B"/>
  </w:style>
  <w:style w:type="paragraph" w:customStyle="1" w:styleId="52178A3ECEB94058BA4BB82ABB62D880">
    <w:name w:val="52178A3ECEB94058BA4BB82ABB62D880"/>
    <w:rsid w:val="0038604B"/>
  </w:style>
  <w:style w:type="paragraph" w:customStyle="1" w:styleId="1EED78114A6D4F9884C25B2E16570644">
    <w:name w:val="1EED78114A6D4F9884C25B2E16570644"/>
    <w:rsid w:val="0038604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Пособие для учителей начальных классов общеобразовательных школ</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33</Pages>
  <Words>6531</Words>
  <Characters>37230</Characters>
  <Application>Microsoft Office Word</Application>
  <DocSecurity>0</DocSecurity>
  <Lines>310</Lines>
  <Paragraphs>87</Paragraphs>
  <ScaleCrop>false</ScaleCrop>
  <Company>Нижний Тагил</Company>
  <LinksUpToDate>false</LinksUpToDate>
  <CharactersWithSpaces>43674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Проектные задания по формированию универсальных учебных действий</dc:title>
  <dc:subject>Русский язык     2 класс</dc:subject>
  <dc:creator>Маракулина Е.Ю.</dc:creator>
  <cp:lastModifiedBy>Елена</cp:lastModifiedBy>
  <cp:revision>4</cp:revision>
  <cp:lastPrinted>2020-01-03T16:18:00Z</cp:lastPrinted>
  <dcterms:created xsi:type="dcterms:W3CDTF">2019-07-09T13:38:00Z</dcterms:created>
  <dcterms:modified xsi:type="dcterms:W3CDTF">2020-01-03T17:28:00Z</dcterms:modified>
</cp:coreProperties>
</file>