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57" w:rsidRDefault="001A7557" w:rsidP="001A7557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Муниципальное бюджетное дошкольное образовательное учреждение «ЦРР-Детский сад № </w:t>
      </w:r>
      <w:r w:rsidR="00C47C4C">
        <w:rPr>
          <w:rFonts w:ascii="Bookman Old Style" w:hAnsi="Bookman Old Style"/>
          <w:b/>
          <w:sz w:val="28"/>
          <w:szCs w:val="28"/>
        </w:rPr>
        <w:t>5</w:t>
      </w:r>
      <w:r w:rsidRPr="00D25A41">
        <w:rPr>
          <w:rFonts w:ascii="Bookman Old Style" w:hAnsi="Bookman Old Style"/>
          <w:b/>
          <w:sz w:val="28"/>
          <w:szCs w:val="28"/>
        </w:rPr>
        <w:t xml:space="preserve"> «</w:t>
      </w:r>
      <w:r w:rsidR="00C47C4C">
        <w:rPr>
          <w:rFonts w:ascii="Bookman Old Style" w:hAnsi="Bookman Old Style"/>
          <w:b/>
          <w:sz w:val="28"/>
          <w:szCs w:val="28"/>
        </w:rPr>
        <w:t>Гусельки</w:t>
      </w:r>
      <w:r w:rsidRPr="00D25A41">
        <w:rPr>
          <w:rFonts w:ascii="Bookman Old Style" w:hAnsi="Bookman Old Style"/>
          <w:b/>
          <w:sz w:val="28"/>
          <w:szCs w:val="28"/>
        </w:rPr>
        <w:t>»</w:t>
      </w:r>
    </w:p>
    <w:p w:rsidR="00942E97" w:rsidRDefault="006D7804"/>
    <w:p w:rsidR="00F130AB" w:rsidRDefault="00F130AB"/>
    <w:p w:rsidR="00F130AB" w:rsidRDefault="00F130AB"/>
    <w:p w:rsidR="00F130AB" w:rsidRDefault="00F130AB"/>
    <w:p w:rsidR="00F130AB" w:rsidRDefault="00F130AB"/>
    <w:p w:rsidR="00F130AB" w:rsidRDefault="00F130AB"/>
    <w:p w:rsidR="00F130AB" w:rsidRDefault="00F130AB"/>
    <w:p w:rsidR="00F130AB" w:rsidRPr="00F130AB" w:rsidRDefault="00F130AB" w:rsidP="00F130AB">
      <w:pPr>
        <w:jc w:val="center"/>
        <w:rPr>
          <w:rFonts w:ascii="Bookman Old Style" w:hAnsi="Bookman Old Style" w:cs="Times New Roman"/>
          <w:b/>
          <w:color w:val="000000" w:themeColor="text1"/>
          <w:sz w:val="72"/>
          <w:szCs w:val="72"/>
        </w:rPr>
      </w:pPr>
      <w:r w:rsidRPr="00F130AB">
        <w:rPr>
          <w:rFonts w:ascii="Bookman Old Style" w:hAnsi="Bookman Old Style" w:cs="Times New Roman"/>
          <w:b/>
          <w:color w:val="000000" w:themeColor="text1"/>
          <w:sz w:val="72"/>
          <w:szCs w:val="72"/>
        </w:rPr>
        <w:t xml:space="preserve">Викторина </w:t>
      </w:r>
    </w:p>
    <w:p w:rsidR="00F130AB" w:rsidRPr="00F130AB" w:rsidRDefault="00F130AB" w:rsidP="00F130AB">
      <w:pPr>
        <w:jc w:val="center"/>
        <w:rPr>
          <w:rFonts w:ascii="Bookman Old Style" w:hAnsi="Bookman Old Style" w:cs="Times New Roman"/>
          <w:b/>
          <w:color w:val="000000" w:themeColor="text1"/>
          <w:sz w:val="56"/>
          <w:szCs w:val="56"/>
        </w:rPr>
      </w:pPr>
      <w:r w:rsidRPr="00F130AB">
        <w:rPr>
          <w:rFonts w:ascii="Bookman Old Style" w:hAnsi="Bookman Old Style" w:cs="Times New Roman"/>
          <w:b/>
          <w:color w:val="000000" w:themeColor="text1"/>
          <w:sz w:val="56"/>
          <w:szCs w:val="56"/>
        </w:rPr>
        <w:t>по мотивам дагестанских народных сказок</w:t>
      </w:r>
    </w:p>
    <w:p w:rsidR="00F130AB" w:rsidRPr="00F130AB" w:rsidRDefault="00F130AB" w:rsidP="00F130AB">
      <w:pPr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7557" w:rsidRPr="00E014C1" w:rsidRDefault="006D7804" w:rsidP="001A7557">
      <w:pPr>
        <w:ind w:left="-426" w:hanging="141"/>
        <w:jc w:val="right"/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</w:rPr>
        <w:t>Подготовила: воспитател</w:t>
      </w:r>
      <w:r w:rsidR="001A7557" w:rsidRPr="00E014C1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</w:rPr>
        <w:t xml:space="preserve"> Шахбабаева Л.М.</w:t>
      </w: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Чтение дагестанских народных сказок «Гранатовые прутики», «Друзья пастуха», «Смелый мальчик», «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три тайника сказок», загадывание и отгадывание загадок.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детей с устным народным творчеством народов Дагестана: сказками, играми, пословицами. Дать элементарные сведения об истории возникновения сказок; учить детей давать характеристику персонажам, выражать свое отношение к ним. Учить понимать основную мысль сказок, учить сопереживать героям сказок. Познакомить детей с новыми словами: джигит, бурка, папаха. Воспитывать любовь к фольклору народов Дагестана.</w:t>
      </w:r>
    </w:p>
    <w:p w:rsidR="00F130AB" w:rsidRPr="00C755CB" w:rsidRDefault="00F130AB" w:rsidP="00F130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Дорогие дети! Сегодня я расскажу о том, как создавались дагестанские сказки. (Беседа воспитателя о возникновении сказок).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Давным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давно</w:t>
      </w:r>
      <w:proofErr w:type="gram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было: дагестанский народ жил в трудных условиях. Богатеи обирали народ. А бедные люди только в легендах и сказках, сказаниях и песнях могли выразить свои мечты о лучшей жизни, о земле, о свободе, о стадах овец и коз, о табунах лошадей, о белом хлебе – чуреке. Так и появились народные сказки. 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сказки любят все – и взрослые и дети. В сказках восхваляются лучшие черты дагестанского народа: честность и отвага, доброта и гостеприимность, любовь к родному краю.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ребята! Сегодня у нас необычный день, мыс вами отправляемся в страну дагестанских народных сказок. В этой прекрасной стране живут знакомые вам герои сказок.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Интересно, кто же из них предстанет сейчас перед нами? Кто поведает нам народную мудрость?</w:t>
      </w:r>
    </w:p>
    <w:p w:rsidR="00F130AB" w:rsidRPr="00C755CB" w:rsidRDefault="00F130AB" w:rsidP="00F130A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Появляется сказочный герой 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ребята!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 гости я пришел из сказки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живет злой 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Аждаха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Мое тело из инжира,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Из скорлупки голова.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Мое имя вам известно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же с вами земляки</w:t>
      </w:r>
    </w:p>
    <w:p w:rsidR="00F130AB" w:rsidRPr="00C755CB" w:rsidRDefault="00F130AB" w:rsidP="00F130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Про меня поете песни</w:t>
      </w:r>
    </w:p>
    <w:p w:rsidR="00F130AB" w:rsidRPr="00C755CB" w:rsidRDefault="00F130AB" w:rsidP="00F130AB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 читаете стихи.</w:t>
      </w:r>
    </w:p>
    <w:p w:rsidR="00F130AB" w:rsidRPr="00C755CB" w:rsidRDefault="00F130AB" w:rsidP="00F130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. Он один из героев лезгинской сказки.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, рады тебя видеть! Тебя легко узнают дети, потому что выглядишь ты совсем необычно: голова твоя – скорлупа ореха, тело из инжира и в руках у тебя что-то необычное. Это волшебный инструмент?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это настоящий волшебный куб. На нем изображены герои дагестанских сказок. Я принес его, чтобы спросить у детей, знают ли они дагестанские народные сказки, сюжеты которых изображены на гранях куба?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подкидывает куб, приговаривая: «Крутись, вертись, на бочок ложись». Кубик упал на грань, где было изображено семь гранатовых прутиков.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отрывка сказки: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 сцене появляется старик.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мои, пусть каждый из вас принесет завтра по гранатовому прутику.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следующий день семеро сыновей принесли отцу по одному гранатовому прутику. Старик связал их вместе в пучок.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Испытайте, сыновья мои, свою силу. Посмотрим, кто из вас сможет сломать этот пучок прутьев.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Братья стараются переломить пучок, но у них ничего не получается. Тогда старик развязал пучок и раздал каждому по прутику.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Попробуйте теперь сломать прутики, хватит ли у вас сил на это?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(Сыновья ломают прутики).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Отец, зачем же ты связал их в пучок?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мои, эти семь прутьев – это вы, семеро братьев. Пока вы вместе, вы будете сильны, будете жить в мире, довольстве и никто не сможет победить вас. Но как только вы разойдетесь – враги легко справятся с вами. Знайте, что ваша сила и счастье в единстве.</w:t>
      </w:r>
    </w:p>
    <w:p w:rsidR="00F130AB" w:rsidRPr="00C755CB" w:rsidRDefault="00F130AB" w:rsidP="00F130AB">
      <w:pPr>
        <w:spacing w:after="24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Сыновья кланяются отцу и уходят.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Отец преподал детям урок о том, что им надо жить в дружбе и согласии.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Старик умный, добрый. Это выражается в том, что он сумел примирить своих сыновей, чтобы они всегда были дружными. Силу сыновей он сравнивал с гранатовыми прутиками.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бросает кубик и появляется картинка с изображением оленя среди ветвей деревьев.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отрывок из сказки: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Юноша схватился было за кинжал, а олень говорит человеческим голосом: «Не убивай меня человек, помоги мне освободиться. Вырви клок моей шерсти, а когда тебе трудно, кинь мою шерсть в огонь. Я мигом явлюсь перед тобой, чтобы сослужить тебе…»</w:t>
      </w:r>
    </w:p>
    <w:p w:rsidR="00F130AB" w:rsidRPr="00C755CB" w:rsidRDefault="00F130AB" w:rsidP="00F130AB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эта сказка?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«Друзья пастуха».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Кто помог пастуху устроиться в жизни? (Лиса).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Почему рыба, олень, лиса помогали пастуху? Как вы думаете, правильно ли поступил пастух, помогая им?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Аци-Баци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бросает в очередной раз кубик и появляется картинка с изображением старика, сажающего дерево.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отрывка сказки: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Старик сажает дерево.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Путник: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лет тебе старик?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80 лет.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Путник: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лет можно будет есть орехи с этого дерева?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Через 40 лет.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Путник (смеется):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Неужели ты надеешься, старик, прожить еще сорок лет и насладиться плодами этого дерева?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Я насладился плодами дерева, которые сажали отцы и деды. Плодами моего труда пусть насладятся дети и внуки.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Путник, стыдливо опустив глаза, уходит.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Воспитатель:Какую память оставит о себе старик? Каков был ответ старика путнику? А какую память хотели бы оставить вы, когда вырастите?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«Волшебный сундучок»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перед вамиволшебный дагестанский сундучок. Интересно, что в нем находится? Сейчас я открою его волшебным ключиком.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Ключик, ключик золотой,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Дверь волшебную открой.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Ты смотри не подведи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Сказка ждет нас впереди.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здесь находятся предметы из разных сказок (достает из сундука клюку и коврик). Вы должны подсказать мне – </w:t>
      </w:r>
      <w:proofErr w:type="gram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героям</w:t>
      </w:r>
      <w:proofErr w:type="gram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каких сказок принадлежат эти вещи?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Бедному юноше из аварской сказки «Клюка».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(достает дыньку). Кому надо отдать эту дыньку?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Дыньку надо отдать бедной падчерице из лезгинской сказки «Дынька».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(достает маленькую папаху, палку). Кому принадлежат эти вещи?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Храброму мальчику, который победил змею.</w:t>
      </w:r>
    </w:p>
    <w:p w:rsidR="00F130AB" w:rsidRPr="00C755CB" w:rsidRDefault="00F130AB" w:rsidP="00F130AB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Входит храбрый мальчик.</w:t>
      </w:r>
    </w:p>
    <w:p w:rsidR="00F130AB" w:rsidRPr="00C755CB" w:rsidRDefault="00F130AB" w:rsidP="00F130A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Храбрый мальчик: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Вернулся я снова в родные края</w:t>
      </w:r>
    </w:p>
    <w:p w:rsidR="00F130AB" w:rsidRPr="00C755CB" w:rsidRDefault="00F130AB" w:rsidP="00F130AB">
      <w:pPr>
        <w:spacing w:after="120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Аул свой и дом на горе вижу я.</w:t>
      </w:r>
    </w:p>
    <w:p w:rsidR="00F130AB" w:rsidRPr="00C755CB" w:rsidRDefault="00F130AB" w:rsidP="00F130AB">
      <w:pPr>
        <w:spacing w:after="1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ребята, мне очень приятно, что вы узнали меня. Я принес вам загадки. Попробуйте отгадать их.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Тонок, остер, как жало он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Лежит, звенит, поет клинок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Рукой могучей </w:t>
      </w:r>
      <w:proofErr w:type="gram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запущен</w:t>
      </w:r>
      <w:proofErr w:type="gram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цель</w:t>
      </w:r>
    </w:p>
    <w:p w:rsidR="00F130AB" w:rsidRPr="00C755CB" w:rsidRDefault="00F130AB" w:rsidP="00F130AB">
      <w:pPr>
        <w:spacing w:after="12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Скорей за круг, спасайся зверь.    (Кинжал)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Что за шапка на джигите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Чудо-шапка, посмотрите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Скачет на коне джигит</w:t>
      </w:r>
    </w:p>
    <w:p w:rsidR="00F130AB" w:rsidRPr="00C755CB" w:rsidRDefault="00F130AB" w:rsidP="00F130AB">
      <w:pPr>
        <w:spacing w:after="12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Шапка у него стоит.      (Папаха)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этот зверь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Вороной, в глазах огонь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Словно птица, словно птица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 горам высоким мчится.   (Конь)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Храбрый мальчик: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ребята!Вы правильно отгадали все мои загадки. Да, эти три вещи необходимы джигиту.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Входит джигит.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Джигит: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Салам – алейкум, друзья! Угадайте, кто же я?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Нерадивые два брата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Позабыли про осла,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Что из дальнего селенья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Нам принес мешок зерна.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А веселый мальчуган,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Ослика</w:t>
      </w:r>
      <w:proofErr w:type="gram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видя,</w:t>
      </w:r>
    </w:p>
    <w:p w:rsidR="00F130AB" w:rsidRPr="00C755CB" w:rsidRDefault="00F130AB" w:rsidP="00F130A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Все узнал и рассказал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Братьев не обидел.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давайте вспомним, из какой сказки этот джигит?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герой </w:t>
      </w:r>
      <w:proofErr w:type="spellStart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лакской</w:t>
      </w:r>
      <w:proofErr w:type="spellEnd"/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 «Смелый мальчик».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какие вы знаете пословицы и поговорки о смелости, о храбрости, о друзьях и о дружбе?</w:t>
      </w:r>
    </w:p>
    <w:p w:rsidR="00F130AB" w:rsidRPr="00C755CB" w:rsidRDefault="00F130AB" w:rsidP="00F130AB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Смелые побеждают – трусы погибают.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Кто не живет для других, тот не живет для себя.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Трус и тени своей боится.</w:t>
      </w:r>
    </w:p>
    <w:p w:rsidR="00F130AB" w:rsidRPr="00C755CB" w:rsidRDefault="00F130AB" w:rsidP="00F130AB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Чем больше человек знает, тем он сильнее.</w:t>
      </w:r>
    </w:p>
    <w:p w:rsidR="00F130AB" w:rsidRPr="00C755CB" w:rsidRDefault="00F130AB" w:rsidP="00F130AB">
      <w:pPr>
        <w:spacing w:after="24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без друзей, что дерево без корней.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А теперь давайте, все вместе споем нашу дагестанскую песню о дружбе.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>Все герои сказок, участвовавшие в инсценировках, прощаются с детьми.</w:t>
      </w:r>
    </w:p>
    <w:p w:rsidR="00F130AB" w:rsidRPr="00C755CB" w:rsidRDefault="00F130AB" w:rsidP="00F130AB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5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C75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свидания! До новых встреч, друзья!</w:t>
      </w:r>
    </w:p>
    <w:p w:rsidR="00F130AB" w:rsidRDefault="00F130AB"/>
    <w:sectPr w:rsidR="00F130AB" w:rsidSect="00F130A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0AB"/>
    <w:rsid w:val="000F2AAF"/>
    <w:rsid w:val="001A7557"/>
    <w:rsid w:val="00214DF0"/>
    <w:rsid w:val="0024122A"/>
    <w:rsid w:val="006D7804"/>
    <w:rsid w:val="00831B44"/>
    <w:rsid w:val="009C5B4C"/>
    <w:rsid w:val="00AD0592"/>
    <w:rsid w:val="00C47C4C"/>
    <w:rsid w:val="00E014C1"/>
    <w:rsid w:val="00F1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6213</Characters>
  <Application>Microsoft Office Word</Application>
  <DocSecurity>0</DocSecurity>
  <Lines>51</Lines>
  <Paragraphs>14</Paragraphs>
  <ScaleCrop>false</ScaleCrop>
  <Company>Hewlett-Packard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7</cp:revision>
  <dcterms:created xsi:type="dcterms:W3CDTF">2015-05-30T12:45:00Z</dcterms:created>
  <dcterms:modified xsi:type="dcterms:W3CDTF">2019-12-10T14:54:00Z</dcterms:modified>
</cp:coreProperties>
</file>